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07" w:rsidRPr="001A5707" w:rsidRDefault="001A5707" w:rsidP="001A5707">
      <w:pPr>
        <w:pStyle w:val="a3"/>
        <w:ind w:firstLine="709"/>
        <w:jc w:val="center"/>
        <w:rPr>
          <w:color w:val="000000"/>
          <w:sz w:val="18"/>
          <w:szCs w:val="18"/>
        </w:rPr>
      </w:pPr>
      <w:r w:rsidRPr="001A5707">
        <w:rPr>
          <w:b/>
          <w:bCs/>
          <w:color w:val="000000"/>
          <w:sz w:val="27"/>
          <w:szCs w:val="27"/>
        </w:rPr>
        <w:t>РОЛЬ ФИЗИЧЕСКОЙ КУЛЬТУРЫ В СИСТЕМЕ</w:t>
      </w:r>
    </w:p>
    <w:p w:rsidR="001A5707" w:rsidRPr="001A5707" w:rsidRDefault="001A5707" w:rsidP="001A5707">
      <w:pPr>
        <w:pStyle w:val="a3"/>
        <w:ind w:firstLine="709"/>
        <w:jc w:val="center"/>
        <w:rPr>
          <w:color w:val="000000"/>
          <w:sz w:val="18"/>
          <w:szCs w:val="18"/>
        </w:rPr>
      </w:pPr>
      <w:r w:rsidRPr="001A5707">
        <w:rPr>
          <w:b/>
          <w:bCs/>
          <w:color w:val="000000"/>
          <w:sz w:val="27"/>
          <w:szCs w:val="27"/>
        </w:rPr>
        <w:t>СОВРЕМЕННОГО ОБРАЗОВАНИЯ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Современное содержание предмета физической культуры в школе должно исходить из следующего условий: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- физическая культура должна удовлетворять интересам общества во всестороннем физическом развитии школьников;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-физическая культура должна использоваться как средство организации здорового образа жизни человека, укрепления здоровья и поддержания долголетия;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- физическая культура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Pr="001A5707">
        <w:rPr>
          <w:color w:val="000000"/>
          <w:sz w:val="20"/>
          <w:szCs w:val="20"/>
        </w:rPr>
        <w:t>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 xml:space="preserve">Исходя из этого можно сделать выводы насколько важна роль физической </w:t>
      </w:r>
      <w:proofErr w:type="gramStart"/>
      <w:r w:rsidRPr="001A5707">
        <w:rPr>
          <w:color w:val="000000"/>
          <w:sz w:val="27"/>
          <w:szCs w:val="27"/>
        </w:rPr>
        <w:t>культуры</w:t>
      </w:r>
      <w:proofErr w:type="gramEnd"/>
      <w:r w:rsidRPr="001A5707">
        <w:rPr>
          <w:color w:val="000000"/>
          <w:sz w:val="27"/>
          <w:szCs w:val="27"/>
        </w:rPr>
        <w:t xml:space="preserve"> в формировании личности обучающихся, их интересов и творческих </w:t>
      </w:r>
      <w:r w:rsidRPr="001A5707">
        <w:rPr>
          <w:color w:val="000000"/>
          <w:sz w:val="27"/>
          <w:szCs w:val="27"/>
        </w:rPr>
        <w:lastRenderedPageBreak/>
        <w:t>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Физическая культура не должна быть лишь школьным предметом, она должна быть образом жизни детей.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Решая традиционные задачи по формированию двигательных на</w:t>
      </w:r>
      <w:r w:rsidRPr="001A5707">
        <w:rPr>
          <w:color w:val="000000"/>
          <w:sz w:val="27"/>
          <w:szCs w:val="27"/>
        </w:rPr>
        <w:softHyphen/>
        <w:t>выков, воспитанию физических качеств и координационных способ</w:t>
      </w:r>
      <w:r w:rsidRPr="001A5707">
        <w:rPr>
          <w:color w:val="000000"/>
          <w:sz w:val="27"/>
          <w:szCs w:val="27"/>
        </w:rPr>
        <w:softHyphen/>
        <w:t>ностей, многие учителя зачастую забывают о формировании положительного отношения и интереса школьников к занятиям физическими упражне</w:t>
      </w:r>
      <w:r w:rsidRPr="001A5707">
        <w:rPr>
          <w:color w:val="000000"/>
          <w:sz w:val="27"/>
          <w:szCs w:val="27"/>
        </w:rPr>
        <w:softHyphen/>
        <w:t>ниями и</w:t>
      </w:r>
      <w:r w:rsidRPr="001A5707">
        <w:rPr>
          <w:rStyle w:val="apple-converted-space"/>
          <w:i/>
          <w:iCs/>
          <w:color w:val="000000"/>
          <w:sz w:val="27"/>
          <w:szCs w:val="27"/>
        </w:rPr>
        <w:t> </w:t>
      </w:r>
      <w:r w:rsidRPr="001A5707">
        <w:rPr>
          <w:color w:val="000000"/>
          <w:sz w:val="27"/>
          <w:szCs w:val="27"/>
        </w:rPr>
        <w:t>урокам физической культуры.</w:t>
      </w:r>
      <w:r w:rsidRPr="001A5707">
        <w:rPr>
          <w:rStyle w:val="apple-converted-space"/>
          <w:b/>
          <w:bCs/>
          <w:color w:val="000000"/>
          <w:sz w:val="27"/>
          <w:szCs w:val="27"/>
        </w:rPr>
        <w:t> </w:t>
      </w:r>
      <w:r w:rsidRPr="001A5707">
        <w:rPr>
          <w:color w:val="000000"/>
          <w:sz w:val="27"/>
          <w:szCs w:val="27"/>
        </w:rPr>
        <w:t>Одной из глав</w:t>
      </w:r>
      <w:r w:rsidRPr="001A5707">
        <w:rPr>
          <w:color w:val="000000"/>
          <w:sz w:val="27"/>
          <w:szCs w:val="27"/>
        </w:rPr>
        <w:softHyphen/>
        <w:t>ных задач учителей физической культуры общеобразовательных школ, должна стоять задача по  формированию у учащихся положительного отношения к физической культуре. Для решения этой задачи необходимо использовать разнообразие всех дос</w:t>
      </w:r>
      <w:r w:rsidRPr="001A5707">
        <w:rPr>
          <w:color w:val="000000"/>
          <w:sz w:val="27"/>
          <w:szCs w:val="27"/>
        </w:rPr>
        <w:softHyphen/>
        <w:t>тупных средств и методов.</w:t>
      </w:r>
    </w:p>
    <w:p w:rsidR="001A5707" w:rsidRPr="001A5707" w:rsidRDefault="001A5707" w:rsidP="001A5707">
      <w:pPr>
        <w:pStyle w:val="a3"/>
        <w:shd w:val="clear" w:color="auto" w:fill="FFFFFF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1A5707" w:rsidRPr="001A5707" w:rsidRDefault="001A5707" w:rsidP="001A5707">
      <w:pPr>
        <w:pStyle w:val="a3"/>
        <w:shd w:val="clear" w:color="auto" w:fill="FFFFFF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</w:t>
      </w:r>
      <w:r w:rsidRPr="001A5707">
        <w:rPr>
          <w:rStyle w:val="apple-converted-space"/>
          <w:color w:val="000000"/>
          <w:sz w:val="22"/>
          <w:szCs w:val="22"/>
        </w:rPr>
        <w:t> </w:t>
      </w:r>
      <w:r w:rsidRPr="001A5707">
        <w:rPr>
          <w:color w:val="000000"/>
          <w:sz w:val="27"/>
          <w:szCs w:val="27"/>
        </w:rPr>
        <w:t>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1A5707" w:rsidRPr="001A5707" w:rsidRDefault="001A5707" w:rsidP="001A5707">
      <w:pPr>
        <w:pStyle w:val="a3"/>
        <w:shd w:val="clear" w:color="auto" w:fill="FFFFFF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 xml:space="preserve"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</w:t>
      </w:r>
      <w:r w:rsidRPr="001A5707">
        <w:rPr>
          <w:color w:val="000000"/>
          <w:sz w:val="27"/>
          <w:szCs w:val="27"/>
        </w:rPr>
        <w:lastRenderedPageBreak/>
        <w:t>воздух)</w:t>
      </w:r>
      <w:proofErr w:type="gramStart"/>
      <w:r w:rsidRPr="001A5707">
        <w:rPr>
          <w:color w:val="000000"/>
          <w:sz w:val="27"/>
          <w:szCs w:val="27"/>
        </w:rPr>
        <w:t>;и</w:t>
      </w:r>
      <w:proofErr w:type="gramEnd"/>
      <w:r w:rsidRPr="001A5707">
        <w:rPr>
          <w:color w:val="000000"/>
          <w:sz w:val="27"/>
          <w:szCs w:val="27"/>
        </w:rPr>
        <w:t>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1A5707" w:rsidRPr="001A5707" w:rsidRDefault="001A5707" w:rsidP="001A5707">
      <w:pPr>
        <w:pStyle w:val="a3"/>
        <w:shd w:val="clear" w:color="auto" w:fill="FFFFFF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способности. На уроках с младшими школьниками важно использовать сюжетные игры, 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Подвижные игры и занятия командными видами спорта на уроках физической культуры развивают дух коллективизма, сотрудничества.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Среди командных спортивных игр баскетбол занимает одно из самых почетных мест. Он был придуман в конце Х</w:t>
      </w:r>
      <w:proofErr w:type="gramStart"/>
      <w:r w:rsidRPr="001A5707">
        <w:rPr>
          <w:color w:val="000000"/>
          <w:sz w:val="27"/>
          <w:szCs w:val="27"/>
        </w:rPr>
        <w:t>I</w:t>
      </w:r>
      <w:proofErr w:type="gramEnd"/>
      <w:r w:rsidRPr="001A5707">
        <w:rPr>
          <w:color w:val="000000"/>
          <w:sz w:val="27"/>
          <w:szCs w:val="27"/>
        </w:rPr>
        <w:t>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Основу соревновательного метода составляет рационально организованный процесс состязания, соперничества, борьба за первенство и высокие достижения. 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 Соревновательный метод усиливает воздействие физических упражнений и способствует максимальному проявлению функциональных  возможностей организма, тем самым способствуя их наивысшему развитию.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 w:rsidRPr="001A5707">
        <w:rPr>
          <w:color w:val="000000"/>
          <w:sz w:val="27"/>
          <w:szCs w:val="27"/>
        </w:rPr>
        <w:t xml:space="preserve">Ведь в спорте учатся не только играть в тот или иной вид игровой деятельности (если </w:t>
      </w:r>
      <w:r w:rsidRPr="001A5707">
        <w:rPr>
          <w:color w:val="000000"/>
          <w:sz w:val="27"/>
          <w:szCs w:val="27"/>
        </w:rPr>
        <w:lastRenderedPageBreak/>
        <w:t>речь идет об игровых видах спорта), но и работе в команде, тактике, стратегии,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 xml:space="preserve">Занятия физической культурой и спортом формируют здоровое честолюбие, чувство собственного достоинства, способность держать удар, причем </w:t>
      </w:r>
      <w:proofErr w:type="gramStart"/>
      <w:r w:rsidRPr="001A5707">
        <w:rPr>
          <w:color w:val="000000"/>
          <w:sz w:val="27"/>
          <w:szCs w:val="27"/>
        </w:rPr>
        <w:t>не</w:t>
      </w:r>
      <w:proofErr w:type="gramEnd"/>
      <w:r w:rsidRPr="001A5707">
        <w:rPr>
          <w:color w:val="000000"/>
          <w:sz w:val="27"/>
          <w:szCs w:val="27"/>
        </w:rPr>
        <w:t xml:space="preserve">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1A5707" w:rsidRPr="001A5707" w:rsidRDefault="001A5707" w:rsidP="001A5707">
      <w:pPr>
        <w:pStyle w:val="a3"/>
        <w:ind w:firstLine="709"/>
        <w:rPr>
          <w:color w:val="000000"/>
          <w:sz w:val="18"/>
          <w:szCs w:val="18"/>
        </w:rPr>
      </w:pPr>
      <w:r w:rsidRPr="001A5707">
        <w:rPr>
          <w:color w:val="000000"/>
          <w:sz w:val="27"/>
          <w:szCs w:val="27"/>
        </w:rPr>
        <w:t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</w:t>
      </w:r>
    </w:p>
    <w:p w:rsidR="000D5D9B" w:rsidRPr="001A5707" w:rsidRDefault="000D5D9B">
      <w:pPr>
        <w:ind w:firstLine="709"/>
        <w:rPr>
          <w:rFonts w:ascii="Times New Roman" w:hAnsi="Times New Roman" w:cs="Times New Roman"/>
        </w:rPr>
      </w:pPr>
    </w:p>
    <w:sectPr w:rsidR="000D5D9B" w:rsidRPr="001A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707"/>
    <w:rsid w:val="000D5D9B"/>
    <w:rsid w:val="001A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5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Носов</dc:creator>
  <cp:keywords/>
  <dc:description/>
  <cp:lastModifiedBy>Михаил Носов</cp:lastModifiedBy>
  <cp:revision>2</cp:revision>
  <dcterms:created xsi:type="dcterms:W3CDTF">2016-10-15T17:32:00Z</dcterms:created>
  <dcterms:modified xsi:type="dcterms:W3CDTF">2016-10-15T17:34:00Z</dcterms:modified>
</cp:coreProperties>
</file>