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97" w:rsidRPr="00D33F97" w:rsidRDefault="00D87257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D33F97" w:rsidRPr="00D33F97">
        <w:rPr>
          <w:sz w:val="28"/>
          <w:szCs w:val="28"/>
        </w:rPr>
        <w:t>«</w:t>
      </w:r>
      <w:r w:rsidR="00D33F97" w:rsidRPr="00D33F97">
        <w:rPr>
          <w:rStyle w:val="a4"/>
          <w:sz w:val="28"/>
          <w:szCs w:val="28"/>
        </w:rPr>
        <w:t>Занятия</w:t>
      </w:r>
      <w:r w:rsidR="00D33F97" w:rsidRPr="00D33F97">
        <w:rPr>
          <w:sz w:val="28"/>
          <w:szCs w:val="28"/>
        </w:rPr>
        <w:t xml:space="preserve">, </w:t>
      </w:r>
      <w:r w:rsidR="00D33F97" w:rsidRPr="00D33F97">
        <w:rPr>
          <w:b/>
          <w:sz w:val="28"/>
          <w:szCs w:val="28"/>
        </w:rPr>
        <w:t>как</w:t>
      </w:r>
      <w:r>
        <w:rPr>
          <w:b/>
          <w:sz w:val="28"/>
          <w:szCs w:val="28"/>
        </w:rPr>
        <w:t xml:space="preserve"> </w:t>
      </w:r>
      <w:r w:rsidR="00D33F97" w:rsidRPr="00D33F97">
        <w:rPr>
          <w:rStyle w:val="a4"/>
          <w:sz w:val="28"/>
          <w:szCs w:val="28"/>
        </w:rPr>
        <w:t>форма обучения в РЦ</w:t>
      </w:r>
      <w:r w:rsidR="00D33F97" w:rsidRPr="00D33F97">
        <w:rPr>
          <w:sz w:val="28"/>
          <w:szCs w:val="28"/>
        </w:rPr>
        <w:t>»</w:t>
      </w:r>
    </w:p>
    <w:p w:rsidR="00D01D05" w:rsidRDefault="00B65314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Добрый </w:t>
      </w:r>
      <w:r w:rsidR="00D01D05">
        <w:rPr>
          <w:sz w:val="28"/>
          <w:szCs w:val="28"/>
        </w:rPr>
        <w:t>день</w:t>
      </w:r>
      <w:r w:rsidRPr="00DE2865">
        <w:rPr>
          <w:sz w:val="28"/>
          <w:szCs w:val="28"/>
        </w:rPr>
        <w:t xml:space="preserve">, уважаемые </w:t>
      </w:r>
      <w:r w:rsidRPr="00DE2865">
        <w:rPr>
          <w:rStyle w:val="a4"/>
          <w:b w:val="0"/>
          <w:sz w:val="28"/>
          <w:szCs w:val="28"/>
        </w:rPr>
        <w:t>родители</w:t>
      </w:r>
      <w:r w:rsidRPr="00DE2865">
        <w:rPr>
          <w:sz w:val="28"/>
          <w:szCs w:val="28"/>
        </w:rPr>
        <w:t xml:space="preserve">. Мы рады видеть вас на нашем </w:t>
      </w:r>
      <w:r w:rsidRPr="00DE2865">
        <w:rPr>
          <w:rStyle w:val="a4"/>
          <w:b w:val="0"/>
          <w:sz w:val="28"/>
          <w:szCs w:val="28"/>
        </w:rPr>
        <w:t>родительском собрании</w:t>
      </w:r>
      <w:r w:rsidRPr="00DE2865">
        <w:rPr>
          <w:sz w:val="28"/>
          <w:szCs w:val="28"/>
        </w:rPr>
        <w:t xml:space="preserve">. </w:t>
      </w:r>
    </w:p>
    <w:p w:rsidR="004D4C19" w:rsidRDefault="00B65314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В самом начале хотелось бы </w:t>
      </w:r>
      <w:r w:rsidR="00D01D05">
        <w:rPr>
          <w:sz w:val="28"/>
          <w:szCs w:val="28"/>
        </w:rPr>
        <w:t xml:space="preserve">представить нашу группу «Звездочка». В </w:t>
      </w:r>
      <w:r w:rsidR="004D4C19">
        <w:rPr>
          <w:sz w:val="28"/>
          <w:szCs w:val="28"/>
        </w:rPr>
        <w:t>ней</w:t>
      </w:r>
      <w:r w:rsidR="00D01D05">
        <w:rPr>
          <w:sz w:val="28"/>
          <w:szCs w:val="28"/>
        </w:rPr>
        <w:t xml:space="preserve"> обучаются </w:t>
      </w:r>
      <w:r w:rsidR="004D4C19">
        <w:rPr>
          <w:sz w:val="28"/>
          <w:szCs w:val="28"/>
        </w:rPr>
        <w:t xml:space="preserve">и воспитываются </w:t>
      </w:r>
      <w:r w:rsidR="00D01D05">
        <w:rPr>
          <w:sz w:val="28"/>
          <w:szCs w:val="28"/>
        </w:rPr>
        <w:t xml:space="preserve">дети с ограниченными возможностями дошкольного и школьного возраста в количестве 13 человек. А работу с ними ведут воспитатели: Старостина Ольга Александровна, Кулиш Елена Александровна, </w:t>
      </w:r>
      <w:proofErr w:type="spellStart"/>
      <w:r w:rsidR="00D01D05">
        <w:rPr>
          <w:sz w:val="28"/>
          <w:szCs w:val="28"/>
        </w:rPr>
        <w:t>Ифутина</w:t>
      </w:r>
      <w:proofErr w:type="spellEnd"/>
      <w:r w:rsidR="00D01D05">
        <w:rPr>
          <w:sz w:val="28"/>
          <w:szCs w:val="28"/>
        </w:rPr>
        <w:t xml:space="preserve"> Людмила Викторовна. </w:t>
      </w:r>
    </w:p>
    <w:p w:rsidR="00B65314" w:rsidRPr="00DE2865" w:rsidRDefault="004D4C19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r w:rsidR="00B65314" w:rsidRPr="00DE2865">
        <w:rPr>
          <w:sz w:val="28"/>
          <w:szCs w:val="28"/>
        </w:rPr>
        <w:t>поздрав</w:t>
      </w:r>
      <w:r>
        <w:rPr>
          <w:sz w:val="28"/>
          <w:szCs w:val="28"/>
        </w:rPr>
        <w:t>ляем</w:t>
      </w:r>
      <w:r w:rsidR="00B65314" w:rsidRPr="00DE2865">
        <w:rPr>
          <w:sz w:val="28"/>
          <w:szCs w:val="28"/>
        </w:rPr>
        <w:t xml:space="preserve"> вас с началом учебного года ижела</w:t>
      </w:r>
      <w:r>
        <w:rPr>
          <w:sz w:val="28"/>
          <w:szCs w:val="28"/>
        </w:rPr>
        <w:t>ем</w:t>
      </w:r>
      <w:r w:rsidR="00B65314" w:rsidRPr="00DE2865">
        <w:rPr>
          <w:sz w:val="28"/>
          <w:szCs w:val="28"/>
        </w:rPr>
        <w:t xml:space="preserve"> вам и вашим детям здоровья, взаимопонимания, вам терпения и успехов в воспитании и </w:t>
      </w:r>
      <w:r w:rsidR="00B65314" w:rsidRPr="00DE2865">
        <w:rPr>
          <w:rStyle w:val="a4"/>
          <w:b w:val="0"/>
          <w:sz w:val="28"/>
          <w:szCs w:val="28"/>
        </w:rPr>
        <w:t>обучении детей</w:t>
      </w:r>
      <w:r w:rsidR="00B65314" w:rsidRPr="00DE2865">
        <w:rPr>
          <w:sz w:val="28"/>
          <w:szCs w:val="28"/>
        </w:rPr>
        <w:t>, а также семейного благополучия.</w:t>
      </w:r>
    </w:p>
    <w:p w:rsidR="00B65314" w:rsidRPr="00DE2865" w:rsidRDefault="00B65314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Тема нашего сегодняшнего </w:t>
      </w:r>
      <w:r w:rsidRPr="00DE2865">
        <w:rPr>
          <w:rStyle w:val="a4"/>
          <w:b w:val="0"/>
          <w:sz w:val="28"/>
          <w:szCs w:val="28"/>
        </w:rPr>
        <w:t xml:space="preserve">выступления: </w:t>
      </w:r>
      <w:r w:rsidRPr="00DE2865">
        <w:rPr>
          <w:sz w:val="28"/>
          <w:szCs w:val="28"/>
        </w:rPr>
        <w:t>«</w:t>
      </w:r>
      <w:r w:rsidRPr="00DE2865">
        <w:rPr>
          <w:rStyle w:val="a4"/>
          <w:b w:val="0"/>
          <w:sz w:val="28"/>
          <w:szCs w:val="28"/>
        </w:rPr>
        <w:t>Занятия</w:t>
      </w:r>
      <w:r w:rsidRPr="00DE2865">
        <w:rPr>
          <w:sz w:val="28"/>
          <w:szCs w:val="28"/>
        </w:rPr>
        <w:t xml:space="preserve">, как </w:t>
      </w:r>
      <w:r w:rsidRPr="00DE2865">
        <w:rPr>
          <w:rStyle w:val="a4"/>
          <w:b w:val="0"/>
          <w:sz w:val="28"/>
          <w:szCs w:val="28"/>
        </w:rPr>
        <w:t>форма обучения в РЦ</w:t>
      </w:r>
      <w:r w:rsidRPr="00DE2865">
        <w:rPr>
          <w:sz w:val="28"/>
          <w:szCs w:val="28"/>
        </w:rPr>
        <w:t>».</w:t>
      </w:r>
    </w:p>
    <w:p w:rsidR="00B65314" w:rsidRPr="00DE2865" w:rsidRDefault="00B65314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Данная тема выбрана нами не случайно. Индивидуальные беседы со многими </w:t>
      </w:r>
      <w:r w:rsidRPr="00DE2865">
        <w:rPr>
          <w:rStyle w:val="a4"/>
          <w:b w:val="0"/>
          <w:sz w:val="28"/>
          <w:szCs w:val="28"/>
        </w:rPr>
        <w:t>родителями</w:t>
      </w:r>
      <w:r w:rsidRPr="00DE2865">
        <w:rPr>
          <w:sz w:val="28"/>
          <w:szCs w:val="28"/>
        </w:rPr>
        <w:t>, нам показали, что данный вопрос в большей степени волнует и интересует многих из вас.</w:t>
      </w:r>
    </w:p>
    <w:p w:rsidR="00B65314" w:rsidRPr="00DE2865" w:rsidRDefault="00B65314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Основной и обязательной </w:t>
      </w:r>
      <w:r w:rsidRPr="00DE2865">
        <w:rPr>
          <w:rStyle w:val="a4"/>
          <w:b w:val="0"/>
          <w:sz w:val="28"/>
          <w:szCs w:val="28"/>
        </w:rPr>
        <w:t>формой организации обучения в РЦ являются занятия</w:t>
      </w:r>
      <w:r w:rsidRPr="00DE2865">
        <w:rPr>
          <w:sz w:val="28"/>
          <w:szCs w:val="28"/>
        </w:rPr>
        <w:t xml:space="preserve">. Для них определено программное содержание, отведено постоянное время в режиме дня, установлена определенная продолжительность. </w:t>
      </w:r>
      <w:r w:rsidRPr="00DE2865">
        <w:rPr>
          <w:rStyle w:val="a4"/>
          <w:b w:val="0"/>
          <w:sz w:val="28"/>
          <w:szCs w:val="28"/>
        </w:rPr>
        <w:t>Занятия</w:t>
      </w:r>
      <w:r w:rsidRPr="00DE2865">
        <w:rPr>
          <w:sz w:val="28"/>
          <w:szCs w:val="28"/>
        </w:rPr>
        <w:t xml:space="preserve"> проходят при руководящей роли взрослого, который в игровой </w:t>
      </w:r>
      <w:r w:rsidRPr="00DE2865">
        <w:rPr>
          <w:rStyle w:val="a4"/>
          <w:b w:val="0"/>
          <w:sz w:val="28"/>
          <w:szCs w:val="28"/>
        </w:rPr>
        <w:t>форме</w:t>
      </w:r>
      <w:r w:rsidRPr="00DE2865">
        <w:rPr>
          <w:sz w:val="28"/>
          <w:szCs w:val="28"/>
        </w:rPr>
        <w:t xml:space="preserve"> сообщает детям новые знания, уточняет и систематизирует имеющиеся, организует практическую деятельность, в ходе которой дети закрепляют полученные знания и овладевают </w:t>
      </w:r>
      <w:r w:rsidRPr="00DE2865">
        <w:rPr>
          <w:rStyle w:val="a4"/>
          <w:b w:val="0"/>
          <w:sz w:val="28"/>
          <w:szCs w:val="28"/>
        </w:rPr>
        <w:t>разнообразными умениями и навыками</w:t>
      </w:r>
      <w:r w:rsidRPr="00DE2865">
        <w:rPr>
          <w:sz w:val="28"/>
          <w:szCs w:val="28"/>
        </w:rPr>
        <w:t xml:space="preserve">. Дети становятся более </w:t>
      </w:r>
      <w:r w:rsidRPr="00DE2865">
        <w:rPr>
          <w:rStyle w:val="a4"/>
          <w:b w:val="0"/>
          <w:sz w:val="28"/>
          <w:szCs w:val="28"/>
        </w:rPr>
        <w:t>собранными</w:t>
      </w:r>
      <w:r w:rsidRPr="00DE2865">
        <w:rPr>
          <w:sz w:val="28"/>
          <w:szCs w:val="28"/>
        </w:rPr>
        <w:t xml:space="preserve">, организованными, ответственными, исполнительными. У них развивается устойчивое внимание, сосредоточенность, способность к волевым усилиям, </w:t>
      </w:r>
      <w:r w:rsidRPr="00DE2865">
        <w:rPr>
          <w:rStyle w:val="a4"/>
          <w:b w:val="0"/>
          <w:sz w:val="28"/>
          <w:szCs w:val="28"/>
        </w:rPr>
        <w:t>формируются</w:t>
      </w:r>
      <w:r w:rsidRPr="00DE2865">
        <w:rPr>
          <w:sz w:val="28"/>
          <w:szCs w:val="28"/>
        </w:rPr>
        <w:t xml:space="preserve"> познавательные интересы, чувство коллективизма.</w:t>
      </w:r>
    </w:p>
    <w:p w:rsidR="00B65314" w:rsidRPr="00DE2865" w:rsidRDefault="00B65314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Важно отметить, что </w:t>
      </w:r>
      <w:r w:rsidRPr="00DE2865">
        <w:rPr>
          <w:rStyle w:val="a4"/>
          <w:b w:val="0"/>
          <w:sz w:val="28"/>
          <w:szCs w:val="28"/>
        </w:rPr>
        <w:t>обучение</w:t>
      </w:r>
      <w:r w:rsidRPr="00DE2865">
        <w:rPr>
          <w:sz w:val="28"/>
          <w:szCs w:val="28"/>
        </w:rPr>
        <w:t xml:space="preserve"> детей не ограничивается </w:t>
      </w:r>
      <w:r w:rsidRPr="00DE2865">
        <w:rPr>
          <w:rStyle w:val="a4"/>
          <w:b w:val="0"/>
          <w:sz w:val="28"/>
          <w:szCs w:val="28"/>
        </w:rPr>
        <w:t>занятиями</w:t>
      </w:r>
      <w:r w:rsidR="000E084F">
        <w:rPr>
          <w:rStyle w:val="a4"/>
          <w:b w:val="0"/>
          <w:sz w:val="28"/>
          <w:szCs w:val="28"/>
        </w:rPr>
        <w:t xml:space="preserve"> по сетке</w:t>
      </w:r>
      <w:r w:rsidRPr="00DE2865">
        <w:rPr>
          <w:sz w:val="28"/>
          <w:szCs w:val="28"/>
        </w:rPr>
        <w:t xml:space="preserve">. Безусловно, </w:t>
      </w:r>
      <w:r w:rsidRPr="00DE2865">
        <w:rPr>
          <w:rStyle w:val="a4"/>
          <w:b w:val="0"/>
          <w:sz w:val="28"/>
          <w:szCs w:val="28"/>
        </w:rPr>
        <w:t>занятия – это основная форма обучения в Центре</w:t>
      </w:r>
      <w:r w:rsidRPr="00DE2865">
        <w:rPr>
          <w:sz w:val="28"/>
          <w:szCs w:val="28"/>
        </w:rPr>
        <w:t xml:space="preserve">, но важно отметить, что значительной частью знаний и умений ребенок овладевает без специального </w:t>
      </w:r>
      <w:r w:rsidRPr="00DE2865">
        <w:rPr>
          <w:rStyle w:val="a4"/>
          <w:b w:val="0"/>
          <w:sz w:val="28"/>
          <w:szCs w:val="28"/>
        </w:rPr>
        <w:t>обучения</w:t>
      </w:r>
      <w:r w:rsidRPr="00DE2865">
        <w:rPr>
          <w:sz w:val="28"/>
          <w:szCs w:val="28"/>
        </w:rPr>
        <w:t>, в повседневном общении со взрослыми, сверстниками, в ходе игр, наблюдений, подготовки к праздникам, развлечениям, чтения художественной литературы и т. д.</w:t>
      </w:r>
    </w:p>
    <w:p w:rsidR="000E084F" w:rsidRDefault="00E074B6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Кроме этого, в группе проводятся </w:t>
      </w:r>
      <w:r w:rsidR="0060306B" w:rsidRPr="00DE2865">
        <w:rPr>
          <w:sz w:val="28"/>
          <w:szCs w:val="28"/>
        </w:rPr>
        <w:t>дополнительные развивающие занятия</w:t>
      </w:r>
      <w:r w:rsidR="00171AD0" w:rsidRPr="00DE2865">
        <w:rPr>
          <w:sz w:val="28"/>
          <w:szCs w:val="28"/>
        </w:rPr>
        <w:t xml:space="preserve"> по специально разработанным воспитателями программам</w:t>
      </w:r>
      <w:r w:rsidR="0060306B" w:rsidRPr="00DE2865">
        <w:rPr>
          <w:sz w:val="28"/>
          <w:szCs w:val="28"/>
        </w:rPr>
        <w:t xml:space="preserve">. </w:t>
      </w:r>
      <w:r w:rsidR="000E084F">
        <w:rPr>
          <w:sz w:val="28"/>
          <w:szCs w:val="28"/>
        </w:rPr>
        <w:t>Расскажем немного о них.</w:t>
      </w:r>
    </w:p>
    <w:p w:rsidR="00995C11" w:rsidRPr="00DE2865" w:rsidRDefault="00995C11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proofErr w:type="spellStart"/>
      <w:r w:rsidRPr="00DE2865">
        <w:rPr>
          <w:sz w:val="28"/>
          <w:szCs w:val="28"/>
        </w:rPr>
        <w:t>Эбру</w:t>
      </w:r>
      <w:proofErr w:type="spellEnd"/>
      <w:r w:rsidRPr="00DE2865">
        <w:rPr>
          <w:sz w:val="28"/>
          <w:szCs w:val="28"/>
        </w:rPr>
        <w:t>». Занятия по рисованию — важная часть образовательной деятельности. Кроме того, это любимое времяпрепровождение многих воспитанников РЦ. Чтобы интерес ребят к творчеству не ослабевал, воспитатель каждый раз старается придумать нечто особенное, внести в мир изобразительного искусства капельку волшебства. Интересной идеей — стало создание оригинальных композиций в технике «</w:t>
      </w:r>
      <w:proofErr w:type="spellStart"/>
      <w:r w:rsidRPr="00DE2865">
        <w:rPr>
          <w:sz w:val="28"/>
          <w:szCs w:val="28"/>
        </w:rPr>
        <w:t>Эбру</w:t>
      </w:r>
      <w:proofErr w:type="spellEnd"/>
      <w:r w:rsidRPr="00DE2865">
        <w:rPr>
          <w:sz w:val="28"/>
          <w:szCs w:val="28"/>
        </w:rPr>
        <w:t>», ведь это один из самых фантастических способов рисования на воде.</w:t>
      </w:r>
    </w:p>
    <w:p w:rsidR="00995C11" w:rsidRPr="00DE2865" w:rsidRDefault="00995C11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«Рисование на камнях». Рисование - это особый мир. Чаще всего дети рисуют на плоскости: карандашами или красками на бумаге, мелками на асфальте, палочками на песке. Плоскостное изображение домов, машин, животных на бумаге - это привычное дело, а вот создание объемных </w:t>
      </w:r>
      <w:r w:rsidRPr="00DE2865">
        <w:rPr>
          <w:sz w:val="28"/>
          <w:szCs w:val="28"/>
        </w:rPr>
        <w:lastRenderedPageBreak/>
        <w:t xml:space="preserve">собственных творений - это нечто иное, необычное. Большой интерес у детей вызывает рисование на камнях. Они гладкие, имеют различные размеры и форму. Рисунки на камнях - это увлекательный, очень удивительный и красивый мир. Выполняя несложные правила и предоставив простор фантазии, можно смастерить из камешков веселую божью коровку, лягушку, черепашку, забавных животных и птиц и многое другое. </w:t>
      </w:r>
    </w:p>
    <w:p w:rsidR="0060306B" w:rsidRPr="00DE2865" w:rsidRDefault="00995C11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 xml:space="preserve">«Мир оригами и </w:t>
      </w:r>
      <w:proofErr w:type="spellStart"/>
      <w:r w:rsidRPr="00DE2865">
        <w:rPr>
          <w:sz w:val="28"/>
          <w:szCs w:val="28"/>
        </w:rPr>
        <w:t>кусудамы</w:t>
      </w:r>
      <w:proofErr w:type="spellEnd"/>
      <w:r w:rsidRPr="00DE2865">
        <w:rPr>
          <w:sz w:val="28"/>
          <w:szCs w:val="28"/>
        </w:rPr>
        <w:t xml:space="preserve">». Оригами – это вид декоративно-прикладного искусства; древнее искусство складывания фигурок из бумаги. </w:t>
      </w:r>
      <w:proofErr w:type="spellStart"/>
      <w:r w:rsidRPr="00DE2865">
        <w:rPr>
          <w:sz w:val="28"/>
          <w:szCs w:val="28"/>
        </w:rPr>
        <w:t>Кусудама</w:t>
      </w:r>
      <w:proofErr w:type="spellEnd"/>
      <w:r w:rsidRPr="00DE2865">
        <w:rPr>
          <w:sz w:val="28"/>
          <w:szCs w:val="28"/>
        </w:rPr>
        <w:t xml:space="preserve"> – это шарообразная фигурка, выполненная из модулей различных форм и размеров. Дети с удовольствием создают различные персонажи и фигурки из бумаги, которым находят разли</w:t>
      </w:r>
      <w:r w:rsidR="004A34AC" w:rsidRPr="00DE2865">
        <w:rPr>
          <w:sz w:val="28"/>
          <w:szCs w:val="28"/>
        </w:rPr>
        <w:t>ч</w:t>
      </w:r>
      <w:r w:rsidRPr="00DE2865">
        <w:rPr>
          <w:sz w:val="28"/>
          <w:szCs w:val="28"/>
        </w:rPr>
        <w:t>ное применение</w:t>
      </w:r>
      <w:r w:rsidR="004A34AC" w:rsidRPr="00DE2865">
        <w:rPr>
          <w:sz w:val="28"/>
          <w:szCs w:val="28"/>
        </w:rPr>
        <w:t xml:space="preserve"> (делают открытки, книги, играют в театр и многое другое)</w:t>
      </w:r>
      <w:r w:rsidRPr="00DE2865">
        <w:rPr>
          <w:sz w:val="28"/>
          <w:szCs w:val="28"/>
        </w:rPr>
        <w:t>.</w:t>
      </w:r>
    </w:p>
    <w:p w:rsidR="00E27E18" w:rsidRPr="00DE2865" w:rsidRDefault="0060306B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>«Мир театра»</w:t>
      </w:r>
      <w:r w:rsidR="00E27E18" w:rsidRPr="00DE2865">
        <w:rPr>
          <w:sz w:val="28"/>
          <w:szCs w:val="28"/>
        </w:rPr>
        <w:t xml:space="preserve">. </w:t>
      </w:r>
      <w:r w:rsidR="00E27E18" w:rsidRPr="00DE2865">
        <w:rPr>
          <w:rStyle w:val="a4"/>
          <w:b w:val="0"/>
          <w:sz w:val="28"/>
          <w:szCs w:val="28"/>
        </w:rPr>
        <w:t>Театр</w:t>
      </w:r>
      <w:r w:rsidR="00E27E18" w:rsidRPr="00DE2865">
        <w:rPr>
          <w:sz w:val="28"/>
          <w:szCs w:val="28"/>
        </w:rPr>
        <w:t xml:space="preserve">– один из самых демократичных и доступных видов искусства для детей, он позволяет решать многие актуальные проблемы современной педагогики и психологии, связанные с нравственным воспитанием; развитием коммуникативных качеств личности; художественным образованием и воспитанием детей; формированием эстетического вкуса; воспитанием воли, развитием памяти, воображения, инициативности, фантазии, речи </w:t>
      </w:r>
      <w:r w:rsidR="00E27E18" w:rsidRPr="00DE2865">
        <w:rPr>
          <w:i/>
          <w:iCs/>
          <w:sz w:val="28"/>
          <w:szCs w:val="28"/>
        </w:rPr>
        <w:t>(диалога и монолога)</w:t>
      </w:r>
      <w:r w:rsidR="00E27E18" w:rsidRPr="00DE2865">
        <w:rPr>
          <w:sz w:val="28"/>
          <w:szCs w:val="28"/>
        </w:rPr>
        <w:t>; созданием положительного эмоционального настроя, снятия напряжённости, решением конфликтных ситуаций через игру.</w:t>
      </w:r>
      <w:r w:rsidR="000F2F5F" w:rsidRPr="00DE2865">
        <w:rPr>
          <w:rStyle w:val="a4"/>
          <w:b w:val="0"/>
          <w:sz w:val="28"/>
          <w:szCs w:val="28"/>
        </w:rPr>
        <w:t>Театральное</w:t>
      </w:r>
      <w:r w:rsidR="000F2F5F" w:rsidRPr="00DE2865">
        <w:rPr>
          <w:sz w:val="28"/>
          <w:szCs w:val="28"/>
        </w:rPr>
        <w:t xml:space="preserve"> искусство близко и понятно, как детям, так и взрослым, прежде всего потому</w:t>
      </w:r>
      <w:bookmarkStart w:id="0" w:name="_GoBack"/>
      <w:bookmarkEnd w:id="0"/>
      <w:r w:rsidR="000F2F5F" w:rsidRPr="00DE2865">
        <w:rPr>
          <w:sz w:val="28"/>
          <w:szCs w:val="28"/>
        </w:rPr>
        <w:t>, что в основе его лежит игра. В игре ребенок не только получает информацию об окружающем мире, законах общества, красоте человеческих отношений, но и учится жить в этом мире, строить взаимоотношения с окружающими, а это, в свою очередь, требует творческой активности личности, умения держать себя в обществе.</w:t>
      </w:r>
    </w:p>
    <w:p w:rsidR="00171AD0" w:rsidRPr="00DE2865" w:rsidRDefault="0060306B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t>«Музыкальная шкатулка»</w:t>
      </w:r>
      <w:r w:rsidR="00171AD0" w:rsidRPr="00DE2865">
        <w:rPr>
          <w:sz w:val="28"/>
          <w:szCs w:val="28"/>
        </w:rPr>
        <w:t>. Дети знакомятся с жанрами музыкальных произведений, музыкальными инструментами, композиторами и классическими произведениями. Детей очень важно обогащать музыкальными впечатлениями, вызывать у них эмоциональный отклик при восприятии музыкальных произведений, знакомить с элементарными музыкальными понятиями. Работа включает в себя ряд взаимосвязанных моментов:</w:t>
      </w:r>
    </w:p>
    <w:p w:rsidR="000E084F" w:rsidRDefault="00171AD0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sym w:font="Symbol" w:char="F02D"/>
      </w:r>
      <w:r w:rsidRPr="00DE2865">
        <w:rPr>
          <w:sz w:val="28"/>
          <w:szCs w:val="28"/>
        </w:rPr>
        <w:t>    специальный подбор музыкального репертуара и методов работы с ним;</w:t>
      </w:r>
    </w:p>
    <w:p w:rsidR="000E084F" w:rsidRDefault="00171AD0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sym w:font="Symbol" w:char="F02D"/>
      </w:r>
      <w:r w:rsidRPr="00DE2865">
        <w:rPr>
          <w:sz w:val="28"/>
          <w:szCs w:val="28"/>
        </w:rPr>
        <w:t>    интеграция активного слушания с другими видами музыкальной деятельности детей (музыкально-ритмическими движениями, игре на музыкальных инструментах и т.д.)</w:t>
      </w:r>
      <w:r w:rsidR="000E084F">
        <w:rPr>
          <w:sz w:val="28"/>
          <w:szCs w:val="28"/>
        </w:rPr>
        <w:t>;</w:t>
      </w:r>
    </w:p>
    <w:p w:rsidR="0060306B" w:rsidRDefault="00171AD0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E2865">
        <w:rPr>
          <w:sz w:val="28"/>
          <w:szCs w:val="28"/>
        </w:rPr>
        <w:sym w:font="Symbol" w:char="F02D"/>
      </w:r>
      <w:r w:rsidR="000E084F">
        <w:rPr>
          <w:sz w:val="28"/>
          <w:szCs w:val="28"/>
        </w:rPr>
        <w:t xml:space="preserve">    использование </w:t>
      </w:r>
      <w:r w:rsidRPr="00DE2865">
        <w:rPr>
          <w:sz w:val="28"/>
          <w:szCs w:val="28"/>
        </w:rPr>
        <w:t>произведений других видов искусств (изобразительного творчества, художественной литературы) для усиления эмоционального воздействия классической музыки на ребёнка.</w:t>
      </w:r>
    </w:p>
    <w:p w:rsidR="00092233" w:rsidRDefault="00092233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 нас еще очень много идей, которые сделают жизнь ваших детей в РЦ увлекательной, познавательной и интересной. </w:t>
      </w:r>
      <w:r w:rsidR="00CC6AB8">
        <w:rPr>
          <w:sz w:val="28"/>
          <w:szCs w:val="28"/>
        </w:rPr>
        <w:t xml:space="preserve">Они </w:t>
      </w:r>
      <w:r>
        <w:rPr>
          <w:sz w:val="28"/>
          <w:szCs w:val="28"/>
        </w:rPr>
        <w:t>помогут им открыть новое, развить их способности и любознательность.</w:t>
      </w:r>
    </w:p>
    <w:p w:rsidR="00C03C63" w:rsidRDefault="006E240B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Спасибо за внимание!</w:t>
      </w:r>
    </w:p>
    <w:p w:rsidR="0091313E" w:rsidRDefault="0091313E" w:rsidP="00D87257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91313E" w:rsidRPr="00B65314" w:rsidRDefault="0091313E" w:rsidP="00D87257">
      <w:pPr>
        <w:pStyle w:val="a3"/>
        <w:tabs>
          <w:tab w:val="left" w:pos="1560"/>
        </w:tabs>
        <w:spacing w:before="0" w:beforeAutospacing="0" w:after="0" w:afterAutospacing="0"/>
        <w:ind w:left="3969" w:firstLine="709"/>
      </w:pPr>
      <w:r>
        <w:rPr>
          <w:sz w:val="28"/>
          <w:szCs w:val="28"/>
        </w:rPr>
        <w:t>Подготовила: воспитатель Кулиш Е.А.</w:t>
      </w:r>
    </w:p>
    <w:sectPr w:rsidR="0091313E" w:rsidRPr="00B65314" w:rsidSect="00D87257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314"/>
    <w:rsid w:val="00092233"/>
    <w:rsid w:val="000E084F"/>
    <w:rsid w:val="000F2F5F"/>
    <w:rsid w:val="00171AD0"/>
    <w:rsid w:val="00293447"/>
    <w:rsid w:val="00343DCA"/>
    <w:rsid w:val="004A34AC"/>
    <w:rsid w:val="004D4C19"/>
    <w:rsid w:val="0060306B"/>
    <w:rsid w:val="006E240B"/>
    <w:rsid w:val="0091313E"/>
    <w:rsid w:val="00995C11"/>
    <w:rsid w:val="00B65314"/>
    <w:rsid w:val="00C03C63"/>
    <w:rsid w:val="00CC6AB8"/>
    <w:rsid w:val="00D01D05"/>
    <w:rsid w:val="00D33F97"/>
    <w:rsid w:val="00D87257"/>
    <w:rsid w:val="00DE2865"/>
    <w:rsid w:val="00DF5882"/>
    <w:rsid w:val="00E074B6"/>
    <w:rsid w:val="00E27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5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5314"/>
    <w:rPr>
      <w:b/>
      <w:bCs/>
    </w:rPr>
  </w:style>
  <w:style w:type="character" w:customStyle="1" w:styleId="extended-textshort">
    <w:name w:val="extended-text__short"/>
    <w:basedOn w:val="a0"/>
    <w:rsid w:val="0060306B"/>
  </w:style>
  <w:style w:type="character" w:styleId="a5">
    <w:name w:val="Hyperlink"/>
    <w:basedOn w:val="a0"/>
    <w:uiPriority w:val="99"/>
    <w:semiHidden/>
    <w:unhideWhenUsed/>
    <w:rsid w:val="00995C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4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5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16</cp:revision>
  <dcterms:created xsi:type="dcterms:W3CDTF">2018-09-18T17:26:00Z</dcterms:created>
  <dcterms:modified xsi:type="dcterms:W3CDTF">2019-04-16T05:47:00Z</dcterms:modified>
</cp:coreProperties>
</file>