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1F1" w:rsidRDefault="00CD11F1" w:rsidP="00CD11F1">
      <w:pPr>
        <w:pStyle w:val="a3"/>
        <w:jc w:val="center"/>
      </w:pPr>
    </w:p>
    <w:p w:rsidR="00CD11F1" w:rsidRDefault="00CD11F1" w:rsidP="00CD11F1">
      <w:pPr>
        <w:pStyle w:val="a3"/>
        <w:spacing w:line="480" w:lineRule="auto"/>
        <w:jc w:val="center"/>
        <w:rPr>
          <w:b/>
          <w:sz w:val="36"/>
        </w:rPr>
      </w:pPr>
    </w:p>
    <w:p w:rsidR="002B772A" w:rsidRDefault="002B772A" w:rsidP="002B772A">
      <w:pPr>
        <w:pStyle w:val="a3"/>
        <w:spacing w:line="480" w:lineRule="auto"/>
        <w:rPr>
          <w:b/>
          <w:sz w:val="36"/>
        </w:rPr>
      </w:pPr>
    </w:p>
    <w:p w:rsidR="002B772A" w:rsidRPr="002B772A" w:rsidRDefault="002B772A" w:rsidP="002B772A">
      <w:pPr>
        <w:pStyle w:val="a3"/>
        <w:spacing w:line="480" w:lineRule="auto"/>
        <w:rPr>
          <w:b/>
          <w:sz w:val="72"/>
          <w:szCs w:val="72"/>
        </w:rPr>
      </w:pPr>
      <w:r w:rsidRPr="002B772A">
        <w:rPr>
          <w:b/>
          <w:sz w:val="72"/>
          <w:szCs w:val="72"/>
        </w:rPr>
        <w:t>Задания для проведения олимпиады по изобразительному искусству  в 5-9 классах.</w:t>
      </w:r>
    </w:p>
    <w:p w:rsidR="002B772A" w:rsidRDefault="002B772A" w:rsidP="002B772A">
      <w:pPr>
        <w:pStyle w:val="a3"/>
        <w:spacing w:line="480" w:lineRule="auto"/>
        <w:rPr>
          <w:b/>
          <w:sz w:val="36"/>
        </w:rPr>
      </w:pPr>
    </w:p>
    <w:p w:rsidR="002B772A" w:rsidRDefault="002B772A" w:rsidP="002B772A">
      <w:pPr>
        <w:pStyle w:val="a3"/>
        <w:spacing w:line="480" w:lineRule="auto"/>
        <w:rPr>
          <w:b/>
          <w:sz w:val="36"/>
        </w:rPr>
      </w:pPr>
    </w:p>
    <w:p w:rsidR="002B772A" w:rsidRDefault="002B772A" w:rsidP="002B772A">
      <w:pPr>
        <w:pStyle w:val="a3"/>
        <w:spacing w:line="480" w:lineRule="auto"/>
        <w:rPr>
          <w:b/>
          <w:sz w:val="36"/>
        </w:rPr>
      </w:pPr>
    </w:p>
    <w:p w:rsidR="002B772A" w:rsidRDefault="002B772A" w:rsidP="002B772A">
      <w:pPr>
        <w:pStyle w:val="a3"/>
        <w:spacing w:line="480" w:lineRule="auto"/>
        <w:rPr>
          <w:b/>
          <w:sz w:val="36"/>
        </w:rPr>
      </w:pPr>
    </w:p>
    <w:p w:rsidR="002B772A" w:rsidRDefault="002B772A" w:rsidP="002B772A">
      <w:pPr>
        <w:pStyle w:val="a3"/>
        <w:spacing w:line="480" w:lineRule="auto"/>
        <w:rPr>
          <w:b/>
          <w:sz w:val="36"/>
        </w:rPr>
      </w:pPr>
    </w:p>
    <w:p w:rsidR="002B772A" w:rsidRDefault="002B772A" w:rsidP="002B772A">
      <w:pPr>
        <w:pStyle w:val="a3"/>
        <w:spacing w:line="480" w:lineRule="auto"/>
        <w:rPr>
          <w:b/>
          <w:sz w:val="36"/>
        </w:rPr>
      </w:pPr>
    </w:p>
    <w:p w:rsidR="00CD11F1" w:rsidRDefault="00CD11F1" w:rsidP="00CD11F1">
      <w:pPr>
        <w:pStyle w:val="a3"/>
        <w:spacing w:line="480" w:lineRule="auto"/>
        <w:jc w:val="center"/>
        <w:rPr>
          <w:sz w:val="28"/>
        </w:rPr>
      </w:pPr>
    </w:p>
    <w:p w:rsidR="00CD11F1" w:rsidRPr="003744AC" w:rsidRDefault="002B772A" w:rsidP="00CD11F1">
      <w:pPr>
        <w:pStyle w:val="a3"/>
        <w:spacing w:line="480" w:lineRule="auto"/>
        <w:jc w:val="center"/>
        <w:rPr>
          <w:sz w:val="28"/>
        </w:rPr>
      </w:pPr>
      <w:r>
        <w:rPr>
          <w:sz w:val="28"/>
        </w:rPr>
        <w:t>Воркута</w:t>
      </w:r>
      <w:r w:rsidR="00CD11F1">
        <w:rPr>
          <w:sz w:val="28"/>
        </w:rPr>
        <w:t xml:space="preserve"> 2018г</w:t>
      </w:r>
    </w:p>
    <w:p w:rsidR="00CD5E51" w:rsidRPr="00DA0CC3" w:rsidRDefault="002B772A" w:rsidP="00CD5E51">
      <w:pPr>
        <w:shd w:val="clear" w:color="auto" w:fill="FFFFFF"/>
        <w:spacing w:before="100" w:beforeAutospacing="1" w:after="100" w:afterAutospacing="1"/>
        <w:jc w:val="both"/>
        <w:rPr>
          <w:b/>
          <w:color w:val="000000"/>
        </w:rPr>
      </w:pPr>
      <w:r>
        <w:rPr>
          <w:b/>
          <w:bCs/>
          <w:iCs/>
          <w:color w:val="000000"/>
        </w:rPr>
        <w:lastRenderedPageBreak/>
        <w:t>М</w:t>
      </w:r>
      <w:r w:rsidR="00CD5E51" w:rsidRPr="00DA0CC3">
        <w:rPr>
          <w:b/>
          <w:bCs/>
          <w:iCs/>
          <w:color w:val="000000"/>
        </w:rPr>
        <w:t>атериалы для про</w:t>
      </w:r>
      <w:r>
        <w:rPr>
          <w:b/>
          <w:bCs/>
          <w:iCs/>
          <w:color w:val="000000"/>
        </w:rPr>
        <w:t>ведения олимпиады</w:t>
      </w:r>
      <w:r w:rsidR="00CD5E51" w:rsidRPr="00DA0CC3">
        <w:rPr>
          <w:b/>
          <w:bCs/>
          <w:iCs/>
          <w:color w:val="000000"/>
        </w:rPr>
        <w:t xml:space="preserve"> по предмету</w:t>
      </w:r>
      <w:r w:rsidR="00BC661C">
        <w:rPr>
          <w:b/>
          <w:bCs/>
          <w:iCs/>
          <w:color w:val="000000"/>
        </w:rPr>
        <w:t>: «</w:t>
      </w:r>
      <w:r w:rsidR="008C6F70" w:rsidRPr="00DA0CC3">
        <w:rPr>
          <w:b/>
          <w:bCs/>
          <w:iCs/>
          <w:color w:val="000000"/>
        </w:rPr>
        <w:t xml:space="preserve"> Изобразительное искусство</w:t>
      </w:r>
      <w:r w:rsidR="00BC661C">
        <w:rPr>
          <w:b/>
          <w:bCs/>
          <w:iCs/>
          <w:color w:val="000000"/>
        </w:rPr>
        <w:t>»</w:t>
      </w:r>
      <w:r w:rsidR="008C6F70" w:rsidRPr="00DA0CC3">
        <w:rPr>
          <w:b/>
          <w:bCs/>
          <w:iCs/>
          <w:color w:val="000000"/>
        </w:rPr>
        <w:t xml:space="preserve"> </w:t>
      </w:r>
      <w:bookmarkStart w:id="0" w:name="_GoBack"/>
      <w:bookmarkEnd w:id="0"/>
      <w:r w:rsidR="00CD5E51" w:rsidRPr="00DA0CC3">
        <w:rPr>
          <w:b/>
          <w:bCs/>
          <w:iCs/>
          <w:color w:val="000000"/>
        </w:rPr>
        <w:t xml:space="preserve"> </w:t>
      </w:r>
      <w:r w:rsidR="008C6F70" w:rsidRPr="00DA0CC3">
        <w:rPr>
          <w:b/>
          <w:bCs/>
          <w:iCs/>
          <w:color w:val="000000"/>
        </w:rPr>
        <w:t xml:space="preserve"> 5 </w:t>
      </w:r>
      <w:r w:rsidR="00BC18B1">
        <w:rPr>
          <w:b/>
          <w:bCs/>
          <w:iCs/>
          <w:color w:val="000000"/>
        </w:rPr>
        <w:t>класс</w:t>
      </w:r>
    </w:p>
    <w:p w:rsidR="00CD5E51" w:rsidRPr="00DA0CC3" w:rsidRDefault="00CD5E51" w:rsidP="00CD5E51">
      <w:pPr>
        <w:shd w:val="clear" w:color="auto" w:fill="FFFFFF"/>
        <w:spacing w:before="100" w:beforeAutospacing="1" w:after="100" w:afterAutospacing="1"/>
        <w:ind w:left="720" w:hanging="360"/>
        <w:jc w:val="both"/>
        <w:rPr>
          <w:b/>
          <w:color w:val="000000"/>
        </w:rPr>
      </w:pPr>
      <w:r w:rsidRPr="00DA0CC3">
        <w:rPr>
          <w:b/>
          <w:color w:val="000000"/>
        </w:rPr>
        <w:t>1.​ </w:t>
      </w:r>
      <w:r w:rsidRPr="00DA0CC3">
        <w:rPr>
          <w:b/>
          <w:iCs/>
          <w:color w:val="000000"/>
        </w:rPr>
        <w:t>Цель – выявление уровня освоения предметных образовательных результатов в соответствии с требованиями ООП и стандарта.</w:t>
      </w:r>
    </w:p>
    <w:p w:rsidR="00CD5E51" w:rsidRDefault="00CD5E51" w:rsidP="00CD5E51">
      <w:pPr>
        <w:shd w:val="clear" w:color="auto" w:fill="FFFFFF"/>
        <w:spacing w:before="100" w:beforeAutospacing="1" w:after="100" w:afterAutospacing="1"/>
        <w:ind w:left="720" w:hanging="360"/>
        <w:jc w:val="both"/>
        <w:rPr>
          <w:b/>
          <w:iCs/>
          <w:color w:val="000000"/>
        </w:rPr>
      </w:pPr>
      <w:r w:rsidRPr="00DA0CC3">
        <w:rPr>
          <w:b/>
          <w:color w:val="000000"/>
        </w:rPr>
        <w:t>2.​ </w:t>
      </w:r>
      <w:r w:rsidRPr="00DA0CC3">
        <w:rPr>
          <w:b/>
          <w:iCs/>
          <w:color w:val="000000"/>
        </w:rPr>
        <w:t>Распределение заданий по проверяем</w:t>
      </w:r>
      <w:r w:rsidR="00763937">
        <w:rPr>
          <w:b/>
          <w:iCs/>
          <w:color w:val="000000"/>
        </w:rPr>
        <w:t>ым предметным способам действия.</w:t>
      </w:r>
    </w:p>
    <w:p w:rsidR="00763937" w:rsidRDefault="00763937" w:rsidP="00763937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Тема</w:t>
      </w:r>
      <w:proofErr w:type="gramStart"/>
      <w:r>
        <w:rPr>
          <w:b/>
          <w:i/>
          <w:sz w:val="28"/>
          <w:szCs w:val="28"/>
        </w:rPr>
        <w:t xml:space="preserve"> :</w:t>
      </w:r>
      <w:proofErr w:type="gramEnd"/>
      <w:r>
        <w:rPr>
          <w:b/>
          <w:i/>
          <w:sz w:val="28"/>
          <w:szCs w:val="28"/>
        </w:rPr>
        <w:t xml:space="preserve"> </w:t>
      </w:r>
      <w:r w:rsidRPr="000866FE">
        <w:rPr>
          <w:b/>
          <w:i/>
          <w:sz w:val="28"/>
          <w:szCs w:val="28"/>
        </w:rPr>
        <w:t>«Декоративно-прикладное искусство в жизни человека»</w:t>
      </w:r>
      <w:r>
        <w:rPr>
          <w:b/>
          <w:i/>
          <w:sz w:val="28"/>
          <w:szCs w:val="28"/>
        </w:rPr>
        <w:t>.</w:t>
      </w:r>
    </w:p>
    <w:p w:rsidR="00763937" w:rsidRPr="00DA0CC3" w:rsidRDefault="00763937" w:rsidP="00CD5E51">
      <w:pPr>
        <w:shd w:val="clear" w:color="auto" w:fill="FFFFFF"/>
        <w:spacing w:before="100" w:beforeAutospacing="1" w:after="100" w:afterAutospacing="1"/>
        <w:ind w:left="720" w:hanging="360"/>
        <w:jc w:val="both"/>
        <w:rPr>
          <w:b/>
          <w:color w:val="000000"/>
        </w:rPr>
      </w:pPr>
    </w:p>
    <w:tbl>
      <w:tblPr>
        <w:tblW w:w="0" w:type="auto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6"/>
        <w:gridCol w:w="2413"/>
        <w:gridCol w:w="943"/>
        <w:gridCol w:w="762"/>
        <w:gridCol w:w="938"/>
        <w:gridCol w:w="1866"/>
        <w:gridCol w:w="1267"/>
      </w:tblGrid>
      <w:tr w:rsidR="00DB7488" w:rsidRPr="00DA0CC3" w:rsidTr="005C68F8"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D5E51" w:rsidRPr="00DA0CC3" w:rsidRDefault="00CD5E51" w:rsidP="00CD5E51">
            <w:pPr>
              <w:spacing w:before="100" w:beforeAutospacing="1" w:after="100" w:afterAutospacing="1"/>
              <w:jc w:val="center"/>
              <w:rPr>
                <w:b/>
                <w:color w:val="000000"/>
                <w:sz w:val="32"/>
                <w:szCs w:val="32"/>
                <w:vertAlign w:val="subscript"/>
              </w:rPr>
            </w:pPr>
            <w:r w:rsidRPr="00DA0CC3">
              <w:rPr>
                <w:b/>
                <w:iCs/>
                <w:color w:val="000000"/>
                <w:sz w:val="32"/>
                <w:szCs w:val="32"/>
                <w:vertAlign w:val="subscript"/>
              </w:rPr>
              <w:t>Блок</w:t>
            </w:r>
            <w:r w:rsidRPr="00DA0CC3">
              <w:rPr>
                <w:b/>
                <w:color w:val="000000"/>
                <w:sz w:val="32"/>
                <w:szCs w:val="32"/>
                <w:vertAlign w:val="subscript"/>
              </w:rPr>
              <w:br/>
            </w:r>
            <w:r w:rsidRPr="00DA0CC3">
              <w:rPr>
                <w:b/>
                <w:iCs/>
                <w:color w:val="000000"/>
                <w:sz w:val="32"/>
                <w:szCs w:val="32"/>
                <w:vertAlign w:val="subscript"/>
              </w:rPr>
              <w:t>содержания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D5E51" w:rsidRPr="00DA0CC3" w:rsidRDefault="00CD5E51" w:rsidP="00CD5E51">
            <w:pPr>
              <w:spacing w:before="100" w:beforeAutospacing="1" w:after="100" w:afterAutospacing="1"/>
              <w:jc w:val="center"/>
              <w:rPr>
                <w:b/>
                <w:color w:val="000000"/>
                <w:sz w:val="32"/>
                <w:szCs w:val="32"/>
                <w:vertAlign w:val="subscript"/>
              </w:rPr>
            </w:pPr>
            <w:r w:rsidRPr="00DA0CC3">
              <w:rPr>
                <w:b/>
                <w:iCs/>
                <w:color w:val="000000"/>
                <w:sz w:val="32"/>
                <w:szCs w:val="32"/>
                <w:vertAlign w:val="subscript"/>
              </w:rPr>
              <w:t>Проверяемое умение и способы действия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D5E51" w:rsidRPr="00DA0CC3" w:rsidRDefault="00CD5E51" w:rsidP="00CD5E51">
            <w:pPr>
              <w:spacing w:before="100" w:beforeAutospacing="1" w:after="100" w:afterAutospacing="1"/>
              <w:jc w:val="center"/>
              <w:rPr>
                <w:b/>
                <w:color w:val="000000"/>
                <w:sz w:val="32"/>
                <w:szCs w:val="32"/>
                <w:vertAlign w:val="subscript"/>
              </w:rPr>
            </w:pPr>
            <w:r w:rsidRPr="00DA0CC3">
              <w:rPr>
                <w:b/>
                <w:iCs/>
                <w:color w:val="000000"/>
                <w:sz w:val="32"/>
                <w:szCs w:val="32"/>
                <w:vertAlign w:val="subscript"/>
              </w:rPr>
              <w:t>Количество заданий</w:t>
            </w:r>
          </w:p>
        </w:tc>
        <w:tc>
          <w:tcPr>
            <w:tcW w:w="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D5E51" w:rsidRPr="00DA0CC3" w:rsidRDefault="00CD5E51" w:rsidP="00CD5E51">
            <w:pPr>
              <w:spacing w:before="100" w:beforeAutospacing="1" w:after="100" w:afterAutospacing="1"/>
              <w:jc w:val="center"/>
              <w:rPr>
                <w:b/>
                <w:color w:val="000000"/>
                <w:sz w:val="32"/>
                <w:szCs w:val="32"/>
                <w:vertAlign w:val="subscript"/>
              </w:rPr>
            </w:pPr>
            <w:r w:rsidRPr="00DA0CC3">
              <w:rPr>
                <w:b/>
                <w:iCs/>
                <w:color w:val="000000"/>
                <w:sz w:val="32"/>
                <w:szCs w:val="32"/>
                <w:vertAlign w:val="subscript"/>
              </w:rPr>
              <w:t>Номера заданий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D5E51" w:rsidRPr="00DA0CC3" w:rsidRDefault="00CD5E51" w:rsidP="00CD5E51">
            <w:pPr>
              <w:spacing w:before="100" w:beforeAutospacing="1" w:after="100" w:afterAutospacing="1"/>
              <w:jc w:val="center"/>
              <w:rPr>
                <w:b/>
                <w:color w:val="000000"/>
                <w:sz w:val="32"/>
                <w:szCs w:val="32"/>
                <w:vertAlign w:val="subscript"/>
              </w:rPr>
            </w:pPr>
            <w:r w:rsidRPr="00DA0CC3">
              <w:rPr>
                <w:b/>
                <w:iCs/>
                <w:color w:val="000000"/>
                <w:sz w:val="32"/>
                <w:szCs w:val="32"/>
                <w:vertAlign w:val="subscript"/>
              </w:rPr>
              <w:t>Уровень сложности</w:t>
            </w:r>
          </w:p>
        </w:tc>
        <w:tc>
          <w:tcPr>
            <w:tcW w:w="1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D5E51" w:rsidRPr="00DA0CC3" w:rsidRDefault="00CD5E51" w:rsidP="00CD5E51">
            <w:pPr>
              <w:spacing w:before="100" w:beforeAutospacing="1" w:after="100" w:afterAutospacing="1"/>
              <w:jc w:val="center"/>
              <w:rPr>
                <w:b/>
                <w:color w:val="000000"/>
                <w:sz w:val="32"/>
                <w:szCs w:val="32"/>
                <w:vertAlign w:val="subscript"/>
              </w:rPr>
            </w:pPr>
            <w:r w:rsidRPr="00DA0CC3">
              <w:rPr>
                <w:b/>
                <w:iCs/>
                <w:color w:val="000000"/>
                <w:sz w:val="32"/>
                <w:szCs w:val="32"/>
                <w:vertAlign w:val="subscript"/>
              </w:rPr>
              <w:t>Тип задания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D5E51" w:rsidRPr="00DA0CC3" w:rsidRDefault="00CD5E51" w:rsidP="00CD5E51">
            <w:pPr>
              <w:spacing w:before="100" w:beforeAutospacing="1" w:after="100" w:afterAutospacing="1"/>
              <w:jc w:val="center"/>
              <w:rPr>
                <w:b/>
                <w:color w:val="000000"/>
                <w:sz w:val="32"/>
                <w:szCs w:val="32"/>
                <w:vertAlign w:val="subscript"/>
              </w:rPr>
            </w:pPr>
            <w:r w:rsidRPr="00DA0CC3">
              <w:rPr>
                <w:b/>
                <w:iCs/>
                <w:color w:val="000000"/>
                <w:sz w:val="32"/>
                <w:szCs w:val="32"/>
                <w:vertAlign w:val="subscript"/>
              </w:rPr>
              <w:t>Максимальный балл за каждое задание</w:t>
            </w:r>
          </w:p>
        </w:tc>
      </w:tr>
      <w:tr w:rsidR="00DB7488" w:rsidRPr="00DA0CC3" w:rsidTr="005C68F8"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500D07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t>Древние корни народного искусства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17CD5" w:rsidRPr="00C17CD5" w:rsidRDefault="00C17CD5" w:rsidP="00C17CD5">
            <w:pPr>
              <w:spacing w:before="100" w:beforeAutospacing="1" w:after="100" w:afterAutospacing="1"/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b/>
                <w:bCs/>
                <w:color w:val="000000"/>
              </w:rPr>
              <w:t>Раскрывать </w:t>
            </w:r>
            <w:r>
              <w:rPr>
                <w:color w:val="000000"/>
              </w:rPr>
              <w:t>символическое  значе</w:t>
            </w:r>
            <w:r>
              <w:rPr>
                <w:color w:val="000000"/>
              </w:rPr>
              <w:softHyphen/>
              <w:t>ние, содержательный смысл знаков-об</w:t>
            </w:r>
            <w:r>
              <w:rPr>
                <w:color w:val="000000"/>
              </w:rPr>
              <w:softHyphen/>
              <w:t xml:space="preserve">разов в декоративном убранстве избы. </w:t>
            </w:r>
            <w:r w:rsidRPr="00C17CD5">
              <w:rPr>
                <w:rFonts w:eastAsia="Calibri"/>
                <w:b/>
                <w:bCs/>
                <w:color w:val="000000"/>
                <w:lang w:eastAsia="en-US"/>
              </w:rPr>
              <w:t>Сравнивать, сопоставлять </w:t>
            </w:r>
            <w:r w:rsidRPr="00C17CD5">
              <w:rPr>
                <w:rFonts w:eastAsia="Calibri"/>
                <w:color w:val="000000"/>
                <w:lang w:eastAsia="en-US"/>
              </w:rPr>
              <w:t>интерь</w:t>
            </w:r>
            <w:r>
              <w:rPr>
                <w:rFonts w:eastAsia="Calibri"/>
                <w:color w:val="000000"/>
                <w:lang w:eastAsia="en-US"/>
              </w:rPr>
              <w:softHyphen/>
              <w:t>еры крестьянских жилищ у разны</w:t>
            </w:r>
            <w:r w:rsidR="00DB7488">
              <w:rPr>
                <w:rFonts w:eastAsia="Calibri"/>
                <w:color w:val="000000"/>
                <w:lang w:eastAsia="en-US"/>
              </w:rPr>
              <w:t>х</w:t>
            </w:r>
            <w:r w:rsidRPr="00C17CD5">
              <w:rPr>
                <w:rFonts w:eastAsia="Calibri"/>
                <w:color w:val="000000"/>
                <w:lang w:eastAsia="en-US"/>
              </w:rPr>
              <w:t xml:space="preserve"> на</w:t>
            </w:r>
            <w:r w:rsidRPr="00C17CD5">
              <w:rPr>
                <w:rFonts w:eastAsia="Calibri"/>
                <w:color w:val="000000"/>
                <w:lang w:eastAsia="en-US"/>
              </w:rPr>
              <w:softHyphen/>
              <w:t>родов, </w:t>
            </w:r>
            <w:r w:rsidRPr="00C17CD5">
              <w:rPr>
                <w:rFonts w:eastAsia="Calibri"/>
                <w:b/>
                <w:bCs/>
                <w:color w:val="000000"/>
                <w:lang w:eastAsia="en-US"/>
              </w:rPr>
              <w:t>находить </w:t>
            </w:r>
            <w:r w:rsidRPr="00C17CD5">
              <w:rPr>
                <w:rFonts w:eastAsia="Calibri"/>
                <w:color w:val="000000"/>
                <w:lang w:eastAsia="en-US"/>
              </w:rPr>
              <w:t>в них черты нацио</w:t>
            </w:r>
            <w:r w:rsidRPr="00C17CD5">
              <w:rPr>
                <w:rFonts w:eastAsia="Calibri"/>
                <w:color w:val="000000"/>
                <w:lang w:eastAsia="en-US"/>
              </w:rPr>
              <w:softHyphen/>
              <w:t>нального своеобразия.</w:t>
            </w:r>
          </w:p>
          <w:p w:rsidR="004A5E4D" w:rsidRPr="00DA0CC3" w:rsidRDefault="00500D07" w:rsidP="00500D07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00D07">
              <w:rPr>
                <w:rFonts w:eastAsia="Calibri"/>
                <w:color w:val="000000"/>
                <w:lang w:eastAsia="en-US"/>
              </w:rPr>
              <w:t>.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DB7488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2</w:t>
            </w:r>
          </w:p>
        </w:tc>
        <w:tc>
          <w:tcPr>
            <w:tcW w:w="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DB7488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1,2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9A70B2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Базовый</w:t>
            </w:r>
          </w:p>
        </w:tc>
        <w:tc>
          <w:tcPr>
            <w:tcW w:w="1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DB7488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 xml:space="preserve">Отгадать </w:t>
            </w:r>
            <w:proofErr w:type="spellStart"/>
            <w:r>
              <w:rPr>
                <w:b/>
                <w:iCs/>
                <w:color w:val="000000"/>
              </w:rPr>
              <w:t>филворд</w:t>
            </w:r>
            <w:proofErr w:type="gramStart"/>
            <w:r>
              <w:rPr>
                <w:b/>
                <w:iCs/>
                <w:color w:val="000000"/>
              </w:rPr>
              <w:t>,и</w:t>
            </w:r>
            <w:proofErr w:type="gramEnd"/>
            <w:r>
              <w:rPr>
                <w:b/>
                <w:iCs/>
                <w:color w:val="000000"/>
              </w:rPr>
              <w:t>зобразить</w:t>
            </w:r>
            <w:proofErr w:type="spellEnd"/>
            <w:r>
              <w:rPr>
                <w:b/>
                <w:iCs/>
                <w:color w:val="000000"/>
              </w:rPr>
              <w:t xml:space="preserve"> солярные знаки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2F395F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5</w:t>
            </w:r>
          </w:p>
        </w:tc>
      </w:tr>
      <w:tr w:rsidR="00DB7488" w:rsidRPr="00DA0CC3" w:rsidTr="005C68F8"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C17CD5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t>Связь времён в народном искусстве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17CD5" w:rsidRPr="00C17CD5" w:rsidRDefault="00C17CD5" w:rsidP="00C17CD5">
            <w:pPr>
              <w:jc w:val="both"/>
              <w:rPr>
                <w:rFonts w:eastAsia="Calibri"/>
                <w:color w:val="000000"/>
                <w:lang w:eastAsia="en-US"/>
              </w:rPr>
            </w:pPr>
            <w:r w:rsidRPr="00C17CD5">
              <w:rPr>
                <w:rFonts w:eastAsia="Calibri"/>
                <w:b/>
                <w:bCs/>
                <w:color w:val="000000"/>
                <w:lang w:eastAsia="en-US"/>
              </w:rPr>
              <w:t xml:space="preserve">Сравнивать, </w:t>
            </w:r>
            <w:r w:rsidR="00DB7488">
              <w:rPr>
                <w:rFonts w:eastAsia="Calibri"/>
                <w:b/>
                <w:bCs/>
                <w:color w:val="000000"/>
                <w:lang w:eastAsia="en-US"/>
              </w:rPr>
              <w:t>о</w:t>
            </w:r>
            <w:r w:rsidRPr="00C17CD5">
              <w:rPr>
                <w:rFonts w:eastAsia="Calibri"/>
                <w:b/>
                <w:bCs/>
                <w:color w:val="000000"/>
                <w:lang w:eastAsia="en-US"/>
              </w:rPr>
              <w:t>ценивать </w:t>
            </w:r>
            <w:r w:rsidRPr="00C17CD5">
              <w:rPr>
                <w:rFonts w:eastAsia="Calibri"/>
                <w:color w:val="000000"/>
                <w:lang w:eastAsia="en-US"/>
              </w:rPr>
              <w:t>форму, декор игрушек, принадлежащих различным художественным промыслам.</w:t>
            </w:r>
          </w:p>
          <w:p w:rsidR="00C17CD5" w:rsidRPr="00C17CD5" w:rsidRDefault="00C17CD5" w:rsidP="00C17CD5">
            <w:pPr>
              <w:jc w:val="both"/>
              <w:rPr>
                <w:rFonts w:eastAsia="Calibri"/>
                <w:color w:val="000000"/>
                <w:lang w:eastAsia="en-US"/>
              </w:rPr>
            </w:pPr>
            <w:r w:rsidRPr="00C17CD5">
              <w:rPr>
                <w:rFonts w:eastAsia="Calibri"/>
                <w:b/>
                <w:bCs/>
                <w:color w:val="000000"/>
                <w:lang w:eastAsia="en-US"/>
              </w:rPr>
              <w:t>Распознавать и называть </w:t>
            </w:r>
            <w:r w:rsidRPr="00C17CD5">
              <w:rPr>
                <w:rFonts w:eastAsia="Calibri"/>
                <w:color w:val="000000"/>
                <w:lang w:eastAsia="en-US"/>
              </w:rPr>
              <w:t>игрушки ведущих народных художественных промыслов.</w:t>
            </w:r>
            <w:r w:rsidRPr="00C17CD5">
              <w:rPr>
                <w:rFonts w:eastAsia="Calibri"/>
                <w:b/>
                <w:bCs/>
                <w:color w:val="000000"/>
                <w:lang w:eastAsia="en-US"/>
              </w:rPr>
              <w:t xml:space="preserve"> Выявлять </w:t>
            </w:r>
            <w:r w:rsidRPr="00C17CD5">
              <w:rPr>
                <w:rFonts w:eastAsia="Calibri"/>
                <w:color w:val="000000"/>
                <w:lang w:eastAsia="en-US"/>
              </w:rPr>
              <w:t>общее и особенное в произведениях традиционных художе</w:t>
            </w:r>
            <w:r w:rsidRPr="00C17CD5">
              <w:rPr>
                <w:rFonts w:eastAsia="Calibri"/>
                <w:color w:val="000000"/>
                <w:lang w:eastAsia="en-US"/>
              </w:rPr>
              <w:softHyphen/>
              <w:t>ственных промыслов.</w:t>
            </w:r>
          </w:p>
          <w:p w:rsidR="00C17CD5" w:rsidRPr="00C17CD5" w:rsidRDefault="00C17CD5" w:rsidP="00C17CD5">
            <w:pPr>
              <w:jc w:val="both"/>
              <w:rPr>
                <w:rFonts w:eastAsia="Calibri"/>
                <w:color w:val="000000"/>
                <w:lang w:eastAsia="en-US"/>
              </w:rPr>
            </w:pPr>
            <w:r w:rsidRPr="00C17CD5">
              <w:rPr>
                <w:rFonts w:eastAsia="Calibri"/>
                <w:b/>
                <w:bCs/>
                <w:color w:val="000000"/>
                <w:lang w:eastAsia="en-US"/>
              </w:rPr>
              <w:t>Различать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  <w:t xml:space="preserve"> </w:t>
            </w:r>
            <w:r w:rsidRPr="00C17CD5">
              <w:rPr>
                <w:rFonts w:eastAsia="Calibri"/>
                <w:b/>
                <w:bCs/>
                <w:color w:val="000000"/>
                <w:lang w:eastAsia="en-US"/>
              </w:rPr>
              <w:t xml:space="preserve">и </w:t>
            </w:r>
            <w:r w:rsidRPr="00C17CD5">
              <w:rPr>
                <w:rFonts w:eastAsia="Calibri"/>
                <w:b/>
                <w:bCs/>
                <w:color w:val="000000"/>
                <w:lang w:eastAsia="en-US"/>
              </w:rPr>
              <w:lastRenderedPageBreak/>
              <w:t>называть</w:t>
            </w:r>
            <w:r w:rsidRPr="00C17CD5">
              <w:rPr>
                <w:rFonts w:eastAsia="Calibri"/>
                <w:color w:val="000000"/>
                <w:lang w:eastAsia="en-US"/>
              </w:rPr>
              <w:t> произведения ведущих центров народных художественных промыслов.</w:t>
            </w:r>
          </w:p>
          <w:p w:rsidR="00C17CD5" w:rsidRPr="00C17CD5" w:rsidRDefault="00C17CD5" w:rsidP="00C17CD5">
            <w:pPr>
              <w:jc w:val="both"/>
              <w:rPr>
                <w:rFonts w:eastAsia="Calibri"/>
                <w:color w:val="000000"/>
                <w:lang w:eastAsia="en-US"/>
              </w:rPr>
            </w:pPr>
          </w:p>
          <w:p w:rsidR="004A5E4D" w:rsidRPr="00DA0CC3" w:rsidRDefault="004A5E4D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DB7488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lastRenderedPageBreak/>
              <w:t>3</w:t>
            </w:r>
          </w:p>
        </w:tc>
        <w:tc>
          <w:tcPr>
            <w:tcW w:w="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DB7488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3,4,5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9A70B2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Базовый</w:t>
            </w:r>
          </w:p>
        </w:tc>
        <w:tc>
          <w:tcPr>
            <w:tcW w:w="1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DB7488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Ответ на вопрос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2F395F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5</w:t>
            </w:r>
          </w:p>
        </w:tc>
      </w:tr>
      <w:tr w:rsidR="00DB7488" w:rsidRPr="00DA0CC3" w:rsidTr="005C68F8"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C17CD5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lastRenderedPageBreak/>
              <w:t>Декор – человек, общество, время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17CD5" w:rsidRPr="00C17CD5" w:rsidRDefault="00C17CD5" w:rsidP="00C17CD5">
            <w:pPr>
              <w:jc w:val="both"/>
              <w:rPr>
                <w:rFonts w:eastAsia="Calibri"/>
                <w:color w:val="000000"/>
                <w:lang w:eastAsia="en-US"/>
              </w:rPr>
            </w:pPr>
            <w:r w:rsidRPr="00C17CD5">
              <w:rPr>
                <w:rFonts w:eastAsia="Calibri"/>
                <w:b/>
                <w:bCs/>
                <w:color w:val="000000"/>
                <w:lang w:eastAsia="en-US"/>
              </w:rPr>
              <w:t>Создавать </w:t>
            </w:r>
            <w:r w:rsidRPr="00C17CD5">
              <w:rPr>
                <w:rFonts w:eastAsia="Calibri"/>
                <w:color w:val="000000"/>
                <w:lang w:eastAsia="en-US"/>
              </w:rPr>
              <w:t>эскизы украшений (брас</w:t>
            </w:r>
            <w:r w:rsidRPr="00C17CD5">
              <w:rPr>
                <w:rFonts w:eastAsia="Calibri"/>
                <w:color w:val="000000"/>
                <w:lang w:eastAsia="en-US"/>
              </w:rPr>
              <w:softHyphen/>
              <w:t>лет, ожерелье, алебастровая ваза) по мотивам декоративно-прикладного ис</w:t>
            </w:r>
            <w:r w:rsidRPr="00C17CD5">
              <w:rPr>
                <w:rFonts w:eastAsia="Calibri"/>
                <w:color w:val="000000"/>
                <w:lang w:eastAsia="en-US"/>
              </w:rPr>
              <w:softHyphen/>
              <w:t>кусства Древнего Египта.</w:t>
            </w:r>
          </w:p>
          <w:p w:rsidR="00C17CD5" w:rsidRPr="00C17CD5" w:rsidRDefault="00C17CD5" w:rsidP="00C17CD5">
            <w:pPr>
              <w:jc w:val="both"/>
              <w:rPr>
                <w:rFonts w:eastAsia="Calibri"/>
                <w:color w:val="000000"/>
                <w:lang w:eastAsia="en-US"/>
              </w:rPr>
            </w:pPr>
            <w:r w:rsidRPr="00C17CD5">
              <w:rPr>
                <w:rFonts w:eastAsia="Calibri"/>
                <w:b/>
                <w:bCs/>
                <w:color w:val="000000"/>
                <w:lang w:eastAsia="en-US"/>
              </w:rPr>
              <w:t>Овладевать навыками </w:t>
            </w:r>
            <w:r w:rsidRPr="00C17CD5">
              <w:rPr>
                <w:rFonts w:eastAsia="Calibri"/>
                <w:color w:val="000000"/>
                <w:lang w:eastAsia="en-US"/>
              </w:rPr>
              <w:t>декоратив</w:t>
            </w:r>
            <w:r w:rsidRPr="00C17CD5">
              <w:rPr>
                <w:rFonts w:eastAsia="Calibri"/>
                <w:color w:val="000000"/>
                <w:lang w:eastAsia="en-US"/>
              </w:rPr>
              <w:softHyphen/>
              <w:t>ного обобщения в процессе выполне</w:t>
            </w:r>
            <w:r w:rsidRPr="00C17CD5">
              <w:rPr>
                <w:rFonts w:eastAsia="Calibri"/>
                <w:color w:val="000000"/>
                <w:lang w:eastAsia="en-US"/>
              </w:rPr>
              <w:softHyphen/>
              <w:t>ния практической творческой работы.</w:t>
            </w:r>
          </w:p>
          <w:p w:rsidR="004A5E4D" w:rsidRPr="00DA0CC3" w:rsidRDefault="004A5E4D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DB7488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2</w:t>
            </w:r>
          </w:p>
        </w:tc>
        <w:tc>
          <w:tcPr>
            <w:tcW w:w="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DB7488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6,7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9A70B2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Базовый</w:t>
            </w:r>
          </w:p>
        </w:tc>
        <w:tc>
          <w:tcPr>
            <w:tcW w:w="1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DB7488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Ответ на вопро</w:t>
            </w:r>
            <w:r w:rsidR="002F395F">
              <w:rPr>
                <w:b/>
                <w:iCs/>
                <w:color w:val="000000"/>
              </w:rPr>
              <w:t>с</w:t>
            </w:r>
            <w:proofErr w:type="gramStart"/>
            <w:r w:rsidR="002F395F">
              <w:rPr>
                <w:b/>
                <w:iCs/>
                <w:color w:val="000000"/>
              </w:rPr>
              <w:t xml:space="preserve"> ,</w:t>
            </w:r>
            <w:proofErr w:type="gramEnd"/>
            <w:r w:rsidR="002F395F">
              <w:rPr>
                <w:b/>
                <w:iCs/>
                <w:color w:val="000000"/>
              </w:rPr>
              <w:t xml:space="preserve"> соотне</w:t>
            </w:r>
            <w:r>
              <w:rPr>
                <w:b/>
                <w:iCs/>
                <w:color w:val="000000"/>
              </w:rPr>
              <w:t>с</w:t>
            </w:r>
            <w:r w:rsidR="002F395F">
              <w:rPr>
                <w:b/>
                <w:iCs/>
                <w:color w:val="000000"/>
              </w:rPr>
              <w:t>ти определения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Default="002F395F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6-5</w:t>
            </w:r>
          </w:p>
          <w:p w:rsidR="002F395F" w:rsidRPr="00DA0CC3" w:rsidRDefault="002F395F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7-7</w:t>
            </w:r>
          </w:p>
        </w:tc>
      </w:tr>
      <w:tr w:rsidR="00DB7488" w:rsidRPr="00DA0CC3" w:rsidTr="005C68F8"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C17CD5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t>Декоративное искусство в современном мире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17CD5" w:rsidRPr="00C17CD5" w:rsidRDefault="00C17CD5" w:rsidP="00C17CD5">
            <w:pPr>
              <w:jc w:val="both"/>
              <w:rPr>
                <w:rFonts w:eastAsia="Calibri"/>
                <w:color w:val="000000"/>
                <w:lang w:eastAsia="en-US"/>
              </w:rPr>
            </w:pPr>
            <w:r w:rsidRPr="00C17CD5">
              <w:rPr>
                <w:rFonts w:eastAsia="Calibri"/>
                <w:b/>
                <w:bCs/>
                <w:color w:val="000000"/>
                <w:lang w:eastAsia="en-US"/>
              </w:rPr>
              <w:t>Выявлять и называть </w:t>
            </w:r>
            <w:r w:rsidRPr="00C17CD5">
              <w:rPr>
                <w:rFonts w:eastAsia="Calibri"/>
                <w:color w:val="000000"/>
                <w:lang w:eastAsia="en-US"/>
              </w:rPr>
              <w:t>характерные особенности современного декоративно-прикладного искусства.</w:t>
            </w:r>
          </w:p>
          <w:p w:rsidR="004A5E4D" w:rsidRPr="00DA0CC3" w:rsidRDefault="00C17CD5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rPr>
                <w:b/>
                <w:bCs/>
                <w:color w:val="000000"/>
                <w:lang w:eastAsia="en-US"/>
              </w:rPr>
              <w:t>Пользоваться </w:t>
            </w:r>
            <w:r>
              <w:rPr>
                <w:color w:val="000000"/>
                <w:lang w:eastAsia="en-US"/>
              </w:rPr>
              <w:t>языком декоративно-прикладного искусства, принципами декоративного обобщения в процессе выполнения практической творческой работы.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DB7488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4</w:t>
            </w:r>
          </w:p>
        </w:tc>
        <w:tc>
          <w:tcPr>
            <w:tcW w:w="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DB7488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8,9,10,11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9A70B2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Базовый</w:t>
            </w:r>
          </w:p>
        </w:tc>
        <w:tc>
          <w:tcPr>
            <w:tcW w:w="1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DB7488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 xml:space="preserve">Ответ на </w:t>
            </w:r>
            <w:proofErr w:type="spellStart"/>
            <w:r>
              <w:rPr>
                <w:b/>
                <w:iCs/>
                <w:color w:val="000000"/>
              </w:rPr>
              <w:t>вопрос</w:t>
            </w:r>
            <w:proofErr w:type="gramStart"/>
            <w:r w:rsidR="002F395F">
              <w:rPr>
                <w:b/>
                <w:iCs/>
                <w:color w:val="000000"/>
              </w:rPr>
              <w:t>,в</w:t>
            </w:r>
            <w:proofErr w:type="gramEnd"/>
            <w:r w:rsidR="002F395F">
              <w:rPr>
                <w:b/>
                <w:iCs/>
                <w:color w:val="000000"/>
              </w:rPr>
              <w:t>ыбрать</w:t>
            </w:r>
            <w:proofErr w:type="spellEnd"/>
            <w:r w:rsidR="002F395F">
              <w:rPr>
                <w:b/>
                <w:iCs/>
                <w:color w:val="000000"/>
              </w:rPr>
              <w:t xml:space="preserve"> нужное </w:t>
            </w:r>
            <w:proofErr w:type="spellStart"/>
            <w:r w:rsidR="002F395F">
              <w:rPr>
                <w:b/>
                <w:iCs/>
                <w:color w:val="000000"/>
              </w:rPr>
              <w:t>определение,отгадать</w:t>
            </w:r>
            <w:proofErr w:type="spellEnd"/>
            <w:r w:rsidR="002F395F">
              <w:rPr>
                <w:b/>
                <w:iCs/>
                <w:color w:val="000000"/>
              </w:rPr>
              <w:t xml:space="preserve"> </w:t>
            </w:r>
            <w:proofErr w:type="spellStart"/>
            <w:r w:rsidR="002F395F">
              <w:rPr>
                <w:b/>
                <w:iCs/>
                <w:color w:val="000000"/>
              </w:rPr>
              <w:t>крутограмму</w:t>
            </w:r>
            <w:proofErr w:type="spellEnd"/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Default="002F395F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8,9-5</w:t>
            </w:r>
          </w:p>
          <w:p w:rsidR="002F395F" w:rsidRPr="00DA0CC3" w:rsidRDefault="002F395F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10,11-7</w:t>
            </w:r>
          </w:p>
        </w:tc>
      </w:tr>
      <w:tr w:rsidR="00DB7488" w:rsidRPr="00DA0CC3" w:rsidTr="005C68F8"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4A5E4D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4A5E4D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4A5E4D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</w:p>
        </w:tc>
        <w:tc>
          <w:tcPr>
            <w:tcW w:w="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4A5E4D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4A5E4D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</w:p>
        </w:tc>
        <w:tc>
          <w:tcPr>
            <w:tcW w:w="1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4A5E4D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4A5E4D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</w:p>
        </w:tc>
      </w:tr>
      <w:tr w:rsidR="00DB7488" w:rsidRPr="00DA0CC3" w:rsidTr="005C68F8"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4A5E4D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4A5E4D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4A5E4D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</w:p>
        </w:tc>
        <w:tc>
          <w:tcPr>
            <w:tcW w:w="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4A5E4D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4A5E4D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</w:p>
        </w:tc>
        <w:tc>
          <w:tcPr>
            <w:tcW w:w="1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4A5E4D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4A5E4D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</w:p>
        </w:tc>
      </w:tr>
      <w:tr w:rsidR="00DB7488" w:rsidRPr="00DA0CC3" w:rsidTr="005C68F8"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4A5E4D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4A5E4D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4A5E4D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</w:p>
        </w:tc>
        <w:tc>
          <w:tcPr>
            <w:tcW w:w="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4A5E4D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4A5E4D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</w:p>
        </w:tc>
        <w:tc>
          <w:tcPr>
            <w:tcW w:w="1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4A5E4D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5E4D" w:rsidRPr="00DA0CC3" w:rsidRDefault="004A5E4D" w:rsidP="00CD5E51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</w:p>
        </w:tc>
      </w:tr>
    </w:tbl>
    <w:p w:rsidR="00763937" w:rsidRDefault="000C1F6A" w:rsidP="002F395F">
      <w:pPr>
        <w:shd w:val="clear" w:color="auto" w:fill="FFFFFF"/>
        <w:spacing w:before="100" w:beforeAutospacing="1" w:after="100" w:afterAutospacing="1"/>
        <w:ind w:left="720" w:hanging="360"/>
        <w:jc w:val="both"/>
      </w:pPr>
      <w:r>
        <w:t xml:space="preserve">                      </w:t>
      </w:r>
    </w:p>
    <w:p w:rsidR="000C1F6A" w:rsidRDefault="000C1F6A" w:rsidP="002F395F">
      <w:r>
        <w:t xml:space="preserve">                                                          </w:t>
      </w:r>
    </w:p>
    <w:p w:rsidR="002B772A" w:rsidRDefault="002B772A" w:rsidP="000C1F6A">
      <w:pPr>
        <w:pStyle w:val="a3"/>
        <w:jc w:val="center"/>
        <w:rPr>
          <w:b/>
          <w:sz w:val="28"/>
          <w:szCs w:val="28"/>
        </w:rPr>
      </w:pPr>
    </w:p>
    <w:p w:rsidR="002B772A" w:rsidRDefault="002B772A" w:rsidP="000C1F6A">
      <w:pPr>
        <w:pStyle w:val="a3"/>
        <w:jc w:val="center"/>
        <w:rPr>
          <w:b/>
          <w:sz w:val="28"/>
          <w:szCs w:val="28"/>
        </w:rPr>
      </w:pPr>
    </w:p>
    <w:p w:rsidR="002B772A" w:rsidRDefault="002B772A" w:rsidP="000C1F6A">
      <w:pPr>
        <w:pStyle w:val="a3"/>
        <w:jc w:val="center"/>
        <w:rPr>
          <w:b/>
          <w:sz w:val="28"/>
          <w:szCs w:val="28"/>
        </w:rPr>
      </w:pPr>
    </w:p>
    <w:p w:rsidR="002B772A" w:rsidRDefault="002B772A" w:rsidP="000C1F6A">
      <w:pPr>
        <w:pStyle w:val="a3"/>
        <w:jc w:val="center"/>
        <w:rPr>
          <w:b/>
          <w:sz w:val="28"/>
          <w:szCs w:val="28"/>
        </w:rPr>
      </w:pPr>
    </w:p>
    <w:p w:rsidR="000C1F6A" w:rsidRPr="00ED74AD" w:rsidRDefault="000C1F6A" w:rsidP="005C68F8">
      <w:pPr>
        <w:pStyle w:val="a3"/>
        <w:jc w:val="center"/>
        <w:rPr>
          <w:b/>
          <w:sz w:val="28"/>
          <w:szCs w:val="28"/>
        </w:rPr>
      </w:pPr>
      <w:r w:rsidRPr="00ED74AD">
        <w:rPr>
          <w:b/>
          <w:sz w:val="28"/>
          <w:szCs w:val="28"/>
        </w:rPr>
        <w:t xml:space="preserve"> «Изобразительное искусство»</w:t>
      </w:r>
    </w:p>
    <w:p w:rsidR="000C1F6A" w:rsidRPr="00ED74AD" w:rsidRDefault="000C1F6A" w:rsidP="000C1F6A">
      <w:pPr>
        <w:pStyle w:val="a3"/>
        <w:jc w:val="center"/>
        <w:rPr>
          <w:b/>
          <w:sz w:val="28"/>
          <w:szCs w:val="28"/>
        </w:rPr>
      </w:pPr>
      <w:r w:rsidRPr="00ED74AD">
        <w:rPr>
          <w:b/>
          <w:sz w:val="28"/>
          <w:szCs w:val="28"/>
        </w:rPr>
        <w:t>5 класс (в рамках реализации ФГОС ООО)</w:t>
      </w:r>
    </w:p>
    <w:p w:rsidR="00763937" w:rsidRPr="00F8421D" w:rsidRDefault="00763937" w:rsidP="000C1F6A">
      <w:pPr>
        <w:pStyle w:val="a3"/>
        <w:jc w:val="center"/>
        <w:rPr>
          <w:b/>
          <w:sz w:val="32"/>
          <w:szCs w:val="32"/>
        </w:rPr>
      </w:pPr>
    </w:p>
    <w:p w:rsidR="000C1F6A" w:rsidRDefault="000C1F6A" w:rsidP="000C1F6A">
      <w:pPr>
        <w:jc w:val="center"/>
        <w:rPr>
          <w:b/>
          <w:i/>
          <w:sz w:val="28"/>
          <w:szCs w:val="28"/>
        </w:rPr>
      </w:pPr>
      <w:r w:rsidRPr="000866FE">
        <w:rPr>
          <w:b/>
          <w:i/>
          <w:sz w:val="28"/>
          <w:szCs w:val="28"/>
        </w:rPr>
        <w:t>«Декоративно-прикладное искусство в жизни человека»</w:t>
      </w:r>
    </w:p>
    <w:p w:rsidR="002F395F" w:rsidRDefault="002F395F" w:rsidP="000C1F6A">
      <w:pPr>
        <w:jc w:val="center"/>
        <w:rPr>
          <w:b/>
          <w:i/>
          <w:sz w:val="28"/>
          <w:szCs w:val="28"/>
        </w:rPr>
      </w:pPr>
    </w:p>
    <w:p w:rsidR="002F395F" w:rsidRPr="000866FE" w:rsidRDefault="002F395F" w:rsidP="000C1F6A">
      <w:pPr>
        <w:jc w:val="center"/>
        <w:rPr>
          <w:i/>
        </w:rPr>
      </w:pPr>
    </w:p>
    <w:p w:rsidR="000C1F6A" w:rsidRPr="00470360" w:rsidRDefault="000C1F6A" w:rsidP="005C68F8">
      <w:r w:rsidRPr="00470360">
        <w:t xml:space="preserve">Изучение изобразительному искусству в 5 классе направлено на то, чтобы были достигнуты следующие </w:t>
      </w:r>
      <w:r w:rsidRPr="00470360">
        <w:rPr>
          <w:b/>
        </w:rPr>
        <w:t>цели</w:t>
      </w:r>
      <w:r w:rsidRPr="00470360">
        <w:t>:</w:t>
      </w:r>
    </w:p>
    <w:p w:rsidR="000C1F6A" w:rsidRPr="00470360" w:rsidRDefault="000C1F6A" w:rsidP="005C68F8">
      <w:r w:rsidRPr="00470360">
        <w:t xml:space="preserve">- формирование художественной культуры учащихся через восприятие и </w:t>
      </w:r>
      <w:proofErr w:type="spellStart"/>
      <w:r w:rsidRPr="00470360">
        <w:t>деятельностное</w:t>
      </w:r>
      <w:proofErr w:type="spellEnd"/>
      <w:r w:rsidRPr="00470360">
        <w:t xml:space="preserve">  освоение образно-выразительного языка искусства;</w:t>
      </w:r>
    </w:p>
    <w:p w:rsidR="000C1F6A" w:rsidRPr="00470360" w:rsidRDefault="000C1F6A" w:rsidP="005C68F8">
      <w:r w:rsidRPr="00470360">
        <w:t>- воспитание эмоционально-ценностного отношения к декоративно-прикладному искусству, эстетических чувств, уважения к традициям, культуре народов многонациональной России и других стран;</w:t>
      </w:r>
    </w:p>
    <w:p w:rsidR="000C1F6A" w:rsidRPr="00470360" w:rsidRDefault="000C1F6A" w:rsidP="005C68F8">
      <w:r w:rsidRPr="00470360">
        <w:t>- овладение основами языка декоративно-прикладного искусства, опытом практической творческой деятельности.</w:t>
      </w:r>
    </w:p>
    <w:p w:rsidR="002F395F" w:rsidRPr="00470360" w:rsidRDefault="002F395F" w:rsidP="000C1F6A">
      <w:pPr>
        <w:jc w:val="both"/>
      </w:pPr>
    </w:p>
    <w:p w:rsidR="002F395F" w:rsidRPr="005C68F8" w:rsidRDefault="002F395F" w:rsidP="002F395F">
      <w:pPr>
        <w:jc w:val="both"/>
      </w:pPr>
    </w:p>
    <w:p w:rsidR="00470360" w:rsidRDefault="00470360" w:rsidP="000C1F6A">
      <w:pPr>
        <w:jc w:val="center"/>
        <w:rPr>
          <w:b/>
          <w:i/>
          <w:sz w:val="28"/>
          <w:szCs w:val="28"/>
        </w:rPr>
      </w:pPr>
    </w:p>
    <w:p w:rsidR="00470360" w:rsidRDefault="00470360" w:rsidP="000C1F6A">
      <w:pPr>
        <w:jc w:val="center"/>
        <w:rPr>
          <w:b/>
          <w:i/>
          <w:sz w:val="28"/>
          <w:szCs w:val="28"/>
        </w:rPr>
      </w:pPr>
    </w:p>
    <w:p w:rsidR="000C1F6A" w:rsidRPr="005C68F8" w:rsidRDefault="000C1F6A" w:rsidP="000C1F6A">
      <w:pPr>
        <w:jc w:val="center"/>
        <w:rPr>
          <w:b/>
          <w:i/>
          <w:sz w:val="28"/>
          <w:szCs w:val="28"/>
        </w:rPr>
      </w:pPr>
      <w:r w:rsidRPr="005C68F8">
        <w:rPr>
          <w:b/>
          <w:i/>
          <w:sz w:val="28"/>
          <w:szCs w:val="28"/>
        </w:rPr>
        <w:t>Задания</w:t>
      </w:r>
      <w:r w:rsidR="002B772A">
        <w:rPr>
          <w:b/>
          <w:i/>
          <w:sz w:val="28"/>
          <w:szCs w:val="28"/>
        </w:rPr>
        <w:t xml:space="preserve"> для проверки знаний учащихся</w:t>
      </w:r>
      <w:r w:rsidRPr="005C68F8">
        <w:rPr>
          <w:b/>
          <w:i/>
          <w:sz w:val="28"/>
          <w:szCs w:val="28"/>
        </w:rPr>
        <w:t>:</w:t>
      </w:r>
    </w:p>
    <w:p w:rsidR="002F395F" w:rsidRPr="005C68F8" w:rsidRDefault="002F395F" w:rsidP="000C1F6A">
      <w:pPr>
        <w:jc w:val="center"/>
        <w:rPr>
          <w:b/>
          <w:i/>
          <w:sz w:val="28"/>
          <w:szCs w:val="28"/>
        </w:rPr>
      </w:pPr>
    </w:p>
    <w:p w:rsidR="000C1F6A" w:rsidRPr="005C68F8" w:rsidRDefault="000C1F6A" w:rsidP="000C1F6A">
      <w:r w:rsidRPr="005C68F8">
        <w:rPr>
          <w:b/>
        </w:rPr>
        <w:t>1.</w:t>
      </w:r>
      <w:r w:rsidRPr="005C68F8">
        <w:t>Филворд.</w:t>
      </w:r>
      <w:r w:rsidRPr="005C68F8">
        <w:rPr>
          <w:b/>
          <w:i/>
        </w:rPr>
        <w:t xml:space="preserve"> Базовый уровень.</w:t>
      </w:r>
      <w:r w:rsidRPr="005C68F8">
        <w:t xml:space="preserve"> Найдите названия восьми предметов для рисования.</w:t>
      </w:r>
    </w:p>
    <w:tbl>
      <w:tblPr>
        <w:tblStyle w:val="a5"/>
        <w:tblpPr w:leftFromText="180" w:rightFromText="180" w:vertAnchor="text" w:tblpX="2376" w:tblpY="1"/>
        <w:tblOverlap w:val="never"/>
        <w:tblW w:w="4253" w:type="dxa"/>
        <w:tblLook w:val="04A0" w:firstRow="1" w:lastRow="0" w:firstColumn="1" w:lastColumn="0" w:noHBand="0" w:noVBand="1"/>
      </w:tblPr>
      <w:tblGrid>
        <w:gridCol w:w="426"/>
        <w:gridCol w:w="425"/>
        <w:gridCol w:w="425"/>
        <w:gridCol w:w="425"/>
        <w:gridCol w:w="425"/>
        <w:gridCol w:w="426"/>
        <w:gridCol w:w="425"/>
        <w:gridCol w:w="425"/>
        <w:gridCol w:w="425"/>
        <w:gridCol w:w="426"/>
      </w:tblGrid>
      <w:tr w:rsidR="000C1F6A" w:rsidRPr="005C68F8" w:rsidTr="00BC661C">
        <w:tc>
          <w:tcPr>
            <w:tcW w:w="426" w:type="dxa"/>
          </w:tcPr>
          <w:p w:rsidR="000C1F6A" w:rsidRPr="005C68F8" w:rsidRDefault="000C1F6A" w:rsidP="00BC661C">
            <w:pPr>
              <w:jc w:val="center"/>
            </w:pPr>
            <w:proofErr w:type="gramStart"/>
            <w:r w:rsidRPr="005C68F8">
              <w:t>п</w:t>
            </w:r>
            <w:proofErr w:type="gramEnd"/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а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с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т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е</w:t>
            </w:r>
          </w:p>
        </w:tc>
        <w:tc>
          <w:tcPr>
            <w:tcW w:w="426" w:type="dxa"/>
          </w:tcPr>
          <w:p w:rsidR="000C1F6A" w:rsidRPr="005C68F8" w:rsidRDefault="000C1F6A" w:rsidP="00BC661C">
            <w:pPr>
              <w:jc w:val="center"/>
            </w:pPr>
            <w:r w:rsidRPr="005C68F8">
              <w:t>л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ь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а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proofErr w:type="gramStart"/>
            <w:r w:rsidRPr="005C68F8">
              <w:t>р</w:t>
            </w:r>
            <w:proofErr w:type="gramEnd"/>
          </w:p>
        </w:tc>
        <w:tc>
          <w:tcPr>
            <w:tcW w:w="426" w:type="dxa"/>
          </w:tcPr>
          <w:p w:rsidR="000C1F6A" w:rsidRPr="005C68F8" w:rsidRDefault="000C1F6A" w:rsidP="00BC661C">
            <w:pPr>
              <w:jc w:val="center"/>
            </w:pPr>
            <w:proofErr w:type="gramStart"/>
            <w:r w:rsidRPr="005C68F8">
              <w:t>п</w:t>
            </w:r>
            <w:proofErr w:type="gramEnd"/>
          </w:p>
        </w:tc>
      </w:tr>
      <w:tr w:rsidR="000C1F6A" w:rsidRPr="005C68F8" w:rsidTr="00BC661C">
        <w:tc>
          <w:tcPr>
            <w:tcW w:w="426" w:type="dxa"/>
          </w:tcPr>
          <w:p w:rsidR="000C1F6A" w:rsidRPr="005C68F8" w:rsidRDefault="000C1F6A" w:rsidP="00BC661C">
            <w:pPr>
              <w:jc w:val="center"/>
            </w:pPr>
            <w:r w:rsidRPr="005C68F8">
              <w:t xml:space="preserve"> а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х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о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л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с</w:t>
            </w:r>
          </w:p>
        </w:tc>
        <w:tc>
          <w:tcPr>
            <w:tcW w:w="426" w:type="dxa"/>
          </w:tcPr>
          <w:p w:rsidR="000C1F6A" w:rsidRPr="005C68F8" w:rsidRDefault="000C1F6A" w:rsidP="00BC661C">
            <w:pPr>
              <w:jc w:val="center"/>
            </w:pPr>
            <w:r w:rsidRPr="005C68F8">
              <w:t>т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а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с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е</w:t>
            </w:r>
          </w:p>
        </w:tc>
        <w:tc>
          <w:tcPr>
            <w:tcW w:w="426" w:type="dxa"/>
          </w:tcPr>
          <w:p w:rsidR="000C1F6A" w:rsidRPr="005C68F8" w:rsidRDefault="000C1F6A" w:rsidP="00BC661C">
            <w:pPr>
              <w:jc w:val="center"/>
            </w:pPr>
            <w:r w:rsidRPr="005C68F8">
              <w:t>а</w:t>
            </w:r>
          </w:p>
        </w:tc>
      </w:tr>
      <w:tr w:rsidR="000C1F6A" w:rsidRPr="005C68F8" w:rsidTr="00BC661C">
        <w:tc>
          <w:tcPr>
            <w:tcW w:w="426" w:type="dxa"/>
          </w:tcPr>
          <w:p w:rsidR="000C1F6A" w:rsidRPr="005C68F8" w:rsidRDefault="000C1F6A" w:rsidP="00BC661C">
            <w:pPr>
              <w:jc w:val="center"/>
            </w:pPr>
            <w:r w:rsidRPr="005C68F8">
              <w:t>к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а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proofErr w:type="gramStart"/>
            <w:r w:rsidRPr="005C68F8">
              <w:t>р</w:t>
            </w:r>
            <w:proofErr w:type="gramEnd"/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а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н</w:t>
            </w:r>
          </w:p>
        </w:tc>
        <w:tc>
          <w:tcPr>
            <w:tcW w:w="426" w:type="dxa"/>
          </w:tcPr>
          <w:p w:rsidR="000C1F6A" w:rsidRPr="005C68F8" w:rsidRDefault="000C1F6A" w:rsidP="00BC661C">
            <w:pPr>
              <w:jc w:val="center"/>
            </w:pPr>
            <w:r w:rsidRPr="005C68F8">
              <w:t>д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а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ш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к</w:t>
            </w:r>
          </w:p>
        </w:tc>
        <w:tc>
          <w:tcPr>
            <w:tcW w:w="426" w:type="dxa"/>
          </w:tcPr>
          <w:p w:rsidR="000C1F6A" w:rsidRPr="005C68F8" w:rsidRDefault="000C1F6A" w:rsidP="00BC661C">
            <w:pPr>
              <w:jc w:val="center"/>
            </w:pPr>
            <w:r w:rsidRPr="005C68F8">
              <w:t>л</w:t>
            </w:r>
          </w:p>
        </w:tc>
      </w:tr>
      <w:tr w:rsidR="000C1F6A" w:rsidRPr="005C68F8" w:rsidTr="00BC661C">
        <w:tc>
          <w:tcPr>
            <w:tcW w:w="426" w:type="dxa"/>
          </w:tcPr>
          <w:p w:rsidR="000C1F6A" w:rsidRPr="005C68F8" w:rsidRDefault="000C1F6A" w:rsidP="00BC661C">
            <w:pPr>
              <w:jc w:val="center"/>
            </w:pPr>
            <w:r w:rsidRPr="005C68F8">
              <w:t>и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а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к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с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т</w:t>
            </w:r>
          </w:p>
        </w:tc>
        <w:tc>
          <w:tcPr>
            <w:tcW w:w="426" w:type="dxa"/>
          </w:tcPr>
          <w:p w:rsidR="000C1F6A" w:rsidRPr="005C68F8" w:rsidRDefault="000C1F6A" w:rsidP="00BC661C">
            <w:pPr>
              <w:jc w:val="center"/>
            </w:pPr>
            <w:r w:rsidRPr="005C68F8">
              <w:t>е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м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proofErr w:type="gramStart"/>
            <w:r w:rsidRPr="005C68F8">
              <w:t>п</w:t>
            </w:r>
            <w:proofErr w:type="gramEnd"/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а</w:t>
            </w:r>
          </w:p>
        </w:tc>
        <w:tc>
          <w:tcPr>
            <w:tcW w:w="426" w:type="dxa"/>
          </w:tcPr>
          <w:p w:rsidR="000C1F6A" w:rsidRPr="005C68F8" w:rsidRDefault="000C1F6A" w:rsidP="00BC661C">
            <w:pPr>
              <w:jc w:val="center"/>
            </w:pPr>
            <w:r w:rsidRPr="005C68F8">
              <w:t>и</w:t>
            </w:r>
          </w:p>
        </w:tc>
      </w:tr>
      <w:tr w:rsidR="000C1F6A" w:rsidRPr="005C68F8" w:rsidTr="00BC661C">
        <w:tc>
          <w:tcPr>
            <w:tcW w:w="426" w:type="dxa"/>
          </w:tcPr>
          <w:p w:rsidR="000C1F6A" w:rsidRPr="005C68F8" w:rsidRDefault="000C1F6A" w:rsidP="00BC661C">
            <w:pPr>
              <w:jc w:val="center"/>
            </w:pPr>
            <w:r w:rsidRPr="005C68F8">
              <w:t>с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к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proofErr w:type="gramStart"/>
            <w:r w:rsidRPr="005C68F8">
              <w:t>р</w:t>
            </w:r>
            <w:proofErr w:type="gramEnd"/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т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у</w:t>
            </w:r>
          </w:p>
        </w:tc>
        <w:tc>
          <w:tcPr>
            <w:tcW w:w="426" w:type="dxa"/>
          </w:tcPr>
          <w:p w:rsidR="000C1F6A" w:rsidRPr="005C68F8" w:rsidRDefault="000C1F6A" w:rsidP="00BC661C">
            <w:pPr>
              <w:jc w:val="center"/>
            </w:pPr>
            <w:r w:rsidRPr="005C68F8">
              <w:t>г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о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л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ь</w:t>
            </w:r>
          </w:p>
        </w:tc>
        <w:tc>
          <w:tcPr>
            <w:tcW w:w="426" w:type="dxa"/>
          </w:tcPr>
          <w:p w:rsidR="000C1F6A" w:rsidRPr="005C68F8" w:rsidRDefault="000C1F6A" w:rsidP="00BC661C">
            <w:pPr>
              <w:jc w:val="center"/>
            </w:pPr>
            <w:r w:rsidRPr="005C68F8">
              <w:t>т</w:t>
            </w:r>
          </w:p>
        </w:tc>
      </w:tr>
      <w:tr w:rsidR="000C1F6A" w:rsidRPr="005C68F8" w:rsidTr="00BC661C">
        <w:tc>
          <w:tcPr>
            <w:tcW w:w="426" w:type="dxa"/>
          </w:tcPr>
          <w:p w:rsidR="000C1F6A" w:rsidRPr="005C68F8" w:rsidRDefault="000C1F6A" w:rsidP="00BC661C">
            <w:pPr>
              <w:jc w:val="center"/>
            </w:pPr>
            <w:r w:rsidRPr="005C68F8">
              <w:t>т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в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а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и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г</w:t>
            </w:r>
          </w:p>
        </w:tc>
        <w:tc>
          <w:tcPr>
            <w:tcW w:w="426" w:type="dxa"/>
          </w:tcPr>
          <w:p w:rsidR="000C1F6A" w:rsidRPr="005C68F8" w:rsidRDefault="000C1F6A" w:rsidP="00BC661C">
            <w:pPr>
              <w:jc w:val="center"/>
            </w:pPr>
            <w:r w:rsidRPr="005C68F8">
              <w:t>у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а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ш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ь</w:t>
            </w:r>
          </w:p>
        </w:tc>
        <w:tc>
          <w:tcPr>
            <w:tcW w:w="426" w:type="dxa"/>
          </w:tcPr>
          <w:p w:rsidR="000C1F6A" w:rsidRPr="005C68F8" w:rsidRDefault="000C1F6A" w:rsidP="00BC661C">
            <w:pPr>
              <w:jc w:val="center"/>
            </w:pPr>
            <w:proofErr w:type="gramStart"/>
            <w:r w:rsidRPr="005C68F8">
              <w:t>р</w:t>
            </w:r>
            <w:proofErr w:type="gramEnd"/>
          </w:p>
        </w:tc>
      </w:tr>
      <w:tr w:rsidR="000C1F6A" w:rsidRPr="005C68F8" w:rsidTr="00BC661C">
        <w:tc>
          <w:tcPr>
            <w:tcW w:w="426" w:type="dxa"/>
          </w:tcPr>
          <w:p w:rsidR="000C1F6A" w:rsidRPr="005C68F8" w:rsidRDefault="000C1F6A" w:rsidP="00BC661C">
            <w:pPr>
              <w:jc w:val="center"/>
            </w:pPr>
            <w:r w:rsidRPr="005C68F8">
              <w:t>ь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а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с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к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а</w:t>
            </w:r>
          </w:p>
        </w:tc>
        <w:tc>
          <w:tcPr>
            <w:tcW w:w="426" w:type="dxa"/>
          </w:tcPr>
          <w:p w:rsidR="000C1F6A" w:rsidRPr="005C68F8" w:rsidRDefault="000C1F6A" w:rsidP="00BC661C">
            <w:pPr>
              <w:jc w:val="center"/>
            </w:pPr>
            <w:r w:rsidRPr="005C68F8">
              <w:t>б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у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м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jc w:val="center"/>
            </w:pPr>
            <w:r w:rsidRPr="005C68F8">
              <w:t>а</w:t>
            </w:r>
          </w:p>
        </w:tc>
        <w:tc>
          <w:tcPr>
            <w:tcW w:w="426" w:type="dxa"/>
          </w:tcPr>
          <w:p w:rsidR="000C1F6A" w:rsidRPr="005C68F8" w:rsidRDefault="000C1F6A" w:rsidP="00BC661C">
            <w:pPr>
              <w:jc w:val="center"/>
            </w:pPr>
            <w:r w:rsidRPr="005C68F8">
              <w:t>а</w:t>
            </w:r>
          </w:p>
        </w:tc>
      </w:tr>
    </w:tbl>
    <w:p w:rsidR="000C1F6A" w:rsidRPr="005C68F8" w:rsidRDefault="000C1F6A" w:rsidP="000C1F6A">
      <w:pPr>
        <w:pStyle w:val="a3"/>
      </w:pPr>
    </w:p>
    <w:p w:rsidR="000C1F6A" w:rsidRPr="005C68F8" w:rsidRDefault="000C1F6A" w:rsidP="000C1F6A">
      <w:pPr>
        <w:pStyle w:val="a3"/>
      </w:pPr>
    </w:p>
    <w:p w:rsidR="000C1F6A" w:rsidRPr="005C68F8" w:rsidRDefault="000C1F6A" w:rsidP="000C1F6A">
      <w:pPr>
        <w:pStyle w:val="a3"/>
        <w:rPr>
          <w:b/>
        </w:rPr>
      </w:pPr>
      <w:r w:rsidRPr="005C68F8">
        <w:br w:type="textWrapping" w:clear="all"/>
      </w:r>
    </w:p>
    <w:p w:rsidR="000C1F6A" w:rsidRPr="005C68F8" w:rsidRDefault="000C1F6A" w:rsidP="000C1F6A">
      <w:pPr>
        <w:pStyle w:val="a3"/>
        <w:rPr>
          <w:b/>
        </w:rPr>
      </w:pPr>
    </w:p>
    <w:p w:rsidR="000C1F6A" w:rsidRPr="005C68F8" w:rsidRDefault="000C1F6A" w:rsidP="005C68F8">
      <w:pPr>
        <w:pStyle w:val="a3"/>
        <w:jc w:val="both"/>
      </w:pPr>
      <w:r w:rsidRPr="005C68F8">
        <w:rPr>
          <w:b/>
        </w:rPr>
        <w:t xml:space="preserve">2. </w:t>
      </w:r>
      <w:r w:rsidRPr="005C68F8">
        <w:rPr>
          <w:b/>
          <w:i/>
        </w:rPr>
        <w:t xml:space="preserve"> </w:t>
      </w:r>
      <w:proofErr w:type="gramStart"/>
      <w:r w:rsidRPr="005C68F8">
        <w:rPr>
          <w:b/>
          <w:i/>
        </w:rPr>
        <w:t>Комплексное</w:t>
      </w:r>
      <w:proofErr w:type="gramEnd"/>
      <w:r w:rsidRPr="005C68F8">
        <w:rPr>
          <w:b/>
          <w:i/>
        </w:rPr>
        <w:t xml:space="preserve">, базовый и повышенный уровни. </w:t>
      </w:r>
      <w:r w:rsidRPr="005C68F8">
        <w:t>Изобрази солярные знаки-символы солнца, земли, плодородия и воды.</w:t>
      </w:r>
    </w:p>
    <w:p w:rsidR="000C1F6A" w:rsidRPr="005C68F8" w:rsidRDefault="000C1F6A" w:rsidP="009846CB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68F8">
        <w:rPr>
          <w:rFonts w:ascii="Times New Roman" w:hAnsi="Times New Roman" w:cs="Times New Roman"/>
          <w:b/>
          <w:i/>
          <w:sz w:val="24"/>
          <w:szCs w:val="24"/>
        </w:rPr>
        <w:t>Базовый уровень</w:t>
      </w:r>
      <w:r w:rsidRPr="005C68F8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5C68F8">
        <w:rPr>
          <w:rFonts w:ascii="Times New Roman" w:hAnsi="Times New Roman" w:cs="Times New Roman"/>
          <w:sz w:val="24"/>
          <w:szCs w:val="24"/>
        </w:rPr>
        <w:t>изображено не менее двух знаков каждого символа</w:t>
      </w:r>
    </w:p>
    <w:p w:rsidR="000C1F6A" w:rsidRPr="005C68F8" w:rsidRDefault="000C1F6A" w:rsidP="009846CB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68F8">
        <w:rPr>
          <w:rFonts w:ascii="Times New Roman" w:hAnsi="Times New Roman" w:cs="Times New Roman"/>
          <w:b/>
          <w:i/>
          <w:sz w:val="24"/>
          <w:szCs w:val="24"/>
        </w:rPr>
        <w:t>Повышенный уровень</w:t>
      </w:r>
      <w:r w:rsidRPr="005C68F8">
        <w:rPr>
          <w:rFonts w:ascii="Times New Roman" w:hAnsi="Times New Roman" w:cs="Times New Roman"/>
          <w:sz w:val="24"/>
          <w:szCs w:val="24"/>
        </w:rPr>
        <w:t>: изображено не менее пяти знаков каждого символа</w:t>
      </w:r>
    </w:p>
    <w:p w:rsidR="000C1F6A" w:rsidRPr="005C68F8" w:rsidRDefault="000C1F6A" w:rsidP="005C68F8">
      <w:pPr>
        <w:jc w:val="both"/>
      </w:pPr>
      <w:r w:rsidRPr="005C68F8">
        <w:rPr>
          <w:b/>
          <w:i/>
        </w:rPr>
        <w:t xml:space="preserve"> </w:t>
      </w:r>
      <w:r w:rsidRPr="005C68F8">
        <w:rPr>
          <w:b/>
        </w:rPr>
        <w:t>3.</w:t>
      </w:r>
      <w:r w:rsidRPr="005C68F8">
        <w:rPr>
          <w:b/>
          <w:i/>
        </w:rPr>
        <w:t xml:space="preserve"> Базовый уровень.   </w:t>
      </w:r>
    </w:p>
    <w:p w:rsidR="000C1F6A" w:rsidRPr="005C68F8" w:rsidRDefault="000C1F6A" w:rsidP="005C68F8">
      <w:pPr>
        <w:jc w:val="both"/>
      </w:pPr>
      <w:r w:rsidRPr="005C68F8">
        <w:t>Из перечисленного ниже списка выберите и подчеркните предметы, входящие в убранство и интерьер русской избы:</w:t>
      </w:r>
    </w:p>
    <w:p w:rsidR="000C1F6A" w:rsidRPr="005C68F8" w:rsidRDefault="000C1F6A" w:rsidP="005C68F8">
      <w:pPr>
        <w:jc w:val="both"/>
      </w:pPr>
      <w:proofErr w:type="gramStart"/>
      <w:r w:rsidRPr="005C68F8">
        <w:rPr>
          <w:i/>
        </w:rPr>
        <w:t>- печь, стол компьютерный</w:t>
      </w:r>
      <w:r w:rsidRPr="005C68F8">
        <w:rPr>
          <w:b/>
          <w:i/>
        </w:rPr>
        <w:t xml:space="preserve">,  </w:t>
      </w:r>
      <w:r w:rsidRPr="005C68F8">
        <w:rPr>
          <w:i/>
        </w:rPr>
        <w:t>лавка – конник, полати, домашний кинотеатр, прялка, вышитое полотенце, расписная посуда, телевизор.</w:t>
      </w:r>
      <w:r w:rsidRPr="005C68F8">
        <w:rPr>
          <w:b/>
        </w:rPr>
        <w:t xml:space="preserve">  </w:t>
      </w:r>
      <w:r w:rsidRPr="005C68F8">
        <w:t xml:space="preserve"> </w:t>
      </w:r>
      <w:r w:rsidR="002F395F" w:rsidRPr="005C68F8">
        <w:t xml:space="preserve">                              </w:t>
      </w:r>
      <w:proofErr w:type="gramEnd"/>
    </w:p>
    <w:p w:rsidR="000C1F6A" w:rsidRPr="005C68F8" w:rsidRDefault="000C1F6A" w:rsidP="005C68F8">
      <w:pPr>
        <w:jc w:val="both"/>
      </w:pPr>
      <w:r w:rsidRPr="005C68F8">
        <w:rPr>
          <w:b/>
        </w:rPr>
        <w:t>4.</w:t>
      </w:r>
      <w:r w:rsidRPr="005C68F8">
        <w:t xml:space="preserve"> </w:t>
      </w:r>
      <w:r w:rsidRPr="005C68F8">
        <w:rPr>
          <w:b/>
        </w:rPr>
        <w:t xml:space="preserve">  </w:t>
      </w:r>
      <w:r w:rsidRPr="005C68F8">
        <w:rPr>
          <w:b/>
          <w:i/>
        </w:rPr>
        <w:t>Базовый уровень</w:t>
      </w:r>
      <w:r w:rsidRPr="005C68F8">
        <w:rPr>
          <w:i/>
        </w:rPr>
        <w:t>.</w:t>
      </w:r>
      <w:r w:rsidRPr="005C68F8">
        <w:t xml:space="preserve"> </w:t>
      </w:r>
    </w:p>
    <w:p w:rsidR="000C1F6A" w:rsidRPr="005C68F8" w:rsidRDefault="000C1F6A" w:rsidP="005C68F8">
      <w:pPr>
        <w:jc w:val="both"/>
      </w:pPr>
      <w:r w:rsidRPr="005C68F8">
        <w:t xml:space="preserve"> Подчеркните из перечисленных ниже элементов одежды, которые входят в народный женский наряд:</w:t>
      </w:r>
    </w:p>
    <w:p w:rsidR="000C1F6A" w:rsidRPr="005C68F8" w:rsidRDefault="000C1F6A" w:rsidP="005C68F8">
      <w:pPr>
        <w:jc w:val="both"/>
      </w:pPr>
      <w:proofErr w:type="gramStart"/>
      <w:r w:rsidRPr="005C68F8">
        <w:rPr>
          <w:i/>
        </w:rPr>
        <w:t xml:space="preserve">-кокошник, лента, пальто, кичка, сорока, рубаха, юбка, сарафан, понёва, передник – </w:t>
      </w:r>
      <w:proofErr w:type="spellStart"/>
      <w:r w:rsidRPr="005C68F8">
        <w:rPr>
          <w:i/>
        </w:rPr>
        <w:t>запон</w:t>
      </w:r>
      <w:proofErr w:type="spellEnd"/>
      <w:r w:rsidRPr="005C68F8">
        <w:rPr>
          <w:i/>
        </w:rPr>
        <w:t>, душегрея.</w:t>
      </w:r>
      <w:r w:rsidRPr="005C68F8">
        <w:t xml:space="preserve">  </w:t>
      </w:r>
      <w:proofErr w:type="gramEnd"/>
    </w:p>
    <w:p w:rsidR="000C1F6A" w:rsidRPr="005C68F8" w:rsidRDefault="000C1F6A" w:rsidP="005C68F8">
      <w:pPr>
        <w:jc w:val="both"/>
      </w:pPr>
      <w:r w:rsidRPr="005C68F8">
        <w:rPr>
          <w:b/>
          <w:i/>
        </w:rPr>
        <w:t>5.Базовый уровень</w:t>
      </w:r>
      <w:r w:rsidRPr="005C68F8">
        <w:rPr>
          <w:b/>
        </w:rPr>
        <w:t>.</w:t>
      </w:r>
      <w:r w:rsidRPr="005C68F8">
        <w:t xml:space="preserve"> Рассмотрите игрушки различных народных промыслов. Напишите</w:t>
      </w:r>
      <w:r w:rsidR="00ED74AD">
        <w:t>,</w:t>
      </w:r>
      <w:r w:rsidRPr="005C68F8">
        <w:t xml:space="preserve"> к какому промыслу относятся данные игрушки.</w:t>
      </w:r>
    </w:p>
    <w:p w:rsidR="000C1F6A" w:rsidRPr="005C68F8" w:rsidRDefault="000C1F6A" w:rsidP="005C68F8">
      <w:pPr>
        <w:jc w:val="both"/>
      </w:pPr>
      <w:r w:rsidRPr="005C68F8">
        <w:rPr>
          <w:b/>
          <w:i/>
        </w:rPr>
        <w:lastRenderedPageBreak/>
        <w:t xml:space="preserve">6.Повышенный уровень. </w:t>
      </w:r>
      <w:r w:rsidRPr="005C68F8">
        <w:t>Напишите название местности (район, область, село), где возник данный промысел.</w:t>
      </w:r>
    </w:p>
    <w:p w:rsidR="000C1F6A" w:rsidRPr="005C68F8" w:rsidRDefault="000C1F6A" w:rsidP="000C1F6A">
      <w:r w:rsidRPr="005C68F8">
        <w:t xml:space="preserve">                                                                         </w:t>
      </w:r>
    </w:p>
    <w:tbl>
      <w:tblPr>
        <w:tblStyle w:val="a5"/>
        <w:tblW w:w="8483" w:type="dxa"/>
        <w:tblLook w:val="04A0" w:firstRow="1" w:lastRow="0" w:firstColumn="1" w:lastColumn="0" w:noHBand="0" w:noVBand="1"/>
      </w:tblPr>
      <w:tblGrid>
        <w:gridCol w:w="4371"/>
        <w:gridCol w:w="4112"/>
      </w:tblGrid>
      <w:tr w:rsidR="000C1F6A" w:rsidRPr="005C68F8" w:rsidTr="00BC661C">
        <w:trPr>
          <w:trHeight w:val="337"/>
        </w:trPr>
        <w:tc>
          <w:tcPr>
            <w:tcW w:w="4371" w:type="dxa"/>
          </w:tcPr>
          <w:p w:rsidR="000C1F6A" w:rsidRPr="005C68F8" w:rsidRDefault="000C1F6A" w:rsidP="00BC661C">
            <w:pPr>
              <w:rPr>
                <w:b/>
                <w:sz w:val="28"/>
                <w:szCs w:val="28"/>
              </w:rPr>
            </w:pPr>
            <w:r w:rsidRPr="005C68F8">
              <w:rPr>
                <w:b/>
                <w:sz w:val="28"/>
                <w:szCs w:val="28"/>
              </w:rPr>
              <w:t xml:space="preserve">                        игрушка</w:t>
            </w:r>
          </w:p>
        </w:tc>
        <w:tc>
          <w:tcPr>
            <w:tcW w:w="4112" w:type="dxa"/>
          </w:tcPr>
          <w:p w:rsidR="000C1F6A" w:rsidRPr="005C68F8" w:rsidRDefault="000C1F6A" w:rsidP="00BC661C">
            <w:pPr>
              <w:rPr>
                <w:b/>
                <w:sz w:val="28"/>
                <w:szCs w:val="28"/>
              </w:rPr>
            </w:pPr>
            <w:r w:rsidRPr="005C68F8">
              <w:rPr>
                <w:b/>
                <w:sz w:val="28"/>
                <w:szCs w:val="28"/>
              </w:rPr>
              <w:t xml:space="preserve">        Название промысла</w:t>
            </w:r>
          </w:p>
        </w:tc>
      </w:tr>
      <w:tr w:rsidR="000C1F6A" w:rsidRPr="005C68F8" w:rsidTr="00BC661C">
        <w:trPr>
          <w:trHeight w:val="3433"/>
        </w:trPr>
        <w:tc>
          <w:tcPr>
            <w:tcW w:w="4371" w:type="dxa"/>
          </w:tcPr>
          <w:p w:rsidR="000C1F6A" w:rsidRPr="005C68F8" w:rsidRDefault="000C1F6A" w:rsidP="00BC661C">
            <w:r w:rsidRPr="005C68F8">
              <w:rPr>
                <w:noProof/>
              </w:rPr>
              <w:drawing>
                <wp:inline distT="0" distB="0" distL="0" distR="0" wp14:anchorId="39FFE2E6" wp14:editId="28B05FDB">
                  <wp:extent cx="1428750" cy="2133600"/>
                  <wp:effectExtent l="19050" t="0" r="0" b="0"/>
                  <wp:docPr id="1" name="Рисунок 1" descr="http://www.rbrides.com/info/russian-photos/russian-dymkovo-toys/russian-dymkovo-toys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rbrides.com/info/russian-photos/russian-dymkovo-toys/russian-dymkovo-toys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213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2" w:type="dxa"/>
          </w:tcPr>
          <w:p w:rsidR="000C1F6A" w:rsidRPr="005C68F8" w:rsidRDefault="000C1F6A" w:rsidP="00BC661C"/>
        </w:tc>
      </w:tr>
      <w:tr w:rsidR="000C1F6A" w:rsidRPr="005C68F8" w:rsidTr="00BC661C">
        <w:trPr>
          <w:trHeight w:val="2299"/>
        </w:trPr>
        <w:tc>
          <w:tcPr>
            <w:tcW w:w="4371" w:type="dxa"/>
          </w:tcPr>
          <w:p w:rsidR="000C1F6A" w:rsidRPr="005C68F8" w:rsidRDefault="000C1F6A" w:rsidP="00BC661C">
            <w:r w:rsidRPr="005C68F8">
              <w:rPr>
                <w:noProof/>
              </w:rPr>
              <w:drawing>
                <wp:inline distT="0" distB="0" distL="0" distR="0" wp14:anchorId="115A2748" wp14:editId="4AA1BD03">
                  <wp:extent cx="1266825" cy="1428750"/>
                  <wp:effectExtent l="19050" t="0" r="9525" b="0"/>
                  <wp:docPr id="7" name="Рисунок 7" descr="http://im6-tub-ru.yandex.net/i?id=114758698-45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im6-tub-ru.yandex.net/i?id=114758698-45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2" w:type="dxa"/>
          </w:tcPr>
          <w:p w:rsidR="000C1F6A" w:rsidRPr="005C68F8" w:rsidRDefault="000C1F6A" w:rsidP="00BC661C"/>
        </w:tc>
      </w:tr>
      <w:tr w:rsidR="000C1F6A" w:rsidRPr="005C68F8" w:rsidTr="00BC661C">
        <w:trPr>
          <w:trHeight w:val="2299"/>
        </w:trPr>
        <w:tc>
          <w:tcPr>
            <w:tcW w:w="4371" w:type="dxa"/>
          </w:tcPr>
          <w:p w:rsidR="000C1F6A" w:rsidRPr="005C68F8" w:rsidRDefault="000C1F6A" w:rsidP="00BC661C">
            <w:r w:rsidRPr="005C68F8">
              <w:rPr>
                <w:noProof/>
              </w:rPr>
              <w:drawing>
                <wp:inline distT="0" distB="0" distL="0" distR="0" wp14:anchorId="39DCFD59" wp14:editId="6DF01054">
                  <wp:extent cx="1562100" cy="1428750"/>
                  <wp:effectExtent l="19050" t="0" r="0" b="0"/>
                  <wp:docPr id="10" name="Рисунок 10" descr="http://im8-tub-ru.yandex.net/i?id=496660749-69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im8-tub-ru.yandex.net/i?id=496660749-69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2" w:type="dxa"/>
          </w:tcPr>
          <w:p w:rsidR="000C1F6A" w:rsidRPr="005C68F8" w:rsidRDefault="000C1F6A" w:rsidP="00BC661C"/>
        </w:tc>
      </w:tr>
    </w:tbl>
    <w:p w:rsidR="000C1F6A" w:rsidRPr="005C68F8" w:rsidRDefault="000C1F6A" w:rsidP="000C1F6A">
      <w:r w:rsidRPr="005C68F8">
        <w:t xml:space="preserve">                                                                                                                       </w:t>
      </w:r>
      <w:r w:rsidR="002F395F" w:rsidRPr="005C68F8">
        <w:t xml:space="preserve">                              </w:t>
      </w:r>
      <w:r w:rsidRPr="005C68F8">
        <w:t xml:space="preserve">                                                                                                                                                                                 </w:t>
      </w:r>
    </w:p>
    <w:p w:rsidR="000C1F6A" w:rsidRPr="005C68F8" w:rsidRDefault="000C1F6A" w:rsidP="000C1F6A">
      <w:pPr>
        <w:rPr>
          <w:b/>
        </w:rPr>
      </w:pPr>
    </w:p>
    <w:p w:rsidR="000C1F6A" w:rsidRPr="005C68F8" w:rsidRDefault="000C1F6A" w:rsidP="000C1F6A">
      <w:pPr>
        <w:rPr>
          <w:b/>
        </w:rPr>
      </w:pPr>
    </w:p>
    <w:p w:rsidR="000C1F6A" w:rsidRPr="005C68F8" w:rsidRDefault="000C1F6A" w:rsidP="000C1F6A">
      <w:pPr>
        <w:rPr>
          <w:b/>
        </w:rPr>
      </w:pPr>
      <w:r w:rsidRPr="005C68F8">
        <w:rPr>
          <w:b/>
        </w:rPr>
        <w:t>7.</w:t>
      </w:r>
      <w:r w:rsidRPr="005C68F8">
        <w:t xml:space="preserve"> </w:t>
      </w:r>
      <w:proofErr w:type="gramStart"/>
      <w:r w:rsidRPr="005C68F8">
        <w:rPr>
          <w:b/>
        </w:rPr>
        <w:t>Комплексное</w:t>
      </w:r>
      <w:proofErr w:type="gramEnd"/>
      <w:r w:rsidRPr="005C68F8">
        <w:rPr>
          <w:b/>
        </w:rPr>
        <w:t xml:space="preserve">, базовый и повышенный уровни. </w:t>
      </w:r>
    </w:p>
    <w:p w:rsidR="000C1F6A" w:rsidRPr="005C68F8" w:rsidRDefault="000C1F6A" w:rsidP="000C1F6A">
      <w:r w:rsidRPr="005C68F8">
        <w:t>Что символизируют знаки-обереги (знаки-символы) богов и царей Древнего Египта? Соедините стрелками  название знака с  соответствующим символическим значением.</w:t>
      </w:r>
    </w:p>
    <w:p w:rsidR="002F395F" w:rsidRPr="005C68F8" w:rsidRDefault="002F395F" w:rsidP="000C1F6A"/>
    <w:tbl>
      <w:tblPr>
        <w:tblStyle w:val="a5"/>
        <w:tblW w:w="8472" w:type="dxa"/>
        <w:tblLook w:val="04A0" w:firstRow="1" w:lastRow="0" w:firstColumn="1" w:lastColumn="0" w:noHBand="0" w:noVBand="1"/>
      </w:tblPr>
      <w:tblGrid>
        <w:gridCol w:w="3451"/>
        <w:gridCol w:w="425"/>
        <w:gridCol w:w="4596"/>
      </w:tblGrid>
      <w:tr w:rsidR="000C1F6A" w:rsidRPr="005C68F8" w:rsidTr="00BC661C">
        <w:trPr>
          <w:trHeight w:val="297"/>
        </w:trPr>
        <w:tc>
          <w:tcPr>
            <w:tcW w:w="3451" w:type="dxa"/>
          </w:tcPr>
          <w:p w:rsidR="000C1F6A" w:rsidRPr="005C68F8" w:rsidRDefault="000C1F6A" w:rsidP="00BC661C">
            <w:pPr>
              <w:rPr>
                <w:b/>
                <w:sz w:val="28"/>
                <w:szCs w:val="28"/>
              </w:rPr>
            </w:pPr>
            <w:r w:rsidRPr="005C68F8">
              <w:rPr>
                <w:b/>
                <w:sz w:val="28"/>
                <w:szCs w:val="28"/>
              </w:rPr>
              <w:t xml:space="preserve">                           знаки</w:t>
            </w:r>
          </w:p>
        </w:tc>
        <w:tc>
          <w:tcPr>
            <w:tcW w:w="425" w:type="dxa"/>
          </w:tcPr>
          <w:p w:rsidR="000C1F6A" w:rsidRPr="005C68F8" w:rsidRDefault="000C1F6A" w:rsidP="00BC661C">
            <w:pPr>
              <w:rPr>
                <w:b/>
                <w:sz w:val="28"/>
                <w:szCs w:val="28"/>
              </w:rPr>
            </w:pPr>
          </w:p>
        </w:tc>
        <w:tc>
          <w:tcPr>
            <w:tcW w:w="4596" w:type="dxa"/>
          </w:tcPr>
          <w:p w:rsidR="000C1F6A" w:rsidRPr="005C68F8" w:rsidRDefault="000C1F6A" w:rsidP="00BC661C">
            <w:pPr>
              <w:rPr>
                <w:b/>
                <w:sz w:val="28"/>
                <w:szCs w:val="28"/>
              </w:rPr>
            </w:pPr>
            <w:r w:rsidRPr="005C68F8">
              <w:rPr>
                <w:b/>
                <w:sz w:val="28"/>
                <w:szCs w:val="28"/>
              </w:rPr>
              <w:t xml:space="preserve">                       символы</w:t>
            </w:r>
          </w:p>
        </w:tc>
      </w:tr>
      <w:tr w:rsidR="000C1F6A" w:rsidRPr="005C68F8" w:rsidTr="00BC661C">
        <w:tc>
          <w:tcPr>
            <w:tcW w:w="3451" w:type="dxa"/>
          </w:tcPr>
          <w:p w:rsidR="000C1F6A" w:rsidRPr="005C68F8" w:rsidRDefault="000C1F6A" w:rsidP="00BC661C">
            <w:pPr>
              <w:rPr>
                <w:sz w:val="32"/>
                <w:szCs w:val="32"/>
              </w:rPr>
            </w:pPr>
            <w:r w:rsidRPr="005C68F8">
              <w:rPr>
                <w:sz w:val="32"/>
                <w:szCs w:val="32"/>
              </w:rPr>
              <w:t>лотос</w:t>
            </w:r>
          </w:p>
        </w:tc>
        <w:tc>
          <w:tcPr>
            <w:tcW w:w="425" w:type="dxa"/>
          </w:tcPr>
          <w:p w:rsidR="000C1F6A" w:rsidRPr="005C68F8" w:rsidRDefault="000C1F6A" w:rsidP="00BC661C">
            <w:r w:rsidRPr="005C68F8">
              <w:t>А</w:t>
            </w:r>
          </w:p>
        </w:tc>
        <w:tc>
          <w:tcPr>
            <w:tcW w:w="4596" w:type="dxa"/>
          </w:tcPr>
          <w:p w:rsidR="000C1F6A" w:rsidRPr="005C68F8" w:rsidRDefault="000C1F6A" w:rsidP="00BC661C">
            <w:r w:rsidRPr="005C68F8">
              <w:t xml:space="preserve">представление о дневном и ночном плавании солнца </w:t>
            </w:r>
            <w:proofErr w:type="gramStart"/>
            <w:r w:rsidRPr="005C68F8">
              <w:t>–Р</w:t>
            </w:r>
            <w:proofErr w:type="gramEnd"/>
            <w:r w:rsidRPr="005C68F8">
              <w:t>а по небесному и подземному миру</w:t>
            </w:r>
          </w:p>
        </w:tc>
      </w:tr>
      <w:tr w:rsidR="000C1F6A" w:rsidRPr="005C68F8" w:rsidTr="00BC661C">
        <w:tc>
          <w:tcPr>
            <w:tcW w:w="3451" w:type="dxa"/>
          </w:tcPr>
          <w:p w:rsidR="000C1F6A" w:rsidRPr="005C68F8" w:rsidRDefault="000C1F6A" w:rsidP="00BC661C">
            <w:pPr>
              <w:rPr>
                <w:sz w:val="32"/>
                <w:szCs w:val="32"/>
              </w:rPr>
            </w:pPr>
            <w:r w:rsidRPr="005C68F8">
              <w:rPr>
                <w:sz w:val="32"/>
                <w:szCs w:val="32"/>
              </w:rPr>
              <w:t>Жук-скарабей</w:t>
            </w:r>
          </w:p>
        </w:tc>
        <w:tc>
          <w:tcPr>
            <w:tcW w:w="425" w:type="dxa"/>
          </w:tcPr>
          <w:p w:rsidR="000C1F6A" w:rsidRPr="005C68F8" w:rsidRDefault="000C1F6A" w:rsidP="00BC661C">
            <w:r w:rsidRPr="005C68F8">
              <w:t>Б</w:t>
            </w:r>
          </w:p>
        </w:tc>
        <w:tc>
          <w:tcPr>
            <w:tcW w:w="4596" w:type="dxa"/>
          </w:tcPr>
          <w:p w:rsidR="000C1F6A" w:rsidRPr="005C68F8" w:rsidRDefault="000C1F6A" w:rsidP="00BC661C">
            <w:r w:rsidRPr="005C68F8">
              <w:t>Хранительница царей и богов. Символ власти</w:t>
            </w:r>
          </w:p>
        </w:tc>
      </w:tr>
      <w:tr w:rsidR="000C1F6A" w:rsidRPr="005C68F8" w:rsidTr="00BC661C">
        <w:tc>
          <w:tcPr>
            <w:tcW w:w="3451" w:type="dxa"/>
          </w:tcPr>
          <w:p w:rsidR="000C1F6A" w:rsidRPr="005C68F8" w:rsidRDefault="000C1F6A" w:rsidP="00BC661C">
            <w:pPr>
              <w:rPr>
                <w:sz w:val="32"/>
                <w:szCs w:val="32"/>
              </w:rPr>
            </w:pPr>
            <w:r w:rsidRPr="005C68F8">
              <w:rPr>
                <w:sz w:val="32"/>
                <w:szCs w:val="32"/>
              </w:rPr>
              <w:t>Кобра-защитница</w:t>
            </w:r>
          </w:p>
        </w:tc>
        <w:tc>
          <w:tcPr>
            <w:tcW w:w="425" w:type="dxa"/>
          </w:tcPr>
          <w:p w:rsidR="000C1F6A" w:rsidRPr="005C68F8" w:rsidRDefault="000C1F6A" w:rsidP="00BC661C">
            <w:r w:rsidRPr="005C68F8">
              <w:t>В</w:t>
            </w:r>
          </w:p>
        </w:tc>
        <w:tc>
          <w:tcPr>
            <w:tcW w:w="4596" w:type="dxa"/>
          </w:tcPr>
          <w:p w:rsidR="000C1F6A" w:rsidRPr="005C68F8" w:rsidRDefault="000C1F6A" w:rsidP="00BC661C">
            <w:r w:rsidRPr="005C68F8">
              <w:t>Воскресение после смерти. Защищает от любой беды</w:t>
            </w:r>
          </w:p>
        </w:tc>
      </w:tr>
      <w:tr w:rsidR="000C1F6A" w:rsidRPr="005C68F8" w:rsidTr="00BC661C">
        <w:tc>
          <w:tcPr>
            <w:tcW w:w="3451" w:type="dxa"/>
          </w:tcPr>
          <w:p w:rsidR="000C1F6A" w:rsidRPr="005C68F8" w:rsidRDefault="000C1F6A" w:rsidP="00BC661C">
            <w:pPr>
              <w:rPr>
                <w:sz w:val="32"/>
                <w:szCs w:val="32"/>
              </w:rPr>
            </w:pPr>
            <w:r w:rsidRPr="005C68F8">
              <w:rPr>
                <w:sz w:val="32"/>
                <w:szCs w:val="32"/>
              </w:rPr>
              <w:t>Око-</w:t>
            </w:r>
            <w:proofErr w:type="spellStart"/>
            <w:r w:rsidRPr="005C68F8">
              <w:rPr>
                <w:sz w:val="32"/>
                <w:szCs w:val="32"/>
              </w:rPr>
              <w:t>уаджет</w:t>
            </w:r>
            <w:proofErr w:type="spellEnd"/>
          </w:p>
        </w:tc>
        <w:tc>
          <w:tcPr>
            <w:tcW w:w="425" w:type="dxa"/>
          </w:tcPr>
          <w:p w:rsidR="000C1F6A" w:rsidRPr="005C68F8" w:rsidRDefault="000C1F6A" w:rsidP="00BC661C">
            <w:r w:rsidRPr="005C68F8">
              <w:t>Г</w:t>
            </w:r>
          </w:p>
        </w:tc>
        <w:tc>
          <w:tcPr>
            <w:tcW w:w="4596" w:type="dxa"/>
          </w:tcPr>
          <w:p w:rsidR="000C1F6A" w:rsidRPr="005C68F8" w:rsidRDefault="000C1F6A" w:rsidP="00BC661C">
            <w:r w:rsidRPr="005C68F8">
              <w:t>красота, бессмертие, вечная жизнь</w:t>
            </w:r>
          </w:p>
        </w:tc>
      </w:tr>
      <w:tr w:rsidR="000C1F6A" w:rsidRPr="005C68F8" w:rsidTr="00BC661C">
        <w:tc>
          <w:tcPr>
            <w:tcW w:w="3451" w:type="dxa"/>
          </w:tcPr>
          <w:p w:rsidR="000C1F6A" w:rsidRPr="005C68F8" w:rsidRDefault="000C1F6A" w:rsidP="00BC661C">
            <w:pPr>
              <w:rPr>
                <w:sz w:val="32"/>
                <w:szCs w:val="32"/>
              </w:rPr>
            </w:pPr>
            <w:r w:rsidRPr="005C68F8">
              <w:rPr>
                <w:sz w:val="32"/>
                <w:szCs w:val="32"/>
              </w:rPr>
              <w:t>Ладья вечности</w:t>
            </w:r>
          </w:p>
        </w:tc>
        <w:tc>
          <w:tcPr>
            <w:tcW w:w="425" w:type="dxa"/>
          </w:tcPr>
          <w:p w:rsidR="000C1F6A" w:rsidRPr="005C68F8" w:rsidRDefault="000C1F6A" w:rsidP="00BC661C">
            <w:r w:rsidRPr="005C68F8">
              <w:t>Д</w:t>
            </w:r>
          </w:p>
        </w:tc>
        <w:tc>
          <w:tcPr>
            <w:tcW w:w="4596" w:type="dxa"/>
          </w:tcPr>
          <w:p w:rsidR="000C1F6A" w:rsidRPr="005C68F8" w:rsidRDefault="000C1F6A" w:rsidP="00BC661C">
            <w:r w:rsidRPr="005C68F8">
              <w:t>Символ бога утреннего солнца</w:t>
            </w:r>
          </w:p>
        </w:tc>
      </w:tr>
    </w:tbl>
    <w:p w:rsidR="000C1F6A" w:rsidRPr="005C68F8" w:rsidRDefault="000C1F6A" w:rsidP="000C1F6A">
      <w:r w:rsidRPr="005C68F8">
        <w:t xml:space="preserve">                                                  </w:t>
      </w:r>
      <w:r w:rsidR="002F395F" w:rsidRPr="005C68F8">
        <w:t xml:space="preserve">                               </w:t>
      </w:r>
    </w:p>
    <w:p w:rsidR="000C1F6A" w:rsidRPr="005C68F8" w:rsidRDefault="000C1F6A" w:rsidP="000C1F6A">
      <w:r w:rsidRPr="005C68F8">
        <w:rPr>
          <w:b/>
        </w:rPr>
        <w:lastRenderedPageBreak/>
        <w:t>8. Базовый уровень</w:t>
      </w:r>
      <w:r w:rsidRPr="005C68F8">
        <w:t>.  Выберите верное определение и подчеркните его:</w:t>
      </w:r>
    </w:p>
    <w:p w:rsidR="000C1F6A" w:rsidRPr="005C68F8" w:rsidRDefault="000C1F6A" w:rsidP="000C1F6A">
      <w:pPr>
        <w:pStyle w:val="a3"/>
      </w:pPr>
      <w:r w:rsidRPr="005C68F8">
        <w:t>А)   геральдика – наука о денежных знаках;</w:t>
      </w:r>
    </w:p>
    <w:p w:rsidR="000C1F6A" w:rsidRPr="005C68F8" w:rsidRDefault="000C1F6A" w:rsidP="000C1F6A">
      <w:pPr>
        <w:pStyle w:val="a3"/>
      </w:pPr>
      <w:r w:rsidRPr="005C68F8">
        <w:t>Б)   геральдика – наука о гербах и их прочтении;</w:t>
      </w:r>
    </w:p>
    <w:p w:rsidR="000C1F6A" w:rsidRPr="005C68F8" w:rsidRDefault="000C1F6A" w:rsidP="000C1F6A">
      <w:r w:rsidRPr="005C68F8">
        <w:t>В)  геральдика – наука о марках.</w:t>
      </w:r>
    </w:p>
    <w:p w:rsidR="000C1F6A" w:rsidRPr="005C68F8" w:rsidRDefault="000C1F6A" w:rsidP="000C1F6A">
      <w:r w:rsidRPr="005C68F8">
        <w:rPr>
          <w:b/>
        </w:rPr>
        <w:t>9. Базовый уровень</w:t>
      </w:r>
      <w:r w:rsidRPr="005C68F8">
        <w:t>.  Что такое ритм?</w:t>
      </w:r>
    </w:p>
    <w:p w:rsidR="000C1F6A" w:rsidRPr="005C68F8" w:rsidRDefault="000C1F6A" w:rsidP="000C1F6A">
      <w:pPr>
        <w:pStyle w:val="a3"/>
      </w:pPr>
      <w:r w:rsidRPr="005C68F8">
        <w:t>А)  выразительность и гармония;</w:t>
      </w:r>
    </w:p>
    <w:p w:rsidR="000C1F6A" w:rsidRPr="005C68F8" w:rsidRDefault="000C1F6A" w:rsidP="000C1F6A">
      <w:pPr>
        <w:pStyle w:val="a3"/>
        <w:rPr>
          <w:b/>
        </w:rPr>
      </w:pPr>
      <w:r w:rsidRPr="005C68F8">
        <w:t>Б</w:t>
      </w:r>
      <w:r w:rsidRPr="005C68F8">
        <w:rPr>
          <w:b/>
        </w:rPr>
        <w:t xml:space="preserve">)  </w:t>
      </w:r>
      <w:r w:rsidRPr="005C68F8">
        <w:t>чередование изобразительных элементов</w:t>
      </w:r>
      <w:r w:rsidRPr="005C68F8">
        <w:rPr>
          <w:b/>
        </w:rPr>
        <w:t>;</w:t>
      </w:r>
    </w:p>
    <w:p w:rsidR="000C1F6A" w:rsidRPr="005C68F8" w:rsidRDefault="000C1F6A" w:rsidP="000C1F6A">
      <w:pPr>
        <w:pStyle w:val="a3"/>
      </w:pPr>
      <w:r w:rsidRPr="005C68F8">
        <w:t>В)  полноправный элемент композиции.</w:t>
      </w:r>
    </w:p>
    <w:p w:rsidR="000C1F6A" w:rsidRPr="005C68F8" w:rsidRDefault="000C1F6A" w:rsidP="000C1F6A">
      <w:pPr>
        <w:rPr>
          <w:b/>
        </w:rPr>
      </w:pPr>
    </w:p>
    <w:p w:rsidR="000C1F6A" w:rsidRPr="005C68F8" w:rsidRDefault="000C1F6A" w:rsidP="000C1F6A">
      <w:r w:rsidRPr="005C68F8">
        <w:rPr>
          <w:b/>
        </w:rPr>
        <w:t xml:space="preserve">10.  </w:t>
      </w:r>
      <w:proofErr w:type="spellStart"/>
      <w:r w:rsidRPr="005C68F8">
        <w:t>Крутограммы</w:t>
      </w:r>
      <w:proofErr w:type="spellEnd"/>
      <w:r w:rsidRPr="005C68F8">
        <w:t xml:space="preserve">. </w:t>
      </w:r>
      <w:r w:rsidRPr="005C68F8">
        <w:rPr>
          <w:b/>
        </w:rPr>
        <w:t xml:space="preserve">  Повышенный уровень</w:t>
      </w:r>
      <w:r w:rsidRPr="005C68F8">
        <w:t>. Прочитайте зашифрованные слова.</w:t>
      </w:r>
    </w:p>
    <w:p w:rsidR="000C1F6A" w:rsidRPr="005C68F8" w:rsidRDefault="000C1F6A" w:rsidP="000C1F6A">
      <w:r w:rsidRPr="005C68F8">
        <w:t xml:space="preserve">    </w:t>
      </w:r>
    </w:p>
    <w:p w:rsidR="000C1F6A" w:rsidRPr="005C68F8" w:rsidRDefault="000C1F6A" w:rsidP="000C1F6A">
      <w:pPr>
        <w:rPr>
          <w:b/>
        </w:rPr>
      </w:pPr>
      <w:r w:rsidRPr="005C68F8">
        <w:rPr>
          <w:b/>
        </w:rPr>
        <w:t xml:space="preserve">         Э                                                      М                                                          </w:t>
      </w:r>
      <w:proofErr w:type="gramStart"/>
      <w:r w:rsidRPr="005C68F8">
        <w:rPr>
          <w:b/>
        </w:rPr>
        <w:t>З</w:t>
      </w:r>
      <w:proofErr w:type="gramEnd"/>
    </w:p>
    <w:p w:rsidR="000C1F6A" w:rsidRPr="005C68F8" w:rsidRDefault="000C1F6A" w:rsidP="000C1F6A">
      <w:pPr>
        <w:rPr>
          <w:b/>
        </w:rPr>
      </w:pPr>
      <w:r w:rsidRPr="005C68F8">
        <w:rPr>
          <w:b/>
        </w:rPr>
        <w:t xml:space="preserve">К                 И                                  </w:t>
      </w:r>
      <w:proofErr w:type="gramStart"/>
      <w:r w:rsidRPr="005C68F8">
        <w:rPr>
          <w:b/>
        </w:rPr>
        <w:t>Р</w:t>
      </w:r>
      <w:proofErr w:type="gramEnd"/>
      <w:r w:rsidRPr="005C68F8">
        <w:rPr>
          <w:b/>
        </w:rPr>
        <w:t xml:space="preserve">                       Т                                О                     Ц                      </w:t>
      </w:r>
    </w:p>
    <w:p w:rsidR="000C1F6A" w:rsidRPr="005C68F8" w:rsidRDefault="000C1F6A" w:rsidP="000C1F6A">
      <w:pPr>
        <w:rPr>
          <w:b/>
        </w:rPr>
      </w:pPr>
      <w:r w:rsidRPr="005C68F8">
        <w:rPr>
          <w:b/>
        </w:rPr>
        <w:t xml:space="preserve">      З       С                                Н                                   </w:t>
      </w:r>
      <w:proofErr w:type="spellStart"/>
      <w:proofErr w:type="gramStart"/>
      <w:r w:rsidRPr="005C68F8">
        <w:rPr>
          <w:b/>
        </w:rPr>
        <w:t>Н</w:t>
      </w:r>
      <w:proofErr w:type="spellEnd"/>
      <w:proofErr w:type="gramEnd"/>
      <w:r w:rsidRPr="005C68F8">
        <w:rPr>
          <w:b/>
        </w:rPr>
        <w:t xml:space="preserve">                     И                                 М                            </w:t>
      </w:r>
    </w:p>
    <w:p w:rsidR="000C1F6A" w:rsidRPr="005C68F8" w:rsidRDefault="000C1F6A" w:rsidP="000C1F6A">
      <w:pPr>
        <w:rPr>
          <w:b/>
        </w:rPr>
      </w:pPr>
      <w:r w:rsidRPr="005C68F8">
        <w:rPr>
          <w:b/>
        </w:rPr>
        <w:t xml:space="preserve">                                                        А                         Е                         </w:t>
      </w:r>
      <w:proofErr w:type="gramStart"/>
      <w:r w:rsidRPr="005C68F8">
        <w:rPr>
          <w:b/>
        </w:rPr>
        <w:t>П</w:t>
      </w:r>
      <w:proofErr w:type="gramEnd"/>
      <w:r w:rsidRPr="005C68F8">
        <w:rPr>
          <w:b/>
        </w:rPr>
        <w:t xml:space="preserve">                                  Я</w:t>
      </w:r>
    </w:p>
    <w:p w:rsidR="000C1F6A" w:rsidRPr="005C68F8" w:rsidRDefault="000C1F6A" w:rsidP="000C1F6A">
      <w:pPr>
        <w:rPr>
          <w:b/>
        </w:rPr>
      </w:pPr>
      <w:r w:rsidRPr="005C68F8">
        <w:rPr>
          <w:b/>
        </w:rPr>
        <w:t xml:space="preserve">                                                                     О                                   </w:t>
      </w:r>
      <w:r w:rsidR="002F395F" w:rsidRPr="005C68F8">
        <w:rPr>
          <w:b/>
        </w:rPr>
        <w:t xml:space="preserve">         И             К</w:t>
      </w:r>
      <w:r w:rsidR="00C40A2E" w:rsidRPr="005C68F8">
        <w:rPr>
          <w:b/>
        </w:rPr>
        <w:t xml:space="preserve">        </w:t>
      </w:r>
      <w:r w:rsidRPr="005C68F8">
        <w:rPr>
          <w:b/>
        </w:rPr>
        <w:t xml:space="preserve">                                                                                                   </w:t>
      </w:r>
      <w:r w:rsidR="002F395F" w:rsidRPr="005C68F8">
        <w:rPr>
          <w:b/>
        </w:rPr>
        <w:t xml:space="preserve">                               </w:t>
      </w:r>
      <w:r w:rsidRPr="005C68F8">
        <w:rPr>
          <w:b/>
        </w:rPr>
        <w:t xml:space="preserve">               </w:t>
      </w:r>
    </w:p>
    <w:p w:rsidR="000C1F6A" w:rsidRPr="005C68F8" w:rsidRDefault="000C1F6A" w:rsidP="000C1F6A">
      <w:pPr>
        <w:rPr>
          <w:b/>
        </w:rPr>
      </w:pPr>
    </w:p>
    <w:p w:rsidR="000C1F6A" w:rsidRPr="005C68F8" w:rsidRDefault="000C1F6A" w:rsidP="000C1F6A">
      <w:pPr>
        <w:rPr>
          <w:b/>
        </w:rPr>
      </w:pPr>
    </w:p>
    <w:p w:rsidR="002F395F" w:rsidRPr="005C68F8" w:rsidRDefault="002F395F" w:rsidP="000C1F6A">
      <w:pPr>
        <w:rPr>
          <w:b/>
        </w:rPr>
      </w:pPr>
    </w:p>
    <w:p w:rsidR="000C1F6A" w:rsidRPr="005C68F8" w:rsidRDefault="000C1F6A" w:rsidP="000C1F6A">
      <w:r w:rsidRPr="005C68F8">
        <w:rPr>
          <w:b/>
        </w:rPr>
        <w:t xml:space="preserve">11. </w:t>
      </w:r>
      <w:r w:rsidRPr="005C68F8">
        <w:t xml:space="preserve"> Рассмотрите</w:t>
      </w:r>
      <w:r w:rsidRPr="005C68F8">
        <w:rPr>
          <w:b/>
        </w:rPr>
        <w:t xml:space="preserve"> </w:t>
      </w:r>
      <w:r w:rsidRPr="005C68F8">
        <w:t>фигуры и напишите во второй колонке, какие фигуры являются геральдическими, а какие - негеральдическими.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C1F6A" w:rsidRPr="005C68F8" w:rsidTr="00BC661C">
        <w:tc>
          <w:tcPr>
            <w:tcW w:w="4785" w:type="dxa"/>
          </w:tcPr>
          <w:p w:rsidR="000C1F6A" w:rsidRPr="005C68F8" w:rsidRDefault="000C1F6A" w:rsidP="00BC661C">
            <w:r w:rsidRPr="005C68F8">
              <w:rPr>
                <w:noProof/>
              </w:rPr>
              <w:drawing>
                <wp:inline distT="0" distB="0" distL="0" distR="0" wp14:anchorId="2DAF4DEB" wp14:editId="394CFD53">
                  <wp:extent cx="1266825" cy="1428750"/>
                  <wp:effectExtent l="19050" t="0" r="9525" b="0"/>
                  <wp:docPr id="25" name="Рисунок 25" descr="http://im8-tub-ru.yandex.net/i?id=295924641-22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im8-tub-ru.yandex.net/i?id=295924641-22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0C1F6A" w:rsidRPr="005C68F8" w:rsidRDefault="000C1F6A" w:rsidP="00BC661C"/>
        </w:tc>
      </w:tr>
      <w:tr w:rsidR="000C1F6A" w:rsidRPr="005C68F8" w:rsidTr="00BC661C">
        <w:tc>
          <w:tcPr>
            <w:tcW w:w="4785" w:type="dxa"/>
          </w:tcPr>
          <w:p w:rsidR="000C1F6A" w:rsidRPr="005C68F8" w:rsidRDefault="000C1F6A" w:rsidP="00BC661C">
            <w:r w:rsidRPr="005C68F8">
              <w:rPr>
                <w:noProof/>
              </w:rPr>
              <w:drawing>
                <wp:inline distT="0" distB="0" distL="0" distR="0" wp14:anchorId="599F2188" wp14:editId="48D64A14">
                  <wp:extent cx="1257300" cy="1428750"/>
                  <wp:effectExtent l="19050" t="0" r="0" b="0"/>
                  <wp:docPr id="13" name="Рисунок 13" descr="http://im7-tub-ru.yandex.net/i?id=297573790-11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im7-tub-ru.yandex.net/i?id=297573790-11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0C1F6A" w:rsidRPr="005C68F8" w:rsidRDefault="000C1F6A" w:rsidP="00BC661C"/>
        </w:tc>
      </w:tr>
      <w:tr w:rsidR="000C1F6A" w:rsidRPr="005C68F8" w:rsidTr="00BC661C">
        <w:tc>
          <w:tcPr>
            <w:tcW w:w="4785" w:type="dxa"/>
          </w:tcPr>
          <w:p w:rsidR="000C1F6A" w:rsidRPr="005C68F8" w:rsidRDefault="000C1F6A" w:rsidP="00BC661C">
            <w:r w:rsidRPr="005C68F8">
              <w:rPr>
                <w:noProof/>
              </w:rPr>
              <w:drawing>
                <wp:inline distT="0" distB="0" distL="0" distR="0" wp14:anchorId="5FE4BBC7" wp14:editId="6504AB51">
                  <wp:extent cx="1190625" cy="1428750"/>
                  <wp:effectExtent l="19050" t="0" r="9525" b="0"/>
                  <wp:docPr id="28" name="Рисунок 28" descr="http://im8-tub-ru.yandex.net/i?id=542303787-71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im8-tub-ru.yandex.net/i?id=542303787-71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0C1F6A" w:rsidRPr="005C68F8" w:rsidRDefault="000C1F6A" w:rsidP="00BC661C"/>
        </w:tc>
      </w:tr>
      <w:tr w:rsidR="000C1F6A" w:rsidRPr="005C68F8" w:rsidTr="00BC661C">
        <w:tc>
          <w:tcPr>
            <w:tcW w:w="4785" w:type="dxa"/>
          </w:tcPr>
          <w:p w:rsidR="000C1F6A" w:rsidRPr="005C68F8" w:rsidRDefault="000C1F6A" w:rsidP="00BC661C">
            <w:r w:rsidRPr="005C68F8">
              <w:rPr>
                <w:noProof/>
              </w:rPr>
              <w:lastRenderedPageBreak/>
              <w:drawing>
                <wp:inline distT="0" distB="0" distL="0" distR="0" wp14:anchorId="7F2D1D16" wp14:editId="00C1CCF5">
                  <wp:extent cx="1428750" cy="1428750"/>
                  <wp:effectExtent l="19050" t="0" r="0" b="0"/>
                  <wp:docPr id="31" name="Рисунок 31" descr="http://im3-tub-ru.yandex.net/i?id=385056259-39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im3-tub-ru.yandex.net/i?id=385056259-39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0C1F6A" w:rsidRPr="005C68F8" w:rsidRDefault="000C1F6A" w:rsidP="00BC661C"/>
        </w:tc>
      </w:tr>
      <w:tr w:rsidR="000C1F6A" w:rsidRPr="005C68F8" w:rsidTr="00BC661C">
        <w:tc>
          <w:tcPr>
            <w:tcW w:w="4785" w:type="dxa"/>
          </w:tcPr>
          <w:p w:rsidR="000C1F6A" w:rsidRPr="005C68F8" w:rsidRDefault="000C1F6A" w:rsidP="00BC661C">
            <w:r w:rsidRPr="005C68F8">
              <w:rPr>
                <w:noProof/>
              </w:rPr>
              <w:drawing>
                <wp:inline distT="0" distB="0" distL="0" distR="0" wp14:anchorId="25E07F23" wp14:editId="307A3B08">
                  <wp:extent cx="1219200" cy="1428750"/>
                  <wp:effectExtent l="19050" t="0" r="0" b="0"/>
                  <wp:docPr id="16" name="Рисунок 16" descr="http://im0-tub-ru.yandex.net/i?id=358656424-13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im0-tub-ru.yandex.net/i?id=358656424-13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0C1F6A" w:rsidRPr="005C68F8" w:rsidRDefault="000C1F6A" w:rsidP="00BC661C"/>
        </w:tc>
      </w:tr>
      <w:tr w:rsidR="000C1F6A" w:rsidRPr="005C68F8" w:rsidTr="00BC661C">
        <w:tc>
          <w:tcPr>
            <w:tcW w:w="4785" w:type="dxa"/>
          </w:tcPr>
          <w:p w:rsidR="000C1F6A" w:rsidRPr="005C68F8" w:rsidRDefault="000C1F6A" w:rsidP="00BC661C">
            <w:r w:rsidRPr="005C68F8">
              <w:rPr>
                <w:noProof/>
              </w:rPr>
              <w:drawing>
                <wp:inline distT="0" distB="0" distL="0" distR="0" wp14:anchorId="5C3774AA" wp14:editId="56837C47">
                  <wp:extent cx="1228725" cy="1428750"/>
                  <wp:effectExtent l="19050" t="0" r="9525" b="0"/>
                  <wp:docPr id="22" name="Рисунок 22" descr="http://im6-tub-ru.yandex.net/i?id=297479407-20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im6-tub-ru.yandex.net/i?id=297479407-20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0C1F6A" w:rsidRPr="005C68F8" w:rsidRDefault="000C1F6A" w:rsidP="00BC661C"/>
        </w:tc>
      </w:tr>
      <w:tr w:rsidR="000C1F6A" w:rsidRPr="005C68F8" w:rsidTr="00BC661C">
        <w:tc>
          <w:tcPr>
            <w:tcW w:w="4785" w:type="dxa"/>
          </w:tcPr>
          <w:p w:rsidR="000C1F6A" w:rsidRPr="005C68F8" w:rsidRDefault="000C1F6A" w:rsidP="00BC661C">
            <w:r w:rsidRPr="005C68F8">
              <w:rPr>
                <w:noProof/>
              </w:rPr>
              <w:drawing>
                <wp:inline distT="0" distB="0" distL="0" distR="0" wp14:anchorId="0D43A223" wp14:editId="76AFD33B">
                  <wp:extent cx="1190625" cy="1428750"/>
                  <wp:effectExtent l="19050" t="0" r="9525" b="0"/>
                  <wp:docPr id="37" name="Рисунок 37" descr="http://im2-tub-ru.yandex.net/i?id=539604445-09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im2-tub-ru.yandex.net/i?id=539604445-09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0C1F6A" w:rsidRPr="005C68F8" w:rsidRDefault="000C1F6A" w:rsidP="00BC661C"/>
        </w:tc>
      </w:tr>
      <w:tr w:rsidR="000C1F6A" w:rsidRPr="005C68F8" w:rsidTr="00BC661C">
        <w:tc>
          <w:tcPr>
            <w:tcW w:w="4785" w:type="dxa"/>
          </w:tcPr>
          <w:p w:rsidR="000C1F6A" w:rsidRPr="005C68F8" w:rsidRDefault="000C1F6A" w:rsidP="00BC661C">
            <w:r w:rsidRPr="005C68F8">
              <w:rPr>
                <w:noProof/>
              </w:rPr>
              <w:drawing>
                <wp:inline distT="0" distB="0" distL="0" distR="0" wp14:anchorId="52477951" wp14:editId="1B05EE12">
                  <wp:extent cx="1409700" cy="1428750"/>
                  <wp:effectExtent l="19050" t="0" r="0" b="0"/>
                  <wp:docPr id="40" name="Рисунок 40" descr="http://im4-tub-ru.yandex.net/i?id=17999128-52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im4-tub-ru.yandex.net/i?id=17999128-52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0C1F6A" w:rsidRPr="005C68F8" w:rsidRDefault="000C1F6A" w:rsidP="00BC661C"/>
        </w:tc>
      </w:tr>
    </w:tbl>
    <w:p w:rsidR="000C1F6A" w:rsidRPr="005C68F8" w:rsidRDefault="000C1F6A" w:rsidP="000C1F6A">
      <w:r w:rsidRPr="005C68F8">
        <w:t xml:space="preserve">                                                                         </w:t>
      </w:r>
      <w:r w:rsidR="00C40A2E" w:rsidRPr="005C68F8">
        <w:t xml:space="preserve"> </w:t>
      </w:r>
    </w:p>
    <w:p w:rsidR="00C40A2E" w:rsidRPr="005C68F8" w:rsidRDefault="00C40A2E" w:rsidP="000C1F6A"/>
    <w:p w:rsidR="000C1F6A" w:rsidRPr="005C68F8" w:rsidRDefault="000C1F6A" w:rsidP="000C1F6A">
      <w:pPr>
        <w:rPr>
          <w:b/>
          <w:sz w:val="32"/>
          <w:szCs w:val="32"/>
        </w:rPr>
      </w:pPr>
      <w:r w:rsidRPr="005C68F8">
        <w:rPr>
          <w:b/>
          <w:sz w:val="32"/>
          <w:szCs w:val="32"/>
        </w:rPr>
        <w:t xml:space="preserve">                      Примеры творческих заданий на выбор.</w:t>
      </w:r>
    </w:p>
    <w:p w:rsidR="00763937" w:rsidRPr="005C68F8" w:rsidRDefault="00763937" w:rsidP="000C1F6A">
      <w:pPr>
        <w:rPr>
          <w:b/>
          <w:sz w:val="32"/>
          <w:szCs w:val="32"/>
        </w:rPr>
      </w:pPr>
    </w:p>
    <w:p w:rsidR="000C1F6A" w:rsidRPr="005C68F8" w:rsidRDefault="000C1F6A" w:rsidP="000C1F6A">
      <w:r w:rsidRPr="005C68F8">
        <w:rPr>
          <w:b/>
        </w:rPr>
        <w:t>1. Базовый уровень.</w:t>
      </w:r>
      <w:r w:rsidRPr="005C68F8">
        <w:t xml:space="preserve"> Создайте эскиз герба вашей семьи или школы (класса).</w:t>
      </w:r>
    </w:p>
    <w:p w:rsidR="000C1F6A" w:rsidRPr="005C68F8" w:rsidRDefault="000C1F6A" w:rsidP="000C1F6A">
      <w:pPr>
        <w:rPr>
          <w:b/>
        </w:rPr>
      </w:pPr>
    </w:p>
    <w:p w:rsidR="000C1F6A" w:rsidRPr="005C68F8" w:rsidRDefault="000C1F6A" w:rsidP="000C1F6A">
      <w:r w:rsidRPr="005C68F8">
        <w:rPr>
          <w:b/>
        </w:rPr>
        <w:t>2.  Повышенный уровень</w:t>
      </w:r>
      <w:r w:rsidRPr="005C68F8">
        <w:t xml:space="preserve">. Создайте эскиз герба вашей семьи или школы (класса), </w:t>
      </w:r>
      <w:proofErr w:type="gramStart"/>
      <w:r w:rsidRPr="005C68F8">
        <w:t>использовав</w:t>
      </w:r>
      <w:proofErr w:type="gramEnd"/>
      <w:r w:rsidRPr="005C68F8">
        <w:t xml:space="preserve"> особенности средневековой геральдики.</w:t>
      </w:r>
    </w:p>
    <w:p w:rsidR="00C40A2E" w:rsidRPr="005C68F8" w:rsidRDefault="00C40A2E" w:rsidP="000C1F6A"/>
    <w:p w:rsidR="000C1F6A" w:rsidRPr="005C68F8" w:rsidRDefault="000C1F6A" w:rsidP="000C1F6A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68F8">
        <w:rPr>
          <w:rFonts w:ascii="Times New Roman" w:hAnsi="Times New Roman" w:cs="Times New Roman"/>
          <w:b/>
          <w:sz w:val="24"/>
          <w:szCs w:val="24"/>
        </w:rPr>
        <w:t>Описание правильного выполнения работы</w:t>
      </w:r>
    </w:p>
    <w:p w:rsidR="000C1F6A" w:rsidRPr="005C68F8" w:rsidRDefault="000C1F6A" w:rsidP="000C1F6A">
      <w:pPr>
        <w:jc w:val="both"/>
        <w:rPr>
          <w:b/>
        </w:rPr>
      </w:pPr>
      <w:r w:rsidRPr="005C68F8">
        <w:lastRenderedPageBreak/>
        <w:t>На эскизе  представлен вариант герба семьи или школы (класса) в соответствии с законами геральдики (наличие сложного, т. е. разделённого на несколько частей, гербового поля, символике знаков и цветов).</w:t>
      </w:r>
    </w:p>
    <w:p w:rsidR="000C1F6A" w:rsidRPr="005C68F8" w:rsidRDefault="000C1F6A" w:rsidP="000C1F6A">
      <w:pPr>
        <w:rPr>
          <w:b/>
        </w:rPr>
      </w:pPr>
    </w:p>
    <w:p w:rsidR="000C1F6A" w:rsidRPr="005C68F8" w:rsidRDefault="000C1F6A" w:rsidP="000C1F6A">
      <w:pPr>
        <w:rPr>
          <w:b/>
        </w:rPr>
      </w:pPr>
      <w:r w:rsidRPr="005C68F8">
        <w:rPr>
          <w:b/>
        </w:rPr>
        <w:t xml:space="preserve">3. </w:t>
      </w:r>
      <w:proofErr w:type="gramStart"/>
      <w:r w:rsidRPr="005C68F8">
        <w:rPr>
          <w:b/>
        </w:rPr>
        <w:t>Комплексное</w:t>
      </w:r>
      <w:proofErr w:type="gramEnd"/>
      <w:r w:rsidRPr="005C68F8">
        <w:rPr>
          <w:b/>
        </w:rPr>
        <w:t>, базовый и повышенный уровни.</w:t>
      </w:r>
    </w:p>
    <w:p w:rsidR="000C1F6A" w:rsidRPr="005C68F8" w:rsidRDefault="000C1F6A" w:rsidP="000C1F6A">
      <w:r w:rsidRPr="005C68F8">
        <w:rPr>
          <w:b/>
        </w:rPr>
        <w:t xml:space="preserve"> </w:t>
      </w:r>
      <w:r w:rsidRPr="005C68F8">
        <w:t xml:space="preserve">Рассмотрите русские вышивки и выполните эскиз полотенца (скатерти, ковра, обоев) по мотивам народной вышивки. Выделите главный мотив, дополните </w:t>
      </w:r>
      <w:r w:rsidR="005C68F8">
        <w:t xml:space="preserve">    </w:t>
      </w:r>
      <w:r w:rsidRPr="005C68F8">
        <w:t xml:space="preserve">                                                                                                                     </w:t>
      </w:r>
      <w:r w:rsidR="005C68F8">
        <w:t xml:space="preserve">                     </w:t>
      </w:r>
      <w:r w:rsidRPr="005C68F8">
        <w:t>орнаментальными рядами из ритмически повторяющихся знаков-символов</w:t>
      </w:r>
    </w:p>
    <w:p w:rsidR="000C1F6A" w:rsidRPr="005C68F8" w:rsidRDefault="000C1F6A" w:rsidP="000C1F6A">
      <w:r w:rsidRPr="005C68F8">
        <w:rPr>
          <w:b/>
        </w:rPr>
        <w:t xml:space="preserve">Умение:  </w:t>
      </w:r>
      <w:r w:rsidRPr="005C68F8">
        <w:t>применять цвет для создания выразительного художественного образа в ДПИ.</w:t>
      </w:r>
    </w:p>
    <w:p w:rsidR="000C1F6A" w:rsidRPr="005C68F8" w:rsidRDefault="000C1F6A" w:rsidP="000C1F6A">
      <w:r w:rsidRPr="005C68F8">
        <w:rPr>
          <w:b/>
        </w:rPr>
        <w:t xml:space="preserve">4. </w:t>
      </w:r>
      <w:proofErr w:type="gramStart"/>
      <w:r w:rsidRPr="005C68F8">
        <w:rPr>
          <w:b/>
        </w:rPr>
        <w:t>Комплексное</w:t>
      </w:r>
      <w:proofErr w:type="gramEnd"/>
      <w:r w:rsidRPr="005C68F8">
        <w:rPr>
          <w:b/>
        </w:rPr>
        <w:t>, базовый и повышенный уровни.</w:t>
      </w:r>
      <w:r w:rsidRPr="005C68F8">
        <w:t xml:space="preserve"> </w:t>
      </w:r>
    </w:p>
    <w:p w:rsidR="000C1F6A" w:rsidRPr="005C68F8" w:rsidRDefault="000C1F6A" w:rsidP="000C1F6A">
      <w:r w:rsidRPr="005C68F8">
        <w:t>Создайте ритмическую композицию на плоскости на одну из предложенных ниже тем. Тему для композиции и художественный материал, наиболее точно соответствующий задуманному вами образу выберите самостоятельно.</w:t>
      </w:r>
    </w:p>
    <w:p w:rsidR="000C1F6A" w:rsidRPr="005C68F8" w:rsidRDefault="000C1F6A" w:rsidP="000C1F6A">
      <w:pPr>
        <w:rPr>
          <w:b/>
        </w:rPr>
      </w:pPr>
      <w:r w:rsidRPr="005C68F8">
        <w:rPr>
          <w:b/>
        </w:rPr>
        <w:t>Темы композиций:</w:t>
      </w:r>
    </w:p>
    <w:p w:rsidR="000C1F6A" w:rsidRPr="005C68F8" w:rsidRDefault="000C1F6A" w:rsidP="000C1F6A">
      <w:pPr>
        <w:pStyle w:val="a3"/>
      </w:pPr>
      <w:r w:rsidRPr="005C68F8">
        <w:t>«Дымковская игрушка»</w:t>
      </w:r>
    </w:p>
    <w:p w:rsidR="000C1F6A" w:rsidRPr="005C68F8" w:rsidRDefault="000C1F6A" w:rsidP="000C1F6A">
      <w:pPr>
        <w:pStyle w:val="a3"/>
      </w:pPr>
      <w:r w:rsidRPr="005C68F8">
        <w:t xml:space="preserve"> </w:t>
      </w:r>
    </w:p>
    <w:p w:rsidR="000C1F6A" w:rsidRPr="005C68F8" w:rsidRDefault="000C1F6A" w:rsidP="000C1F6A">
      <w:pPr>
        <w:pStyle w:val="a3"/>
      </w:pPr>
      <w:r w:rsidRPr="005C68F8">
        <w:t>«Холодная гжель»</w:t>
      </w:r>
    </w:p>
    <w:p w:rsidR="000C1F6A" w:rsidRPr="005C68F8" w:rsidRDefault="000C1F6A" w:rsidP="000C1F6A">
      <w:pPr>
        <w:pStyle w:val="a3"/>
      </w:pPr>
    </w:p>
    <w:p w:rsidR="000C1F6A" w:rsidRPr="005C68F8" w:rsidRDefault="000C1F6A" w:rsidP="00C40A2E">
      <w:pPr>
        <w:pStyle w:val="a3"/>
        <w:rPr>
          <w:b/>
          <w:i/>
        </w:rPr>
      </w:pPr>
      <w:r w:rsidRPr="005C68F8">
        <w:t>«Любимый сервиз»</w:t>
      </w:r>
      <w:r w:rsidR="00C40A2E" w:rsidRPr="005C68F8">
        <w:t>.</w:t>
      </w:r>
      <w:r w:rsidRPr="005C68F8">
        <w:t xml:space="preserve">                                                                                                                    </w:t>
      </w:r>
      <w:r w:rsidR="00C40A2E" w:rsidRPr="005C68F8">
        <w:t xml:space="preserve">                               </w:t>
      </w:r>
    </w:p>
    <w:p w:rsidR="000C1F6A" w:rsidRPr="005C68F8" w:rsidRDefault="000C1F6A" w:rsidP="000C1F6A">
      <w:pPr>
        <w:rPr>
          <w:b/>
          <w:i/>
        </w:rPr>
      </w:pPr>
    </w:p>
    <w:p w:rsidR="000C1F6A" w:rsidRPr="005C68F8" w:rsidRDefault="000C1F6A" w:rsidP="000C1F6A">
      <w:pPr>
        <w:jc w:val="center"/>
        <w:rPr>
          <w:b/>
          <w:sz w:val="28"/>
          <w:szCs w:val="28"/>
        </w:rPr>
      </w:pPr>
      <w:r w:rsidRPr="005C68F8">
        <w:rPr>
          <w:b/>
          <w:sz w:val="28"/>
          <w:szCs w:val="28"/>
        </w:rPr>
        <w:t>Ключ к проверке теоретической части с рекомендуемыми оценками в баллах</w:t>
      </w:r>
    </w:p>
    <w:p w:rsidR="000C1F6A" w:rsidRPr="005C68F8" w:rsidRDefault="000C1F6A" w:rsidP="000C1F6A">
      <w:pPr>
        <w:jc w:val="center"/>
        <w:rPr>
          <w:b/>
          <w:sz w:val="28"/>
          <w:szCs w:val="28"/>
        </w:rPr>
      </w:pPr>
      <w:r w:rsidRPr="005C68F8">
        <w:rPr>
          <w:b/>
          <w:sz w:val="28"/>
          <w:szCs w:val="28"/>
        </w:rPr>
        <w:t>направления «Изобразительное искусство»</w:t>
      </w:r>
    </w:p>
    <w:p w:rsidR="000C1F6A" w:rsidRPr="005C68F8" w:rsidRDefault="000C1F6A" w:rsidP="000C1F6A">
      <w:pPr>
        <w:tabs>
          <w:tab w:val="left" w:pos="1134"/>
        </w:tabs>
        <w:jc w:val="center"/>
        <w:rPr>
          <w:b/>
        </w:rPr>
      </w:pPr>
    </w:p>
    <w:tbl>
      <w:tblPr>
        <w:tblW w:w="95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6798"/>
        <w:gridCol w:w="6"/>
        <w:gridCol w:w="1467"/>
      </w:tblGrid>
      <w:tr w:rsidR="000C1F6A" w:rsidRPr="005C68F8" w:rsidTr="00BC661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rFonts w:eastAsia="SimSun"/>
                <w:sz w:val="28"/>
                <w:szCs w:val="28"/>
              </w:rPr>
            </w:pPr>
            <w:r w:rsidRPr="005C68F8">
              <w:rPr>
                <w:rFonts w:eastAsia="SimSun"/>
                <w:sz w:val="28"/>
                <w:szCs w:val="28"/>
              </w:rPr>
              <w:t>№ задания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rFonts w:eastAsia="SimSun"/>
                <w:sz w:val="28"/>
                <w:szCs w:val="28"/>
              </w:rPr>
            </w:pPr>
            <w:r w:rsidRPr="005C68F8">
              <w:rPr>
                <w:rFonts w:eastAsia="SimSun"/>
                <w:sz w:val="28"/>
                <w:szCs w:val="28"/>
              </w:rPr>
              <w:t>Ответ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rFonts w:eastAsia="SimSun"/>
                <w:sz w:val="28"/>
                <w:szCs w:val="28"/>
              </w:rPr>
            </w:pPr>
            <w:r w:rsidRPr="005C68F8">
              <w:rPr>
                <w:rFonts w:eastAsia="SimSun"/>
                <w:sz w:val="28"/>
                <w:szCs w:val="28"/>
              </w:rPr>
              <w:t>кол-во баллов</w:t>
            </w:r>
          </w:p>
        </w:tc>
      </w:tr>
      <w:tr w:rsidR="000C1F6A" w:rsidRPr="005C68F8" w:rsidTr="00BC661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rFonts w:eastAsia="SimSun"/>
              </w:rPr>
            </w:pPr>
            <w:r w:rsidRPr="005C68F8">
              <w:rPr>
                <w:rFonts w:eastAsia="SimSun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rPr>
                <w:rFonts w:eastAsia="SimSun"/>
              </w:rPr>
            </w:pPr>
            <w:r w:rsidRPr="005C68F8">
              <w:rPr>
                <w:rFonts w:eastAsia="SimSun"/>
              </w:rPr>
              <w:t>Пастель, холст, карандаш, уголь, гуашь, краска, ластик, палитра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rFonts w:eastAsia="SimSun"/>
                <w:b/>
              </w:rPr>
            </w:pPr>
            <w:r w:rsidRPr="005C68F8">
              <w:rPr>
                <w:rFonts w:eastAsia="SimSun"/>
                <w:b/>
              </w:rPr>
              <w:t>5</w:t>
            </w:r>
          </w:p>
        </w:tc>
      </w:tr>
      <w:tr w:rsidR="000C1F6A" w:rsidRPr="005C68F8" w:rsidTr="00BC661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rFonts w:eastAsia="SimSun"/>
              </w:rPr>
            </w:pPr>
            <w:r w:rsidRPr="005C68F8">
              <w:rPr>
                <w:rFonts w:eastAsia="SimSun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rPr>
                <w:rFonts w:eastAsia="SimSun"/>
              </w:rPr>
            </w:pPr>
            <w:r w:rsidRPr="005C68F8">
              <w:rPr>
                <w:rFonts w:eastAsia="SimSun"/>
              </w:rPr>
              <w:t>Базовый уровень</w:t>
            </w:r>
          </w:p>
          <w:p w:rsidR="000C1F6A" w:rsidRPr="005C68F8" w:rsidRDefault="000C1F6A" w:rsidP="00BC661C">
            <w:pPr>
              <w:tabs>
                <w:tab w:val="left" w:pos="1134"/>
              </w:tabs>
              <w:rPr>
                <w:rFonts w:eastAsia="SimSun"/>
              </w:rPr>
            </w:pPr>
            <w:r w:rsidRPr="005C68F8">
              <w:rPr>
                <w:rFonts w:eastAsia="SimSun"/>
              </w:rPr>
              <w:t>Повышенный уровень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rFonts w:eastAsia="SimSun"/>
                <w:b/>
              </w:rPr>
            </w:pPr>
            <w:r w:rsidRPr="005C68F8">
              <w:rPr>
                <w:rFonts w:eastAsia="SimSun"/>
                <w:b/>
              </w:rPr>
              <w:t>5</w:t>
            </w:r>
          </w:p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rFonts w:eastAsia="SimSun"/>
                <w:b/>
              </w:rPr>
            </w:pPr>
            <w:r w:rsidRPr="005C68F8">
              <w:rPr>
                <w:rFonts w:eastAsia="SimSun"/>
                <w:b/>
              </w:rPr>
              <w:t>7</w:t>
            </w:r>
          </w:p>
        </w:tc>
      </w:tr>
      <w:tr w:rsidR="000C1F6A" w:rsidRPr="005C68F8" w:rsidTr="00BC661C">
        <w:trPr>
          <w:trHeight w:val="83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rFonts w:eastAsia="SimSun"/>
              </w:rPr>
            </w:pPr>
            <w:r w:rsidRPr="005C68F8">
              <w:rPr>
                <w:rFonts w:eastAsia="SimSun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rPr>
                <w:rFonts w:eastAsia="SimSun"/>
              </w:rPr>
            </w:pPr>
            <w:r w:rsidRPr="005C68F8">
              <w:rPr>
                <w:rFonts w:eastAsia="SimSun"/>
              </w:rPr>
              <w:t>Печь, лавка-конник, полати, прялка, вышитое полотенце, расписная посуда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rFonts w:eastAsia="SimSun"/>
                <w:b/>
              </w:rPr>
            </w:pPr>
            <w:r w:rsidRPr="005C68F8">
              <w:rPr>
                <w:rFonts w:eastAsia="SimSun"/>
                <w:b/>
              </w:rPr>
              <w:t>5</w:t>
            </w:r>
          </w:p>
        </w:tc>
      </w:tr>
      <w:tr w:rsidR="000C1F6A" w:rsidRPr="005C68F8" w:rsidTr="00BC661C">
        <w:trPr>
          <w:trHeight w:val="83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jc w:val="center"/>
              <w:rPr>
                <w:rFonts w:eastAsia="SimSun"/>
              </w:rPr>
            </w:pPr>
            <w:r w:rsidRPr="005C68F8">
              <w:rPr>
                <w:rFonts w:eastAsia="SimSun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rPr>
                <w:rFonts w:eastAsia="SimSun"/>
              </w:rPr>
            </w:pPr>
            <w:r w:rsidRPr="005C68F8">
              <w:rPr>
                <w:rFonts w:eastAsia="SimSun"/>
              </w:rPr>
              <w:t>Кокошник, лента, кичка, сорока, сарафан,  понёва, передник-</w:t>
            </w:r>
            <w:proofErr w:type="spellStart"/>
            <w:r w:rsidRPr="005C68F8">
              <w:rPr>
                <w:rFonts w:eastAsia="SimSun"/>
              </w:rPr>
              <w:t>запон</w:t>
            </w:r>
            <w:proofErr w:type="spellEnd"/>
            <w:r w:rsidRPr="005C68F8">
              <w:rPr>
                <w:rFonts w:eastAsia="SimSun"/>
              </w:rPr>
              <w:t>, душегрея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rFonts w:eastAsia="SimSun"/>
                <w:b/>
              </w:rPr>
            </w:pPr>
            <w:r w:rsidRPr="005C68F8">
              <w:rPr>
                <w:rFonts w:eastAsia="SimSun"/>
                <w:b/>
              </w:rPr>
              <w:t>5</w:t>
            </w:r>
          </w:p>
        </w:tc>
      </w:tr>
      <w:tr w:rsidR="000C1F6A" w:rsidRPr="005C68F8" w:rsidTr="00BC661C">
        <w:trPr>
          <w:trHeight w:val="62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rFonts w:eastAsia="SimSun"/>
              </w:rPr>
            </w:pPr>
            <w:r w:rsidRPr="005C68F8">
              <w:rPr>
                <w:rFonts w:eastAsia="SimSun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rPr>
                <w:rFonts w:eastAsia="SimSun"/>
              </w:rPr>
            </w:pPr>
            <w:r w:rsidRPr="005C68F8">
              <w:rPr>
                <w:rFonts w:eastAsia="SimSun"/>
              </w:rPr>
              <w:t xml:space="preserve">Базовый уровень: 1 – Дымковская игрушка, 2 -  </w:t>
            </w:r>
            <w:proofErr w:type="spellStart"/>
            <w:r w:rsidRPr="005C68F8">
              <w:rPr>
                <w:rFonts w:eastAsia="SimSun"/>
              </w:rPr>
              <w:t>Филимоновская</w:t>
            </w:r>
            <w:proofErr w:type="spellEnd"/>
            <w:r w:rsidRPr="005C68F8">
              <w:rPr>
                <w:rFonts w:eastAsia="SimSun"/>
              </w:rPr>
              <w:t xml:space="preserve"> игрушка, 3 – </w:t>
            </w:r>
            <w:proofErr w:type="spellStart"/>
            <w:r w:rsidRPr="005C68F8">
              <w:rPr>
                <w:rFonts w:eastAsia="SimSun"/>
              </w:rPr>
              <w:t>Каргопольская</w:t>
            </w:r>
            <w:proofErr w:type="spellEnd"/>
            <w:r w:rsidRPr="005C68F8">
              <w:rPr>
                <w:rFonts w:eastAsia="SimSun"/>
              </w:rPr>
              <w:t xml:space="preserve"> игрушка </w:t>
            </w:r>
          </w:p>
          <w:p w:rsidR="000C1F6A" w:rsidRPr="005C68F8" w:rsidRDefault="000C1F6A" w:rsidP="00BC661C">
            <w:pPr>
              <w:tabs>
                <w:tab w:val="left" w:pos="1134"/>
              </w:tabs>
              <w:rPr>
                <w:rFonts w:eastAsia="SimSu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rFonts w:eastAsia="SimSun"/>
                <w:b/>
              </w:rPr>
            </w:pPr>
            <w:r w:rsidRPr="005C68F8">
              <w:rPr>
                <w:rFonts w:eastAsia="SimSun"/>
                <w:b/>
              </w:rPr>
              <w:t>5</w:t>
            </w:r>
          </w:p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rFonts w:eastAsia="SimSun"/>
                <w:b/>
              </w:rPr>
            </w:pPr>
          </w:p>
        </w:tc>
      </w:tr>
      <w:tr w:rsidR="000C1F6A" w:rsidRPr="005C68F8" w:rsidTr="00BC661C">
        <w:trPr>
          <w:trHeight w:val="83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rFonts w:eastAsia="SimSun"/>
              </w:rPr>
            </w:pPr>
            <w:r w:rsidRPr="005C68F8">
              <w:rPr>
                <w:rFonts w:eastAsia="SimSun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rPr>
                <w:rFonts w:eastAsia="SimSun"/>
              </w:rPr>
            </w:pPr>
            <w:r w:rsidRPr="005C68F8">
              <w:rPr>
                <w:rFonts w:eastAsia="SimSun"/>
              </w:rPr>
              <w:t xml:space="preserve">Повышенный уровень: 1 – в Дымковской слободе, неподалёку от города  Вятки (ныне Киров), 2 – в деревне Филимоново в Тульской области, 3 – </w:t>
            </w:r>
            <w:proofErr w:type="spellStart"/>
            <w:r w:rsidRPr="005C68F8">
              <w:rPr>
                <w:rFonts w:eastAsia="SimSun"/>
              </w:rPr>
              <w:t>каргопольский</w:t>
            </w:r>
            <w:proofErr w:type="spellEnd"/>
            <w:r w:rsidRPr="005C68F8">
              <w:rPr>
                <w:rFonts w:eastAsia="SimSun"/>
              </w:rPr>
              <w:t xml:space="preserve"> район Архангельской области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rFonts w:eastAsia="SimSun"/>
                <w:b/>
              </w:rPr>
            </w:pPr>
            <w:r w:rsidRPr="005C68F8">
              <w:rPr>
                <w:rFonts w:eastAsia="SimSun"/>
                <w:b/>
              </w:rPr>
              <w:t>7</w:t>
            </w:r>
          </w:p>
        </w:tc>
      </w:tr>
      <w:tr w:rsidR="000C1F6A" w:rsidRPr="005C68F8" w:rsidTr="00BC661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rFonts w:eastAsia="SimSun"/>
              </w:rPr>
            </w:pPr>
            <w:r w:rsidRPr="005C68F8">
              <w:rPr>
                <w:rFonts w:eastAsia="SimSun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rPr>
                <w:rFonts w:eastAsia="SimSun"/>
              </w:rPr>
            </w:pPr>
            <w:proofErr w:type="gramStart"/>
            <w:r w:rsidRPr="005C68F8">
              <w:rPr>
                <w:rFonts w:eastAsia="SimSun"/>
              </w:rPr>
              <w:t>Лотос - Г, жук-скарабей - Д, кобра-защитница – Б, око-</w:t>
            </w:r>
            <w:proofErr w:type="spellStart"/>
            <w:r w:rsidRPr="005C68F8">
              <w:rPr>
                <w:rFonts w:eastAsia="SimSun"/>
              </w:rPr>
              <w:t>уаджет</w:t>
            </w:r>
            <w:proofErr w:type="spellEnd"/>
            <w:r w:rsidRPr="005C68F8">
              <w:rPr>
                <w:rFonts w:eastAsia="SimSun"/>
              </w:rPr>
              <w:t xml:space="preserve"> – В, ладья вечности - А</w:t>
            </w:r>
            <w:proofErr w:type="gramEnd"/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rFonts w:eastAsia="SimSun"/>
                <w:b/>
              </w:rPr>
            </w:pPr>
            <w:r w:rsidRPr="005C68F8">
              <w:rPr>
                <w:rFonts w:eastAsia="SimSun"/>
                <w:b/>
              </w:rPr>
              <w:t>7</w:t>
            </w:r>
          </w:p>
        </w:tc>
      </w:tr>
      <w:tr w:rsidR="000C1F6A" w:rsidRPr="005C68F8" w:rsidTr="00BC661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rFonts w:eastAsia="SimSun"/>
              </w:rPr>
            </w:pPr>
            <w:r w:rsidRPr="005C68F8">
              <w:rPr>
                <w:rFonts w:eastAsia="SimSun"/>
              </w:rPr>
              <w:t>8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rPr>
                <w:rFonts w:eastAsia="SimSun"/>
              </w:rPr>
            </w:pPr>
            <w:r w:rsidRPr="005C68F8">
              <w:t>Б)   геральдика – наука о гербах и их прочтении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rFonts w:eastAsia="SimSun"/>
                <w:b/>
              </w:rPr>
            </w:pPr>
            <w:r w:rsidRPr="005C68F8">
              <w:rPr>
                <w:rFonts w:eastAsia="SimSun"/>
                <w:b/>
              </w:rPr>
              <w:t>5</w:t>
            </w:r>
          </w:p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rFonts w:eastAsia="SimSun"/>
                <w:b/>
              </w:rPr>
            </w:pPr>
          </w:p>
        </w:tc>
      </w:tr>
      <w:tr w:rsidR="000C1F6A" w:rsidRPr="005C68F8" w:rsidTr="00BC661C">
        <w:trPr>
          <w:trHeight w:val="83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rFonts w:eastAsia="SimSun"/>
              </w:rPr>
            </w:pPr>
            <w:r w:rsidRPr="005C68F8">
              <w:rPr>
                <w:rFonts w:eastAsia="SimSun"/>
              </w:rPr>
              <w:t>9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pStyle w:val="a3"/>
              <w:rPr>
                <w:b/>
              </w:rPr>
            </w:pPr>
            <w:r w:rsidRPr="005C68F8">
              <w:t>Б</w:t>
            </w:r>
            <w:r w:rsidRPr="005C68F8">
              <w:rPr>
                <w:b/>
              </w:rPr>
              <w:t xml:space="preserve">)  </w:t>
            </w:r>
            <w:r w:rsidRPr="005C68F8">
              <w:t>чередование изобразительных элементов</w:t>
            </w:r>
            <w:r w:rsidRPr="005C68F8">
              <w:rPr>
                <w:b/>
              </w:rPr>
              <w:t>;</w:t>
            </w:r>
          </w:p>
          <w:p w:rsidR="000C1F6A" w:rsidRPr="005C68F8" w:rsidRDefault="000C1F6A" w:rsidP="00BC661C">
            <w:pPr>
              <w:tabs>
                <w:tab w:val="left" w:pos="1134"/>
              </w:tabs>
              <w:rPr>
                <w:rFonts w:eastAsia="SimSu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rFonts w:eastAsia="SimSun"/>
                <w:b/>
              </w:rPr>
            </w:pPr>
            <w:r w:rsidRPr="005C68F8">
              <w:rPr>
                <w:rFonts w:eastAsia="SimSun"/>
                <w:b/>
              </w:rPr>
              <w:t>5</w:t>
            </w:r>
          </w:p>
        </w:tc>
      </w:tr>
      <w:tr w:rsidR="000C1F6A" w:rsidRPr="005C68F8" w:rsidTr="00BC661C">
        <w:trPr>
          <w:trHeight w:val="83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rFonts w:eastAsia="SimSun"/>
              </w:rPr>
            </w:pPr>
            <w:r w:rsidRPr="005C68F8">
              <w:rPr>
                <w:rFonts w:eastAsia="SimSun"/>
              </w:rPr>
              <w:lastRenderedPageBreak/>
              <w:t>10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rPr>
                <w:rFonts w:eastAsia="SimSun"/>
              </w:rPr>
            </w:pPr>
            <w:r w:rsidRPr="005C68F8">
              <w:rPr>
                <w:rFonts w:eastAsia="SimSun"/>
              </w:rPr>
              <w:t>Эскиз, орнамент, композиция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rFonts w:eastAsia="SimSun"/>
                <w:b/>
              </w:rPr>
            </w:pPr>
            <w:r w:rsidRPr="005C68F8">
              <w:rPr>
                <w:rFonts w:eastAsia="SimSun"/>
                <w:b/>
              </w:rPr>
              <w:t>7</w:t>
            </w:r>
          </w:p>
        </w:tc>
      </w:tr>
      <w:tr w:rsidR="000C1F6A" w:rsidRPr="005C68F8" w:rsidTr="00BC661C">
        <w:trPr>
          <w:trHeight w:val="83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rFonts w:eastAsia="SimSun"/>
              </w:rPr>
            </w:pPr>
            <w:r w:rsidRPr="005C68F8">
              <w:rPr>
                <w:rFonts w:eastAsia="SimSun"/>
              </w:rPr>
              <w:t>11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rPr>
                <w:rFonts w:eastAsia="SimSun"/>
              </w:rPr>
            </w:pPr>
            <w:r w:rsidRPr="005C68F8">
              <w:rPr>
                <w:rFonts w:eastAsia="SimSun"/>
                <w:noProof/>
              </w:rPr>
              <w:drawing>
                <wp:inline distT="0" distB="0" distL="0" distR="0" wp14:anchorId="4D8AF39E" wp14:editId="66B0CE63">
                  <wp:extent cx="1266825" cy="1428750"/>
                  <wp:effectExtent l="19050" t="0" r="9525" b="0"/>
                  <wp:docPr id="2" name="Рисунок 25" descr="http://im8-tub-ru.yandex.net/i?id=295924641-22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im8-tub-ru.yandex.net/i?id=295924641-22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C68F8">
              <w:rPr>
                <w:rFonts w:eastAsia="SimSun"/>
                <w:noProof/>
              </w:rPr>
              <w:drawing>
                <wp:inline distT="0" distB="0" distL="0" distR="0" wp14:anchorId="27EA8B93" wp14:editId="6BF9578C">
                  <wp:extent cx="1257300" cy="1428750"/>
                  <wp:effectExtent l="19050" t="0" r="0" b="0"/>
                  <wp:docPr id="3" name="Рисунок 13" descr="http://im7-tub-ru.yandex.net/i?id=297573790-11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im7-tub-ru.yandex.net/i?id=297573790-11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C68F8">
              <w:rPr>
                <w:rFonts w:eastAsia="SimSun"/>
              </w:rPr>
              <w:t>Геральдические фигуры</w:t>
            </w:r>
          </w:p>
          <w:p w:rsidR="000C1F6A" w:rsidRPr="005C68F8" w:rsidRDefault="000C1F6A" w:rsidP="00BC661C">
            <w:pPr>
              <w:pBdr>
                <w:bottom w:val="single" w:sz="12" w:space="1" w:color="auto"/>
              </w:pBdr>
              <w:tabs>
                <w:tab w:val="left" w:pos="1134"/>
              </w:tabs>
              <w:rPr>
                <w:rFonts w:eastAsia="SimSun"/>
              </w:rPr>
            </w:pPr>
            <w:r w:rsidRPr="005C68F8">
              <w:rPr>
                <w:rFonts w:eastAsia="SimSun"/>
                <w:noProof/>
              </w:rPr>
              <w:drawing>
                <wp:inline distT="0" distB="0" distL="0" distR="0" wp14:anchorId="57A08B32" wp14:editId="4508E863">
                  <wp:extent cx="1219200" cy="1428750"/>
                  <wp:effectExtent l="19050" t="0" r="0" b="0"/>
                  <wp:docPr id="4" name="Рисунок 16" descr="http://im0-tub-ru.yandex.net/i?id=358656424-13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im0-tub-ru.yandex.net/i?id=358656424-13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C68F8">
              <w:rPr>
                <w:rFonts w:eastAsia="SimSun"/>
                <w:noProof/>
              </w:rPr>
              <w:drawing>
                <wp:inline distT="0" distB="0" distL="0" distR="0" wp14:anchorId="01C7F509" wp14:editId="6F10104A">
                  <wp:extent cx="1228725" cy="1428750"/>
                  <wp:effectExtent l="19050" t="0" r="9525" b="0"/>
                  <wp:docPr id="5" name="Рисунок 22" descr="http://im6-tub-ru.yandex.net/i?id=297479407-20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im6-tub-ru.yandex.net/i?id=297479407-20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C1F6A" w:rsidRPr="005C68F8" w:rsidRDefault="000C1F6A" w:rsidP="00BC661C">
            <w:pPr>
              <w:tabs>
                <w:tab w:val="left" w:pos="1134"/>
              </w:tabs>
              <w:rPr>
                <w:rFonts w:eastAsia="SimSun"/>
              </w:rPr>
            </w:pPr>
            <w:r w:rsidRPr="005C68F8">
              <w:rPr>
                <w:rFonts w:eastAsia="SimSun"/>
                <w:noProof/>
              </w:rPr>
              <w:drawing>
                <wp:inline distT="0" distB="0" distL="0" distR="0" wp14:anchorId="564DE5AA" wp14:editId="05708234">
                  <wp:extent cx="1190625" cy="1428750"/>
                  <wp:effectExtent l="19050" t="0" r="9525" b="0"/>
                  <wp:docPr id="12" name="Рисунок 28" descr="http://im8-tub-ru.yandex.net/i?id=542303787-71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im8-tub-ru.yandex.net/i?id=542303787-71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C68F8">
              <w:rPr>
                <w:rFonts w:eastAsia="SimSun"/>
                <w:noProof/>
              </w:rPr>
              <w:drawing>
                <wp:inline distT="0" distB="0" distL="0" distR="0" wp14:anchorId="483FB764" wp14:editId="4F6B6180">
                  <wp:extent cx="1428750" cy="1428750"/>
                  <wp:effectExtent l="19050" t="0" r="0" b="0"/>
                  <wp:docPr id="14" name="Рисунок 31" descr="http://im3-tub-ru.yandex.net/i?id=385056259-39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im3-tub-ru.yandex.net/i?id=385056259-39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C1F6A" w:rsidRPr="005C68F8" w:rsidRDefault="000C1F6A" w:rsidP="00BC661C">
            <w:pPr>
              <w:tabs>
                <w:tab w:val="left" w:pos="1134"/>
              </w:tabs>
              <w:rPr>
                <w:rFonts w:eastAsia="SimSun"/>
              </w:rPr>
            </w:pPr>
            <w:r w:rsidRPr="005C68F8">
              <w:rPr>
                <w:rFonts w:eastAsia="SimSun"/>
              </w:rPr>
              <w:t xml:space="preserve">                                                                                 Негеральдические фигуры</w:t>
            </w:r>
          </w:p>
          <w:p w:rsidR="000C1F6A" w:rsidRPr="005C68F8" w:rsidRDefault="000C1F6A" w:rsidP="00BC661C">
            <w:pPr>
              <w:tabs>
                <w:tab w:val="left" w:pos="1134"/>
              </w:tabs>
              <w:rPr>
                <w:rFonts w:eastAsia="SimSun"/>
              </w:rPr>
            </w:pPr>
            <w:r w:rsidRPr="005C68F8">
              <w:rPr>
                <w:rFonts w:eastAsia="SimSun"/>
                <w:noProof/>
              </w:rPr>
              <w:drawing>
                <wp:inline distT="0" distB="0" distL="0" distR="0" wp14:anchorId="65885419" wp14:editId="3A0F32CD">
                  <wp:extent cx="1190625" cy="1428750"/>
                  <wp:effectExtent l="19050" t="0" r="9525" b="0"/>
                  <wp:docPr id="15" name="Рисунок 37" descr="http://im2-tub-ru.yandex.net/i?id=539604445-09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im2-tub-ru.yandex.net/i?id=539604445-09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C68F8">
              <w:rPr>
                <w:rFonts w:eastAsia="SimSun"/>
                <w:noProof/>
              </w:rPr>
              <w:drawing>
                <wp:inline distT="0" distB="0" distL="0" distR="0" wp14:anchorId="741CB5A4" wp14:editId="0C71463F">
                  <wp:extent cx="1409700" cy="1428750"/>
                  <wp:effectExtent l="19050" t="0" r="0" b="0"/>
                  <wp:docPr id="17" name="Рисунок 40" descr="http://im4-tub-ru.yandex.net/i?id=17999128-52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im4-tub-ru.yandex.net/i?id=17999128-52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rFonts w:eastAsia="SimSun"/>
                <w:b/>
              </w:rPr>
            </w:pPr>
          </w:p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rFonts w:eastAsia="SimSun"/>
                <w:b/>
              </w:rPr>
            </w:pPr>
          </w:p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rFonts w:eastAsia="SimSun"/>
                <w:b/>
              </w:rPr>
            </w:pPr>
          </w:p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rFonts w:eastAsia="SimSun"/>
                <w:b/>
              </w:rPr>
            </w:pPr>
          </w:p>
          <w:p w:rsidR="000C1F6A" w:rsidRPr="005C68F8" w:rsidRDefault="000C1F6A" w:rsidP="00BC661C">
            <w:pPr>
              <w:tabs>
                <w:tab w:val="left" w:pos="1134"/>
              </w:tabs>
              <w:rPr>
                <w:rFonts w:eastAsia="SimSun"/>
                <w:b/>
              </w:rPr>
            </w:pPr>
            <w:r w:rsidRPr="005C68F8">
              <w:rPr>
                <w:rFonts w:eastAsia="SimSun"/>
                <w:b/>
              </w:rPr>
              <w:t xml:space="preserve">           </w:t>
            </w:r>
          </w:p>
          <w:p w:rsidR="000C1F6A" w:rsidRPr="005C68F8" w:rsidRDefault="000C1F6A" w:rsidP="00BC661C">
            <w:pPr>
              <w:tabs>
                <w:tab w:val="left" w:pos="1134"/>
              </w:tabs>
              <w:rPr>
                <w:rFonts w:eastAsia="SimSun"/>
                <w:b/>
              </w:rPr>
            </w:pPr>
          </w:p>
          <w:p w:rsidR="000C1F6A" w:rsidRPr="005C68F8" w:rsidRDefault="000C1F6A" w:rsidP="00BC661C">
            <w:pPr>
              <w:tabs>
                <w:tab w:val="left" w:pos="1134"/>
              </w:tabs>
              <w:rPr>
                <w:rFonts w:eastAsia="SimSun"/>
                <w:b/>
              </w:rPr>
            </w:pPr>
          </w:p>
          <w:p w:rsidR="000C1F6A" w:rsidRPr="005C68F8" w:rsidRDefault="000C1F6A" w:rsidP="00BC661C">
            <w:pPr>
              <w:tabs>
                <w:tab w:val="left" w:pos="1134"/>
              </w:tabs>
              <w:rPr>
                <w:rFonts w:eastAsia="SimSun"/>
                <w:b/>
              </w:rPr>
            </w:pPr>
          </w:p>
          <w:p w:rsidR="000C1F6A" w:rsidRPr="005C68F8" w:rsidRDefault="000C1F6A" w:rsidP="00BC661C">
            <w:pPr>
              <w:tabs>
                <w:tab w:val="left" w:pos="1134"/>
              </w:tabs>
              <w:rPr>
                <w:rFonts w:eastAsia="SimSun"/>
                <w:b/>
              </w:rPr>
            </w:pPr>
          </w:p>
          <w:p w:rsidR="000C1F6A" w:rsidRPr="005C68F8" w:rsidRDefault="000C1F6A" w:rsidP="00BC661C">
            <w:pPr>
              <w:tabs>
                <w:tab w:val="left" w:pos="1134"/>
              </w:tabs>
              <w:rPr>
                <w:rFonts w:eastAsia="SimSun"/>
                <w:b/>
              </w:rPr>
            </w:pPr>
            <w:r w:rsidRPr="005C68F8">
              <w:rPr>
                <w:rFonts w:eastAsia="SimSun"/>
                <w:b/>
              </w:rPr>
              <w:t xml:space="preserve">            7</w:t>
            </w:r>
          </w:p>
          <w:p w:rsidR="000C1F6A" w:rsidRPr="005C68F8" w:rsidRDefault="000C1F6A" w:rsidP="00BC661C">
            <w:pPr>
              <w:tabs>
                <w:tab w:val="left" w:pos="1134"/>
              </w:tabs>
              <w:rPr>
                <w:rFonts w:eastAsia="SimSun"/>
                <w:b/>
              </w:rPr>
            </w:pPr>
          </w:p>
          <w:p w:rsidR="000C1F6A" w:rsidRPr="005C68F8" w:rsidRDefault="000C1F6A" w:rsidP="00BC661C">
            <w:pPr>
              <w:tabs>
                <w:tab w:val="left" w:pos="1134"/>
              </w:tabs>
              <w:rPr>
                <w:rFonts w:eastAsia="SimSun"/>
                <w:b/>
              </w:rPr>
            </w:pPr>
          </w:p>
          <w:p w:rsidR="000C1F6A" w:rsidRPr="005C68F8" w:rsidRDefault="000C1F6A" w:rsidP="00BC661C">
            <w:pPr>
              <w:tabs>
                <w:tab w:val="left" w:pos="1134"/>
              </w:tabs>
              <w:rPr>
                <w:rFonts w:eastAsia="SimSun"/>
                <w:b/>
              </w:rPr>
            </w:pPr>
          </w:p>
          <w:p w:rsidR="000C1F6A" w:rsidRPr="005C68F8" w:rsidRDefault="000C1F6A" w:rsidP="00BC661C">
            <w:pPr>
              <w:tabs>
                <w:tab w:val="left" w:pos="1134"/>
              </w:tabs>
              <w:rPr>
                <w:rFonts w:eastAsia="SimSun"/>
                <w:b/>
              </w:rPr>
            </w:pPr>
          </w:p>
          <w:p w:rsidR="000C1F6A" w:rsidRPr="005C68F8" w:rsidRDefault="000C1F6A" w:rsidP="00BC661C">
            <w:pPr>
              <w:tabs>
                <w:tab w:val="left" w:pos="1134"/>
              </w:tabs>
              <w:rPr>
                <w:rFonts w:eastAsia="SimSun"/>
                <w:b/>
              </w:rPr>
            </w:pPr>
          </w:p>
          <w:p w:rsidR="000C1F6A" w:rsidRPr="005C68F8" w:rsidRDefault="000C1F6A" w:rsidP="00BC661C">
            <w:pPr>
              <w:tabs>
                <w:tab w:val="left" w:pos="1134"/>
              </w:tabs>
              <w:rPr>
                <w:rFonts w:eastAsia="SimSun"/>
                <w:b/>
              </w:rPr>
            </w:pPr>
            <w:r w:rsidRPr="005C68F8">
              <w:rPr>
                <w:rFonts w:eastAsia="SimSun"/>
                <w:b/>
              </w:rPr>
              <w:t xml:space="preserve">          </w:t>
            </w:r>
          </w:p>
        </w:tc>
      </w:tr>
      <w:tr w:rsidR="000C1F6A" w:rsidRPr="005C68F8" w:rsidTr="00BC661C">
        <w:trPr>
          <w:trHeight w:val="648"/>
        </w:trPr>
        <w:tc>
          <w:tcPr>
            <w:tcW w:w="8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rPr>
                <w:b/>
                <w:i/>
                <w:sz w:val="28"/>
                <w:szCs w:val="28"/>
                <w:lang w:val="en-US"/>
              </w:rPr>
            </w:pPr>
            <w:r w:rsidRPr="005C68F8">
              <w:rPr>
                <w:b/>
                <w:i/>
                <w:sz w:val="28"/>
                <w:szCs w:val="28"/>
              </w:rPr>
              <w:t xml:space="preserve">                                   </w:t>
            </w:r>
            <w:r w:rsidRPr="005C68F8">
              <w:rPr>
                <w:b/>
                <w:i/>
                <w:sz w:val="28"/>
                <w:szCs w:val="28"/>
                <w:lang w:val="en-US"/>
              </w:rPr>
              <w:t xml:space="preserve">                                                            </w:t>
            </w:r>
            <w:r w:rsidRPr="005C68F8">
              <w:rPr>
                <w:b/>
                <w:i/>
                <w:sz w:val="28"/>
                <w:szCs w:val="28"/>
              </w:rPr>
              <w:t xml:space="preserve">  Итого:  </w:t>
            </w:r>
            <w:r w:rsidRPr="005C68F8">
              <w:rPr>
                <w:b/>
                <w:i/>
                <w:sz w:val="28"/>
                <w:szCs w:val="28"/>
                <w:lang w:val="en-US"/>
              </w:rPr>
              <w:t>max</w:t>
            </w:r>
          </w:p>
          <w:p w:rsidR="000C1F6A" w:rsidRPr="005C68F8" w:rsidRDefault="000C1F6A" w:rsidP="00BC661C">
            <w:pPr>
              <w:tabs>
                <w:tab w:val="left" w:pos="1134"/>
              </w:tabs>
              <w:rPr>
                <w:rFonts w:eastAsia="SimSun"/>
                <w:b/>
                <w:i/>
                <w:sz w:val="28"/>
                <w:szCs w:val="28"/>
                <w:lang w:val="en-US"/>
              </w:rPr>
            </w:pPr>
            <w:r w:rsidRPr="005C68F8">
              <w:rPr>
                <w:b/>
                <w:i/>
                <w:sz w:val="28"/>
                <w:szCs w:val="28"/>
                <w:lang w:val="en-US"/>
              </w:rPr>
              <w:t xml:space="preserve">                           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F6A" w:rsidRPr="005C68F8" w:rsidRDefault="000C1F6A" w:rsidP="00BC661C">
            <w:pPr>
              <w:tabs>
                <w:tab w:val="left" w:pos="1134"/>
              </w:tabs>
              <w:rPr>
                <w:rFonts w:eastAsia="SimSun"/>
                <w:b/>
                <w:sz w:val="28"/>
                <w:szCs w:val="28"/>
                <w:lang w:val="en-US"/>
              </w:rPr>
            </w:pPr>
            <w:r w:rsidRPr="005C68F8">
              <w:rPr>
                <w:rFonts w:eastAsia="SimSun"/>
                <w:b/>
                <w:sz w:val="28"/>
                <w:szCs w:val="28"/>
                <w:lang w:val="en-US"/>
              </w:rPr>
              <w:t xml:space="preserve">       60</w:t>
            </w:r>
          </w:p>
        </w:tc>
      </w:tr>
      <w:tr w:rsidR="000C1F6A" w:rsidRPr="005C68F8" w:rsidTr="00BC661C">
        <w:trPr>
          <w:trHeight w:val="1006"/>
        </w:trPr>
        <w:tc>
          <w:tcPr>
            <w:tcW w:w="9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pStyle w:val="a3"/>
              <w:jc w:val="center"/>
              <w:rPr>
                <w:b/>
              </w:rPr>
            </w:pPr>
          </w:p>
          <w:p w:rsidR="000C1F6A" w:rsidRPr="005C68F8" w:rsidRDefault="000C1F6A" w:rsidP="00BC661C">
            <w:pPr>
              <w:pStyle w:val="a3"/>
              <w:jc w:val="center"/>
              <w:rPr>
                <w:b/>
              </w:rPr>
            </w:pPr>
            <w:r w:rsidRPr="005C68F8">
              <w:rPr>
                <w:b/>
              </w:rPr>
              <w:t>Творческие задания</w:t>
            </w:r>
          </w:p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b/>
                <w:sz w:val="32"/>
                <w:szCs w:val="32"/>
              </w:rPr>
            </w:pPr>
          </w:p>
        </w:tc>
      </w:tr>
      <w:tr w:rsidR="000C1F6A" w:rsidRPr="005C68F8" w:rsidTr="00BC661C">
        <w:trPr>
          <w:trHeight w:val="83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rFonts w:eastAsia="SimSun"/>
                <w:lang w:val="en-US"/>
              </w:rPr>
            </w:pPr>
            <w:r w:rsidRPr="005C68F8">
              <w:rPr>
                <w:rFonts w:eastAsia="SimSun"/>
                <w:lang w:val="en-US"/>
              </w:rPr>
              <w:t>I,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9846CB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C68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Базовый уровень. </w:t>
            </w:r>
            <w:r w:rsidRPr="005C68F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Критерий достижения планируемого результата: </w:t>
            </w:r>
            <w:r w:rsidRPr="005C68F8">
              <w:rPr>
                <w:rFonts w:ascii="Times New Roman" w:hAnsi="Times New Roman" w:cs="Times New Roman"/>
                <w:sz w:val="24"/>
                <w:szCs w:val="24"/>
              </w:rPr>
              <w:t>оценивается общий замысел, отражающий характер членов семьи или учащихся школы (класса); стилизация предметов, использованных в гербе; композиция.</w:t>
            </w:r>
          </w:p>
          <w:p w:rsidR="000C1F6A" w:rsidRPr="005C68F8" w:rsidRDefault="000C1F6A" w:rsidP="00BC661C">
            <w:pPr>
              <w:tabs>
                <w:tab w:val="left" w:pos="1134"/>
              </w:tabs>
              <w:rPr>
                <w:rFonts w:eastAsia="SimSu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rFonts w:eastAsia="SimSun"/>
                <w:b/>
              </w:rPr>
            </w:pPr>
            <w:r w:rsidRPr="005C68F8">
              <w:rPr>
                <w:rFonts w:eastAsia="SimSun"/>
                <w:b/>
              </w:rPr>
              <w:lastRenderedPageBreak/>
              <w:t>5</w:t>
            </w:r>
          </w:p>
        </w:tc>
      </w:tr>
      <w:tr w:rsidR="000C1F6A" w:rsidRPr="005C68F8" w:rsidTr="00BC661C">
        <w:trPr>
          <w:trHeight w:val="3606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rFonts w:eastAsia="SimSun"/>
                <w:lang w:val="en-US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9846CB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C68F8">
              <w:rPr>
                <w:rFonts w:ascii="Times New Roman" w:hAnsi="Times New Roman" w:cs="Times New Roman"/>
                <w:b/>
                <w:sz w:val="24"/>
                <w:szCs w:val="24"/>
              </w:rPr>
              <w:t>Повышенный уровень</w:t>
            </w:r>
            <w:r w:rsidRPr="005C68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C68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68F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Критерий достижения планируемого результата: </w:t>
            </w:r>
            <w:r w:rsidRPr="005C68F8">
              <w:rPr>
                <w:rFonts w:ascii="Times New Roman" w:hAnsi="Times New Roman" w:cs="Times New Roman"/>
                <w:sz w:val="24"/>
                <w:szCs w:val="24"/>
              </w:rPr>
              <w:t>оценивается общий замысел, отражающий характер членов семьи или учащихся школы (класса);  использование в гербе элементов, свойственных средневековой геральдике (лилия, лев, единорог и др.) или стилизация современных предметов под средневековый декор; общая композиция</w:t>
            </w:r>
          </w:p>
          <w:p w:rsidR="000C1F6A" w:rsidRPr="005C68F8" w:rsidRDefault="000C1F6A" w:rsidP="00BC661C">
            <w:pPr>
              <w:jc w:val="both"/>
              <w:rPr>
                <w:b/>
              </w:rPr>
            </w:pPr>
          </w:p>
          <w:p w:rsidR="000C1F6A" w:rsidRPr="005C68F8" w:rsidRDefault="000C1F6A" w:rsidP="00BC661C"/>
          <w:p w:rsidR="000C1F6A" w:rsidRPr="005C68F8" w:rsidRDefault="000C1F6A" w:rsidP="00BC661C">
            <w:pPr>
              <w:tabs>
                <w:tab w:val="left" w:pos="1134"/>
              </w:tabs>
              <w:rPr>
                <w:rFonts w:eastAsia="SimSu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rPr>
                <w:rFonts w:eastAsia="SimSun"/>
                <w:b/>
              </w:rPr>
            </w:pPr>
            <w:r w:rsidRPr="005C68F8">
              <w:rPr>
                <w:rFonts w:eastAsia="SimSun"/>
                <w:b/>
              </w:rPr>
              <w:t xml:space="preserve">          7</w:t>
            </w:r>
          </w:p>
        </w:tc>
      </w:tr>
      <w:tr w:rsidR="000C1F6A" w:rsidRPr="005C68F8" w:rsidTr="00BC661C">
        <w:trPr>
          <w:trHeight w:val="3833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rFonts w:eastAsia="SimSun"/>
                <w:lang w:val="en-US"/>
              </w:rPr>
            </w:pPr>
            <w:r w:rsidRPr="005C68F8">
              <w:rPr>
                <w:rFonts w:eastAsia="SimSun"/>
                <w:lang w:val="en-US"/>
              </w:rPr>
              <w:t>II.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rPr>
                <w:b/>
                <w:i/>
              </w:rPr>
            </w:pPr>
            <w:r w:rsidRPr="005C68F8">
              <w:rPr>
                <w:b/>
                <w:i/>
              </w:rPr>
              <w:t>Критерий достижения планируемого результата:</w:t>
            </w:r>
          </w:p>
          <w:p w:rsidR="000C1F6A" w:rsidRPr="005C68F8" w:rsidRDefault="000C1F6A" w:rsidP="009846CB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C68F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Базовый уровень</w:t>
            </w:r>
            <w:r w:rsidRPr="005C68F8">
              <w:rPr>
                <w:rFonts w:ascii="Times New Roman" w:hAnsi="Times New Roman" w:cs="Times New Roman"/>
                <w:sz w:val="24"/>
                <w:szCs w:val="24"/>
              </w:rPr>
              <w:t>: в композиции использована стилизация природных элементов, создана простая ритмическая композиция;</w:t>
            </w:r>
          </w:p>
          <w:p w:rsidR="000C1F6A" w:rsidRPr="005C68F8" w:rsidRDefault="000C1F6A" w:rsidP="009846CB">
            <w:pPr>
              <w:pStyle w:val="a4"/>
              <w:numPr>
                <w:ilvl w:val="0"/>
                <w:numId w:val="3"/>
              </w:numPr>
              <w:tabs>
                <w:tab w:val="left" w:pos="1134"/>
              </w:tabs>
              <w:rPr>
                <w:rFonts w:ascii="Times New Roman" w:eastAsia="SimSun" w:hAnsi="Times New Roman" w:cs="Times New Roman"/>
              </w:rPr>
            </w:pPr>
            <w:r w:rsidRPr="005C68F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Повышенный уровень</w:t>
            </w:r>
            <w:r w:rsidRPr="005C68F8">
              <w:rPr>
                <w:rFonts w:ascii="Times New Roman" w:hAnsi="Times New Roman" w:cs="Times New Roman"/>
                <w:sz w:val="24"/>
                <w:szCs w:val="24"/>
              </w:rPr>
              <w:t xml:space="preserve">: в композиции использована стилизация природных элементов, создана оригинальная ритмическая </w:t>
            </w:r>
            <w:proofErr w:type="spellStart"/>
            <w:r w:rsidRPr="005C68F8">
              <w:rPr>
                <w:rFonts w:ascii="Times New Roman" w:hAnsi="Times New Roman" w:cs="Times New Roman"/>
                <w:sz w:val="24"/>
                <w:szCs w:val="24"/>
              </w:rPr>
              <w:t>композийия</w:t>
            </w:r>
            <w:proofErr w:type="spellEnd"/>
            <w:r w:rsidRPr="005C68F8">
              <w:rPr>
                <w:rFonts w:ascii="Times New Roman" w:hAnsi="Times New Roman" w:cs="Times New Roman"/>
                <w:sz w:val="24"/>
                <w:szCs w:val="24"/>
              </w:rPr>
              <w:t xml:space="preserve"> с выделением главных и второстепенных элементов, оформление предмета соответствует его бытовому назначению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rFonts w:eastAsia="SimSun"/>
                <w:b/>
              </w:rPr>
            </w:pPr>
          </w:p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rFonts w:eastAsia="SimSun"/>
                <w:b/>
              </w:rPr>
            </w:pPr>
            <w:r w:rsidRPr="005C68F8">
              <w:rPr>
                <w:rFonts w:eastAsia="SimSun"/>
                <w:b/>
              </w:rPr>
              <w:t>5</w:t>
            </w:r>
          </w:p>
          <w:p w:rsidR="000C1F6A" w:rsidRPr="005C68F8" w:rsidRDefault="000C1F6A" w:rsidP="00BC661C">
            <w:pPr>
              <w:tabs>
                <w:tab w:val="left" w:pos="1134"/>
              </w:tabs>
              <w:jc w:val="center"/>
              <w:rPr>
                <w:rFonts w:eastAsia="SimSun"/>
                <w:b/>
              </w:rPr>
            </w:pPr>
          </w:p>
          <w:p w:rsidR="000C1F6A" w:rsidRPr="005C68F8" w:rsidRDefault="000C1F6A" w:rsidP="00BC661C">
            <w:pPr>
              <w:tabs>
                <w:tab w:val="left" w:pos="1134"/>
              </w:tabs>
              <w:rPr>
                <w:rFonts w:eastAsia="SimSun"/>
                <w:b/>
              </w:rPr>
            </w:pPr>
            <w:r w:rsidRPr="005C68F8">
              <w:rPr>
                <w:rFonts w:eastAsia="SimSun"/>
                <w:b/>
              </w:rPr>
              <w:t xml:space="preserve">           7</w:t>
            </w:r>
          </w:p>
        </w:tc>
      </w:tr>
    </w:tbl>
    <w:tbl>
      <w:tblPr>
        <w:tblStyle w:val="a5"/>
        <w:tblW w:w="9464" w:type="dxa"/>
        <w:tblLook w:val="04A0" w:firstRow="1" w:lastRow="0" w:firstColumn="1" w:lastColumn="0" w:noHBand="0" w:noVBand="1"/>
      </w:tblPr>
      <w:tblGrid>
        <w:gridCol w:w="1223"/>
        <w:gridCol w:w="4610"/>
        <w:gridCol w:w="975"/>
        <w:gridCol w:w="2656"/>
      </w:tblGrid>
      <w:tr w:rsidR="000C1F6A" w:rsidRPr="005C68F8" w:rsidTr="00BC661C">
        <w:tc>
          <w:tcPr>
            <w:tcW w:w="1224" w:type="dxa"/>
          </w:tcPr>
          <w:p w:rsidR="000C1F6A" w:rsidRPr="005C68F8" w:rsidRDefault="000C1F6A" w:rsidP="00BC661C">
            <w:pPr>
              <w:jc w:val="center"/>
              <w:rPr>
                <w:b/>
              </w:rPr>
            </w:pPr>
          </w:p>
          <w:p w:rsidR="000C1F6A" w:rsidRPr="005C68F8" w:rsidRDefault="000C1F6A" w:rsidP="00BC661C">
            <w:pPr>
              <w:jc w:val="center"/>
              <w:rPr>
                <w:b/>
              </w:rPr>
            </w:pPr>
            <w:r w:rsidRPr="005C68F8">
              <w:rPr>
                <w:rFonts w:eastAsia="SimSun"/>
                <w:b/>
              </w:rPr>
              <w:t>Темы</w:t>
            </w:r>
          </w:p>
        </w:tc>
        <w:tc>
          <w:tcPr>
            <w:tcW w:w="4617" w:type="dxa"/>
          </w:tcPr>
          <w:p w:rsidR="000C1F6A" w:rsidRPr="005C68F8" w:rsidRDefault="000C1F6A" w:rsidP="00BC661C">
            <w:pPr>
              <w:jc w:val="center"/>
              <w:rPr>
                <w:b/>
              </w:rPr>
            </w:pPr>
            <w:r w:rsidRPr="005C68F8">
              <w:rPr>
                <w:b/>
              </w:rPr>
              <w:t>Объект контроля</w:t>
            </w:r>
          </w:p>
          <w:p w:rsidR="000C1F6A" w:rsidRPr="005C68F8" w:rsidRDefault="000C1F6A" w:rsidP="00BC661C">
            <w:pPr>
              <w:jc w:val="center"/>
              <w:rPr>
                <w:b/>
              </w:rPr>
            </w:pPr>
            <w:r w:rsidRPr="005C68F8">
              <w:rPr>
                <w:b/>
                <w:i/>
              </w:rPr>
              <w:t>(критерии оценки)</w:t>
            </w:r>
          </w:p>
        </w:tc>
        <w:tc>
          <w:tcPr>
            <w:tcW w:w="963" w:type="dxa"/>
          </w:tcPr>
          <w:p w:rsidR="000C1F6A" w:rsidRPr="005C68F8" w:rsidRDefault="000C1F6A" w:rsidP="00BC661C">
            <w:pPr>
              <w:jc w:val="center"/>
              <w:rPr>
                <w:b/>
              </w:rPr>
            </w:pPr>
            <w:r w:rsidRPr="005C68F8">
              <w:rPr>
                <w:b/>
              </w:rPr>
              <w:t>Кол-во баллов</w:t>
            </w:r>
          </w:p>
        </w:tc>
        <w:tc>
          <w:tcPr>
            <w:tcW w:w="2660" w:type="dxa"/>
          </w:tcPr>
          <w:p w:rsidR="000C1F6A" w:rsidRPr="005C68F8" w:rsidRDefault="000C1F6A" w:rsidP="00BC661C">
            <w:pPr>
              <w:rPr>
                <w:b/>
              </w:rPr>
            </w:pPr>
            <w:r w:rsidRPr="005C68F8">
              <w:rPr>
                <w:b/>
              </w:rPr>
              <w:t xml:space="preserve">                Тип задания</w:t>
            </w:r>
          </w:p>
          <w:p w:rsidR="000C1F6A" w:rsidRPr="005C68F8" w:rsidRDefault="000C1F6A" w:rsidP="00BC661C">
            <w:pPr>
              <w:jc w:val="center"/>
              <w:rPr>
                <w:b/>
              </w:rPr>
            </w:pPr>
          </w:p>
        </w:tc>
      </w:tr>
      <w:tr w:rsidR="000C1F6A" w:rsidRPr="005C68F8" w:rsidTr="00BC661C">
        <w:tc>
          <w:tcPr>
            <w:tcW w:w="1224" w:type="dxa"/>
          </w:tcPr>
          <w:p w:rsidR="000C1F6A" w:rsidRPr="005C68F8" w:rsidRDefault="000C1F6A" w:rsidP="00BC661C">
            <w:pPr>
              <w:jc w:val="center"/>
              <w:rPr>
                <w:b/>
              </w:rPr>
            </w:pPr>
            <w:r w:rsidRPr="005C68F8">
              <w:rPr>
                <w:rFonts w:eastAsia="SimSun"/>
              </w:rPr>
              <w:t>1 - 3</w:t>
            </w:r>
          </w:p>
        </w:tc>
        <w:tc>
          <w:tcPr>
            <w:tcW w:w="4617" w:type="dxa"/>
          </w:tcPr>
          <w:p w:rsidR="000C1F6A" w:rsidRPr="005C68F8" w:rsidRDefault="000C1F6A" w:rsidP="009846CB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8F8">
              <w:rPr>
                <w:rFonts w:ascii="Times New Roman" w:hAnsi="Times New Roman" w:cs="Times New Roman"/>
                <w:sz w:val="24"/>
                <w:szCs w:val="24"/>
              </w:rPr>
              <w:t>Ценностное отношение к миру;</w:t>
            </w:r>
          </w:p>
          <w:p w:rsidR="000C1F6A" w:rsidRPr="005C68F8" w:rsidRDefault="000C1F6A" w:rsidP="00BC661C"/>
          <w:p w:rsidR="000C1F6A" w:rsidRPr="005C68F8" w:rsidRDefault="000C1F6A" w:rsidP="009846CB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8F8">
              <w:rPr>
                <w:rFonts w:ascii="Times New Roman" w:hAnsi="Times New Roman" w:cs="Times New Roman"/>
                <w:sz w:val="24"/>
                <w:szCs w:val="24"/>
              </w:rPr>
              <w:t>Адекватность художественного материала замыслу;</w:t>
            </w:r>
          </w:p>
          <w:p w:rsidR="000C1F6A" w:rsidRPr="005C68F8" w:rsidRDefault="000C1F6A" w:rsidP="00BC661C"/>
          <w:p w:rsidR="000C1F6A" w:rsidRPr="005C68F8" w:rsidRDefault="000C1F6A" w:rsidP="009846CB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8F8">
              <w:rPr>
                <w:rFonts w:ascii="Times New Roman" w:hAnsi="Times New Roman" w:cs="Times New Roman"/>
                <w:sz w:val="24"/>
                <w:szCs w:val="24"/>
              </w:rPr>
              <w:t>Оригинальность решения темы;</w:t>
            </w:r>
          </w:p>
          <w:p w:rsidR="000C1F6A" w:rsidRPr="005C68F8" w:rsidRDefault="000C1F6A" w:rsidP="00BC661C"/>
          <w:p w:rsidR="000C1F6A" w:rsidRPr="005C68F8" w:rsidRDefault="000C1F6A" w:rsidP="009846CB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8F8">
              <w:rPr>
                <w:rFonts w:ascii="Times New Roman" w:hAnsi="Times New Roman" w:cs="Times New Roman"/>
                <w:sz w:val="24"/>
                <w:szCs w:val="24"/>
              </w:rPr>
              <w:t>Передача настроения, эмоционального состояния с помощью средств художественной выразительности;</w:t>
            </w:r>
          </w:p>
          <w:p w:rsidR="000C1F6A" w:rsidRPr="005C68F8" w:rsidRDefault="000C1F6A" w:rsidP="00BC661C"/>
          <w:p w:rsidR="000C1F6A" w:rsidRPr="005C68F8" w:rsidRDefault="000C1F6A" w:rsidP="009846CB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8F8">
              <w:rPr>
                <w:rFonts w:ascii="Times New Roman" w:hAnsi="Times New Roman" w:cs="Times New Roman"/>
                <w:sz w:val="24"/>
                <w:szCs w:val="24"/>
              </w:rPr>
              <w:t>Передача с помощью линии или орнамента эмоционального состояния образа;</w:t>
            </w:r>
          </w:p>
          <w:p w:rsidR="000C1F6A" w:rsidRPr="005C68F8" w:rsidRDefault="000C1F6A" w:rsidP="00BC661C"/>
          <w:p w:rsidR="000C1F6A" w:rsidRPr="005C68F8" w:rsidRDefault="000C1F6A" w:rsidP="009846CB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8F8">
              <w:rPr>
                <w:rFonts w:ascii="Times New Roman" w:hAnsi="Times New Roman" w:cs="Times New Roman"/>
                <w:sz w:val="24"/>
                <w:szCs w:val="24"/>
              </w:rPr>
              <w:t>Равновесие композиции;</w:t>
            </w:r>
          </w:p>
          <w:p w:rsidR="000C1F6A" w:rsidRPr="005C68F8" w:rsidRDefault="000C1F6A" w:rsidP="00BC661C"/>
          <w:p w:rsidR="000C1F6A" w:rsidRPr="005C68F8" w:rsidRDefault="000C1F6A" w:rsidP="009846CB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8F8">
              <w:rPr>
                <w:rFonts w:ascii="Times New Roman" w:hAnsi="Times New Roman" w:cs="Times New Roman"/>
                <w:sz w:val="24"/>
                <w:szCs w:val="24"/>
              </w:rPr>
              <w:t>Использование ритма для воплощения замысла;</w:t>
            </w:r>
          </w:p>
          <w:p w:rsidR="000C1F6A" w:rsidRPr="005C68F8" w:rsidRDefault="000C1F6A" w:rsidP="00BC661C"/>
          <w:p w:rsidR="000C1F6A" w:rsidRPr="005C68F8" w:rsidRDefault="000C1F6A" w:rsidP="009846CB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8F8">
              <w:rPr>
                <w:rFonts w:ascii="Times New Roman" w:hAnsi="Times New Roman" w:cs="Times New Roman"/>
                <w:sz w:val="24"/>
                <w:szCs w:val="24"/>
              </w:rPr>
              <w:t>Заполнение плоскости листа в соответствии с художественными задачами.</w:t>
            </w:r>
          </w:p>
          <w:p w:rsidR="000C1F6A" w:rsidRPr="005C68F8" w:rsidRDefault="000C1F6A" w:rsidP="00BC661C">
            <w:pPr>
              <w:jc w:val="center"/>
              <w:rPr>
                <w:b/>
              </w:rPr>
            </w:pPr>
          </w:p>
        </w:tc>
        <w:tc>
          <w:tcPr>
            <w:tcW w:w="963" w:type="dxa"/>
          </w:tcPr>
          <w:p w:rsidR="000C1F6A" w:rsidRPr="005C68F8" w:rsidRDefault="000C1F6A" w:rsidP="00BC661C">
            <w:pPr>
              <w:jc w:val="center"/>
              <w:rPr>
                <w:b/>
              </w:rPr>
            </w:pPr>
          </w:p>
          <w:p w:rsidR="000C1F6A" w:rsidRPr="005C68F8" w:rsidRDefault="000C1F6A" w:rsidP="00BC661C">
            <w:pPr>
              <w:jc w:val="center"/>
              <w:rPr>
                <w:b/>
              </w:rPr>
            </w:pPr>
          </w:p>
          <w:p w:rsidR="000C1F6A" w:rsidRPr="005C68F8" w:rsidRDefault="000C1F6A" w:rsidP="00BC661C">
            <w:pPr>
              <w:jc w:val="center"/>
              <w:rPr>
                <w:b/>
              </w:rPr>
            </w:pPr>
          </w:p>
          <w:p w:rsidR="000C1F6A" w:rsidRPr="005C68F8" w:rsidRDefault="000C1F6A" w:rsidP="00BC661C">
            <w:pPr>
              <w:jc w:val="center"/>
              <w:rPr>
                <w:b/>
              </w:rPr>
            </w:pPr>
            <w:r w:rsidRPr="005C68F8">
              <w:rPr>
                <w:b/>
              </w:rPr>
              <w:t>3</w:t>
            </w:r>
          </w:p>
          <w:p w:rsidR="000C1F6A" w:rsidRPr="005C68F8" w:rsidRDefault="000C1F6A" w:rsidP="00BC661C">
            <w:pPr>
              <w:rPr>
                <w:b/>
              </w:rPr>
            </w:pPr>
          </w:p>
          <w:p w:rsidR="000C1F6A" w:rsidRPr="005C68F8" w:rsidRDefault="000C1F6A" w:rsidP="00BC661C">
            <w:pPr>
              <w:rPr>
                <w:b/>
              </w:rPr>
            </w:pPr>
            <w:r w:rsidRPr="005C68F8">
              <w:rPr>
                <w:b/>
              </w:rPr>
              <w:t xml:space="preserve">     </w:t>
            </w:r>
          </w:p>
          <w:p w:rsidR="000C1F6A" w:rsidRPr="005C68F8" w:rsidRDefault="000C1F6A" w:rsidP="00BC661C">
            <w:pPr>
              <w:rPr>
                <w:b/>
              </w:rPr>
            </w:pPr>
            <w:r w:rsidRPr="005C68F8">
              <w:rPr>
                <w:b/>
              </w:rPr>
              <w:t xml:space="preserve">       3</w:t>
            </w:r>
          </w:p>
          <w:p w:rsidR="000C1F6A" w:rsidRPr="005C68F8" w:rsidRDefault="000C1F6A" w:rsidP="00BC661C">
            <w:pPr>
              <w:jc w:val="center"/>
              <w:rPr>
                <w:b/>
              </w:rPr>
            </w:pPr>
          </w:p>
          <w:p w:rsidR="000C1F6A" w:rsidRPr="005C68F8" w:rsidRDefault="000C1F6A" w:rsidP="00BC661C">
            <w:pPr>
              <w:jc w:val="center"/>
              <w:rPr>
                <w:b/>
              </w:rPr>
            </w:pPr>
          </w:p>
          <w:p w:rsidR="000C1F6A" w:rsidRPr="005C68F8" w:rsidRDefault="000C1F6A" w:rsidP="00BC661C">
            <w:pPr>
              <w:rPr>
                <w:b/>
              </w:rPr>
            </w:pPr>
            <w:r w:rsidRPr="005C68F8">
              <w:rPr>
                <w:b/>
              </w:rPr>
              <w:t xml:space="preserve">     </w:t>
            </w:r>
          </w:p>
          <w:p w:rsidR="000C1F6A" w:rsidRPr="005C68F8" w:rsidRDefault="000C1F6A" w:rsidP="00BC661C">
            <w:pPr>
              <w:rPr>
                <w:b/>
              </w:rPr>
            </w:pPr>
            <w:r w:rsidRPr="005C68F8">
              <w:rPr>
                <w:b/>
              </w:rPr>
              <w:t xml:space="preserve">       3</w:t>
            </w:r>
          </w:p>
          <w:p w:rsidR="000C1F6A" w:rsidRPr="005C68F8" w:rsidRDefault="000C1F6A" w:rsidP="00BC661C">
            <w:pPr>
              <w:jc w:val="center"/>
              <w:rPr>
                <w:b/>
              </w:rPr>
            </w:pPr>
          </w:p>
          <w:p w:rsidR="000C1F6A" w:rsidRPr="005C68F8" w:rsidRDefault="000C1F6A" w:rsidP="00BC661C">
            <w:pPr>
              <w:jc w:val="center"/>
              <w:rPr>
                <w:b/>
              </w:rPr>
            </w:pPr>
          </w:p>
          <w:p w:rsidR="000C1F6A" w:rsidRPr="005C68F8" w:rsidRDefault="000C1F6A" w:rsidP="00BC661C">
            <w:pPr>
              <w:rPr>
                <w:b/>
              </w:rPr>
            </w:pPr>
            <w:r w:rsidRPr="005C68F8">
              <w:rPr>
                <w:b/>
              </w:rPr>
              <w:t xml:space="preserve">      </w:t>
            </w:r>
          </w:p>
          <w:p w:rsidR="000C1F6A" w:rsidRPr="005C68F8" w:rsidRDefault="000C1F6A" w:rsidP="00BC661C">
            <w:pPr>
              <w:rPr>
                <w:b/>
              </w:rPr>
            </w:pPr>
          </w:p>
          <w:p w:rsidR="000C1F6A" w:rsidRPr="005C68F8" w:rsidRDefault="000C1F6A" w:rsidP="00BC661C">
            <w:pPr>
              <w:rPr>
                <w:b/>
              </w:rPr>
            </w:pPr>
            <w:r w:rsidRPr="005C68F8">
              <w:rPr>
                <w:b/>
              </w:rPr>
              <w:t xml:space="preserve">       3</w:t>
            </w:r>
          </w:p>
          <w:p w:rsidR="000C1F6A" w:rsidRPr="005C68F8" w:rsidRDefault="000C1F6A" w:rsidP="00BC661C">
            <w:pPr>
              <w:rPr>
                <w:b/>
              </w:rPr>
            </w:pPr>
            <w:r w:rsidRPr="005C68F8">
              <w:rPr>
                <w:b/>
              </w:rPr>
              <w:t xml:space="preserve">      </w:t>
            </w:r>
          </w:p>
          <w:p w:rsidR="000C1F6A" w:rsidRPr="005C68F8" w:rsidRDefault="000C1F6A" w:rsidP="00BC661C">
            <w:pPr>
              <w:rPr>
                <w:b/>
              </w:rPr>
            </w:pPr>
            <w:r w:rsidRPr="005C68F8">
              <w:rPr>
                <w:b/>
              </w:rPr>
              <w:t xml:space="preserve">     </w:t>
            </w:r>
          </w:p>
          <w:p w:rsidR="000C1F6A" w:rsidRPr="005C68F8" w:rsidRDefault="000C1F6A" w:rsidP="00BC661C">
            <w:pPr>
              <w:rPr>
                <w:b/>
              </w:rPr>
            </w:pPr>
            <w:r w:rsidRPr="005C68F8">
              <w:rPr>
                <w:b/>
              </w:rPr>
              <w:t xml:space="preserve">       3</w:t>
            </w:r>
          </w:p>
          <w:p w:rsidR="000C1F6A" w:rsidRPr="005C68F8" w:rsidRDefault="000C1F6A" w:rsidP="00BC661C">
            <w:pPr>
              <w:rPr>
                <w:b/>
              </w:rPr>
            </w:pPr>
            <w:r w:rsidRPr="005C68F8">
              <w:rPr>
                <w:b/>
              </w:rPr>
              <w:t xml:space="preserve">                   </w:t>
            </w:r>
          </w:p>
          <w:p w:rsidR="000C1F6A" w:rsidRPr="005C68F8" w:rsidRDefault="000C1F6A" w:rsidP="00BC661C">
            <w:pPr>
              <w:rPr>
                <w:b/>
              </w:rPr>
            </w:pPr>
          </w:p>
          <w:p w:rsidR="000C1F6A" w:rsidRPr="005C68F8" w:rsidRDefault="000C1F6A" w:rsidP="00BC661C">
            <w:pPr>
              <w:rPr>
                <w:b/>
              </w:rPr>
            </w:pPr>
            <w:r w:rsidRPr="005C68F8">
              <w:rPr>
                <w:b/>
              </w:rPr>
              <w:t xml:space="preserve">       3</w:t>
            </w:r>
          </w:p>
          <w:p w:rsidR="000C1F6A" w:rsidRPr="005C68F8" w:rsidRDefault="000C1F6A" w:rsidP="00BC661C">
            <w:pPr>
              <w:rPr>
                <w:b/>
              </w:rPr>
            </w:pPr>
          </w:p>
          <w:p w:rsidR="000C1F6A" w:rsidRPr="005C68F8" w:rsidRDefault="000C1F6A" w:rsidP="00BC661C">
            <w:pPr>
              <w:rPr>
                <w:b/>
              </w:rPr>
            </w:pPr>
          </w:p>
          <w:p w:rsidR="000C1F6A" w:rsidRPr="005C68F8" w:rsidRDefault="000C1F6A" w:rsidP="00BC661C">
            <w:pPr>
              <w:rPr>
                <w:b/>
              </w:rPr>
            </w:pPr>
            <w:r w:rsidRPr="005C68F8">
              <w:rPr>
                <w:b/>
              </w:rPr>
              <w:t xml:space="preserve">     </w:t>
            </w:r>
          </w:p>
          <w:p w:rsidR="000C1F6A" w:rsidRPr="005C68F8" w:rsidRDefault="000C1F6A" w:rsidP="00BC661C">
            <w:pPr>
              <w:rPr>
                <w:b/>
              </w:rPr>
            </w:pPr>
            <w:r w:rsidRPr="005C68F8">
              <w:rPr>
                <w:b/>
              </w:rPr>
              <w:t xml:space="preserve">       3</w:t>
            </w:r>
          </w:p>
        </w:tc>
        <w:tc>
          <w:tcPr>
            <w:tcW w:w="2660" w:type="dxa"/>
          </w:tcPr>
          <w:p w:rsidR="000C1F6A" w:rsidRPr="005C68F8" w:rsidRDefault="000C1F6A" w:rsidP="00BC661C">
            <w:r w:rsidRPr="005C68F8">
              <w:lastRenderedPageBreak/>
              <w:t>Создание сюжетной композиции на плоскости на одну из предложенных тем</w:t>
            </w:r>
          </w:p>
          <w:p w:rsidR="000C1F6A" w:rsidRPr="005C68F8" w:rsidRDefault="000C1F6A" w:rsidP="00BC661C">
            <w:pPr>
              <w:jc w:val="center"/>
              <w:rPr>
                <w:b/>
              </w:rPr>
            </w:pPr>
          </w:p>
        </w:tc>
      </w:tr>
      <w:tr w:rsidR="000C1F6A" w:rsidRPr="005C68F8" w:rsidTr="00BC661C">
        <w:tc>
          <w:tcPr>
            <w:tcW w:w="1224" w:type="dxa"/>
          </w:tcPr>
          <w:p w:rsidR="000C1F6A" w:rsidRPr="005C68F8" w:rsidRDefault="000C1F6A" w:rsidP="00BC661C">
            <w:pPr>
              <w:jc w:val="center"/>
              <w:rPr>
                <w:b/>
              </w:rPr>
            </w:pPr>
          </w:p>
        </w:tc>
        <w:tc>
          <w:tcPr>
            <w:tcW w:w="4617" w:type="dxa"/>
          </w:tcPr>
          <w:p w:rsidR="000C1F6A" w:rsidRPr="005C68F8" w:rsidRDefault="000C1F6A" w:rsidP="00BC661C">
            <w:pPr>
              <w:jc w:val="center"/>
              <w:rPr>
                <w:b/>
              </w:rPr>
            </w:pPr>
            <w:r w:rsidRPr="005C68F8">
              <w:rPr>
                <w:b/>
                <w:sz w:val="28"/>
                <w:szCs w:val="28"/>
              </w:rPr>
              <w:t xml:space="preserve">                                               </w:t>
            </w:r>
            <w:r w:rsidRPr="005C68F8">
              <w:rPr>
                <w:b/>
              </w:rPr>
              <w:t xml:space="preserve">Итого </w:t>
            </w:r>
            <w:proofErr w:type="spellStart"/>
            <w:r w:rsidRPr="005C68F8">
              <w:rPr>
                <w:b/>
              </w:rPr>
              <w:t>max</w:t>
            </w:r>
            <w:proofErr w:type="spellEnd"/>
            <w:r w:rsidRPr="005C68F8">
              <w:rPr>
                <w:b/>
              </w:rPr>
              <w:t>:</w:t>
            </w:r>
          </w:p>
        </w:tc>
        <w:tc>
          <w:tcPr>
            <w:tcW w:w="963" w:type="dxa"/>
          </w:tcPr>
          <w:p w:rsidR="000C1F6A" w:rsidRPr="005C68F8" w:rsidRDefault="000C1F6A" w:rsidP="00BC661C">
            <w:pPr>
              <w:jc w:val="center"/>
              <w:rPr>
                <w:b/>
              </w:rPr>
            </w:pPr>
            <w:r w:rsidRPr="005C68F8">
              <w:rPr>
                <w:b/>
              </w:rPr>
              <w:t>21</w:t>
            </w:r>
          </w:p>
        </w:tc>
        <w:tc>
          <w:tcPr>
            <w:tcW w:w="2660" w:type="dxa"/>
          </w:tcPr>
          <w:p w:rsidR="000C1F6A" w:rsidRPr="005C68F8" w:rsidRDefault="000C1F6A" w:rsidP="00BC661C">
            <w:pPr>
              <w:jc w:val="center"/>
              <w:rPr>
                <w:b/>
              </w:rPr>
            </w:pPr>
          </w:p>
        </w:tc>
      </w:tr>
    </w:tbl>
    <w:p w:rsidR="000C1F6A" w:rsidRPr="005C68F8" w:rsidRDefault="000C1F6A" w:rsidP="000C1F6A">
      <w:pPr>
        <w:jc w:val="center"/>
        <w:rPr>
          <w:b/>
        </w:rPr>
      </w:pPr>
    </w:p>
    <w:p w:rsidR="000C1F6A" w:rsidRPr="005C68F8" w:rsidRDefault="000C1F6A" w:rsidP="000C1F6A">
      <w:pPr>
        <w:tabs>
          <w:tab w:val="left" w:pos="1134"/>
        </w:tabs>
        <w:jc w:val="center"/>
        <w:rPr>
          <w:b/>
        </w:rPr>
      </w:pPr>
    </w:p>
    <w:p w:rsidR="000C1F6A" w:rsidRPr="005C68F8" w:rsidRDefault="000C1F6A" w:rsidP="000C1F6A">
      <w:pPr>
        <w:tabs>
          <w:tab w:val="left" w:pos="1134"/>
        </w:tabs>
        <w:jc w:val="center"/>
        <w:rPr>
          <w:b/>
        </w:rPr>
      </w:pPr>
    </w:p>
    <w:p w:rsidR="000C1F6A" w:rsidRPr="005C68F8" w:rsidRDefault="000C1F6A" w:rsidP="000C1F6A">
      <w:pPr>
        <w:jc w:val="center"/>
        <w:rPr>
          <w:b/>
        </w:rPr>
      </w:pPr>
    </w:p>
    <w:p w:rsidR="000C1F6A" w:rsidRPr="005C68F8" w:rsidRDefault="000C1F6A" w:rsidP="000C1F6A">
      <w:pPr>
        <w:jc w:val="center"/>
        <w:rPr>
          <w:b/>
        </w:rPr>
      </w:pPr>
    </w:p>
    <w:p w:rsidR="000C1F6A" w:rsidRPr="005C68F8" w:rsidRDefault="000C1F6A" w:rsidP="000C1F6A">
      <w:pPr>
        <w:jc w:val="center"/>
        <w:rPr>
          <w:b/>
        </w:rPr>
      </w:pPr>
    </w:p>
    <w:p w:rsidR="000C1F6A" w:rsidRPr="005C68F8" w:rsidRDefault="000C1F6A" w:rsidP="000C1F6A">
      <w:pPr>
        <w:jc w:val="center"/>
        <w:rPr>
          <w:b/>
        </w:rPr>
      </w:pPr>
    </w:p>
    <w:p w:rsidR="000C1F6A" w:rsidRPr="005C68F8" w:rsidRDefault="000C1F6A" w:rsidP="000C1F6A">
      <w:pPr>
        <w:jc w:val="center"/>
        <w:rPr>
          <w:b/>
        </w:rPr>
      </w:pPr>
    </w:p>
    <w:p w:rsidR="000C1F6A" w:rsidRPr="005C68F8" w:rsidRDefault="000C1F6A" w:rsidP="000C1F6A">
      <w:pPr>
        <w:jc w:val="center"/>
        <w:rPr>
          <w:b/>
        </w:rPr>
      </w:pPr>
    </w:p>
    <w:p w:rsidR="000C1F6A" w:rsidRPr="005C68F8" w:rsidRDefault="000C1F6A" w:rsidP="000C1F6A">
      <w:pPr>
        <w:jc w:val="center"/>
        <w:rPr>
          <w:b/>
        </w:rPr>
      </w:pPr>
    </w:p>
    <w:p w:rsidR="000C1F6A" w:rsidRPr="005C68F8" w:rsidRDefault="000C1F6A" w:rsidP="000C1F6A">
      <w:pPr>
        <w:jc w:val="center"/>
        <w:rPr>
          <w:b/>
        </w:rPr>
      </w:pPr>
    </w:p>
    <w:p w:rsidR="00763937" w:rsidRPr="005C68F8" w:rsidRDefault="00763937" w:rsidP="000C1F6A">
      <w:pPr>
        <w:jc w:val="center"/>
        <w:rPr>
          <w:b/>
        </w:rPr>
      </w:pPr>
    </w:p>
    <w:p w:rsidR="00763937" w:rsidRPr="005C68F8" w:rsidRDefault="00763937" w:rsidP="000C1F6A">
      <w:pPr>
        <w:jc w:val="center"/>
        <w:rPr>
          <w:b/>
        </w:rPr>
      </w:pPr>
    </w:p>
    <w:p w:rsidR="00763937" w:rsidRPr="005C68F8" w:rsidRDefault="00763937" w:rsidP="000C1F6A">
      <w:pPr>
        <w:jc w:val="center"/>
        <w:rPr>
          <w:b/>
        </w:rPr>
      </w:pPr>
    </w:p>
    <w:p w:rsidR="00763937" w:rsidRPr="005C68F8" w:rsidRDefault="00763937" w:rsidP="000C1F6A">
      <w:pPr>
        <w:jc w:val="center"/>
        <w:rPr>
          <w:b/>
        </w:rPr>
      </w:pPr>
    </w:p>
    <w:p w:rsidR="00763937" w:rsidRPr="005C68F8" w:rsidRDefault="00763937" w:rsidP="000C1F6A">
      <w:pPr>
        <w:jc w:val="center"/>
        <w:rPr>
          <w:b/>
        </w:rPr>
      </w:pPr>
    </w:p>
    <w:p w:rsidR="00763937" w:rsidRPr="005C68F8" w:rsidRDefault="00763937" w:rsidP="000C1F6A">
      <w:pPr>
        <w:jc w:val="center"/>
        <w:rPr>
          <w:b/>
        </w:rPr>
      </w:pPr>
    </w:p>
    <w:p w:rsidR="00763937" w:rsidRPr="005C68F8" w:rsidRDefault="00763937" w:rsidP="000C1F6A">
      <w:pPr>
        <w:jc w:val="center"/>
        <w:rPr>
          <w:b/>
        </w:rPr>
      </w:pPr>
    </w:p>
    <w:p w:rsidR="00763937" w:rsidRPr="005C68F8" w:rsidRDefault="00763937" w:rsidP="000C1F6A">
      <w:pPr>
        <w:jc w:val="center"/>
        <w:rPr>
          <w:b/>
        </w:rPr>
      </w:pPr>
    </w:p>
    <w:p w:rsidR="00763937" w:rsidRPr="005C68F8" w:rsidRDefault="00763937" w:rsidP="000C1F6A">
      <w:pPr>
        <w:jc w:val="center"/>
        <w:rPr>
          <w:b/>
        </w:rPr>
      </w:pPr>
    </w:p>
    <w:p w:rsidR="00763937" w:rsidRPr="005C68F8" w:rsidRDefault="00763937" w:rsidP="000C1F6A">
      <w:pPr>
        <w:jc w:val="center"/>
        <w:rPr>
          <w:b/>
        </w:rPr>
      </w:pPr>
    </w:p>
    <w:p w:rsidR="00763937" w:rsidRPr="005C68F8" w:rsidRDefault="00763937" w:rsidP="000C1F6A">
      <w:pPr>
        <w:jc w:val="center"/>
        <w:rPr>
          <w:b/>
        </w:rPr>
      </w:pPr>
    </w:p>
    <w:p w:rsidR="00763937" w:rsidRPr="005C68F8" w:rsidRDefault="00763937" w:rsidP="000C1F6A">
      <w:pPr>
        <w:jc w:val="center"/>
        <w:rPr>
          <w:b/>
        </w:rPr>
      </w:pPr>
    </w:p>
    <w:p w:rsidR="00763937" w:rsidRPr="005C68F8" w:rsidRDefault="00763937" w:rsidP="000C1F6A">
      <w:pPr>
        <w:jc w:val="center"/>
        <w:rPr>
          <w:b/>
        </w:rPr>
      </w:pPr>
    </w:p>
    <w:p w:rsidR="00763937" w:rsidRPr="005C68F8" w:rsidRDefault="00763937" w:rsidP="000C1F6A">
      <w:pPr>
        <w:jc w:val="center"/>
        <w:rPr>
          <w:b/>
        </w:rPr>
      </w:pPr>
    </w:p>
    <w:p w:rsidR="00763937" w:rsidRPr="005C68F8" w:rsidRDefault="00763937" w:rsidP="000C1F6A">
      <w:pPr>
        <w:jc w:val="center"/>
        <w:rPr>
          <w:b/>
        </w:rPr>
      </w:pPr>
    </w:p>
    <w:p w:rsidR="00763937" w:rsidRPr="005C68F8" w:rsidRDefault="00763937" w:rsidP="000C1F6A">
      <w:pPr>
        <w:jc w:val="center"/>
        <w:rPr>
          <w:b/>
        </w:rPr>
      </w:pPr>
    </w:p>
    <w:p w:rsidR="00763937" w:rsidRPr="005C68F8" w:rsidRDefault="00763937" w:rsidP="000C1F6A">
      <w:pPr>
        <w:jc w:val="center"/>
        <w:rPr>
          <w:b/>
        </w:rPr>
      </w:pPr>
    </w:p>
    <w:p w:rsidR="00763937" w:rsidRPr="005C68F8" w:rsidRDefault="00763937" w:rsidP="000C1F6A">
      <w:pPr>
        <w:jc w:val="center"/>
        <w:rPr>
          <w:b/>
        </w:rPr>
      </w:pPr>
    </w:p>
    <w:p w:rsidR="00763937" w:rsidRPr="005C68F8" w:rsidRDefault="00763937" w:rsidP="000C1F6A">
      <w:pPr>
        <w:jc w:val="center"/>
        <w:rPr>
          <w:b/>
        </w:rPr>
      </w:pPr>
    </w:p>
    <w:p w:rsidR="00763937" w:rsidRPr="005C68F8" w:rsidRDefault="00763937" w:rsidP="000C1F6A">
      <w:pPr>
        <w:jc w:val="center"/>
        <w:rPr>
          <w:b/>
        </w:rPr>
      </w:pPr>
    </w:p>
    <w:p w:rsidR="00763937" w:rsidRPr="005C68F8" w:rsidRDefault="00763937" w:rsidP="000C1F6A">
      <w:pPr>
        <w:jc w:val="center"/>
        <w:rPr>
          <w:b/>
        </w:rPr>
      </w:pPr>
    </w:p>
    <w:p w:rsidR="00763937" w:rsidRPr="005C68F8" w:rsidRDefault="00763937" w:rsidP="000C1F6A">
      <w:pPr>
        <w:jc w:val="center"/>
        <w:rPr>
          <w:b/>
        </w:rPr>
      </w:pPr>
    </w:p>
    <w:p w:rsidR="00763937" w:rsidRPr="005C68F8" w:rsidRDefault="00763937" w:rsidP="000C1F6A">
      <w:pPr>
        <w:jc w:val="center"/>
        <w:rPr>
          <w:b/>
        </w:rPr>
      </w:pPr>
    </w:p>
    <w:p w:rsidR="00763937" w:rsidRPr="005C68F8" w:rsidRDefault="00763937" w:rsidP="000C1F6A">
      <w:pPr>
        <w:jc w:val="center"/>
        <w:rPr>
          <w:b/>
        </w:rPr>
      </w:pPr>
    </w:p>
    <w:p w:rsidR="00763937" w:rsidRPr="005C68F8" w:rsidRDefault="00763937" w:rsidP="000C1F6A">
      <w:pPr>
        <w:jc w:val="center"/>
        <w:rPr>
          <w:b/>
        </w:rPr>
      </w:pPr>
    </w:p>
    <w:p w:rsidR="00763937" w:rsidRPr="005C68F8" w:rsidRDefault="00763937" w:rsidP="000C1F6A">
      <w:pPr>
        <w:jc w:val="center"/>
        <w:rPr>
          <w:b/>
        </w:rPr>
      </w:pPr>
    </w:p>
    <w:p w:rsidR="00763937" w:rsidRPr="005C68F8" w:rsidRDefault="00763937" w:rsidP="000C1F6A">
      <w:pPr>
        <w:jc w:val="center"/>
        <w:rPr>
          <w:b/>
        </w:rPr>
      </w:pPr>
    </w:p>
    <w:p w:rsidR="00763937" w:rsidRPr="005C68F8" w:rsidRDefault="00763937" w:rsidP="000C1F6A">
      <w:pPr>
        <w:jc w:val="center"/>
        <w:rPr>
          <w:b/>
        </w:rPr>
      </w:pPr>
    </w:p>
    <w:p w:rsidR="00763937" w:rsidRPr="005C68F8" w:rsidRDefault="00763937" w:rsidP="000C1F6A">
      <w:pPr>
        <w:jc w:val="center"/>
        <w:rPr>
          <w:b/>
        </w:rPr>
      </w:pPr>
    </w:p>
    <w:p w:rsidR="00763937" w:rsidRPr="005C68F8" w:rsidRDefault="00763937" w:rsidP="000C1F6A">
      <w:pPr>
        <w:jc w:val="center"/>
        <w:rPr>
          <w:b/>
        </w:rPr>
      </w:pPr>
    </w:p>
    <w:p w:rsidR="00763937" w:rsidRPr="005C68F8" w:rsidRDefault="00763937" w:rsidP="000C1F6A">
      <w:pPr>
        <w:jc w:val="center"/>
        <w:rPr>
          <w:b/>
        </w:rPr>
      </w:pPr>
    </w:p>
    <w:p w:rsidR="00763937" w:rsidRPr="005C68F8" w:rsidRDefault="00763937" w:rsidP="000C1F6A">
      <w:pPr>
        <w:jc w:val="center"/>
        <w:rPr>
          <w:b/>
        </w:rPr>
      </w:pPr>
    </w:p>
    <w:p w:rsidR="00763937" w:rsidRPr="005C68F8" w:rsidRDefault="00763937" w:rsidP="000C1F6A">
      <w:pPr>
        <w:jc w:val="center"/>
        <w:rPr>
          <w:b/>
        </w:rPr>
      </w:pPr>
    </w:p>
    <w:p w:rsidR="005C68F8" w:rsidRDefault="005C68F8" w:rsidP="00763937">
      <w:pPr>
        <w:shd w:val="clear" w:color="auto" w:fill="FFFFFF"/>
        <w:spacing w:before="100" w:beforeAutospacing="1" w:after="100" w:afterAutospacing="1"/>
        <w:jc w:val="both"/>
        <w:rPr>
          <w:b/>
          <w:bCs/>
          <w:iCs/>
          <w:color w:val="000000"/>
        </w:rPr>
      </w:pPr>
    </w:p>
    <w:p w:rsidR="00763937" w:rsidRPr="005C68F8" w:rsidRDefault="002B772A" w:rsidP="005C68F8">
      <w:pPr>
        <w:shd w:val="clear" w:color="auto" w:fill="FFFFFF"/>
        <w:spacing w:before="100" w:beforeAutospacing="1" w:after="100" w:afterAutospacing="1"/>
        <w:jc w:val="center"/>
        <w:rPr>
          <w:b/>
          <w:color w:val="000000"/>
        </w:rPr>
      </w:pPr>
      <w:r>
        <w:rPr>
          <w:b/>
          <w:bCs/>
          <w:iCs/>
          <w:color w:val="000000"/>
        </w:rPr>
        <w:t>Олимпиадные задания</w:t>
      </w:r>
      <w:r w:rsidR="00BC661C" w:rsidRPr="005C68F8">
        <w:rPr>
          <w:b/>
          <w:bCs/>
          <w:iCs/>
          <w:color w:val="000000"/>
        </w:rPr>
        <w:t xml:space="preserve"> « Изобразительное искусство» </w:t>
      </w:r>
      <w:r>
        <w:rPr>
          <w:b/>
          <w:bCs/>
          <w:iCs/>
          <w:color w:val="000000"/>
        </w:rPr>
        <w:t>з</w:t>
      </w:r>
      <w:r w:rsidR="00763937" w:rsidRPr="005C68F8">
        <w:rPr>
          <w:b/>
          <w:bCs/>
          <w:iCs/>
          <w:color w:val="000000"/>
        </w:rPr>
        <w:t xml:space="preserve"> 6 класса</w:t>
      </w:r>
    </w:p>
    <w:p w:rsidR="00763937" w:rsidRPr="005C68F8" w:rsidRDefault="00763937" w:rsidP="005C68F8">
      <w:pPr>
        <w:shd w:val="clear" w:color="auto" w:fill="FFFFFF"/>
        <w:spacing w:before="100" w:beforeAutospacing="1" w:after="100" w:afterAutospacing="1"/>
        <w:ind w:left="720" w:hanging="360"/>
        <w:rPr>
          <w:b/>
          <w:color w:val="000000"/>
        </w:rPr>
      </w:pPr>
      <w:r w:rsidRPr="005C68F8">
        <w:rPr>
          <w:b/>
          <w:color w:val="000000"/>
        </w:rPr>
        <w:t>​ </w:t>
      </w:r>
      <w:r w:rsidRPr="005C68F8">
        <w:rPr>
          <w:b/>
          <w:iCs/>
          <w:color w:val="000000"/>
        </w:rPr>
        <w:t>Цель – выявление уровня освоения предметных образовательных результатов в соответствии с требованиями ООП и стандарта.</w:t>
      </w:r>
    </w:p>
    <w:p w:rsidR="00BC661C" w:rsidRPr="005C68F8" w:rsidRDefault="002B772A" w:rsidP="00470360">
      <w:pPr>
        <w:spacing w:after="150" w:line="315" w:lineRule="atLeast"/>
        <w:jc w:val="center"/>
        <w:rPr>
          <w:b/>
          <w:bCs/>
          <w:sz w:val="32"/>
          <w:szCs w:val="32"/>
        </w:rPr>
      </w:pPr>
      <w:r>
        <w:rPr>
          <w:b/>
        </w:rPr>
        <w:t>Тема</w:t>
      </w:r>
      <w:proofErr w:type="gramStart"/>
      <w:r>
        <w:rPr>
          <w:b/>
        </w:rPr>
        <w:t xml:space="preserve"> </w:t>
      </w:r>
      <w:r w:rsidR="00F93D0A" w:rsidRPr="005C68F8">
        <w:rPr>
          <w:b/>
        </w:rPr>
        <w:t>:</w:t>
      </w:r>
      <w:proofErr w:type="gramEnd"/>
      <w:r w:rsidR="00F93D0A" w:rsidRPr="005C68F8">
        <w:rPr>
          <w:b/>
        </w:rPr>
        <w:t xml:space="preserve"> «</w:t>
      </w:r>
      <w:r w:rsidR="00BC661C" w:rsidRPr="005C68F8">
        <w:rPr>
          <w:b/>
          <w:bCs/>
          <w:sz w:val="32"/>
          <w:szCs w:val="32"/>
        </w:rPr>
        <w:t>Виды изобразительного искусства и основа их образного языка»</w:t>
      </w:r>
    </w:p>
    <w:p w:rsidR="000C1F6A" w:rsidRPr="005C68F8" w:rsidRDefault="000C1F6A" w:rsidP="000C1F6A">
      <w:pPr>
        <w:jc w:val="center"/>
        <w:rPr>
          <w:b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8"/>
        <w:gridCol w:w="3179"/>
        <w:gridCol w:w="997"/>
        <w:gridCol w:w="688"/>
        <w:gridCol w:w="901"/>
        <w:gridCol w:w="682"/>
        <w:gridCol w:w="1340"/>
      </w:tblGrid>
      <w:tr w:rsidR="00763937" w:rsidRPr="005C68F8" w:rsidTr="00F93D0A"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63937" w:rsidRPr="005C68F8" w:rsidRDefault="00763937" w:rsidP="00BC661C">
            <w:pPr>
              <w:spacing w:before="100" w:beforeAutospacing="1" w:after="100" w:afterAutospacing="1"/>
              <w:jc w:val="center"/>
              <w:rPr>
                <w:b/>
                <w:color w:val="000000"/>
                <w:sz w:val="32"/>
                <w:szCs w:val="32"/>
                <w:vertAlign w:val="subscript"/>
              </w:rPr>
            </w:pPr>
            <w:r w:rsidRPr="005C68F8">
              <w:rPr>
                <w:b/>
                <w:iCs/>
                <w:color w:val="000000"/>
                <w:sz w:val="32"/>
                <w:szCs w:val="32"/>
                <w:vertAlign w:val="subscript"/>
              </w:rPr>
              <w:t>Блок</w:t>
            </w:r>
            <w:r w:rsidRPr="005C68F8">
              <w:rPr>
                <w:b/>
                <w:color w:val="000000"/>
                <w:sz w:val="32"/>
                <w:szCs w:val="32"/>
                <w:vertAlign w:val="subscript"/>
              </w:rPr>
              <w:br/>
            </w:r>
            <w:r w:rsidRPr="005C68F8">
              <w:rPr>
                <w:b/>
                <w:iCs/>
                <w:color w:val="000000"/>
                <w:sz w:val="32"/>
                <w:szCs w:val="32"/>
                <w:vertAlign w:val="subscript"/>
              </w:rPr>
              <w:t>содержания</w:t>
            </w:r>
          </w:p>
        </w:tc>
        <w:tc>
          <w:tcPr>
            <w:tcW w:w="2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63937" w:rsidRPr="005C68F8" w:rsidRDefault="00763937" w:rsidP="00BC661C">
            <w:pPr>
              <w:spacing w:before="100" w:beforeAutospacing="1" w:after="100" w:afterAutospacing="1"/>
              <w:jc w:val="center"/>
              <w:rPr>
                <w:b/>
                <w:color w:val="000000"/>
                <w:sz w:val="32"/>
                <w:szCs w:val="32"/>
                <w:vertAlign w:val="subscript"/>
              </w:rPr>
            </w:pPr>
            <w:r w:rsidRPr="005C68F8">
              <w:rPr>
                <w:b/>
                <w:iCs/>
                <w:color w:val="000000"/>
                <w:sz w:val="32"/>
                <w:szCs w:val="32"/>
                <w:vertAlign w:val="subscript"/>
              </w:rPr>
              <w:t>Проверяемое умение и способы действия</w:t>
            </w:r>
          </w:p>
        </w:tc>
        <w:tc>
          <w:tcPr>
            <w:tcW w:w="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63937" w:rsidRPr="005C68F8" w:rsidRDefault="00763937" w:rsidP="00BC661C">
            <w:pPr>
              <w:spacing w:before="100" w:beforeAutospacing="1" w:after="100" w:afterAutospacing="1"/>
              <w:jc w:val="center"/>
              <w:rPr>
                <w:b/>
                <w:color w:val="000000"/>
                <w:sz w:val="32"/>
                <w:szCs w:val="32"/>
                <w:vertAlign w:val="subscript"/>
              </w:rPr>
            </w:pPr>
            <w:r w:rsidRPr="005C68F8">
              <w:rPr>
                <w:b/>
                <w:iCs/>
                <w:color w:val="000000"/>
                <w:sz w:val="32"/>
                <w:szCs w:val="32"/>
                <w:vertAlign w:val="subscript"/>
              </w:rPr>
              <w:t>Количество заданий</w:t>
            </w:r>
          </w:p>
        </w:tc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63937" w:rsidRPr="005C68F8" w:rsidRDefault="00763937" w:rsidP="00BC661C">
            <w:pPr>
              <w:spacing w:before="100" w:beforeAutospacing="1" w:after="100" w:afterAutospacing="1"/>
              <w:jc w:val="center"/>
              <w:rPr>
                <w:b/>
                <w:color w:val="000000"/>
                <w:sz w:val="32"/>
                <w:szCs w:val="32"/>
                <w:vertAlign w:val="subscript"/>
              </w:rPr>
            </w:pPr>
            <w:r w:rsidRPr="005C68F8">
              <w:rPr>
                <w:b/>
                <w:iCs/>
                <w:color w:val="000000"/>
                <w:sz w:val="32"/>
                <w:szCs w:val="32"/>
                <w:vertAlign w:val="subscript"/>
              </w:rPr>
              <w:t>Номера заданий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63937" w:rsidRPr="005C68F8" w:rsidRDefault="00763937" w:rsidP="00BC661C">
            <w:pPr>
              <w:spacing w:before="100" w:beforeAutospacing="1" w:after="100" w:afterAutospacing="1"/>
              <w:jc w:val="center"/>
              <w:rPr>
                <w:b/>
                <w:color w:val="000000"/>
                <w:sz w:val="32"/>
                <w:szCs w:val="32"/>
                <w:vertAlign w:val="subscript"/>
              </w:rPr>
            </w:pPr>
            <w:r w:rsidRPr="005C68F8">
              <w:rPr>
                <w:b/>
                <w:iCs/>
                <w:color w:val="000000"/>
                <w:sz w:val="32"/>
                <w:szCs w:val="32"/>
                <w:vertAlign w:val="subscript"/>
              </w:rPr>
              <w:t>Уровень сложности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63937" w:rsidRPr="005C68F8" w:rsidRDefault="00763937" w:rsidP="00BC661C">
            <w:pPr>
              <w:spacing w:before="100" w:beforeAutospacing="1" w:after="100" w:afterAutospacing="1"/>
              <w:jc w:val="center"/>
              <w:rPr>
                <w:b/>
                <w:color w:val="000000"/>
                <w:sz w:val="32"/>
                <w:szCs w:val="32"/>
                <w:vertAlign w:val="subscript"/>
              </w:rPr>
            </w:pPr>
            <w:r w:rsidRPr="005C68F8">
              <w:rPr>
                <w:b/>
                <w:iCs/>
                <w:color w:val="000000"/>
                <w:sz w:val="32"/>
                <w:szCs w:val="32"/>
                <w:vertAlign w:val="subscript"/>
              </w:rPr>
              <w:t>Тип задания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63937" w:rsidRPr="005C68F8" w:rsidRDefault="00763937" w:rsidP="00BC661C">
            <w:pPr>
              <w:spacing w:before="100" w:beforeAutospacing="1" w:after="100" w:afterAutospacing="1"/>
              <w:jc w:val="center"/>
              <w:rPr>
                <w:b/>
                <w:color w:val="000000"/>
                <w:sz w:val="32"/>
                <w:szCs w:val="32"/>
                <w:vertAlign w:val="subscript"/>
              </w:rPr>
            </w:pPr>
            <w:r w:rsidRPr="005C68F8">
              <w:rPr>
                <w:b/>
                <w:iCs/>
                <w:color w:val="000000"/>
                <w:sz w:val="32"/>
                <w:szCs w:val="32"/>
                <w:vertAlign w:val="subscript"/>
              </w:rPr>
              <w:t>Максимальный балл за каждое задание</w:t>
            </w:r>
          </w:p>
        </w:tc>
      </w:tr>
      <w:tr w:rsidR="00763937" w:rsidRPr="005C68F8" w:rsidTr="00F93D0A"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3937" w:rsidRPr="005C68F8" w:rsidRDefault="00F93D0A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t>Виды изобразительного искусства и основы образного языка</w:t>
            </w:r>
          </w:p>
        </w:tc>
        <w:tc>
          <w:tcPr>
            <w:tcW w:w="2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93D0A" w:rsidRPr="005C68F8" w:rsidRDefault="00F93D0A" w:rsidP="00F93D0A">
            <w:pPr>
              <w:jc w:val="both"/>
              <w:rPr>
                <w:rFonts w:eastAsia="Calibri"/>
                <w:color w:val="000000"/>
                <w:lang w:eastAsia="en-US"/>
              </w:rPr>
            </w:pPr>
            <w:r w:rsidRPr="005C68F8">
              <w:rPr>
                <w:rFonts w:eastAsia="Calibri"/>
                <w:b/>
                <w:bCs/>
                <w:color w:val="000000"/>
                <w:lang w:eastAsia="en-US"/>
              </w:rPr>
              <w:t>Называть </w:t>
            </w:r>
            <w:r w:rsidRPr="005C68F8">
              <w:rPr>
                <w:rFonts w:eastAsia="Calibri"/>
                <w:color w:val="000000"/>
                <w:lang w:eastAsia="en-US"/>
              </w:rPr>
              <w:t>пространственные и вре</w:t>
            </w:r>
            <w:r w:rsidRPr="005C68F8">
              <w:rPr>
                <w:rFonts w:eastAsia="Calibri"/>
                <w:color w:val="000000"/>
                <w:lang w:eastAsia="en-US"/>
              </w:rPr>
              <w:softHyphen/>
              <w:t>менные виды искусства и </w:t>
            </w:r>
            <w:r w:rsidRPr="005C68F8">
              <w:rPr>
                <w:rFonts w:eastAsia="Calibri"/>
                <w:b/>
                <w:bCs/>
                <w:color w:val="000000"/>
                <w:lang w:eastAsia="en-US"/>
              </w:rPr>
              <w:t>объяснять, </w:t>
            </w:r>
            <w:r w:rsidRPr="005C68F8">
              <w:rPr>
                <w:rFonts w:eastAsia="Calibri"/>
                <w:color w:val="000000"/>
                <w:lang w:eastAsia="en-US"/>
              </w:rPr>
              <w:t>в чем состоит различие временных и пространственных видов искусства.</w:t>
            </w:r>
          </w:p>
          <w:p w:rsidR="00F93D0A" w:rsidRPr="005C68F8" w:rsidRDefault="00F93D0A" w:rsidP="00F93D0A">
            <w:pPr>
              <w:jc w:val="both"/>
              <w:rPr>
                <w:rFonts w:eastAsia="Calibri"/>
                <w:lang w:eastAsia="en-US"/>
              </w:rPr>
            </w:pPr>
            <w:r w:rsidRPr="005C68F8">
              <w:rPr>
                <w:rFonts w:eastAsia="Calibri"/>
                <w:b/>
                <w:bCs/>
                <w:lang w:eastAsia="en-US"/>
              </w:rPr>
              <w:t>Характеризовать </w:t>
            </w:r>
            <w:r w:rsidRPr="005C68F8">
              <w:rPr>
                <w:rFonts w:eastAsia="Calibri"/>
                <w:lang w:eastAsia="en-US"/>
              </w:rPr>
              <w:t>три группы про</w:t>
            </w:r>
            <w:r w:rsidRPr="005C68F8">
              <w:rPr>
                <w:rFonts w:eastAsia="Calibri"/>
                <w:lang w:eastAsia="en-US"/>
              </w:rPr>
              <w:softHyphen/>
              <w:t>странственных искусств: изобразитель</w:t>
            </w:r>
            <w:r w:rsidRPr="005C68F8">
              <w:rPr>
                <w:rFonts w:eastAsia="Calibri"/>
                <w:lang w:eastAsia="en-US"/>
              </w:rPr>
              <w:softHyphen/>
              <w:t xml:space="preserve">ные, конструктивные и декоративные, </w:t>
            </w:r>
            <w:r w:rsidRPr="005C68F8">
              <w:rPr>
                <w:rFonts w:eastAsia="Calibri"/>
                <w:b/>
                <w:bCs/>
                <w:lang w:eastAsia="en-US"/>
              </w:rPr>
              <w:t>объяснять </w:t>
            </w:r>
            <w:r w:rsidRPr="005C68F8">
              <w:rPr>
                <w:rFonts w:eastAsia="Calibri"/>
                <w:lang w:eastAsia="en-US"/>
              </w:rPr>
              <w:t>их различное назначение в жизни людей.</w:t>
            </w:r>
          </w:p>
          <w:p w:rsidR="00F93D0A" w:rsidRPr="005C68F8" w:rsidRDefault="00F93D0A" w:rsidP="00F93D0A">
            <w:pPr>
              <w:jc w:val="both"/>
              <w:rPr>
                <w:rFonts w:eastAsia="Calibri"/>
                <w:color w:val="000000"/>
                <w:lang w:eastAsia="en-US"/>
              </w:rPr>
            </w:pPr>
            <w:r w:rsidRPr="005C68F8">
              <w:rPr>
                <w:rFonts w:eastAsia="Calibri"/>
                <w:b/>
                <w:bCs/>
                <w:color w:val="000000"/>
                <w:lang w:eastAsia="en-US"/>
              </w:rPr>
              <w:t>Объяснять </w:t>
            </w:r>
            <w:r w:rsidRPr="005C68F8">
              <w:rPr>
                <w:rFonts w:eastAsia="Calibri"/>
                <w:color w:val="000000"/>
                <w:lang w:eastAsia="en-US"/>
              </w:rPr>
              <w:t>роль изобразительных иску</w:t>
            </w:r>
            <w:proofErr w:type="gramStart"/>
            <w:r w:rsidRPr="005C68F8">
              <w:rPr>
                <w:rFonts w:eastAsia="Calibri"/>
                <w:color w:val="000000"/>
                <w:lang w:eastAsia="en-US"/>
              </w:rPr>
              <w:t>сств в п</w:t>
            </w:r>
            <w:proofErr w:type="gramEnd"/>
            <w:r w:rsidRPr="005C68F8">
              <w:rPr>
                <w:rFonts w:eastAsia="Calibri"/>
                <w:color w:val="000000"/>
                <w:lang w:eastAsia="en-US"/>
              </w:rPr>
              <w:t>овседневной жизни челове</w:t>
            </w:r>
            <w:r w:rsidRPr="005C68F8">
              <w:rPr>
                <w:rFonts w:eastAsia="Calibri"/>
                <w:color w:val="000000"/>
                <w:lang w:eastAsia="en-US"/>
              </w:rPr>
              <w:softHyphen/>
              <w:t>ка, в организации общения людей, в создании среды материального окруже</w:t>
            </w:r>
            <w:r w:rsidRPr="005C68F8">
              <w:rPr>
                <w:rFonts w:eastAsia="Calibri"/>
                <w:color w:val="000000"/>
                <w:lang w:eastAsia="en-US"/>
              </w:rPr>
              <w:softHyphen/>
              <w:t>ния, в развитии культуры и представ</w:t>
            </w:r>
            <w:r w:rsidRPr="005C68F8">
              <w:rPr>
                <w:rFonts w:eastAsia="Calibri"/>
                <w:color w:val="000000"/>
                <w:lang w:eastAsia="en-US"/>
              </w:rPr>
              <w:softHyphen/>
              <w:t>лений человека о самом себе.</w:t>
            </w:r>
          </w:p>
          <w:p w:rsidR="00763937" w:rsidRPr="005C68F8" w:rsidRDefault="00763937" w:rsidP="00BC661C">
            <w:pPr>
              <w:spacing w:before="100" w:beforeAutospacing="1" w:after="100" w:afterAutospacing="1"/>
              <w:jc w:val="center"/>
              <w:rPr>
                <w:rFonts w:eastAsia="Calibri"/>
                <w:color w:val="000000"/>
                <w:lang w:eastAsia="en-US"/>
              </w:rPr>
            </w:pPr>
            <w:r w:rsidRPr="005C68F8">
              <w:rPr>
                <w:rFonts w:eastAsia="Calibri"/>
                <w:color w:val="000000"/>
                <w:lang w:eastAsia="en-US"/>
              </w:rPr>
              <w:t>.</w:t>
            </w:r>
          </w:p>
          <w:p w:rsidR="00763937" w:rsidRPr="005C68F8" w:rsidRDefault="00763937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rFonts w:eastAsia="Calibri"/>
                <w:color w:val="000000"/>
                <w:lang w:eastAsia="en-US"/>
              </w:rPr>
              <w:t>.</w:t>
            </w:r>
          </w:p>
        </w:tc>
        <w:tc>
          <w:tcPr>
            <w:tcW w:w="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3937" w:rsidRPr="005C68F8" w:rsidRDefault="00F979C5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2</w:t>
            </w:r>
          </w:p>
        </w:tc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3937" w:rsidRPr="005C68F8" w:rsidRDefault="00F979C5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1,2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3937" w:rsidRPr="005C68F8" w:rsidRDefault="00763937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Базовый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3937" w:rsidRPr="005C68F8" w:rsidRDefault="00F979C5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Ответ на вопрос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3937" w:rsidRPr="005C68F8" w:rsidRDefault="00F979C5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1</w:t>
            </w:r>
          </w:p>
        </w:tc>
      </w:tr>
      <w:tr w:rsidR="00763937" w:rsidRPr="005C68F8" w:rsidTr="00F93D0A"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3937" w:rsidRPr="005C68F8" w:rsidRDefault="003073B5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t xml:space="preserve">Мир наших вещей. Натюрморт  </w:t>
            </w:r>
          </w:p>
        </w:tc>
        <w:tc>
          <w:tcPr>
            <w:tcW w:w="2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073B5" w:rsidRPr="005C68F8" w:rsidRDefault="003073B5" w:rsidP="003073B5">
            <w:pPr>
              <w:jc w:val="both"/>
              <w:rPr>
                <w:rFonts w:eastAsia="Calibri"/>
                <w:color w:val="000000"/>
                <w:lang w:eastAsia="en-US"/>
              </w:rPr>
            </w:pPr>
            <w:r w:rsidRPr="005C68F8">
              <w:rPr>
                <w:rFonts w:eastAsia="Calibri"/>
                <w:b/>
                <w:bCs/>
                <w:color w:val="000000"/>
                <w:lang w:eastAsia="en-US"/>
              </w:rPr>
              <w:t>Узнавать</w:t>
            </w:r>
            <w:r w:rsidRPr="005C68F8">
              <w:rPr>
                <w:rFonts w:eastAsia="Calibri"/>
                <w:color w:val="000000"/>
                <w:lang w:eastAsia="en-US"/>
              </w:rPr>
              <w:t> о разных способах изображения предметов (знаковых, плоских, символических, объемных и т. д.) в зависимости от целей художественного изображения.</w:t>
            </w:r>
          </w:p>
          <w:p w:rsidR="003073B5" w:rsidRPr="005C68F8" w:rsidRDefault="003073B5" w:rsidP="003073B5">
            <w:pPr>
              <w:jc w:val="both"/>
              <w:rPr>
                <w:rFonts w:eastAsia="Calibri"/>
                <w:color w:val="000000"/>
                <w:lang w:eastAsia="en-US"/>
              </w:rPr>
            </w:pPr>
            <w:r w:rsidRPr="005C68F8">
              <w:rPr>
                <w:rFonts w:eastAsia="Calibri"/>
                <w:b/>
                <w:bCs/>
                <w:color w:val="000000"/>
                <w:lang w:eastAsia="en-US"/>
              </w:rPr>
              <w:t>Строить </w:t>
            </w:r>
            <w:r w:rsidRPr="005C68F8">
              <w:rPr>
                <w:rFonts w:eastAsia="Calibri"/>
                <w:color w:val="000000"/>
                <w:lang w:eastAsia="en-US"/>
              </w:rPr>
              <w:t xml:space="preserve">изображения простых предметов по </w:t>
            </w:r>
            <w:r w:rsidRPr="005C68F8">
              <w:rPr>
                <w:rFonts w:eastAsia="Calibri"/>
                <w:color w:val="000000"/>
                <w:lang w:eastAsia="en-US"/>
              </w:rPr>
              <w:lastRenderedPageBreak/>
              <w:t>правилам линейной перс</w:t>
            </w:r>
            <w:r w:rsidRPr="005C68F8">
              <w:rPr>
                <w:rFonts w:eastAsia="Calibri"/>
                <w:color w:val="000000"/>
                <w:lang w:eastAsia="en-US"/>
              </w:rPr>
              <w:softHyphen/>
              <w:t>пективы.</w:t>
            </w:r>
          </w:p>
          <w:p w:rsidR="00763937" w:rsidRPr="005C68F8" w:rsidRDefault="003073B5" w:rsidP="00F93D0A">
            <w:pPr>
              <w:jc w:val="both"/>
              <w:rPr>
                <w:b/>
                <w:iCs/>
                <w:color w:val="000000"/>
              </w:rPr>
            </w:pPr>
            <w:r w:rsidRPr="005C68F8">
              <w:rPr>
                <w:b/>
                <w:bCs/>
                <w:color w:val="000000"/>
              </w:rPr>
              <w:t>Выбирать </w:t>
            </w:r>
            <w:r w:rsidRPr="005C68F8">
              <w:rPr>
                <w:color w:val="000000"/>
              </w:rPr>
              <w:t>и </w:t>
            </w:r>
            <w:r w:rsidRPr="005C68F8">
              <w:rPr>
                <w:b/>
                <w:bCs/>
                <w:color w:val="000000"/>
              </w:rPr>
              <w:t>использовать </w:t>
            </w:r>
            <w:r w:rsidRPr="005C68F8">
              <w:rPr>
                <w:color w:val="000000"/>
              </w:rPr>
              <w:t>различ</w:t>
            </w:r>
            <w:r w:rsidRPr="005C68F8">
              <w:rPr>
                <w:color w:val="000000"/>
              </w:rPr>
              <w:softHyphen/>
              <w:t>ные художественные материалы для пе</w:t>
            </w:r>
            <w:r w:rsidRPr="005C68F8">
              <w:rPr>
                <w:color w:val="000000"/>
              </w:rPr>
              <w:softHyphen/>
              <w:t>редачи собственного художественного замысла при создании натюрморта.</w:t>
            </w:r>
          </w:p>
        </w:tc>
        <w:tc>
          <w:tcPr>
            <w:tcW w:w="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3937" w:rsidRPr="005C68F8" w:rsidRDefault="00F979C5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lastRenderedPageBreak/>
              <w:t>3</w:t>
            </w:r>
          </w:p>
        </w:tc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3937" w:rsidRPr="005C68F8" w:rsidRDefault="00F979C5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3,4,5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3937" w:rsidRPr="005C68F8" w:rsidRDefault="00763937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Базовый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3937" w:rsidRPr="005C68F8" w:rsidRDefault="00F979C5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Ответ на вопрос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3937" w:rsidRPr="005C68F8" w:rsidRDefault="00F979C5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1</w:t>
            </w:r>
          </w:p>
        </w:tc>
      </w:tr>
      <w:tr w:rsidR="00763937" w:rsidRPr="005C68F8" w:rsidTr="00F93D0A"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3937" w:rsidRPr="005C68F8" w:rsidRDefault="003073B5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Cs/>
                <w:color w:val="000000"/>
              </w:rPr>
              <w:lastRenderedPageBreak/>
              <w:t>Вглядываясь в человека. Портрет</w:t>
            </w:r>
            <w:r w:rsidRPr="005C68F8">
              <w:t xml:space="preserve">  </w:t>
            </w:r>
          </w:p>
        </w:tc>
        <w:tc>
          <w:tcPr>
            <w:tcW w:w="2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C35D4" w:rsidRPr="005C68F8" w:rsidRDefault="00EC35D4" w:rsidP="00EC35D4">
            <w:pPr>
              <w:jc w:val="both"/>
              <w:rPr>
                <w:rFonts w:eastAsia="Calibri"/>
                <w:color w:val="000000"/>
                <w:lang w:eastAsia="en-US"/>
              </w:rPr>
            </w:pPr>
            <w:r w:rsidRPr="005C68F8">
              <w:rPr>
                <w:rFonts w:eastAsia="Calibri"/>
                <w:b/>
                <w:bCs/>
                <w:color w:val="000000"/>
                <w:lang w:eastAsia="en-US"/>
              </w:rPr>
              <w:t>Различать </w:t>
            </w:r>
            <w:r w:rsidRPr="005C68F8">
              <w:rPr>
                <w:rFonts w:eastAsia="Calibri"/>
                <w:color w:val="000000"/>
                <w:lang w:eastAsia="en-US"/>
              </w:rPr>
              <w:t>в произведениях искус</w:t>
            </w:r>
            <w:r w:rsidRPr="005C68F8">
              <w:rPr>
                <w:rFonts w:eastAsia="Calibri"/>
                <w:color w:val="000000"/>
                <w:lang w:eastAsia="en-US"/>
              </w:rPr>
              <w:softHyphen/>
              <w:t>ства различные способы изображения пространства.</w:t>
            </w:r>
          </w:p>
          <w:p w:rsidR="00EC35D4" w:rsidRPr="005C68F8" w:rsidRDefault="00EC35D4" w:rsidP="00EC35D4">
            <w:pPr>
              <w:jc w:val="both"/>
              <w:rPr>
                <w:rFonts w:eastAsia="Calibri"/>
                <w:color w:val="000000"/>
                <w:lang w:eastAsia="en-US"/>
              </w:rPr>
            </w:pPr>
            <w:r w:rsidRPr="005C68F8">
              <w:rPr>
                <w:rFonts w:eastAsia="Calibri"/>
                <w:b/>
                <w:bCs/>
                <w:color w:val="000000"/>
                <w:lang w:eastAsia="en-US"/>
              </w:rPr>
              <w:t>Получать представление </w:t>
            </w:r>
            <w:r w:rsidRPr="005C68F8">
              <w:rPr>
                <w:rFonts w:eastAsia="Calibri"/>
                <w:color w:val="000000"/>
                <w:lang w:eastAsia="en-US"/>
              </w:rPr>
              <w:t>о миро</w:t>
            </w:r>
            <w:r w:rsidRPr="005C68F8">
              <w:rPr>
                <w:rFonts w:eastAsia="Calibri"/>
                <w:color w:val="000000"/>
                <w:lang w:eastAsia="en-US"/>
              </w:rPr>
              <w:softHyphen/>
              <w:t>воззренческих основаниях правил линейной перспективы как художественного изучения реально наблюдаемого мира.</w:t>
            </w:r>
          </w:p>
          <w:p w:rsidR="00EC35D4" w:rsidRPr="005C68F8" w:rsidRDefault="00EC35D4" w:rsidP="00EC35D4">
            <w:pPr>
              <w:jc w:val="both"/>
              <w:rPr>
                <w:rFonts w:eastAsia="Calibri"/>
                <w:color w:val="000000"/>
                <w:lang w:eastAsia="en-US"/>
              </w:rPr>
            </w:pPr>
            <w:r w:rsidRPr="005C68F8">
              <w:rPr>
                <w:rFonts w:eastAsia="Calibri"/>
                <w:b/>
                <w:bCs/>
                <w:color w:val="000000"/>
                <w:lang w:eastAsia="en-US"/>
              </w:rPr>
              <w:t>Наблюдать </w:t>
            </w:r>
            <w:r w:rsidRPr="005C68F8">
              <w:rPr>
                <w:rFonts w:eastAsia="Calibri"/>
                <w:color w:val="000000"/>
                <w:lang w:eastAsia="en-US"/>
              </w:rPr>
              <w:t>пространственные</w:t>
            </w:r>
          </w:p>
          <w:p w:rsidR="00EC35D4" w:rsidRPr="005C68F8" w:rsidRDefault="00EC35D4" w:rsidP="00EC35D4">
            <w:pPr>
              <w:jc w:val="both"/>
              <w:rPr>
                <w:rFonts w:eastAsia="Calibri"/>
                <w:color w:val="000000"/>
                <w:lang w:eastAsia="en-US"/>
              </w:rPr>
            </w:pPr>
            <w:r w:rsidRPr="005C68F8">
              <w:rPr>
                <w:rFonts w:eastAsia="Calibri"/>
                <w:color w:val="000000"/>
                <w:lang w:eastAsia="en-US"/>
              </w:rPr>
              <w:t>сокращения (в нашем восприятии) уходящих вдаль предметов.</w:t>
            </w:r>
            <w:r w:rsidRPr="005C68F8">
              <w:rPr>
                <w:rFonts w:eastAsia="Calibri"/>
                <w:b/>
                <w:bCs/>
                <w:color w:val="000000"/>
                <w:lang w:eastAsia="en-US"/>
              </w:rPr>
              <w:t xml:space="preserve"> Объяснять </w:t>
            </w:r>
            <w:r w:rsidRPr="005C68F8">
              <w:rPr>
                <w:rFonts w:eastAsia="Calibri"/>
                <w:color w:val="000000"/>
                <w:lang w:eastAsia="en-US"/>
              </w:rPr>
              <w:t>понятия «картинная плоскость», «точка зрения», «линия го</w:t>
            </w:r>
            <w:r w:rsidRPr="005C68F8">
              <w:rPr>
                <w:rFonts w:eastAsia="Calibri"/>
                <w:color w:val="000000"/>
                <w:lang w:eastAsia="en-US"/>
              </w:rPr>
              <w:softHyphen/>
              <w:t>ризонта», «точка схода», «вспомогатель</w:t>
            </w:r>
            <w:r w:rsidRPr="005C68F8">
              <w:rPr>
                <w:rFonts w:eastAsia="Calibri"/>
                <w:color w:val="000000"/>
                <w:lang w:eastAsia="en-US"/>
              </w:rPr>
              <w:softHyphen/>
              <w:t>ные линии».</w:t>
            </w:r>
          </w:p>
          <w:p w:rsidR="00763937" w:rsidRPr="005C68F8" w:rsidRDefault="00763937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</w:p>
        </w:tc>
        <w:tc>
          <w:tcPr>
            <w:tcW w:w="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3937" w:rsidRPr="005C68F8" w:rsidRDefault="00F979C5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2</w:t>
            </w:r>
          </w:p>
        </w:tc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3937" w:rsidRPr="005C68F8" w:rsidRDefault="00F979C5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6,7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3937" w:rsidRPr="005C68F8" w:rsidRDefault="00763937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Базовый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3937" w:rsidRPr="005C68F8" w:rsidRDefault="00F979C5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Ответ на вопрос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3937" w:rsidRPr="005C68F8" w:rsidRDefault="00F979C5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1</w:t>
            </w:r>
          </w:p>
        </w:tc>
      </w:tr>
      <w:tr w:rsidR="00763937" w:rsidRPr="005C68F8" w:rsidTr="00F93D0A"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3937" w:rsidRPr="005C68F8" w:rsidRDefault="003073B5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Cs/>
                <w:color w:val="000000"/>
              </w:rPr>
              <w:t>Человек и пространство. Пейзаж</w:t>
            </w:r>
          </w:p>
        </w:tc>
        <w:tc>
          <w:tcPr>
            <w:tcW w:w="2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C35D4" w:rsidRPr="005C68F8" w:rsidRDefault="00EC35D4" w:rsidP="00EC35D4">
            <w:pPr>
              <w:jc w:val="both"/>
              <w:rPr>
                <w:rFonts w:eastAsia="Calibri"/>
                <w:color w:val="000000"/>
                <w:lang w:eastAsia="en-US"/>
              </w:rPr>
            </w:pPr>
            <w:r w:rsidRPr="005C68F8">
              <w:rPr>
                <w:rFonts w:eastAsia="Calibri"/>
                <w:b/>
                <w:bCs/>
                <w:color w:val="000000"/>
                <w:lang w:eastAsia="en-US"/>
              </w:rPr>
              <w:t>Называть </w:t>
            </w:r>
            <w:r w:rsidRPr="005C68F8">
              <w:rPr>
                <w:rFonts w:eastAsia="Calibri"/>
                <w:color w:val="000000"/>
                <w:lang w:eastAsia="en-US"/>
              </w:rPr>
              <w:t>пространственные и вре</w:t>
            </w:r>
            <w:r w:rsidRPr="005C68F8">
              <w:rPr>
                <w:rFonts w:eastAsia="Calibri"/>
                <w:color w:val="000000"/>
                <w:lang w:eastAsia="en-US"/>
              </w:rPr>
              <w:softHyphen/>
              <w:t>менные виды искусства и </w:t>
            </w:r>
            <w:r w:rsidRPr="005C68F8">
              <w:rPr>
                <w:rFonts w:eastAsia="Calibri"/>
                <w:b/>
                <w:bCs/>
                <w:color w:val="000000"/>
                <w:lang w:eastAsia="en-US"/>
              </w:rPr>
              <w:t>объяснять, </w:t>
            </w:r>
            <w:r w:rsidRPr="005C68F8">
              <w:rPr>
                <w:rFonts w:eastAsia="Calibri"/>
                <w:color w:val="000000"/>
                <w:lang w:eastAsia="en-US"/>
              </w:rPr>
              <w:t>в чем состоит различие временных и пространственных видов искусства.</w:t>
            </w:r>
          </w:p>
          <w:p w:rsidR="00EC35D4" w:rsidRPr="005C68F8" w:rsidRDefault="00EC35D4" w:rsidP="00EC35D4">
            <w:pPr>
              <w:jc w:val="both"/>
              <w:rPr>
                <w:rFonts w:eastAsia="Calibri"/>
                <w:lang w:eastAsia="en-US"/>
              </w:rPr>
            </w:pPr>
            <w:r w:rsidRPr="005C68F8">
              <w:rPr>
                <w:rFonts w:eastAsia="Calibri"/>
                <w:b/>
                <w:bCs/>
                <w:lang w:eastAsia="en-US"/>
              </w:rPr>
              <w:t>Характеризовать </w:t>
            </w:r>
            <w:r w:rsidRPr="005C68F8">
              <w:rPr>
                <w:rFonts w:eastAsia="Calibri"/>
                <w:lang w:eastAsia="en-US"/>
              </w:rPr>
              <w:t>три группы про</w:t>
            </w:r>
            <w:r w:rsidRPr="005C68F8">
              <w:rPr>
                <w:rFonts w:eastAsia="Calibri"/>
                <w:lang w:eastAsia="en-US"/>
              </w:rPr>
              <w:softHyphen/>
              <w:t>странственных искусств: изобразитель</w:t>
            </w:r>
            <w:r w:rsidRPr="005C68F8">
              <w:rPr>
                <w:rFonts w:eastAsia="Calibri"/>
                <w:lang w:eastAsia="en-US"/>
              </w:rPr>
              <w:softHyphen/>
              <w:t xml:space="preserve">ные, конструктивные и декоративные, </w:t>
            </w:r>
            <w:r w:rsidRPr="005C68F8">
              <w:rPr>
                <w:rFonts w:eastAsia="Calibri"/>
                <w:b/>
                <w:bCs/>
                <w:lang w:eastAsia="en-US"/>
              </w:rPr>
              <w:t>объяснять </w:t>
            </w:r>
            <w:r w:rsidRPr="005C68F8">
              <w:rPr>
                <w:rFonts w:eastAsia="Calibri"/>
                <w:lang w:eastAsia="en-US"/>
              </w:rPr>
              <w:t>их различное назначение в жизни людей.</w:t>
            </w:r>
          </w:p>
          <w:p w:rsidR="00763937" w:rsidRPr="005C68F8" w:rsidRDefault="00EC35D4" w:rsidP="002B772A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rFonts w:eastAsia="Calibri"/>
                <w:b/>
                <w:bCs/>
                <w:color w:val="000000"/>
                <w:lang w:eastAsia="en-US"/>
              </w:rPr>
              <w:t>Объяснять </w:t>
            </w:r>
            <w:r w:rsidRPr="005C68F8">
              <w:rPr>
                <w:rFonts w:eastAsia="Calibri"/>
                <w:color w:val="000000"/>
                <w:lang w:eastAsia="en-US"/>
              </w:rPr>
              <w:t>роль изобразительных иску</w:t>
            </w:r>
            <w:proofErr w:type="gramStart"/>
            <w:r w:rsidRPr="005C68F8">
              <w:rPr>
                <w:rFonts w:eastAsia="Calibri"/>
                <w:color w:val="000000"/>
                <w:lang w:eastAsia="en-US"/>
              </w:rPr>
              <w:t>сств в п</w:t>
            </w:r>
            <w:proofErr w:type="gramEnd"/>
            <w:r w:rsidRPr="005C68F8">
              <w:rPr>
                <w:rFonts w:eastAsia="Calibri"/>
                <w:color w:val="000000"/>
                <w:lang w:eastAsia="en-US"/>
              </w:rPr>
              <w:t>овседневной жизни челове</w:t>
            </w:r>
            <w:r w:rsidRPr="005C68F8">
              <w:rPr>
                <w:rFonts w:eastAsia="Calibri"/>
                <w:color w:val="000000"/>
                <w:lang w:eastAsia="en-US"/>
              </w:rPr>
              <w:softHyphen/>
              <w:t>ка, в организации общения людей, в создании среды материального окруже</w:t>
            </w:r>
            <w:r w:rsidRPr="005C68F8">
              <w:rPr>
                <w:rFonts w:eastAsia="Calibri"/>
                <w:color w:val="000000"/>
                <w:lang w:eastAsia="en-US"/>
              </w:rPr>
              <w:softHyphen/>
              <w:t>ния, в развитии культуры и представ</w:t>
            </w:r>
            <w:r w:rsidRPr="005C68F8">
              <w:rPr>
                <w:rFonts w:eastAsia="Calibri"/>
                <w:color w:val="000000"/>
                <w:lang w:eastAsia="en-US"/>
              </w:rPr>
              <w:softHyphen/>
              <w:t xml:space="preserve">лений человека о </w:t>
            </w:r>
            <w:r w:rsidR="002B772A">
              <w:rPr>
                <w:rFonts w:eastAsia="Calibri"/>
                <w:color w:val="000000"/>
                <w:lang w:eastAsia="en-US"/>
              </w:rPr>
              <w:t>с</w:t>
            </w:r>
            <w:r w:rsidRPr="005C68F8">
              <w:rPr>
                <w:rFonts w:eastAsia="Calibri"/>
                <w:color w:val="000000"/>
                <w:lang w:eastAsia="en-US"/>
              </w:rPr>
              <w:t>амо</w:t>
            </w:r>
            <w:r w:rsidR="002B772A">
              <w:rPr>
                <w:rFonts w:eastAsia="Calibri"/>
                <w:color w:val="000000"/>
                <w:lang w:eastAsia="en-US"/>
              </w:rPr>
              <w:t>м</w:t>
            </w:r>
            <w:r w:rsidRPr="005C68F8">
              <w:rPr>
                <w:rFonts w:eastAsia="Calibri"/>
                <w:color w:val="000000"/>
                <w:lang w:eastAsia="en-US"/>
              </w:rPr>
              <w:t xml:space="preserve"> себе.</w:t>
            </w:r>
          </w:p>
        </w:tc>
        <w:tc>
          <w:tcPr>
            <w:tcW w:w="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3937" w:rsidRPr="005C68F8" w:rsidRDefault="00F979C5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3</w:t>
            </w:r>
          </w:p>
        </w:tc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3937" w:rsidRPr="005C68F8" w:rsidRDefault="00F979C5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8,9,10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3937" w:rsidRPr="005C68F8" w:rsidRDefault="00763937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Базовый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3937" w:rsidRPr="005C68F8" w:rsidRDefault="00F979C5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Ответ на вопрос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3937" w:rsidRPr="005C68F8" w:rsidRDefault="00F979C5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1</w:t>
            </w:r>
          </w:p>
        </w:tc>
      </w:tr>
    </w:tbl>
    <w:p w:rsidR="00F979C5" w:rsidRPr="00470360" w:rsidRDefault="00F979C5" w:rsidP="00470360">
      <w:pPr>
        <w:spacing w:after="150" w:line="315" w:lineRule="atLeast"/>
        <w:jc w:val="center"/>
        <w:rPr>
          <w:b/>
          <w:bCs/>
          <w:sz w:val="28"/>
          <w:szCs w:val="28"/>
        </w:rPr>
      </w:pPr>
      <w:r w:rsidRPr="00470360">
        <w:rPr>
          <w:b/>
          <w:bCs/>
          <w:sz w:val="28"/>
          <w:szCs w:val="28"/>
        </w:rPr>
        <w:lastRenderedPageBreak/>
        <w:t>Тест для 6 класса по изобразительному искусству на тему:</w:t>
      </w:r>
    </w:p>
    <w:p w:rsidR="00BC661C" w:rsidRPr="00470360" w:rsidRDefault="00F979C5" w:rsidP="00470360">
      <w:pPr>
        <w:spacing w:after="150" w:line="315" w:lineRule="atLeast"/>
        <w:jc w:val="center"/>
        <w:rPr>
          <w:b/>
          <w:bCs/>
          <w:sz w:val="28"/>
          <w:szCs w:val="28"/>
        </w:rPr>
      </w:pPr>
      <w:r w:rsidRPr="00470360">
        <w:rPr>
          <w:b/>
          <w:sz w:val="28"/>
          <w:szCs w:val="28"/>
        </w:rPr>
        <w:t>«</w:t>
      </w:r>
      <w:r w:rsidR="00BC661C" w:rsidRPr="00470360">
        <w:rPr>
          <w:b/>
          <w:bCs/>
          <w:sz w:val="28"/>
          <w:szCs w:val="28"/>
        </w:rPr>
        <w:t>Виды изобразительного искусства и основа их образного языка»</w:t>
      </w:r>
    </w:p>
    <w:p w:rsidR="000C1F6A" w:rsidRPr="00470360" w:rsidRDefault="00F979C5" w:rsidP="00F979C5">
      <w:pPr>
        <w:ind w:left="-709" w:firstLine="709"/>
        <w:rPr>
          <w:b/>
        </w:rPr>
      </w:pPr>
      <w:r w:rsidRPr="005C68F8">
        <w:br/>
      </w:r>
      <w:r w:rsidRPr="005C68F8">
        <w:rPr>
          <w:b/>
          <w:bCs/>
          <w:sz w:val="23"/>
          <w:szCs w:val="23"/>
          <w:bdr w:val="none" w:sz="0" w:space="0" w:color="auto" w:frame="1"/>
        </w:rPr>
        <w:t>Описание:</w:t>
      </w:r>
      <w:r w:rsidRPr="005C68F8">
        <w:t> </w:t>
      </w:r>
      <w:r w:rsidRPr="00470360">
        <w:t xml:space="preserve">Материал будет полезен учителям изобразительного искусства, работающим по программе Б.М. </w:t>
      </w:r>
      <w:proofErr w:type="spellStart"/>
      <w:r w:rsidRPr="00470360">
        <w:t>Неменского</w:t>
      </w:r>
      <w:proofErr w:type="spellEnd"/>
      <w:r w:rsidRPr="00470360">
        <w:t>.</w:t>
      </w:r>
      <w:r w:rsidRPr="00470360">
        <w:br/>
      </w:r>
      <w:r w:rsidRPr="00470360">
        <w:rPr>
          <w:b/>
          <w:bCs/>
          <w:bdr w:val="none" w:sz="0" w:space="0" w:color="auto" w:frame="1"/>
        </w:rPr>
        <w:t>Цель:</w:t>
      </w:r>
      <w:r w:rsidRPr="00470360">
        <w:t> мониторинг и оценка качества знаний обучающихся 6 класса по изобразительному искусству по теме «Виды изобразительного искусства и основа их образного языка»</w:t>
      </w:r>
      <w:r w:rsidRPr="00470360">
        <w:br/>
      </w:r>
      <w:r w:rsidRPr="00470360">
        <w:rPr>
          <w:b/>
          <w:bCs/>
          <w:bdr w:val="none" w:sz="0" w:space="0" w:color="auto" w:frame="1"/>
        </w:rPr>
        <w:t>Задачи</w:t>
      </w:r>
      <w:r w:rsidRPr="00470360">
        <w:t>:</w:t>
      </w:r>
      <w:proofErr w:type="gramStart"/>
      <w:r w:rsidRPr="00470360">
        <w:br/>
        <w:t>-</w:t>
      </w:r>
      <w:proofErr w:type="gramEnd"/>
      <w:r w:rsidRPr="00470360">
        <w:t>установить уровень знаний обучающихся;</w:t>
      </w:r>
      <w:r w:rsidRPr="00470360">
        <w:br/>
        <w:t>-приучать к анализу воспринимаемой информации;</w:t>
      </w:r>
      <w:r w:rsidRPr="00470360">
        <w:br/>
        <w:t>-формировать культуру работы с тестовым материалом.</w:t>
      </w:r>
      <w:r w:rsidRPr="00470360">
        <w:br/>
      </w:r>
      <w:r w:rsidRPr="00470360">
        <w:br/>
      </w:r>
      <w:r w:rsidRPr="00470360">
        <w:rPr>
          <w:b/>
          <w:bCs/>
          <w:bdr w:val="none" w:sz="0" w:space="0" w:color="auto" w:frame="1"/>
        </w:rPr>
        <w:t>Инструкция:</w:t>
      </w:r>
      <w:r w:rsidRPr="00470360">
        <w:t> из трех вариантов ответа необходимо выбрать один правильный и отметить его галочкой.  </w:t>
      </w:r>
      <w:r w:rsidRPr="00470360">
        <w:br/>
      </w:r>
      <w:r w:rsidRPr="00470360">
        <w:br/>
      </w:r>
      <w:r w:rsidRPr="00470360">
        <w:rPr>
          <w:b/>
          <w:bCs/>
          <w:bdr w:val="none" w:sz="0" w:space="0" w:color="auto" w:frame="1"/>
        </w:rPr>
        <w:t>Вопросы теста.</w:t>
      </w:r>
      <w:r w:rsidRPr="00470360">
        <w:br/>
        <w:t xml:space="preserve">1. </w:t>
      </w:r>
      <w:proofErr w:type="gramStart"/>
      <w:r w:rsidRPr="00470360">
        <w:t>Как называются виды искусства, обладающие видимой формой, связаны с материальной средой, обликом людей и предметов, но не развивающиеся во времени?</w:t>
      </w:r>
      <w:r w:rsidRPr="00470360">
        <w:br/>
        <w:t>а) пространственные или пластические виды искусства;</w:t>
      </w:r>
      <w:r w:rsidRPr="00470360">
        <w:br/>
        <w:t>б) временные виды искусства;</w:t>
      </w:r>
      <w:r w:rsidRPr="00470360">
        <w:br/>
        <w:t>в) пространственно-временные виды искусства.</w:t>
      </w:r>
      <w:r w:rsidRPr="00470360">
        <w:br/>
        <w:t>2.</w:t>
      </w:r>
      <w:proofErr w:type="gramEnd"/>
      <w:r w:rsidRPr="00470360">
        <w:t xml:space="preserve"> Какие виды пространственных искусств относят к группе конструктивных видов искусства?</w:t>
      </w:r>
      <w:r w:rsidRPr="00470360">
        <w:br/>
        <w:t>а) живопись, графика, скульптура;</w:t>
      </w:r>
      <w:r w:rsidRPr="00470360">
        <w:br/>
        <w:t>б) архитектура и дизайн;</w:t>
      </w:r>
      <w:r w:rsidRPr="00470360">
        <w:br/>
        <w:t>в) декоративно-прикладное искусство</w:t>
      </w:r>
      <w:r w:rsidRPr="00470360">
        <w:br/>
        <w:t>3. Перечисли основные виды изобразительного искусства.</w:t>
      </w:r>
      <w:r w:rsidRPr="00470360">
        <w:br/>
        <w:t>а) живопись, графика, скульптура;</w:t>
      </w:r>
      <w:r w:rsidRPr="00470360">
        <w:br/>
        <w:t>б) архитектура и дизайн;</w:t>
      </w:r>
      <w:r w:rsidRPr="00470360">
        <w:br/>
        <w:t>в) живопись, архитектура, скульптура.</w:t>
      </w:r>
      <w:r w:rsidRPr="00470360">
        <w:br/>
        <w:t>4. Как называются прозрачные водяные краски, которые наносят на бумагу тонким слоем, благодаря чему работы выполненные этими красками обладают удивительной легкостью и прозрачностью?</w:t>
      </w:r>
      <w:r w:rsidRPr="00470360">
        <w:br/>
        <w:t>а) гуашь;</w:t>
      </w:r>
      <w:r w:rsidRPr="00470360">
        <w:br/>
        <w:t>б</w:t>
      </w:r>
      <w:proofErr w:type="gramStart"/>
      <w:r w:rsidRPr="00470360">
        <w:t>)т</w:t>
      </w:r>
      <w:proofErr w:type="gramEnd"/>
      <w:r w:rsidRPr="00470360">
        <w:t>емпера;</w:t>
      </w:r>
      <w:r w:rsidRPr="00470360">
        <w:br/>
        <w:t>в) акварель.</w:t>
      </w:r>
      <w:r w:rsidRPr="00470360">
        <w:br/>
        <w:t>5. Назовите основные цвета.</w:t>
      </w:r>
      <w:r w:rsidRPr="00470360">
        <w:br/>
        <w:t>а</w:t>
      </w:r>
      <w:proofErr w:type="gramStart"/>
      <w:r w:rsidRPr="00470360">
        <w:t>)к</w:t>
      </w:r>
      <w:proofErr w:type="gramEnd"/>
      <w:r w:rsidRPr="00470360">
        <w:t>расный, синий, желтый;</w:t>
      </w:r>
      <w:r w:rsidRPr="00470360">
        <w:br/>
        <w:t>б) красный, зеленый, желтый;</w:t>
      </w:r>
      <w:r w:rsidRPr="00470360">
        <w:br/>
        <w:t>в) желтый, оранжевый, синий</w:t>
      </w:r>
      <w:r w:rsidRPr="00470360">
        <w:br/>
        <w:t xml:space="preserve">6. Перечислите цвета радуги </w:t>
      </w:r>
      <w:proofErr w:type="spellStart"/>
      <w:r w:rsidRPr="00470360">
        <w:t>по-порядку</w:t>
      </w:r>
      <w:proofErr w:type="spellEnd"/>
      <w:r w:rsidRPr="00470360">
        <w:t>.</w:t>
      </w:r>
      <w:r w:rsidRPr="00470360">
        <w:br/>
        <w:t>а) красный, желтый, оранжевый, зеленый, голубой, синий, фиолетовый;</w:t>
      </w:r>
      <w:r w:rsidRPr="00470360">
        <w:br/>
        <w:t xml:space="preserve">б) красный, </w:t>
      </w:r>
      <w:proofErr w:type="spellStart"/>
      <w:r w:rsidRPr="00470360">
        <w:t>оранжевый</w:t>
      </w:r>
      <w:proofErr w:type="gramStart"/>
      <w:r w:rsidRPr="00470360">
        <w:t>,ж</w:t>
      </w:r>
      <w:proofErr w:type="gramEnd"/>
      <w:r w:rsidRPr="00470360">
        <w:t>елтый</w:t>
      </w:r>
      <w:proofErr w:type="spellEnd"/>
      <w:r w:rsidRPr="00470360">
        <w:t>, зеленый, голубой, синий, фиолетовый;</w:t>
      </w:r>
      <w:r w:rsidRPr="00470360">
        <w:br/>
        <w:t>в) красный, оранжевый, желтый, голубой, синий, зеленый, фиолетовый.</w:t>
      </w:r>
      <w:r w:rsidRPr="00470360">
        <w:br/>
        <w:t xml:space="preserve">7. </w:t>
      </w:r>
      <w:proofErr w:type="gramStart"/>
      <w:r w:rsidRPr="00470360">
        <w:t>Перечисли теплые цвета.</w:t>
      </w:r>
      <w:r w:rsidRPr="00470360">
        <w:br/>
        <w:t>а) синий, зеленый, фиолетовый;</w:t>
      </w:r>
      <w:r w:rsidRPr="00470360">
        <w:br/>
        <w:t>б) желтый, синий, красный;</w:t>
      </w:r>
      <w:r w:rsidRPr="00470360">
        <w:br/>
        <w:t>в) красный, желтый, оранжевый.</w:t>
      </w:r>
      <w:r w:rsidRPr="00470360">
        <w:br/>
        <w:t>8.</w:t>
      </w:r>
      <w:proofErr w:type="gramEnd"/>
      <w:r w:rsidRPr="00470360">
        <w:t xml:space="preserve"> Как называется рисунок, в котором художник стремится выразить то, что ему кажется интересным?</w:t>
      </w:r>
      <w:r w:rsidRPr="00470360">
        <w:br/>
        <w:t>а) набросок;</w:t>
      </w:r>
      <w:r w:rsidRPr="00470360">
        <w:br/>
        <w:t>б) творческий рисунок;</w:t>
      </w:r>
      <w:r w:rsidRPr="00470360">
        <w:br/>
      </w:r>
      <w:r w:rsidRPr="00470360">
        <w:lastRenderedPageBreak/>
        <w:t>в) учебный рисунок.</w:t>
      </w:r>
      <w:r w:rsidRPr="00470360">
        <w:br/>
        <w:t>9. Как называется цветовой строй произведения, взаимосвязь всех его цветовых элементов?</w:t>
      </w:r>
      <w:r w:rsidRPr="00470360">
        <w:br/>
        <w:t>а) фактура;</w:t>
      </w:r>
      <w:r w:rsidRPr="00470360">
        <w:br/>
        <w:t>б) контраст;</w:t>
      </w:r>
      <w:r w:rsidRPr="00470360">
        <w:br/>
        <w:t>в) колорит.</w:t>
      </w:r>
      <w:r w:rsidRPr="00470360">
        <w:br/>
        <w:t>10. Как называется жанр, посвященный изображению животных во всех видах изобразительного искусства?</w:t>
      </w:r>
      <w:r w:rsidRPr="00470360">
        <w:br/>
        <w:t>а) мифологический жанр;</w:t>
      </w:r>
      <w:r w:rsidRPr="00470360">
        <w:br/>
        <w:t>б) анималистический жанр;</w:t>
      </w:r>
      <w:r w:rsidRPr="00470360">
        <w:br/>
        <w:t>в) батальный жанр.</w:t>
      </w:r>
      <w:r w:rsidRPr="00470360">
        <w:br/>
      </w:r>
      <w:r w:rsidRPr="00470360">
        <w:br/>
      </w:r>
      <w:proofErr w:type="gramStart"/>
      <w:r w:rsidRPr="00470360">
        <w:rPr>
          <w:b/>
          <w:bCs/>
          <w:bdr w:val="none" w:sz="0" w:space="0" w:color="auto" w:frame="1"/>
        </w:rPr>
        <w:t>Ключ к тесту.</w:t>
      </w:r>
      <w:r w:rsidRPr="00470360">
        <w:br/>
        <w:t>1) а; 2)б; 3)а; 4)в; 5)а; 6)б; 7)в; 8)б; 9)в; 10)б</w:t>
      </w:r>
      <w:r w:rsidRPr="00470360">
        <w:br/>
      </w:r>
      <w:proofErr w:type="gramEnd"/>
    </w:p>
    <w:p w:rsidR="000C1F6A" w:rsidRPr="00470360" w:rsidRDefault="000C1F6A" w:rsidP="00F979C5">
      <w:pPr>
        <w:ind w:left="-709" w:firstLine="709"/>
        <w:rPr>
          <w:b/>
        </w:rPr>
      </w:pPr>
    </w:p>
    <w:p w:rsidR="000C1F6A" w:rsidRPr="00470360" w:rsidRDefault="000C1F6A" w:rsidP="000C1F6A">
      <w:pPr>
        <w:rPr>
          <w:b/>
          <w:i/>
        </w:rPr>
      </w:pPr>
    </w:p>
    <w:p w:rsidR="000C1F6A" w:rsidRPr="00470360" w:rsidRDefault="000C1F6A" w:rsidP="000C1F6A"/>
    <w:p w:rsidR="000C1F6A" w:rsidRPr="00470360" w:rsidRDefault="000C1F6A" w:rsidP="000C1F6A"/>
    <w:p w:rsidR="000C1F6A" w:rsidRPr="00470360" w:rsidRDefault="000C1F6A" w:rsidP="000C1F6A"/>
    <w:p w:rsidR="00BC661C" w:rsidRPr="00470360" w:rsidRDefault="000C1F6A">
      <w:r w:rsidRPr="00470360">
        <w:t xml:space="preserve">                                                            </w:t>
      </w:r>
    </w:p>
    <w:p w:rsidR="00BC661C" w:rsidRPr="00470360" w:rsidRDefault="00BC661C"/>
    <w:p w:rsidR="00BC661C" w:rsidRPr="00470360" w:rsidRDefault="00BC661C"/>
    <w:p w:rsidR="00BC661C" w:rsidRPr="00470360" w:rsidRDefault="00BC661C"/>
    <w:p w:rsidR="00BC661C" w:rsidRPr="00470360" w:rsidRDefault="00BC661C"/>
    <w:p w:rsidR="00BC661C" w:rsidRPr="005C68F8" w:rsidRDefault="00BC661C"/>
    <w:p w:rsidR="00BC661C" w:rsidRPr="005C68F8" w:rsidRDefault="00BC661C"/>
    <w:p w:rsidR="00BC661C" w:rsidRPr="005C68F8" w:rsidRDefault="00BC661C"/>
    <w:p w:rsidR="00BC661C" w:rsidRPr="005C68F8" w:rsidRDefault="00BC661C"/>
    <w:p w:rsidR="00BC661C" w:rsidRPr="005C68F8" w:rsidRDefault="00BC661C"/>
    <w:p w:rsidR="00BC661C" w:rsidRPr="005C68F8" w:rsidRDefault="00BC661C"/>
    <w:p w:rsidR="00BC661C" w:rsidRPr="005C68F8" w:rsidRDefault="00BC661C"/>
    <w:p w:rsidR="00BC661C" w:rsidRPr="005C68F8" w:rsidRDefault="00BC661C"/>
    <w:p w:rsidR="00BC661C" w:rsidRPr="005C68F8" w:rsidRDefault="00BC661C"/>
    <w:p w:rsidR="00BC661C" w:rsidRPr="005C68F8" w:rsidRDefault="00BC661C"/>
    <w:p w:rsidR="00BC661C" w:rsidRPr="005C68F8" w:rsidRDefault="00BC661C"/>
    <w:p w:rsidR="00BC661C" w:rsidRPr="005C68F8" w:rsidRDefault="00BC661C"/>
    <w:p w:rsidR="00BC661C" w:rsidRPr="005C68F8" w:rsidRDefault="00BC661C"/>
    <w:p w:rsidR="00BC661C" w:rsidRPr="005C68F8" w:rsidRDefault="00BC661C"/>
    <w:p w:rsidR="00BC661C" w:rsidRPr="005C68F8" w:rsidRDefault="00BC661C"/>
    <w:p w:rsidR="00BC661C" w:rsidRPr="005C68F8" w:rsidRDefault="00BC661C"/>
    <w:p w:rsidR="00BC661C" w:rsidRPr="005C68F8" w:rsidRDefault="00BC661C"/>
    <w:p w:rsidR="00BC661C" w:rsidRPr="005C68F8" w:rsidRDefault="00BC661C"/>
    <w:p w:rsidR="00BC661C" w:rsidRPr="005C68F8" w:rsidRDefault="00BC661C"/>
    <w:p w:rsidR="00BC661C" w:rsidRPr="005C68F8" w:rsidRDefault="00BC661C"/>
    <w:p w:rsidR="00BC661C" w:rsidRPr="005C68F8" w:rsidRDefault="00BC661C"/>
    <w:p w:rsidR="00BC661C" w:rsidRPr="005C68F8" w:rsidRDefault="00BC661C"/>
    <w:p w:rsidR="00BC661C" w:rsidRPr="005C68F8" w:rsidRDefault="00BC661C"/>
    <w:p w:rsidR="00BC661C" w:rsidRPr="005C68F8" w:rsidRDefault="00BC661C" w:rsidP="00BC661C">
      <w:pPr>
        <w:shd w:val="clear" w:color="auto" w:fill="FFFFFF"/>
        <w:spacing w:before="100" w:beforeAutospacing="1" w:after="100" w:afterAutospacing="1"/>
        <w:jc w:val="both"/>
        <w:rPr>
          <w:b/>
          <w:bCs/>
          <w:iCs/>
          <w:color w:val="000000"/>
        </w:rPr>
      </w:pPr>
    </w:p>
    <w:p w:rsidR="00470360" w:rsidRDefault="00470360" w:rsidP="00470360">
      <w:pPr>
        <w:shd w:val="clear" w:color="auto" w:fill="FFFFFF"/>
        <w:spacing w:before="100" w:beforeAutospacing="1" w:after="100" w:afterAutospacing="1"/>
        <w:jc w:val="center"/>
        <w:rPr>
          <w:b/>
          <w:bCs/>
          <w:iCs/>
          <w:color w:val="000000"/>
        </w:rPr>
      </w:pPr>
    </w:p>
    <w:p w:rsidR="00BC661C" w:rsidRPr="005C68F8" w:rsidRDefault="00BC18B1" w:rsidP="00470360">
      <w:pPr>
        <w:shd w:val="clear" w:color="auto" w:fill="FFFFFF"/>
        <w:spacing w:before="100" w:beforeAutospacing="1" w:after="100" w:afterAutospacing="1"/>
        <w:jc w:val="center"/>
        <w:rPr>
          <w:b/>
          <w:color w:val="000000"/>
        </w:rPr>
      </w:pPr>
      <w:r>
        <w:rPr>
          <w:b/>
          <w:bCs/>
          <w:iCs/>
          <w:color w:val="000000"/>
        </w:rPr>
        <w:lastRenderedPageBreak/>
        <w:t>Олимпиадные задания</w:t>
      </w:r>
      <w:r w:rsidR="00BC661C" w:rsidRPr="005C68F8">
        <w:rPr>
          <w:b/>
          <w:bCs/>
          <w:iCs/>
          <w:color w:val="000000"/>
        </w:rPr>
        <w:t xml:space="preserve"> « Из</w:t>
      </w:r>
      <w:r>
        <w:rPr>
          <w:b/>
          <w:bCs/>
          <w:iCs/>
          <w:color w:val="000000"/>
        </w:rPr>
        <w:t>образительное искусство»   7 класс</w:t>
      </w:r>
    </w:p>
    <w:p w:rsidR="00BC661C" w:rsidRPr="005C68F8" w:rsidRDefault="00BC661C" w:rsidP="00470360">
      <w:pPr>
        <w:shd w:val="clear" w:color="auto" w:fill="FFFFFF"/>
        <w:spacing w:before="100" w:beforeAutospacing="1" w:after="100" w:afterAutospacing="1"/>
        <w:ind w:left="720" w:hanging="360"/>
        <w:jc w:val="both"/>
        <w:rPr>
          <w:b/>
          <w:color w:val="000000"/>
        </w:rPr>
      </w:pPr>
      <w:r w:rsidRPr="005C68F8">
        <w:rPr>
          <w:b/>
          <w:color w:val="000000"/>
        </w:rPr>
        <w:t>1.​ </w:t>
      </w:r>
      <w:r w:rsidRPr="005C68F8">
        <w:rPr>
          <w:b/>
          <w:iCs/>
          <w:color w:val="000000"/>
        </w:rPr>
        <w:t>Цель – выявление уровня освоения предметных образовательных результатов в соответствии с требованиями ООП и стандарта.</w:t>
      </w:r>
    </w:p>
    <w:p w:rsidR="00BC661C" w:rsidRPr="005C68F8" w:rsidRDefault="00BC661C" w:rsidP="00470360">
      <w:pPr>
        <w:shd w:val="clear" w:color="auto" w:fill="FFFFFF"/>
        <w:spacing w:before="100" w:beforeAutospacing="1" w:after="100" w:afterAutospacing="1"/>
        <w:ind w:left="720" w:hanging="360"/>
        <w:jc w:val="both"/>
        <w:rPr>
          <w:b/>
          <w:color w:val="000000"/>
        </w:rPr>
      </w:pPr>
      <w:r w:rsidRPr="005C68F8">
        <w:rPr>
          <w:b/>
          <w:color w:val="000000"/>
        </w:rPr>
        <w:t>2.​ </w:t>
      </w:r>
      <w:r w:rsidRPr="005C68F8">
        <w:rPr>
          <w:b/>
          <w:iCs/>
          <w:color w:val="000000"/>
        </w:rPr>
        <w:t>Распределение заданий по проверяемым предметным способам действия.</w:t>
      </w:r>
    </w:p>
    <w:p w:rsidR="00BC661C" w:rsidRPr="005C68F8" w:rsidRDefault="00BC661C" w:rsidP="00BC661C">
      <w:pPr>
        <w:jc w:val="center"/>
        <w:rPr>
          <w:b/>
        </w:rPr>
      </w:pPr>
      <w:r w:rsidRPr="005C68F8">
        <w:rPr>
          <w:b/>
        </w:rPr>
        <w:t>Тема года: «Изобразительное искусство в жизни человека»</w:t>
      </w:r>
    </w:p>
    <w:p w:rsidR="00BC661C" w:rsidRPr="005C68F8" w:rsidRDefault="00BC661C" w:rsidP="00BC661C">
      <w:pPr>
        <w:jc w:val="center"/>
        <w:rPr>
          <w:b/>
        </w:rPr>
      </w:pPr>
    </w:p>
    <w:tbl>
      <w:tblPr>
        <w:tblW w:w="0" w:type="auto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2"/>
        <w:gridCol w:w="3071"/>
        <w:gridCol w:w="846"/>
        <w:gridCol w:w="732"/>
        <w:gridCol w:w="960"/>
        <w:gridCol w:w="864"/>
        <w:gridCol w:w="1290"/>
      </w:tblGrid>
      <w:tr w:rsidR="00BC661C" w:rsidRPr="005C68F8" w:rsidTr="00470360">
        <w:tc>
          <w:tcPr>
            <w:tcW w:w="1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C661C" w:rsidRPr="005C68F8" w:rsidRDefault="00BC661C" w:rsidP="00BC661C">
            <w:pPr>
              <w:spacing w:before="100" w:beforeAutospacing="1" w:after="100" w:afterAutospacing="1"/>
              <w:jc w:val="center"/>
              <w:rPr>
                <w:b/>
                <w:color w:val="000000"/>
                <w:sz w:val="32"/>
                <w:szCs w:val="32"/>
                <w:vertAlign w:val="subscript"/>
              </w:rPr>
            </w:pPr>
            <w:r w:rsidRPr="005C68F8">
              <w:rPr>
                <w:b/>
                <w:iCs/>
                <w:color w:val="000000"/>
                <w:sz w:val="32"/>
                <w:szCs w:val="32"/>
                <w:vertAlign w:val="subscript"/>
              </w:rPr>
              <w:t>Блок</w:t>
            </w:r>
            <w:r w:rsidRPr="005C68F8">
              <w:rPr>
                <w:b/>
                <w:color w:val="000000"/>
                <w:sz w:val="32"/>
                <w:szCs w:val="32"/>
                <w:vertAlign w:val="subscript"/>
              </w:rPr>
              <w:br/>
            </w:r>
            <w:r w:rsidRPr="005C68F8">
              <w:rPr>
                <w:b/>
                <w:iCs/>
                <w:color w:val="000000"/>
                <w:sz w:val="32"/>
                <w:szCs w:val="32"/>
                <w:vertAlign w:val="subscript"/>
              </w:rPr>
              <w:t>содержания</w:t>
            </w:r>
          </w:p>
        </w:tc>
        <w:tc>
          <w:tcPr>
            <w:tcW w:w="3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C661C" w:rsidRPr="005C68F8" w:rsidRDefault="00BC661C" w:rsidP="00BC661C">
            <w:pPr>
              <w:spacing w:before="100" w:beforeAutospacing="1" w:after="100" w:afterAutospacing="1"/>
              <w:jc w:val="center"/>
              <w:rPr>
                <w:b/>
                <w:color w:val="000000"/>
                <w:sz w:val="32"/>
                <w:szCs w:val="32"/>
                <w:vertAlign w:val="subscript"/>
              </w:rPr>
            </w:pPr>
            <w:r w:rsidRPr="005C68F8">
              <w:rPr>
                <w:b/>
                <w:iCs/>
                <w:color w:val="000000"/>
                <w:sz w:val="32"/>
                <w:szCs w:val="32"/>
                <w:vertAlign w:val="subscript"/>
              </w:rPr>
              <w:t>Проверяемое умение и способы действия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C661C" w:rsidRPr="005C68F8" w:rsidRDefault="00BC661C" w:rsidP="00BC661C">
            <w:pPr>
              <w:spacing w:before="100" w:beforeAutospacing="1" w:after="100" w:afterAutospacing="1"/>
              <w:jc w:val="center"/>
              <w:rPr>
                <w:b/>
                <w:color w:val="000000"/>
                <w:sz w:val="32"/>
                <w:szCs w:val="32"/>
                <w:vertAlign w:val="subscript"/>
              </w:rPr>
            </w:pPr>
            <w:r w:rsidRPr="005C68F8">
              <w:rPr>
                <w:b/>
                <w:iCs/>
                <w:color w:val="000000"/>
                <w:sz w:val="32"/>
                <w:szCs w:val="32"/>
                <w:vertAlign w:val="subscript"/>
              </w:rPr>
              <w:t>Количество заданий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C661C" w:rsidRPr="005C68F8" w:rsidRDefault="00BC661C" w:rsidP="00BC661C">
            <w:pPr>
              <w:spacing w:before="100" w:beforeAutospacing="1" w:after="100" w:afterAutospacing="1"/>
              <w:jc w:val="center"/>
              <w:rPr>
                <w:b/>
                <w:color w:val="000000"/>
                <w:sz w:val="32"/>
                <w:szCs w:val="32"/>
                <w:vertAlign w:val="subscript"/>
              </w:rPr>
            </w:pPr>
            <w:r w:rsidRPr="005C68F8">
              <w:rPr>
                <w:b/>
                <w:iCs/>
                <w:color w:val="000000"/>
                <w:sz w:val="32"/>
                <w:szCs w:val="32"/>
                <w:vertAlign w:val="subscript"/>
              </w:rPr>
              <w:t>Номера заданий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C661C" w:rsidRPr="005C68F8" w:rsidRDefault="00BC661C" w:rsidP="00BC661C">
            <w:pPr>
              <w:spacing w:before="100" w:beforeAutospacing="1" w:after="100" w:afterAutospacing="1"/>
              <w:jc w:val="center"/>
              <w:rPr>
                <w:b/>
                <w:color w:val="000000"/>
                <w:sz w:val="32"/>
                <w:szCs w:val="32"/>
                <w:vertAlign w:val="subscript"/>
              </w:rPr>
            </w:pPr>
            <w:r w:rsidRPr="005C68F8">
              <w:rPr>
                <w:b/>
                <w:iCs/>
                <w:color w:val="000000"/>
                <w:sz w:val="32"/>
                <w:szCs w:val="32"/>
                <w:vertAlign w:val="subscript"/>
              </w:rPr>
              <w:t>Уровень сложности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C661C" w:rsidRPr="005C68F8" w:rsidRDefault="00BC661C" w:rsidP="00BC661C">
            <w:pPr>
              <w:spacing w:before="100" w:beforeAutospacing="1" w:after="100" w:afterAutospacing="1"/>
              <w:jc w:val="center"/>
              <w:rPr>
                <w:b/>
                <w:color w:val="000000"/>
                <w:sz w:val="32"/>
                <w:szCs w:val="32"/>
                <w:vertAlign w:val="subscript"/>
              </w:rPr>
            </w:pPr>
            <w:r w:rsidRPr="005C68F8">
              <w:rPr>
                <w:b/>
                <w:iCs/>
                <w:color w:val="000000"/>
                <w:sz w:val="32"/>
                <w:szCs w:val="32"/>
                <w:vertAlign w:val="subscript"/>
              </w:rPr>
              <w:t>Тип задания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C661C" w:rsidRPr="005C68F8" w:rsidRDefault="00BC661C" w:rsidP="00BC661C">
            <w:pPr>
              <w:spacing w:before="100" w:beforeAutospacing="1" w:after="100" w:afterAutospacing="1"/>
              <w:jc w:val="center"/>
              <w:rPr>
                <w:b/>
                <w:color w:val="000000"/>
                <w:sz w:val="32"/>
                <w:szCs w:val="32"/>
                <w:vertAlign w:val="subscript"/>
              </w:rPr>
            </w:pPr>
            <w:r w:rsidRPr="005C68F8">
              <w:rPr>
                <w:b/>
                <w:iCs/>
                <w:color w:val="000000"/>
                <w:sz w:val="32"/>
                <w:szCs w:val="32"/>
                <w:vertAlign w:val="subscript"/>
              </w:rPr>
              <w:t>Максимальный балл за каждое задание</w:t>
            </w:r>
          </w:p>
        </w:tc>
      </w:tr>
      <w:tr w:rsidR="00BC661C" w:rsidRPr="005C68F8" w:rsidTr="00470360">
        <w:tc>
          <w:tcPr>
            <w:tcW w:w="1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C661C" w:rsidRPr="005C68F8" w:rsidRDefault="00BC661C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t>Изображение фигуры человека и образ человека</w:t>
            </w:r>
          </w:p>
        </w:tc>
        <w:tc>
          <w:tcPr>
            <w:tcW w:w="3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93D3D" w:rsidRPr="005C68F8" w:rsidRDefault="00593D3D" w:rsidP="00593D3D">
            <w:pPr>
              <w:jc w:val="both"/>
              <w:rPr>
                <w:rFonts w:eastAsia="Calibri"/>
                <w:color w:val="000000"/>
                <w:lang w:eastAsia="en-US"/>
              </w:rPr>
            </w:pPr>
            <w:r w:rsidRPr="005C68F8">
              <w:rPr>
                <w:rFonts w:eastAsia="Calibri"/>
                <w:b/>
                <w:bCs/>
                <w:color w:val="000000"/>
                <w:lang w:eastAsia="en-US"/>
              </w:rPr>
              <w:t>Овладевать </w:t>
            </w:r>
            <w:r w:rsidRPr="005C68F8">
              <w:rPr>
                <w:rFonts w:eastAsia="Calibri"/>
                <w:color w:val="000000"/>
                <w:lang w:eastAsia="en-US"/>
              </w:rPr>
              <w:t>приемами выразитель</w:t>
            </w:r>
            <w:r w:rsidRPr="005C68F8">
              <w:rPr>
                <w:rFonts w:eastAsia="Calibri"/>
                <w:color w:val="000000"/>
                <w:lang w:eastAsia="en-US"/>
              </w:rPr>
              <w:softHyphen/>
              <w:t>ности при работе с натуры над наброс</w:t>
            </w:r>
            <w:r w:rsidRPr="005C68F8">
              <w:rPr>
                <w:rFonts w:eastAsia="Calibri"/>
                <w:color w:val="000000"/>
                <w:lang w:eastAsia="en-US"/>
              </w:rPr>
              <w:softHyphen/>
              <w:t>ками и зарисовками фигуры человека, используя разнообразные графические материалы.</w:t>
            </w:r>
          </w:p>
          <w:p w:rsidR="00470360" w:rsidRDefault="00593D3D" w:rsidP="00593D3D">
            <w:pPr>
              <w:jc w:val="both"/>
              <w:rPr>
                <w:rFonts w:eastAsia="Calibri"/>
                <w:color w:val="000000"/>
                <w:lang w:eastAsia="en-US"/>
              </w:rPr>
            </w:pPr>
            <w:r w:rsidRPr="005C68F8">
              <w:rPr>
                <w:rFonts w:eastAsia="Calibri"/>
                <w:b/>
                <w:bCs/>
                <w:color w:val="000000"/>
                <w:lang w:eastAsia="en-US"/>
              </w:rPr>
              <w:t>Приобретать представление </w:t>
            </w:r>
            <w:r w:rsidRPr="005C68F8">
              <w:rPr>
                <w:rFonts w:eastAsia="Calibri"/>
                <w:color w:val="000000"/>
                <w:lang w:eastAsia="en-US"/>
              </w:rPr>
              <w:t>о за</w:t>
            </w:r>
            <w:r w:rsidRPr="005C68F8">
              <w:rPr>
                <w:rFonts w:eastAsia="Calibri"/>
                <w:color w:val="000000"/>
                <w:lang w:eastAsia="en-US"/>
              </w:rPr>
              <w:softHyphen/>
              <w:t>дачах и приемах образного обобщения сложной формы, о подчинен</w:t>
            </w:r>
            <w:r w:rsidR="00470360">
              <w:rPr>
                <w:rFonts w:eastAsia="Calibri"/>
                <w:color w:val="000000"/>
                <w:lang w:eastAsia="en-US"/>
              </w:rPr>
              <w:t xml:space="preserve">ии детали целому </w:t>
            </w:r>
          </w:p>
          <w:p w:rsidR="00593D3D" w:rsidRPr="005C68F8" w:rsidRDefault="00593D3D" w:rsidP="00593D3D">
            <w:pPr>
              <w:jc w:val="both"/>
              <w:rPr>
                <w:rFonts w:eastAsia="Calibri"/>
                <w:color w:val="000000"/>
                <w:lang w:eastAsia="en-US"/>
              </w:rPr>
            </w:pPr>
            <w:r w:rsidRPr="005C68F8">
              <w:rPr>
                <w:rFonts w:eastAsia="Calibri"/>
                <w:b/>
                <w:bCs/>
                <w:color w:val="000000"/>
                <w:lang w:eastAsia="en-US"/>
              </w:rPr>
              <w:t>Получать представление</w:t>
            </w:r>
            <w:r w:rsidRPr="005C68F8">
              <w:rPr>
                <w:rFonts w:eastAsia="Calibri"/>
                <w:color w:val="000000"/>
                <w:lang w:eastAsia="en-US"/>
              </w:rPr>
              <w:t> о проблеме выявления в изобразительном искусстве соотношения духовной и внешней красоты человека.</w:t>
            </w:r>
          </w:p>
          <w:p w:rsidR="00BC661C" w:rsidRPr="005C68F8" w:rsidRDefault="00593D3D" w:rsidP="00593D3D">
            <w:pPr>
              <w:spacing w:before="100" w:beforeAutospacing="1" w:after="100" w:afterAutospacing="1"/>
              <w:jc w:val="center"/>
              <w:rPr>
                <w:rFonts w:eastAsia="Calibri"/>
                <w:color w:val="000000"/>
                <w:lang w:eastAsia="en-US"/>
              </w:rPr>
            </w:pPr>
            <w:r w:rsidRPr="005C68F8">
              <w:rPr>
                <w:rFonts w:eastAsia="Calibri"/>
                <w:b/>
                <w:bCs/>
                <w:color w:val="000000"/>
                <w:lang w:eastAsia="en-US"/>
              </w:rPr>
              <w:t>Осознавать</w:t>
            </w:r>
            <w:r w:rsidRPr="005C68F8">
              <w:rPr>
                <w:rFonts w:eastAsia="Calibri"/>
                <w:color w:val="000000"/>
                <w:lang w:eastAsia="en-US"/>
              </w:rPr>
              <w:t> значение изобразительного искусства в создании культурного контекста ме</w:t>
            </w:r>
            <w:r w:rsidR="00470360">
              <w:rPr>
                <w:rFonts w:eastAsia="Calibri"/>
                <w:color w:val="000000"/>
                <w:lang w:eastAsia="en-US"/>
              </w:rPr>
              <w:t>жду поколениями, между людьми.</w:t>
            </w:r>
          </w:p>
          <w:p w:rsidR="00593D3D" w:rsidRPr="005C68F8" w:rsidRDefault="00593D3D" w:rsidP="00593D3D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C661C" w:rsidRPr="005C68F8" w:rsidRDefault="00BC661C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2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C661C" w:rsidRPr="005C68F8" w:rsidRDefault="00BC661C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1,2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C661C" w:rsidRPr="005C68F8" w:rsidRDefault="00BC661C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Базовый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C661C" w:rsidRPr="005C68F8" w:rsidRDefault="00BC661C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Ответ на вопрос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C661C" w:rsidRPr="005C68F8" w:rsidRDefault="00BC661C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1</w:t>
            </w:r>
          </w:p>
        </w:tc>
      </w:tr>
      <w:tr w:rsidR="00BC661C" w:rsidRPr="005C68F8" w:rsidTr="00470360">
        <w:tc>
          <w:tcPr>
            <w:tcW w:w="1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C661C" w:rsidRPr="005C68F8" w:rsidRDefault="00593D3D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t xml:space="preserve">Поэзия повседневности  </w:t>
            </w:r>
          </w:p>
        </w:tc>
        <w:tc>
          <w:tcPr>
            <w:tcW w:w="3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93D3D" w:rsidRPr="005C68F8" w:rsidRDefault="00593D3D" w:rsidP="00593D3D">
            <w:pPr>
              <w:jc w:val="both"/>
              <w:rPr>
                <w:rFonts w:eastAsia="Calibri"/>
                <w:color w:val="000000"/>
                <w:lang w:eastAsia="en-US"/>
              </w:rPr>
            </w:pPr>
            <w:r w:rsidRPr="005C68F8">
              <w:rPr>
                <w:rFonts w:eastAsia="Calibri"/>
                <w:b/>
                <w:bCs/>
                <w:color w:val="000000"/>
                <w:lang w:eastAsia="en-US"/>
              </w:rPr>
              <w:t>Характеризовать </w:t>
            </w:r>
            <w:r w:rsidRPr="005C68F8">
              <w:rPr>
                <w:rFonts w:eastAsia="Calibri"/>
                <w:color w:val="000000"/>
                <w:lang w:eastAsia="en-US"/>
              </w:rPr>
              <w:t>сюжетно-тематическую картину как обобщенный и це</w:t>
            </w:r>
            <w:r w:rsidRPr="005C68F8">
              <w:rPr>
                <w:rFonts w:eastAsia="Calibri"/>
                <w:color w:val="000000"/>
                <w:lang w:eastAsia="en-US"/>
              </w:rPr>
              <w:softHyphen/>
              <w:t>лостный образ, как результат наблюде</w:t>
            </w:r>
            <w:r w:rsidRPr="005C68F8">
              <w:rPr>
                <w:rFonts w:eastAsia="Calibri"/>
                <w:color w:val="000000"/>
                <w:lang w:eastAsia="en-US"/>
              </w:rPr>
              <w:softHyphen/>
              <w:t>ний и размышлений художника над жизнью.</w:t>
            </w:r>
          </w:p>
          <w:p w:rsidR="00BC661C" w:rsidRPr="005C68F8" w:rsidRDefault="00593D3D" w:rsidP="00593D3D">
            <w:pPr>
              <w:jc w:val="both"/>
              <w:rPr>
                <w:b/>
                <w:iCs/>
                <w:color w:val="000000"/>
              </w:rPr>
            </w:pPr>
            <w:r w:rsidRPr="005C68F8">
              <w:rPr>
                <w:rFonts w:eastAsia="Calibri"/>
                <w:b/>
                <w:bCs/>
                <w:color w:val="000000"/>
                <w:lang w:eastAsia="en-US"/>
              </w:rPr>
              <w:t>Объяснять </w:t>
            </w:r>
            <w:r w:rsidRPr="005C68F8">
              <w:rPr>
                <w:rFonts w:eastAsia="Calibri"/>
                <w:color w:val="000000"/>
                <w:lang w:eastAsia="en-US"/>
              </w:rPr>
              <w:t>понятия «тема», «содер</w:t>
            </w:r>
            <w:r w:rsidRPr="005C68F8">
              <w:rPr>
                <w:rFonts w:eastAsia="Calibri"/>
                <w:color w:val="000000"/>
                <w:lang w:eastAsia="en-US"/>
              </w:rPr>
              <w:softHyphen/>
              <w:t>жание», «сюжет» в произведениях стан</w:t>
            </w:r>
            <w:r w:rsidRPr="005C68F8">
              <w:rPr>
                <w:rFonts w:eastAsia="Calibri"/>
                <w:color w:val="000000"/>
                <w:lang w:eastAsia="en-US"/>
              </w:rPr>
              <w:softHyphen/>
              <w:t>ковой живописи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C661C" w:rsidRPr="005C68F8" w:rsidRDefault="00D119B9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2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C661C" w:rsidRPr="005C68F8" w:rsidRDefault="00D119B9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3,4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C661C" w:rsidRPr="005C68F8" w:rsidRDefault="00BC661C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Базовый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C661C" w:rsidRPr="005C68F8" w:rsidRDefault="00BC661C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Ответ на вопрос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C661C" w:rsidRPr="005C68F8" w:rsidRDefault="00BC661C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1</w:t>
            </w:r>
          </w:p>
        </w:tc>
      </w:tr>
      <w:tr w:rsidR="00BC661C" w:rsidRPr="005C68F8" w:rsidTr="00470360">
        <w:tc>
          <w:tcPr>
            <w:tcW w:w="1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C661C" w:rsidRPr="005C68F8" w:rsidRDefault="00593D3D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Cs/>
                <w:color w:val="000000"/>
              </w:rPr>
              <w:t xml:space="preserve">Великие темы </w:t>
            </w:r>
            <w:r w:rsidRPr="005C68F8">
              <w:rPr>
                <w:bCs/>
                <w:color w:val="000000"/>
              </w:rPr>
              <w:lastRenderedPageBreak/>
              <w:t>жизни</w:t>
            </w:r>
          </w:p>
        </w:tc>
        <w:tc>
          <w:tcPr>
            <w:tcW w:w="3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93D3D" w:rsidRPr="005C68F8" w:rsidRDefault="00593D3D" w:rsidP="00593D3D">
            <w:pPr>
              <w:jc w:val="both"/>
              <w:rPr>
                <w:rFonts w:eastAsia="Calibri"/>
                <w:color w:val="000000"/>
                <w:lang w:eastAsia="en-US"/>
              </w:rPr>
            </w:pPr>
            <w:r w:rsidRPr="005C68F8">
              <w:rPr>
                <w:rFonts w:eastAsia="Calibri"/>
                <w:b/>
                <w:bCs/>
                <w:color w:val="000000"/>
                <w:lang w:eastAsia="en-US"/>
              </w:rPr>
              <w:lastRenderedPageBreak/>
              <w:t>Характеризовать </w:t>
            </w:r>
            <w:r w:rsidRPr="005C68F8">
              <w:rPr>
                <w:rFonts w:eastAsia="Calibri"/>
                <w:color w:val="000000"/>
                <w:lang w:eastAsia="en-US"/>
              </w:rPr>
              <w:t xml:space="preserve">роль </w:t>
            </w:r>
            <w:r w:rsidRPr="005C68F8">
              <w:rPr>
                <w:rFonts w:eastAsia="Calibri"/>
                <w:color w:val="000000"/>
                <w:lang w:eastAsia="en-US"/>
              </w:rPr>
              <w:lastRenderedPageBreak/>
              <w:t>монумен</w:t>
            </w:r>
            <w:r w:rsidRPr="005C68F8">
              <w:rPr>
                <w:rFonts w:eastAsia="Calibri"/>
                <w:color w:val="000000"/>
                <w:lang w:eastAsia="en-US"/>
              </w:rPr>
              <w:softHyphen/>
              <w:t>тальных памятников в жизни общества.</w:t>
            </w:r>
          </w:p>
          <w:p w:rsidR="00593D3D" w:rsidRPr="005C68F8" w:rsidRDefault="00593D3D" w:rsidP="00593D3D">
            <w:pPr>
              <w:jc w:val="both"/>
              <w:rPr>
                <w:rFonts w:eastAsia="Calibri"/>
                <w:color w:val="000000"/>
                <w:lang w:eastAsia="en-US"/>
              </w:rPr>
            </w:pPr>
            <w:r w:rsidRPr="005C68F8">
              <w:rPr>
                <w:rFonts w:eastAsia="Calibri"/>
                <w:b/>
                <w:bCs/>
                <w:color w:val="000000"/>
                <w:lang w:eastAsia="en-US"/>
              </w:rPr>
              <w:t>Уметь называть </w:t>
            </w:r>
            <w:r w:rsidRPr="005C68F8">
              <w:rPr>
                <w:rFonts w:eastAsia="Calibri"/>
                <w:color w:val="000000"/>
                <w:lang w:eastAsia="en-US"/>
              </w:rPr>
              <w:t>и </w:t>
            </w:r>
            <w:r w:rsidRPr="005C68F8">
              <w:rPr>
                <w:rFonts w:eastAsia="Calibri"/>
                <w:b/>
                <w:bCs/>
                <w:color w:val="000000"/>
                <w:lang w:eastAsia="en-US"/>
              </w:rPr>
              <w:t>узнавать </w:t>
            </w:r>
            <w:r w:rsidR="00470360">
              <w:rPr>
                <w:rFonts w:eastAsia="Calibri"/>
                <w:color w:val="000000"/>
                <w:lang w:eastAsia="en-US"/>
              </w:rPr>
              <w:t>наибо</w:t>
            </w:r>
            <w:r w:rsidR="00470360">
              <w:rPr>
                <w:rFonts w:eastAsia="Calibri"/>
                <w:color w:val="000000"/>
                <w:lang w:eastAsia="en-US"/>
              </w:rPr>
              <w:softHyphen/>
              <w:t xml:space="preserve">лее </w:t>
            </w:r>
            <w:r w:rsidRPr="005C68F8">
              <w:rPr>
                <w:rFonts w:eastAsia="Calibri"/>
                <w:color w:val="000000"/>
                <w:lang w:eastAsia="en-US"/>
              </w:rPr>
              <w:t>значимые памятники, </w:t>
            </w:r>
            <w:r w:rsidRPr="005C68F8">
              <w:rPr>
                <w:rFonts w:eastAsia="Calibri"/>
                <w:b/>
                <w:bCs/>
                <w:color w:val="000000"/>
                <w:lang w:eastAsia="en-US"/>
              </w:rPr>
              <w:t>знать </w:t>
            </w:r>
            <w:r w:rsidRPr="005C68F8">
              <w:rPr>
                <w:rFonts w:eastAsia="Calibri"/>
                <w:color w:val="000000"/>
                <w:lang w:eastAsia="en-US"/>
              </w:rPr>
              <w:t>их ав</w:t>
            </w:r>
            <w:r w:rsidRPr="005C68F8">
              <w:rPr>
                <w:rFonts w:eastAsia="Calibri"/>
                <w:color w:val="000000"/>
                <w:lang w:eastAsia="en-US"/>
              </w:rPr>
              <w:softHyphen/>
              <w:t>торов и объяснять назначение этих мо</w:t>
            </w:r>
            <w:r w:rsidRPr="005C68F8">
              <w:rPr>
                <w:rFonts w:eastAsia="Calibri"/>
                <w:color w:val="000000"/>
                <w:lang w:eastAsia="en-US"/>
              </w:rPr>
              <w:softHyphen/>
              <w:t>нументов.</w:t>
            </w:r>
          </w:p>
          <w:p w:rsidR="00BC661C" w:rsidRPr="005C68F8" w:rsidRDefault="00BC661C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C661C" w:rsidRPr="005C68F8" w:rsidRDefault="00D119B9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lastRenderedPageBreak/>
              <w:t>3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C661C" w:rsidRPr="005C68F8" w:rsidRDefault="00D119B9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5,</w:t>
            </w:r>
            <w:r w:rsidR="00BC661C" w:rsidRPr="005C68F8">
              <w:rPr>
                <w:b/>
                <w:iCs/>
                <w:color w:val="000000"/>
              </w:rPr>
              <w:t>6,7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C661C" w:rsidRPr="005C68F8" w:rsidRDefault="00BC661C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Базовы</w:t>
            </w:r>
            <w:r w:rsidRPr="005C68F8">
              <w:rPr>
                <w:b/>
                <w:iCs/>
                <w:color w:val="000000"/>
              </w:rPr>
              <w:lastRenderedPageBreak/>
              <w:t>й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C661C" w:rsidRPr="005C68F8" w:rsidRDefault="00BC661C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lastRenderedPageBreak/>
              <w:t xml:space="preserve">Ответ </w:t>
            </w:r>
            <w:r w:rsidRPr="005C68F8">
              <w:rPr>
                <w:b/>
                <w:iCs/>
                <w:color w:val="000000"/>
              </w:rPr>
              <w:lastRenderedPageBreak/>
              <w:t>на вопрос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C661C" w:rsidRPr="005C68F8" w:rsidRDefault="00BC661C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lastRenderedPageBreak/>
              <w:t>1</w:t>
            </w:r>
          </w:p>
        </w:tc>
      </w:tr>
      <w:tr w:rsidR="00BC661C" w:rsidRPr="005C68F8" w:rsidTr="00470360">
        <w:tc>
          <w:tcPr>
            <w:tcW w:w="1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C661C" w:rsidRPr="005C68F8" w:rsidRDefault="00593D3D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Cs/>
                <w:color w:val="000000"/>
              </w:rPr>
              <w:lastRenderedPageBreak/>
              <w:t>Реальность жизни и художественный образ</w:t>
            </w:r>
          </w:p>
        </w:tc>
        <w:tc>
          <w:tcPr>
            <w:tcW w:w="3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93D3D" w:rsidRPr="005C68F8" w:rsidRDefault="00593D3D" w:rsidP="00470360">
            <w:pPr>
              <w:rPr>
                <w:rFonts w:eastAsia="Calibri"/>
                <w:color w:val="000000"/>
                <w:lang w:eastAsia="en-US"/>
              </w:rPr>
            </w:pPr>
            <w:r w:rsidRPr="005C68F8">
              <w:rPr>
                <w:rFonts w:eastAsia="Calibri"/>
                <w:b/>
                <w:bCs/>
                <w:color w:val="000000"/>
                <w:lang w:eastAsia="en-US"/>
              </w:rPr>
              <w:t>Объяснять </w:t>
            </w:r>
            <w:r w:rsidRPr="005C68F8">
              <w:rPr>
                <w:rFonts w:eastAsia="Calibri"/>
                <w:color w:val="000000"/>
                <w:lang w:eastAsia="en-US"/>
              </w:rPr>
              <w:t>роль конструктивного, изобразительного и декоративного начал в живописи, графике и скульптуре.</w:t>
            </w:r>
          </w:p>
          <w:p w:rsidR="00593D3D" w:rsidRPr="005C68F8" w:rsidRDefault="00593D3D" w:rsidP="00470360">
            <w:pPr>
              <w:rPr>
                <w:rFonts w:eastAsia="Calibri"/>
                <w:color w:val="000000"/>
                <w:lang w:eastAsia="en-US"/>
              </w:rPr>
            </w:pPr>
            <w:r w:rsidRPr="005C68F8">
              <w:rPr>
                <w:rFonts w:eastAsia="Calibri"/>
                <w:b/>
                <w:bCs/>
                <w:color w:val="000000"/>
                <w:lang w:eastAsia="en-US"/>
              </w:rPr>
              <w:t>Характеризовать </w:t>
            </w:r>
            <w:r w:rsidRPr="005C68F8">
              <w:rPr>
                <w:rFonts w:eastAsia="Calibri"/>
                <w:color w:val="000000"/>
                <w:lang w:eastAsia="en-US"/>
              </w:rPr>
              <w:t>временные и про</w:t>
            </w:r>
            <w:r w:rsidRPr="005C68F8">
              <w:rPr>
                <w:rFonts w:eastAsia="Calibri"/>
                <w:color w:val="000000"/>
                <w:lang w:eastAsia="en-US"/>
              </w:rPr>
              <w:softHyphen/>
              <w:t>странственные искусства.</w:t>
            </w:r>
          </w:p>
          <w:p w:rsidR="00BC661C" w:rsidRPr="005C68F8" w:rsidRDefault="00593D3D" w:rsidP="00470360">
            <w:pPr>
              <w:spacing w:before="100" w:beforeAutospacing="1" w:after="100" w:afterAutospacing="1"/>
              <w:rPr>
                <w:b/>
                <w:iCs/>
                <w:color w:val="000000"/>
              </w:rPr>
            </w:pPr>
            <w:r w:rsidRPr="005C68F8">
              <w:rPr>
                <w:rFonts w:eastAsia="Calibri"/>
                <w:b/>
                <w:bCs/>
                <w:color w:val="000000"/>
                <w:lang w:eastAsia="en-US"/>
              </w:rPr>
              <w:t>Понимать </w:t>
            </w:r>
            <w:r w:rsidRPr="005C68F8">
              <w:rPr>
                <w:rFonts w:eastAsia="Calibri"/>
                <w:color w:val="000000"/>
                <w:lang w:eastAsia="en-US"/>
              </w:rPr>
              <w:t>разницу между реаль</w:t>
            </w:r>
            <w:r w:rsidRPr="005C68F8">
              <w:rPr>
                <w:rFonts w:eastAsia="Calibri"/>
                <w:color w:val="000000"/>
                <w:lang w:eastAsia="en-US"/>
              </w:rPr>
              <w:softHyphen/>
              <w:t>ностью и художественным образом, значение и условность художественно</w:t>
            </w:r>
            <w:r w:rsidRPr="005C68F8">
              <w:rPr>
                <w:rFonts w:eastAsia="Calibri"/>
                <w:color w:val="000000"/>
                <w:lang w:eastAsia="en-US"/>
              </w:rPr>
              <w:softHyphen/>
              <w:t>го образа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C661C" w:rsidRPr="005C68F8" w:rsidRDefault="00BC661C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3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C661C" w:rsidRPr="005C68F8" w:rsidRDefault="00BC661C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8,9,10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C661C" w:rsidRPr="005C68F8" w:rsidRDefault="00BC661C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Базовый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C661C" w:rsidRPr="005C68F8" w:rsidRDefault="00BC661C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Ответ на вопрос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C661C" w:rsidRPr="005C68F8" w:rsidRDefault="00BC661C" w:rsidP="00BC661C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1</w:t>
            </w:r>
          </w:p>
        </w:tc>
      </w:tr>
    </w:tbl>
    <w:p w:rsidR="00BC661C" w:rsidRPr="005C68F8" w:rsidRDefault="00BC661C"/>
    <w:p w:rsidR="00BC661C" w:rsidRPr="005C68F8" w:rsidRDefault="00BC661C"/>
    <w:p w:rsidR="00DB35E9" w:rsidRPr="005C68F8" w:rsidRDefault="00DB35E9"/>
    <w:p w:rsidR="00DB35E9" w:rsidRPr="005C68F8" w:rsidRDefault="00DB35E9"/>
    <w:p w:rsidR="00DB35E9" w:rsidRPr="005C68F8" w:rsidRDefault="00DB35E9"/>
    <w:p w:rsidR="00DB35E9" w:rsidRPr="005C68F8" w:rsidRDefault="00DB35E9"/>
    <w:p w:rsidR="00DB35E9" w:rsidRPr="005C68F8" w:rsidRDefault="00DB35E9"/>
    <w:p w:rsidR="00DB35E9" w:rsidRPr="005C68F8" w:rsidRDefault="00DB35E9"/>
    <w:p w:rsidR="00DB35E9" w:rsidRPr="005C68F8" w:rsidRDefault="00DB35E9"/>
    <w:p w:rsidR="00DB35E9" w:rsidRPr="005C68F8" w:rsidRDefault="00DB35E9"/>
    <w:p w:rsidR="00DB35E9" w:rsidRPr="005C68F8" w:rsidRDefault="00DB35E9"/>
    <w:p w:rsidR="00DB35E9" w:rsidRPr="005C68F8" w:rsidRDefault="00DB35E9"/>
    <w:p w:rsidR="00DB35E9" w:rsidRPr="005C68F8" w:rsidRDefault="00DB35E9"/>
    <w:p w:rsidR="00DB35E9" w:rsidRPr="005C68F8" w:rsidRDefault="00DB35E9"/>
    <w:p w:rsidR="00DB35E9" w:rsidRPr="005C68F8" w:rsidRDefault="00DB35E9"/>
    <w:p w:rsidR="00DB35E9" w:rsidRPr="005C68F8" w:rsidRDefault="00DB35E9"/>
    <w:p w:rsidR="00DB35E9" w:rsidRPr="005C68F8" w:rsidRDefault="00DB35E9"/>
    <w:p w:rsidR="00DB35E9" w:rsidRPr="005C68F8" w:rsidRDefault="00DB35E9"/>
    <w:p w:rsidR="00BC661C" w:rsidRDefault="00BC661C"/>
    <w:p w:rsidR="00470360" w:rsidRDefault="00470360"/>
    <w:p w:rsidR="00470360" w:rsidRDefault="00470360"/>
    <w:p w:rsidR="00470360" w:rsidRDefault="00470360"/>
    <w:p w:rsidR="00470360" w:rsidRDefault="00470360"/>
    <w:p w:rsidR="00470360" w:rsidRDefault="00470360"/>
    <w:p w:rsidR="00470360" w:rsidRDefault="00470360"/>
    <w:p w:rsidR="00470360" w:rsidRDefault="00470360"/>
    <w:p w:rsidR="00470360" w:rsidRPr="005C68F8" w:rsidRDefault="00470360"/>
    <w:p w:rsidR="00DB35E9" w:rsidRPr="00470360" w:rsidRDefault="000C1F6A" w:rsidP="00DB35E9">
      <w:pPr>
        <w:spacing w:after="150" w:line="315" w:lineRule="atLeast"/>
        <w:rPr>
          <w:b/>
          <w:bCs/>
          <w:sz w:val="28"/>
          <w:szCs w:val="28"/>
        </w:rPr>
      </w:pPr>
      <w:r w:rsidRPr="005C68F8">
        <w:lastRenderedPageBreak/>
        <w:t xml:space="preserve">              </w:t>
      </w:r>
      <w:r w:rsidR="00DB35E9" w:rsidRPr="00470360">
        <w:rPr>
          <w:b/>
          <w:bCs/>
          <w:sz w:val="28"/>
          <w:szCs w:val="28"/>
        </w:rPr>
        <w:t>Тест для 7 класса по изобразительному искусству на тему:</w:t>
      </w:r>
    </w:p>
    <w:p w:rsidR="00DB35E9" w:rsidRPr="00470360" w:rsidRDefault="00DB35E9" w:rsidP="00470360">
      <w:pPr>
        <w:spacing w:after="150" w:line="315" w:lineRule="atLeast"/>
        <w:jc w:val="center"/>
        <w:rPr>
          <w:b/>
          <w:bCs/>
          <w:sz w:val="28"/>
          <w:szCs w:val="28"/>
        </w:rPr>
      </w:pPr>
      <w:r w:rsidRPr="00470360">
        <w:rPr>
          <w:b/>
          <w:sz w:val="28"/>
          <w:szCs w:val="28"/>
        </w:rPr>
        <w:t>«Изобразительное искусство в жизни человека»</w:t>
      </w:r>
    </w:p>
    <w:p w:rsidR="00DB35E9" w:rsidRPr="005C68F8" w:rsidRDefault="00DB35E9" w:rsidP="00DB35E9">
      <w:pPr>
        <w:spacing w:after="150" w:line="315" w:lineRule="atLeast"/>
        <w:rPr>
          <w:color w:val="000000"/>
          <w:sz w:val="18"/>
          <w:szCs w:val="18"/>
        </w:rPr>
      </w:pPr>
      <w:r w:rsidRPr="005C68F8">
        <w:rPr>
          <w:color w:val="000000"/>
          <w:sz w:val="27"/>
          <w:szCs w:val="27"/>
        </w:rPr>
        <w:t xml:space="preserve">Тест составлен для проверки знаний учащихся 7 класса по изобразительному искусству, обучающихся по программе Б. М. </w:t>
      </w:r>
      <w:proofErr w:type="spellStart"/>
      <w:r w:rsidRPr="005C68F8">
        <w:rPr>
          <w:color w:val="000000"/>
          <w:sz w:val="27"/>
          <w:szCs w:val="27"/>
        </w:rPr>
        <w:t>Неменского</w:t>
      </w:r>
      <w:proofErr w:type="spellEnd"/>
      <w:r w:rsidRPr="005C68F8">
        <w:rPr>
          <w:color w:val="000000"/>
          <w:sz w:val="27"/>
          <w:szCs w:val="27"/>
        </w:rPr>
        <w:t>. Уровень сложности - средний, обязательный минимум, направлен на оценивание достижения предметных результатов по предмету.</w:t>
      </w:r>
    </w:p>
    <w:p w:rsidR="00DB35E9" w:rsidRPr="005C68F8" w:rsidRDefault="00DB35E9" w:rsidP="00DB35E9">
      <w:pPr>
        <w:spacing w:before="100" w:beforeAutospacing="1" w:after="100" w:afterAutospacing="1"/>
        <w:rPr>
          <w:color w:val="000000"/>
          <w:sz w:val="18"/>
          <w:szCs w:val="18"/>
        </w:rPr>
      </w:pPr>
      <w:r w:rsidRPr="005C68F8">
        <w:rPr>
          <w:b/>
          <w:bCs/>
          <w:color w:val="000000"/>
          <w:sz w:val="27"/>
          <w:szCs w:val="27"/>
        </w:rPr>
        <w:t>Предметные результаты освоения изобразительного искусства 7 класса должны отражать:</w:t>
      </w:r>
    </w:p>
    <w:p w:rsidR="00DB35E9" w:rsidRPr="005C68F8" w:rsidRDefault="00DB35E9" w:rsidP="00DB35E9">
      <w:pPr>
        <w:spacing w:before="100" w:beforeAutospacing="1" w:after="100" w:afterAutospacing="1"/>
        <w:rPr>
          <w:color w:val="000000"/>
          <w:sz w:val="18"/>
          <w:szCs w:val="18"/>
        </w:rPr>
      </w:pPr>
      <w:r w:rsidRPr="005C68F8">
        <w:rPr>
          <w:color w:val="000000"/>
          <w:sz w:val="27"/>
          <w:szCs w:val="27"/>
        </w:rPr>
        <w:t>1) формирование основ художественной культуры обучающихся как части их общей духовной культуры, как особого способа познания жизни и средства организации общения; развитие эстетического, эмоционально-ценностного видения окружающего мира; развитие наблюдательности, способности к сопереживанию, зрительной памяти, ассоциативного мышления, художественного вкуса и творческого воображения;</w:t>
      </w:r>
    </w:p>
    <w:p w:rsidR="00DB35E9" w:rsidRPr="005C68F8" w:rsidRDefault="00DB35E9" w:rsidP="00DB35E9">
      <w:pPr>
        <w:spacing w:before="100" w:beforeAutospacing="1" w:after="100" w:afterAutospacing="1"/>
        <w:rPr>
          <w:color w:val="000000"/>
          <w:sz w:val="18"/>
          <w:szCs w:val="18"/>
        </w:rPr>
      </w:pPr>
      <w:r w:rsidRPr="005C68F8">
        <w:rPr>
          <w:color w:val="000000"/>
          <w:sz w:val="27"/>
          <w:szCs w:val="27"/>
        </w:rPr>
        <w:t>2) развитие визуально-пространственного мышления как формы эмоционально-ценностного освоения мира, самовыражения и ориентации в художественном и нравственном пространстве культуры;</w:t>
      </w:r>
    </w:p>
    <w:p w:rsidR="00DB35E9" w:rsidRPr="005C68F8" w:rsidRDefault="00DB35E9" w:rsidP="00DB35E9">
      <w:pPr>
        <w:spacing w:before="100" w:beforeAutospacing="1" w:after="100" w:afterAutospacing="1"/>
        <w:rPr>
          <w:color w:val="000000"/>
          <w:sz w:val="18"/>
          <w:szCs w:val="18"/>
        </w:rPr>
      </w:pPr>
      <w:r w:rsidRPr="005C68F8">
        <w:rPr>
          <w:color w:val="000000"/>
          <w:sz w:val="27"/>
          <w:szCs w:val="27"/>
        </w:rPr>
        <w:t>3) освоение художественной культуры во всём многообразии её видов, жанров и стилей как материального выражения духовных ценностей, воплощённых в пространственных формах (фольклорное художественное творчество разных народов, классические произведения отечественного и зарубежного искусства, искусство современности);</w:t>
      </w:r>
    </w:p>
    <w:p w:rsidR="00DB35E9" w:rsidRPr="005C68F8" w:rsidRDefault="00DB35E9" w:rsidP="00DB35E9">
      <w:pPr>
        <w:spacing w:before="100" w:beforeAutospacing="1" w:after="100" w:afterAutospacing="1"/>
        <w:rPr>
          <w:color w:val="000000"/>
          <w:sz w:val="18"/>
          <w:szCs w:val="18"/>
        </w:rPr>
      </w:pPr>
      <w:r w:rsidRPr="005C68F8">
        <w:rPr>
          <w:color w:val="000000"/>
          <w:sz w:val="27"/>
          <w:szCs w:val="27"/>
        </w:rPr>
        <w:t>4) воспитание уважения к истории культуры своего Отечества, выраженной в архитектуре, изобразительном искусстве, в национальных образах предметно-материальной и пространственной среды, в понимании красоты человека;</w:t>
      </w:r>
    </w:p>
    <w:p w:rsidR="00DB35E9" w:rsidRPr="005C68F8" w:rsidRDefault="00DB35E9" w:rsidP="00DB35E9">
      <w:pPr>
        <w:spacing w:before="100" w:beforeAutospacing="1" w:after="100" w:afterAutospacing="1"/>
        <w:rPr>
          <w:color w:val="000000"/>
          <w:sz w:val="18"/>
          <w:szCs w:val="18"/>
        </w:rPr>
      </w:pPr>
      <w:r w:rsidRPr="005C68F8">
        <w:rPr>
          <w:color w:val="000000"/>
          <w:sz w:val="27"/>
          <w:szCs w:val="27"/>
        </w:rPr>
        <w:t>5) приобретение опыта создания художественного образа в разных видах и жанрах визуально-пространственных искусств: изобразительных (живопись, графика, скульптура), декоративно-прикладных, в архитектуре и дизайне; приобретение опыта работы над визуальным образом в синтетических искусствах (театр и кино);</w:t>
      </w:r>
    </w:p>
    <w:p w:rsidR="00DB35E9" w:rsidRPr="005C68F8" w:rsidRDefault="00DB35E9" w:rsidP="00DB35E9">
      <w:pPr>
        <w:spacing w:before="100" w:beforeAutospacing="1" w:after="100" w:afterAutospacing="1"/>
        <w:rPr>
          <w:color w:val="000000"/>
          <w:sz w:val="18"/>
          <w:szCs w:val="18"/>
        </w:rPr>
      </w:pPr>
      <w:r w:rsidRPr="005C68F8">
        <w:rPr>
          <w:color w:val="000000"/>
          <w:sz w:val="27"/>
          <w:szCs w:val="27"/>
        </w:rPr>
        <w:t>6) приобретение опыта работы различными художественными материалами и в разных техниках, в различных видах визуально-пространственных искусств, в специфических формах художественной деятельности, в том числе базирующихся на ИКТ (цифровая фотография, видеозапись, компьютерная графика, мультипликация и анимация);</w:t>
      </w:r>
    </w:p>
    <w:p w:rsidR="00DB35E9" w:rsidRPr="005C68F8" w:rsidRDefault="00DB35E9" w:rsidP="00DB35E9">
      <w:pPr>
        <w:spacing w:before="100" w:beforeAutospacing="1" w:after="100" w:afterAutospacing="1"/>
        <w:rPr>
          <w:color w:val="000000"/>
          <w:sz w:val="18"/>
          <w:szCs w:val="18"/>
        </w:rPr>
      </w:pPr>
      <w:r w:rsidRPr="005C68F8">
        <w:rPr>
          <w:color w:val="000000"/>
          <w:sz w:val="27"/>
          <w:szCs w:val="27"/>
        </w:rPr>
        <w:t xml:space="preserve">7) развитие потребности в общении с произведениями изобразительного искусства, освоение практических умений и навыков восприятия, интерпретации и оценки произведений искусства; формирование активного </w:t>
      </w:r>
      <w:r w:rsidRPr="005C68F8">
        <w:rPr>
          <w:color w:val="000000"/>
          <w:sz w:val="27"/>
          <w:szCs w:val="27"/>
        </w:rPr>
        <w:lastRenderedPageBreak/>
        <w:t>отношения к традициям художественной культуры как смысловой, эстетической и личностно значимой ценности.</w:t>
      </w:r>
    </w:p>
    <w:p w:rsidR="00DB35E9" w:rsidRPr="005C68F8" w:rsidRDefault="00DB35E9" w:rsidP="00DB35E9">
      <w:pPr>
        <w:spacing w:before="100" w:beforeAutospacing="1" w:after="100" w:afterAutospacing="1"/>
        <w:rPr>
          <w:color w:val="000000"/>
          <w:sz w:val="18"/>
          <w:szCs w:val="18"/>
        </w:rPr>
      </w:pPr>
      <w:r w:rsidRPr="005C68F8">
        <w:rPr>
          <w:color w:val="000000"/>
          <w:sz w:val="27"/>
          <w:szCs w:val="27"/>
        </w:rPr>
        <w:t>При оценивании итоговой работы следует обязательно отметить достигнутые учеником успехи, а также недостатки и пути их устранения.</w:t>
      </w:r>
    </w:p>
    <w:p w:rsidR="00DB35E9" w:rsidRPr="005C68F8" w:rsidRDefault="00DB35E9" w:rsidP="00DB35E9">
      <w:pPr>
        <w:spacing w:before="100" w:beforeAutospacing="1" w:after="100" w:afterAutospacing="1"/>
        <w:rPr>
          <w:color w:val="000000"/>
          <w:sz w:val="18"/>
          <w:szCs w:val="18"/>
        </w:rPr>
      </w:pPr>
      <w:r w:rsidRPr="005C68F8">
        <w:rPr>
          <w:color w:val="000000"/>
          <w:sz w:val="27"/>
          <w:szCs w:val="27"/>
        </w:rPr>
        <w:t>Систему подсчета и оценивания тестов, а также правила их выполнения необходимо обсудить с учащимися до выполнения тестовых заданий.</w:t>
      </w:r>
    </w:p>
    <w:p w:rsidR="00DB35E9" w:rsidRPr="005C68F8" w:rsidRDefault="00DB35E9" w:rsidP="00DB35E9">
      <w:pPr>
        <w:spacing w:before="100" w:beforeAutospacing="1" w:after="100" w:afterAutospacing="1"/>
        <w:rPr>
          <w:color w:val="000000"/>
          <w:sz w:val="18"/>
          <w:szCs w:val="18"/>
        </w:rPr>
      </w:pPr>
      <w:r w:rsidRPr="005C68F8">
        <w:rPr>
          <w:color w:val="000000"/>
          <w:sz w:val="27"/>
          <w:szCs w:val="27"/>
        </w:rPr>
        <w:t>Результаты тестирования заносятся в таблицу.</w:t>
      </w:r>
    </w:p>
    <w:p w:rsidR="00DB35E9" w:rsidRPr="005C68F8" w:rsidRDefault="00DB35E9" w:rsidP="00DB35E9">
      <w:pPr>
        <w:spacing w:before="100" w:beforeAutospacing="1" w:after="100" w:afterAutospacing="1"/>
        <w:rPr>
          <w:color w:val="000000"/>
          <w:sz w:val="18"/>
          <w:szCs w:val="18"/>
        </w:rPr>
      </w:pPr>
      <w:r w:rsidRPr="005C68F8">
        <w:rPr>
          <w:color w:val="000000"/>
          <w:sz w:val="27"/>
          <w:szCs w:val="27"/>
        </w:rPr>
        <w:t>Перевод баллов в оценку осуществляется по следующей схеме:</w:t>
      </w:r>
      <w:r w:rsidR="00E974FE" w:rsidRPr="005C68F8">
        <w:rPr>
          <w:color w:val="000000"/>
          <w:sz w:val="27"/>
          <w:szCs w:val="27"/>
        </w:rPr>
        <w:t xml:space="preserve"> за каждый правильный ответ -1балл, 0 баллов </w:t>
      </w:r>
      <w:proofErr w:type="gramStart"/>
      <w:r w:rsidR="00E974FE" w:rsidRPr="005C68F8">
        <w:rPr>
          <w:color w:val="000000"/>
          <w:sz w:val="27"/>
          <w:szCs w:val="27"/>
        </w:rPr>
        <w:t>–н</w:t>
      </w:r>
      <w:proofErr w:type="gramEnd"/>
      <w:r w:rsidR="00E974FE" w:rsidRPr="005C68F8">
        <w:rPr>
          <w:color w:val="000000"/>
          <w:sz w:val="27"/>
          <w:szCs w:val="27"/>
        </w:rPr>
        <w:t>еправильный ответ.</w:t>
      </w:r>
    </w:p>
    <w:p w:rsidR="00DB35E9" w:rsidRPr="005C68F8" w:rsidRDefault="00DB35E9" w:rsidP="00DB35E9">
      <w:pPr>
        <w:spacing w:before="100" w:beforeAutospacing="1" w:after="100" w:afterAutospacing="1"/>
        <w:rPr>
          <w:color w:val="000000"/>
          <w:sz w:val="18"/>
          <w:szCs w:val="18"/>
        </w:rPr>
      </w:pPr>
      <w:r w:rsidRPr="005C68F8">
        <w:rPr>
          <w:b/>
          <w:bCs/>
          <w:color w:val="000000"/>
          <w:sz w:val="32"/>
          <w:szCs w:val="32"/>
        </w:rPr>
        <w:t>Ключи</w:t>
      </w:r>
      <w:proofErr w:type="gramStart"/>
      <w:r w:rsidRPr="005C68F8">
        <w:rPr>
          <w:b/>
          <w:bCs/>
          <w:color w:val="000000"/>
          <w:sz w:val="32"/>
          <w:szCs w:val="32"/>
        </w:rPr>
        <w:t xml:space="preserve"> </w:t>
      </w:r>
      <w:r w:rsidR="00E974FE" w:rsidRPr="005C68F8">
        <w:rPr>
          <w:b/>
          <w:bCs/>
          <w:color w:val="000000"/>
          <w:sz w:val="32"/>
          <w:szCs w:val="32"/>
        </w:rPr>
        <w:t>:</w:t>
      </w:r>
      <w:proofErr w:type="gramEnd"/>
    </w:p>
    <w:p w:rsidR="00DB35E9" w:rsidRPr="005C68F8" w:rsidRDefault="00DB35E9" w:rsidP="009846CB">
      <w:pPr>
        <w:numPr>
          <w:ilvl w:val="0"/>
          <w:numId w:val="7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  <w:sz w:val="27"/>
          <w:szCs w:val="27"/>
        </w:rPr>
        <w:t>г</w:t>
      </w:r>
    </w:p>
    <w:p w:rsidR="00DB35E9" w:rsidRPr="005C68F8" w:rsidRDefault="00DB35E9" w:rsidP="009846CB">
      <w:pPr>
        <w:numPr>
          <w:ilvl w:val="0"/>
          <w:numId w:val="7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  <w:sz w:val="27"/>
          <w:szCs w:val="27"/>
        </w:rPr>
        <w:t>б</w:t>
      </w:r>
    </w:p>
    <w:p w:rsidR="00DB35E9" w:rsidRPr="005C68F8" w:rsidRDefault="00DB35E9" w:rsidP="009846CB">
      <w:pPr>
        <w:numPr>
          <w:ilvl w:val="0"/>
          <w:numId w:val="7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  <w:sz w:val="27"/>
          <w:szCs w:val="27"/>
        </w:rPr>
        <w:t>в</w:t>
      </w:r>
    </w:p>
    <w:p w:rsidR="00DB35E9" w:rsidRPr="005C68F8" w:rsidRDefault="00DB35E9" w:rsidP="009846CB">
      <w:pPr>
        <w:numPr>
          <w:ilvl w:val="0"/>
          <w:numId w:val="7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  <w:sz w:val="27"/>
          <w:szCs w:val="27"/>
        </w:rPr>
        <w:t>в</w:t>
      </w:r>
    </w:p>
    <w:p w:rsidR="00DB35E9" w:rsidRPr="005C68F8" w:rsidRDefault="00DB35E9" w:rsidP="009846CB">
      <w:pPr>
        <w:numPr>
          <w:ilvl w:val="0"/>
          <w:numId w:val="7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  <w:sz w:val="27"/>
          <w:szCs w:val="27"/>
        </w:rPr>
        <w:t>б</w:t>
      </w:r>
    </w:p>
    <w:p w:rsidR="00DB35E9" w:rsidRPr="005C68F8" w:rsidRDefault="00DB35E9" w:rsidP="009846CB">
      <w:pPr>
        <w:numPr>
          <w:ilvl w:val="0"/>
          <w:numId w:val="7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  <w:sz w:val="27"/>
          <w:szCs w:val="27"/>
        </w:rPr>
        <w:t>в</w:t>
      </w:r>
    </w:p>
    <w:p w:rsidR="00DB35E9" w:rsidRPr="005C68F8" w:rsidRDefault="00DB35E9" w:rsidP="009846CB">
      <w:pPr>
        <w:numPr>
          <w:ilvl w:val="0"/>
          <w:numId w:val="7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  <w:sz w:val="27"/>
          <w:szCs w:val="27"/>
        </w:rPr>
        <w:t>б</w:t>
      </w:r>
    </w:p>
    <w:p w:rsidR="00DB35E9" w:rsidRPr="005C68F8" w:rsidRDefault="00DB35E9" w:rsidP="009846CB">
      <w:pPr>
        <w:numPr>
          <w:ilvl w:val="0"/>
          <w:numId w:val="7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  <w:sz w:val="27"/>
          <w:szCs w:val="27"/>
        </w:rPr>
        <w:t>б</w:t>
      </w:r>
    </w:p>
    <w:p w:rsidR="00DB35E9" w:rsidRPr="005C68F8" w:rsidRDefault="00DB35E9" w:rsidP="009846CB">
      <w:pPr>
        <w:numPr>
          <w:ilvl w:val="0"/>
          <w:numId w:val="7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  <w:sz w:val="27"/>
          <w:szCs w:val="27"/>
        </w:rPr>
        <w:t>б</w:t>
      </w:r>
    </w:p>
    <w:p w:rsidR="00DB35E9" w:rsidRPr="005C68F8" w:rsidRDefault="00DB35E9" w:rsidP="009846CB">
      <w:pPr>
        <w:numPr>
          <w:ilvl w:val="0"/>
          <w:numId w:val="7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  <w:sz w:val="27"/>
          <w:szCs w:val="27"/>
        </w:rPr>
        <w:t>в</w:t>
      </w:r>
    </w:p>
    <w:p w:rsidR="00DB35E9" w:rsidRPr="005C68F8" w:rsidRDefault="00DB35E9" w:rsidP="00DB35E9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DB35E9" w:rsidRPr="005C68F8" w:rsidRDefault="00DB35E9" w:rsidP="00DB35E9">
      <w:pPr>
        <w:spacing w:before="100" w:beforeAutospacing="1" w:after="100" w:afterAutospacing="1"/>
        <w:jc w:val="center"/>
        <w:rPr>
          <w:color w:val="000000"/>
          <w:sz w:val="18"/>
          <w:szCs w:val="18"/>
        </w:rPr>
      </w:pPr>
      <w:r w:rsidRPr="005C68F8">
        <w:rPr>
          <w:b/>
          <w:bCs/>
          <w:color w:val="000000"/>
        </w:rPr>
        <w:t>Тесовая работа</w:t>
      </w:r>
    </w:p>
    <w:p w:rsidR="00DB35E9" w:rsidRPr="005C68F8" w:rsidRDefault="00DB35E9" w:rsidP="00DB35E9">
      <w:pPr>
        <w:spacing w:before="100" w:beforeAutospacing="1" w:after="100" w:afterAutospacing="1"/>
        <w:jc w:val="center"/>
        <w:rPr>
          <w:color w:val="000000"/>
          <w:sz w:val="18"/>
          <w:szCs w:val="18"/>
        </w:rPr>
      </w:pPr>
      <w:r w:rsidRPr="005C68F8">
        <w:rPr>
          <w:b/>
          <w:bCs/>
          <w:color w:val="000000"/>
        </w:rPr>
        <w:t>Часть 1</w:t>
      </w:r>
    </w:p>
    <w:p w:rsidR="00DB35E9" w:rsidRPr="005C68F8" w:rsidRDefault="00DB35E9" w:rsidP="009846CB">
      <w:pPr>
        <w:numPr>
          <w:ilvl w:val="0"/>
          <w:numId w:val="8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b/>
          <w:bCs/>
          <w:color w:val="000000"/>
        </w:rPr>
        <w:t>Как называется жанр изобразительного искусства, в котором изображают неодушевлённые предметы, организованные в группу?</w:t>
      </w:r>
    </w:p>
    <w:p w:rsidR="00DB35E9" w:rsidRPr="005C68F8" w:rsidRDefault="00DB35E9" w:rsidP="009846CB">
      <w:pPr>
        <w:numPr>
          <w:ilvl w:val="0"/>
          <w:numId w:val="9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</w:rPr>
        <w:t>пейзаж;</w:t>
      </w:r>
    </w:p>
    <w:p w:rsidR="00DB35E9" w:rsidRPr="005C68F8" w:rsidRDefault="00DB35E9" w:rsidP="009846CB">
      <w:pPr>
        <w:numPr>
          <w:ilvl w:val="0"/>
          <w:numId w:val="9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</w:rPr>
        <w:t>живопись;</w:t>
      </w:r>
    </w:p>
    <w:p w:rsidR="00DB35E9" w:rsidRPr="005C68F8" w:rsidRDefault="00DB35E9" w:rsidP="009846CB">
      <w:pPr>
        <w:numPr>
          <w:ilvl w:val="0"/>
          <w:numId w:val="9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</w:rPr>
        <w:t>портрет;</w:t>
      </w:r>
    </w:p>
    <w:p w:rsidR="00DB35E9" w:rsidRPr="005C68F8" w:rsidRDefault="00DB35E9" w:rsidP="009846CB">
      <w:pPr>
        <w:numPr>
          <w:ilvl w:val="0"/>
          <w:numId w:val="9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</w:rPr>
        <w:t>натюрморт.</w:t>
      </w:r>
    </w:p>
    <w:p w:rsidR="00DB35E9" w:rsidRPr="005C68F8" w:rsidRDefault="00DB35E9" w:rsidP="009846CB">
      <w:pPr>
        <w:numPr>
          <w:ilvl w:val="0"/>
          <w:numId w:val="10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b/>
          <w:bCs/>
          <w:color w:val="000000"/>
        </w:rPr>
        <w:t>Натюрморт - это вид изобразительного искусства?</w:t>
      </w:r>
    </w:p>
    <w:p w:rsidR="00DB35E9" w:rsidRPr="005C68F8" w:rsidRDefault="00DB35E9" w:rsidP="009846CB">
      <w:pPr>
        <w:numPr>
          <w:ilvl w:val="0"/>
          <w:numId w:val="11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</w:rPr>
        <w:t>да;</w:t>
      </w:r>
    </w:p>
    <w:p w:rsidR="00DB35E9" w:rsidRPr="005C68F8" w:rsidRDefault="00DB35E9" w:rsidP="009846CB">
      <w:pPr>
        <w:numPr>
          <w:ilvl w:val="0"/>
          <w:numId w:val="11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</w:rPr>
        <w:t>нет.</w:t>
      </w:r>
    </w:p>
    <w:p w:rsidR="00DB35E9" w:rsidRPr="005C68F8" w:rsidRDefault="00DB35E9" w:rsidP="009846CB">
      <w:pPr>
        <w:numPr>
          <w:ilvl w:val="0"/>
          <w:numId w:val="12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b/>
          <w:bCs/>
          <w:color w:val="000000"/>
        </w:rPr>
        <w:lastRenderedPageBreak/>
        <w:t>Материалы, используемые в графике</w:t>
      </w:r>
    </w:p>
    <w:p w:rsidR="00DB35E9" w:rsidRPr="005C68F8" w:rsidRDefault="00DB35E9" w:rsidP="009846CB">
      <w:pPr>
        <w:numPr>
          <w:ilvl w:val="0"/>
          <w:numId w:val="13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</w:rPr>
        <w:t>акварель;</w:t>
      </w:r>
    </w:p>
    <w:p w:rsidR="00DB35E9" w:rsidRPr="005C68F8" w:rsidRDefault="00DB35E9" w:rsidP="009846CB">
      <w:pPr>
        <w:numPr>
          <w:ilvl w:val="0"/>
          <w:numId w:val="13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</w:rPr>
        <w:t>пластилин;</w:t>
      </w:r>
    </w:p>
    <w:p w:rsidR="00DB35E9" w:rsidRPr="005C68F8" w:rsidRDefault="00DB35E9" w:rsidP="009846CB">
      <w:pPr>
        <w:numPr>
          <w:ilvl w:val="0"/>
          <w:numId w:val="13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</w:rPr>
        <w:t>карандаш, уголь, фломастеры;</w:t>
      </w:r>
    </w:p>
    <w:p w:rsidR="00DB35E9" w:rsidRPr="005C68F8" w:rsidRDefault="00DB35E9" w:rsidP="009846CB">
      <w:pPr>
        <w:numPr>
          <w:ilvl w:val="0"/>
          <w:numId w:val="13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</w:rPr>
        <w:t>гуашь.</w:t>
      </w:r>
    </w:p>
    <w:p w:rsidR="00DB35E9" w:rsidRPr="005C68F8" w:rsidRDefault="00DB35E9" w:rsidP="009846CB">
      <w:pPr>
        <w:numPr>
          <w:ilvl w:val="0"/>
          <w:numId w:val="14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b/>
          <w:bCs/>
          <w:color w:val="000000"/>
        </w:rPr>
        <w:t>Выразительные средства в живописи</w:t>
      </w:r>
    </w:p>
    <w:p w:rsidR="00DB35E9" w:rsidRPr="005C68F8" w:rsidRDefault="00DB35E9" w:rsidP="009846CB">
      <w:pPr>
        <w:numPr>
          <w:ilvl w:val="0"/>
          <w:numId w:val="15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</w:rPr>
        <w:t>линия, штрих;</w:t>
      </w:r>
    </w:p>
    <w:p w:rsidR="00DB35E9" w:rsidRPr="005C68F8" w:rsidRDefault="00DB35E9" w:rsidP="009846CB">
      <w:pPr>
        <w:numPr>
          <w:ilvl w:val="0"/>
          <w:numId w:val="15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</w:rPr>
        <w:t>объём;</w:t>
      </w:r>
    </w:p>
    <w:p w:rsidR="00DB35E9" w:rsidRPr="005C68F8" w:rsidRDefault="00DB35E9" w:rsidP="009846CB">
      <w:pPr>
        <w:numPr>
          <w:ilvl w:val="0"/>
          <w:numId w:val="15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</w:rPr>
        <w:t>цветовое пятно, мазок, колорит, композиция;</w:t>
      </w:r>
    </w:p>
    <w:p w:rsidR="00DB35E9" w:rsidRPr="005C68F8" w:rsidRDefault="00DB35E9" w:rsidP="009846CB">
      <w:pPr>
        <w:numPr>
          <w:ilvl w:val="0"/>
          <w:numId w:val="15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</w:rPr>
        <w:t>мазок;</w:t>
      </w:r>
    </w:p>
    <w:p w:rsidR="00DB35E9" w:rsidRPr="005C68F8" w:rsidRDefault="00DB35E9" w:rsidP="009846CB">
      <w:pPr>
        <w:numPr>
          <w:ilvl w:val="0"/>
          <w:numId w:val="16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b/>
          <w:bCs/>
          <w:color w:val="000000"/>
        </w:rPr>
        <w:t>Когда и где сформировался натюрморт как самостоятельный жанр?</w:t>
      </w:r>
    </w:p>
    <w:p w:rsidR="00DB35E9" w:rsidRPr="005C68F8" w:rsidRDefault="00DB35E9" w:rsidP="009846CB">
      <w:pPr>
        <w:numPr>
          <w:ilvl w:val="0"/>
          <w:numId w:val="17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</w:rPr>
        <w:t>в Древней Греции;</w:t>
      </w:r>
    </w:p>
    <w:p w:rsidR="00DB35E9" w:rsidRPr="005C68F8" w:rsidRDefault="00DB35E9" w:rsidP="009846CB">
      <w:pPr>
        <w:numPr>
          <w:ilvl w:val="0"/>
          <w:numId w:val="17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</w:rPr>
        <w:t>в конце 16 – начале 17в в Голландии.</w:t>
      </w:r>
    </w:p>
    <w:p w:rsidR="00DB35E9" w:rsidRPr="005C68F8" w:rsidRDefault="00DB35E9" w:rsidP="009846CB">
      <w:pPr>
        <w:numPr>
          <w:ilvl w:val="0"/>
          <w:numId w:val="18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b/>
          <w:bCs/>
          <w:color w:val="000000"/>
        </w:rPr>
        <w:t>Продолжи предложение: « Геометрическое тело ……. ».</w:t>
      </w:r>
    </w:p>
    <w:p w:rsidR="00DB35E9" w:rsidRPr="005C68F8" w:rsidRDefault="00DB35E9" w:rsidP="009846CB">
      <w:pPr>
        <w:numPr>
          <w:ilvl w:val="0"/>
          <w:numId w:val="19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</w:rPr>
        <w:t>плоское;</w:t>
      </w:r>
    </w:p>
    <w:p w:rsidR="00DB35E9" w:rsidRPr="005C68F8" w:rsidRDefault="00DB35E9" w:rsidP="009846CB">
      <w:pPr>
        <w:numPr>
          <w:ilvl w:val="0"/>
          <w:numId w:val="19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</w:rPr>
        <w:t>большое;</w:t>
      </w:r>
    </w:p>
    <w:p w:rsidR="00DB35E9" w:rsidRPr="005C68F8" w:rsidRDefault="00DB35E9" w:rsidP="009846CB">
      <w:pPr>
        <w:numPr>
          <w:ilvl w:val="0"/>
          <w:numId w:val="19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</w:rPr>
        <w:t>объёмное;</w:t>
      </w:r>
    </w:p>
    <w:p w:rsidR="00DB35E9" w:rsidRPr="005C68F8" w:rsidRDefault="00DB35E9" w:rsidP="009846CB">
      <w:pPr>
        <w:numPr>
          <w:ilvl w:val="0"/>
          <w:numId w:val="19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</w:rPr>
        <w:t>круглое.</w:t>
      </w:r>
    </w:p>
    <w:p w:rsidR="00DB35E9" w:rsidRPr="005C68F8" w:rsidRDefault="00DB35E9" w:rsidP="009846CB">
      <w:pPr>
        <w:numPr>
          <w:ilvl w:val="0"/>
          <w:numId w:val="20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b/>
          <w:bCs/>
          <w:color w:val="000000"/>
        </w:rPr>
        <w:t>Как переводится слово КОНСТРУКЦИЯ?</w:t>
      </w:r>
    </w:p>
    <w:p w:rsidR="00DB35E9" w:rsidRPr="005C68F8" w:rsidRDefault="00DB35E9" w:rsidP="009846CB">
      <w:pPr>
        <w:numPr>
          <w:ilvl w:val="0"/>
          <w:numId w:val="21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</w:rPr>
        <w:t>геометрические тела;</w:t>
      </w:r>
    </w:p>
    <w:p w:rsidR="00DB35E9" w:rsidRPr="005C68F8" w:rsidRDefault="00DB35E9" w:rsidP="009846CB">
      <w:pPr>
        <w:numPr>
          <w:ilvl w:val="0"/>
          <w:numId w:val="21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</w:rPr>
        <w:t>взаимное расположение частей предмета, их соотношение;</w:t>
      </w:r>
    </w:p>
    <w:p w:rsidR="00DB35E9" w:rsidRPr="005C68F8" w:rsidRDefault="00DB35E9" w:rsidP="009846CB">
      <w:pPr>
        <w:numPr>
          <w:ilvl w:val="0"/>
          <w:numId w:val="21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</w:rPr>
        <w:t>геометрические фигуры разной величины.</w:t>
      </w:r>
    </w:p>
    <w:p w:rsidR="00DB35E9" w:rsidRPr="005C68F8" w:rsidRDefault="00DB35E9" w:rsidP="009846CB">
      <w:pPr>
        <w:numPr>
          <w:ilvl w:val="0"/>
          <w:numId w:val="22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b/>
          <w:bCs/>
          <w:color w:val="000000"/>
        </w:rPr>
        <w:t>Чему учат правила перспективы?</w:t>
      </w:r>
    </w:p>
    <w:p w:rsidR="00DB35E9" w:rsidRPr="005C68F8" w:rsidRDefault="00DB35E9" w:rsidP="009846CB">
      <w:pPr>
        <w:numPr>
          <w:ilvl w:val="0"/>
          <w:numId w:val="23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</w:rPr>
        <w:t>передавать объём;</w:t>
      </w:r>
    </w:p>
    <w:p w:rsidR="00DB35E9" w:rsidRPr="005C68F8" w:rsidRDefault="00DB35E9" w:rsidP="009846CB">
      <w:pPr>
        <w:numPr>
          <w:ilvl w:val="0"/>
          <w:numId w:val="23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</w:rPr>
        <w:t>отображать на плоскости глубину пространства;</w:t>
      </w:r>
    </w:p>
    <w:p w:rsidR="00DB35E9" w:rsidRPr="005C68F8" w:rsidRDefault="00DB35E9" w:rsidP="009846CB">
      <w:pPr>
        <w:numPr>
          <w:ilvl w:val="0"/>
          <w:numId w:val="23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</w:rPr>
        <w:t>правильно рисовать графическими материалами.</w:t>
      </w:r>
    </w:p>
    <w:p w:rsidR="00DB35E9" w:rsidRPr="005C68F8" w:rsidRDefault="00DB35E9" w:rsidP="009846CB">
      <w:pPr>
        <w:numPr>
          <w:ilvl w:val="0"/>
          <w:numId w:val="24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b/>
          <w:bCs/>
          <w:color w:val="000000"/>
        </w:rPr>
        <w:t>Наиболее светлое пятно на освещённой поверхности предмета:</w:t>
      </w:r>
    </w:p>
    <w:p w:rsidR="00DB35E9" w:rsidRPr="005C68F8" w:rsidRDefault="00DB35E9" w:rsidP="009846CB">
      <w:pPr>
        <w:numPr>
          <w:ilvl w:val="0"/>
          <w:numId w:val="25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</w:rPr>
        <w:t>контраст;</w:t>
      </w:r>
    </w:p>
    <w:p w:rsidR="00DB35E9" w:rsidRPr="005C68F8" w:rsidRDefault="00DB35E9" w:rsidP="009846CB">
      <w:pPr>
        <w:numPr>
          <w:ilvl w:val="0"/>
          <w:numId w:val="25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</w:rPr>
        <w:t>блик;</w:t>
      </w:r>
    </w:p>
    <w:p w:rsidR="00DB35E9" w:rsidRPr="005C68F8" w:rsidRDefault="00DB35E9" w:rsidP="009846CB">
      <w:pPr>
        <w:numPr>
          <w:ilvl w:val="0"/>
          <w:numId w:val="25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</w:rPr>
        <w:t>рельеф.</w:t>
      </w:r>
    </w:p>
    <w:p w:rsidR="00DB35E9" w:rsidRPr="005C68F8" w:rsidRDefault="00DB35E9" w:rsidP="009846CB">
      <w:pPr>
        <w:numPr>
          <w:ilvl w:val="0"/>
          <w:numId w:val="26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b/>
          <w:bCs/>
          <w:color w:val="000000"/>
        </w:rPr>
        <w:t>Светотень - это:</w:t>
      </w:r>
    </w:p>
    <w:p w:rsidR="00DB35E9" w:rsidRPr="005C68F8" w:rsidRDefault="00DB35E9" w:rsidP="009846CB">
      <w:pPr>
        <w:numPr>
          <w:ilvl w:val="0"/>
          <w:numId w:val="27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</w:rPr>
        <w:t>отражение света от поверхности одного предмета в затенённой части другого;</w:t>
      </w:r>
    </w:p>
    <w:p w:rsidR="00DB35E9" w:rsidRPr="005C68F8" w:rsidRDefault="00DB35E9" w:rsidP="009846CB">
      <w:pPr>
        <w:numPr>
          <w:ilvl w:val="0"/>
          <w:numId w:val="27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</w:rPr>
        <w:lastRenderedPageBreak/>
        <w:t>тень, уходящая в глубину;</w:t>
      </w:r>
    </w:p>
    <w:p w:rsidR="00DB35E9" w:rsidRPr="005C68F8" w:rsidRDefault="00DB35E9" w:rsidP="009846CB">
      <w:pPr>
        <w:numPr>
          <w:ilvl w:val="0"/>
          <w:numId w:val="27"/>
        </w:numPr>
        <w:spacing w:before="100" w:beforeAutospacing="1" w:after="100" w:afterAutospacing="1" w:line="276" w:lineRule="auto"/>
        <w:rPr>
          <w:color w:val="000000"/>
          <w:sz w:val="18"/>
          <w:szCs w:val="18"/>
        </w:rPr>
      </w:pPr>
      <w:r w:rsidRPr="005C68F8">
        <w:rPr>
          <w:color w:val="000000"/>
        </w:rPr>
        <w:t>способ передачи объёма предмета с помощью теней и света.</w:t>
      </w:r>
    </w:p>
    <w:p w:rsidR="00DB35E9" w:rsidRPr="005C68F8" w:rsidRDefault="00DB35E9" w:rsidP="00E974FE">
      <w:pPr>
        <w:spacing w:beforeAutospacing="1" w:after="200" w:afterAutospacing="1" w:line="276" w:lineRule="auto"/>
        <w:ind w:left="720"/>
        <w:rPr>
          <w:color w:val="000000"/>
          <w:sz w:val="18"/>
          <w:szCs w:val="18"/>
        </w:rPr>
      </w:pPr>
    </w:p>
    <w:p w:rsidR="00D119B9" w:rsidRPr="005C68F8" w:rsidRDefault="000C1F6A">
      <w:r w:rsidRPr="005C68F8">
        <w:t xml:space="preserve">                    </w:t>
      </w:r>
    </w:p>
    <w:p w:rsidR="00D119B9" w:rsidRPr="005C68F8" w:rsidRDefault="00D119B9"/>
    <w:p w:rsidR="00D119B9" w:rsidRPr="005C68F8" w:rsidRDefault="00D119B9"/>
    <w:p w:rsidR="00D119B9" w:rsidRPr="005C68F8" w:rsidRDefault="00D119B9"/>
    <w:p w:rsidR="00D119B9" w:rsidRPr="005C68F8" w:rsidRDefault="00D119B9"/>
    <w:p w:rsidR="00D119B9" w:rsidRPr="005C68F8" w:rsidRDefault="00D119B9"/>
    <w:p w:rsidR="00D119B9" w:rsidRPr="005C68F8" w:rsidRDefault="00D119B9"/>
    <w:p w:rsidR="00D119B9" w:rsidRPr="005C68F8" w:rsidRDefault="00D119B9"/>
    <w:p w:rsidR="00D119B9" w:rsidRPr="005C68F8" w:rsidRDefault="00D119B9"/>
    <w:p w:rsidR="00D119B9" w:rsidRPr="005C68F8" w:rsidRDefault="00D119B9"/>
    <w:p w:rsidR="00D119B9" w:rsidRPr="005C68F8" w:rsidRDefault="00D119B9"/>
    <w:p w:rsidR="00D119B9" w:rsidRPr="005C68F8" w:rsidRDefault="00D119B9"/>
    <w:p w:rsidR="00D119B9" w:rsidRPr="005C68F8" w:rsidRDefault="00D119B9"/>
    <w:p w:rsidR="00D119B9" w:rsidRPr="005C68F8" w:rsidRDefault="00D119B9"/>
    <w:p w:rsidR="00D119B9" w:rsidRPr="005C68F8" w:rsidRDefault="00D119B9"/>
    <w:p w:rsidR="00D119B9" w:rsidRPr="005C68F8" w:rsidRDefault="00D119B9"/>
    <w:p w:rsidR="00D119B9" w:rsidRPr="005C68F8" w:rsidRDefault="00D119B9"/>
    <w:p w:rsidR="00D119B9" w:rsidRPr="005C68F8" w:rsidRDefault="00D119B9"/>
    <w:p w:rsidR="00D119B9" w:rsidRPr="005C68F8" w:rsidRDefault="00D119B9"/>
    <w:p w:rsidR="00D119B9" w:rsidRPr="005C68F8" w:rsidRDefault="00D119B9"/>
    <w:p w:rsidR="00D119B9" w:rsidRPr="005C68F8" w:rsidRDefault="00D119B9"/>
    <w:p w:rsidR="00D119B9" w:rsidRPr="005C68F8" w:rsidRDefault="00D119B9"/>
    <w:p w:rsidR="00D119B9" w:rsidRPr="005C68F8" w:rsidRDefault="00D119B9"/>
    <w:p w:rsidR="00D119B9" w:rsidRPr="005C68F8" w:rsidRDefault="00D119B9"/>
    <w:p w:rsidR="00D119B9" w:rsidRPr="005C68F8" w:rsidRDefault="00D119B9"/>
    <w:p w:rsidR="00D119B9" w:rsidRPr="005C68F8" w:rsidRDefault="00D119B9"/>
    <w:p w:rsidR="00D119B9" w:rsidRPr="005C68F8" w:rsidRDefault="00D119B9"/>
    <w:p w:rsidR="00D119B9" w:rsidRPr="005C68F8" w:rsidRDefault="00D119B9"/>
    <w:p w:rsidR="00D119B9" w:rsidRPr="005C68F8" w:rsidRDefault="00D119B9"/>
    <w:p w:rsidR="00D119B9" w:rsidRPr="005C68F8" w:rsidRDefault="00D119B9"/>
    <w:p w:rsidR="00D119B9" w:rsidRPr="005C68F8" w:rsidRDefault="00D119B9"/>
    <w:p w:rsidR="00D119B9" w:rsidRPr="005C68F8" w:rsidRDefault="00D119B9"/>
    <w:p w:rsidR="00D119B9" w:rsidRPr="005C68F8" w:rsidRDefault="00D119B9"/>
    <w:p w:rsidR="00D119B9" w:rsidRPr="005C68F8" w:rsidRDefault="00D119B9"/>
    <w:p w:rsidR="00D119B9" w:rsidRPr="005C68F8" w:rsidRDefault="00D119B9"/>
    <w:p w:rsidR="00D119B9" w:rsidRPr="005C68F8" w:rsidRDefault="00D119B9"/>
    <w:p w:rsidR="00D119B9" w:rsidRPr="005C68F8" w:rsidRDefault="00D119B9"/>
    <w:p w:rsidR="00D119B9" w:rsidRPr="005C68F8" w:rsidRDefault="00D119B9"/>
    <w:p w:rsidR="00D119B9" w:rsidRPr="005C68F8" w:rsidRDefault="00D119B9"/>
    <w:p w:rsidR="00D119B9" w:rsidRPr="005C68F8" w:rsidRDefault="000C1F6A" w:rsidP="00D119B9">
      <w:pPr>
        <w:shd w:val="clear" w:color="auto" w:fill="FFFFFF"/>
        <w:spacing w:before="100" w:beforeAutospacing="1" w:after="100" w:afterAutospacing="1"/>
        <w:jc w:val="both"/>
      </w:pPr>
      <w:r w:rsidRPr="005C68F8">
        <w:t xml:space="preserve">              </w:t>
      </w:r>
    </w:p>
    <w:p w:rsidR="00D119B9" w:rsidRPr="005C68F8" w:rsidRDefault="00D119B9" w:rsidP="00D119B9">
      <w:pPr>
        <w:shd w:val="clear" w:color="auto" w:fill="FFFFFF"/>
        <w:spacing w:before="100" w:beforeAutospacing="1" w:after="100" w:afterAutospacing="1"/>
        <w:jc w:val="both"/>
      </w:pPr>
    </w:p>
    <w:p w:rsidR="00BC18B1" w:rsidRDefault="00BC18B1" w:rsidP="00470360">
      <w:pPr>
        <w:shd w:val="clear" w:color="auto" w:fill="FFFFFF"/>
        <w:spacing w:before="100" w:beforeAutospacing="1" w:after="100" w:afterAutospacing="1"/>
        <w:jc w:val="center"/>
        <w:rPr>
          <w:b/>
          <w:bCs/>
          <w:iCs/>
          <w:color w:val="000000"/>
          <w:sz w:val="32"/>
          <w:szCs w:val="32"/>
        </w:rPr>
      </w:pPr>
    </w:p>
    <w:p w:rsidR="00D119B9" w:rsidRPr="005C68F8" w:rsidRDefault="00BC18B1" w:rsidP="00470360">
      <w:pPr>
        <w:shd w:val="clear" w:color="auto" w:fill="FFFFFF"/>
        <w:spacing w:before="100" w:beforeAutospacing="1" w:after="100" w:afterAutospacing="1"/>
        <w:jc w:val="center"/>
        <w:rPr>
          <w:b/>
          <w:color w:val="000000"/>
          <w:sz w:val="32"/>
          <w:szCs w:val="32"/>
        </w:rPr>
      </w:pPr>
      <w:r>
        <w:rPr>
          <w:b/>
          <w:bCs/>
          <w:iCs/>
          <w:color w:val="000000"/>
          <w:sz w:val="32"/>
          <w:szCs w:val="32"/>
        </w:rPr>
        <w:lastRenderedPageBreak/>
        <w:t>Олимпиадные задания</w:t>
      </w:r>
      <w:r w:rsidR="00D119B9" w:rsidRPr="005C68F8">
        <w:rPr>
          <w:b/>
          <w:bCs/>
          <w:iCs/>
          <w:color w:val="000000"/>
          <w:sz w:val="32"/>
          <w:szCs w:val="32"/>
        </w:rPr>
        <w:t xml:space="preserve"> « Изо</w:t>
      </w:r>
      <w:r>
        <w:rPr>
          <w:b/>
          <w:bCs/>
          <w:iCs/>
          <w:color w:val="000000"/>
          <w:sz w:val="32"/>
          <w:szCs w:val="32"/>
        </w:rPr>
        <w:t>бразительное искусство»  8 класс</w:t>
      </w:r>
    </w:p>
    <w:p w:rsidR="00D119B9" w:rsidRPr="005C68F8" w:rsidRDefault="00D119B9" w:rsidP="00470360">
      <w:pPr>
        <w:shd w:val="clear" w:color="auto" w:fill="FFFFFF"/>
        <w:spacing w:before="100" w:beforeAutospacing="1" w:after="100" w:afterAutospacing="1"/>
        <w:ind w:left="720" w:hanging="360"/>
        <w:rPr>
          <w:b/>
          <w:color w:val="000000"/>
        </w:rPr>
      </w:pPr>
      <w:r w:rsidRPr="005C68F8">
        <w:rPr>
          <w:b/>
          <w:color w:val="000000"/>
        </w:rPr>
        <w:t>1.​ </w:t>
      </w:r>
      <w:r w:rsidRPr="005C68F8">
        <w:rPr>
          <w:b/>
          <w:iCs/>
          <w:color w:val="000000"/>
        </w:rPr>
        <w:t>Цель – выявление уровня освоения предметных образовательных результатов в соответствии с требованиями ООП и стандарта.</w:t>
      </w:r>
    </w:p>
    <w:p w:rsidR="00D119B9" w:rsidRPr="005C68F8" w:rsidRDefault="00D119B9" w:rsidP="00470360">
      <w:pPr>
        <w:shd w:val="clear" w:color="auto" w:fill="FFFFFF"/>
        <w:spacing w:before="100" w:beforeAutospacing="1" w:after="100" w:afterAutospacing="1"/>
        <w:ind w:left="720" w:hanging="360"/>
        <w:rPr>
          <w:b/>
          <w:color w:val="000000"/>
        </w:rPr>
      </w:pPr>
      <w:r w:rsidRPr="005C68F8">
        <w:rPr>
          <w:b/>
          <w:color w:val="000000"/>
        </w:rPr>
        <w:t>2.​ </w:t>
      </w:r>
      <w:r w:rsidRPr="005C68F8">
        <w:rPr>
          <w:b/>
          <w:iCs/>
          <w:color w:val="000000"/>
        </w:rPr>
        <w:t>Распределение заданий по проверяемым предметным способам действия.</w:t>
      </w:r>
    </w:p>
    <w:p w:rsidR="00D119B9" w:rsidRPr="005C68F8" w:rsidRDefault="00D119B9" w:rsidP="00D119B9">
      <w:pPr>
        <w:jc w:val="center"/>
        <w:rPr>
          <w:b/>
        </w:rPr>
      </w:pPr>
      <w:r w:rsidRPr="005C68F8">
        <w:rPr>
          <w:b/>
        </w:rPr>
        <w:t xml:space="preserve">Тема года: «Архитектура и дизайн в жизни человека»  </w:t>
      </w:r>
    </w:p>
    <w:p w:rsidR="00D119B9" w:rsidRPr="005C68F8" w:rsidRDefault="00D119B9" w:rsidP="00D119B9">
      <w:pPr>
        <w:jc w:val="center"/>
        <w:rPr>
          <w:b/>
        </w:rPr>
      </w:pPr>
    </w:p>
    <w:tbl>
      <w:tblPr>
        <w:tblW w:w="0" w:type="auto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4"/>
        <w:gridCol w:w="2199"/>
        <w:gridCol w:w="861"/>
        <w:gridCol w:w="729"/>
        <w:gridCol w:w="956"/>
        <w:gridCol w:w="723"/>
        <w:gridCol w:w="1423"/>
      </w:tblGrid>
      <w:tr w:rsidR="00D119B9" w:rsidRPr="005C68F8" w:rsidTr="009846CB">
        <w:tc>
          <w:tcPr>
            <w:tcW w:w="2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119B9" w:rsidRPr="005C68F8" w:rsidRDefault="00D119B9" w:rsidP="00E65068">
            <w:pPr>
              <w:spacing w:before="100" w:beforeAutospacing="1" w:after="100" w:afterAutospacing="1"/>
              <w:jc w:val="center"/>
              <w:rPr>
                <w:b/>
                <w:color w:val="000000"/>
                <w:sz w:val="32"/>
                <w:szCs w:val="32"/>
                <w:vertAlign w:val="subscript"/>
              </w:rPr>
            </w:pPr>
            <w:r w:rsidRPr="005C68F8">
              <w:rPr>
                <w:b/>
                <w:iCs/>
                <w:color w:val="000000"/>
                <w:sz w:val="32"/>
                <w:szCs w:val="32"/>
                <w:vertAlign w:val="subscript"/>
              </w:rPr>
              <w:t>Блок</w:t>
            </w:r>
            <w:r w:rsidRPr="005C68F8">
              <w:rPr>
                <w:b/>
                <w:color w:val="000000"/>
                <w:sz w:val="32"/>
                <w:szCs w:val="32"/>
                <w:vertAlign w:val="subscript"/>
              </w:rPr>
              <w:br/>
            </w:r>
            <w:r w:rsidRPr="005C68F8">
              <w:rPr>
                <w:b/>
                <w:iCs/>
                <w:color w:val="000000"/>
                <w:sz w:val="32"/>
                <w:szCs w:val="32"/>
                <w:vertAlign w:val="subscript"/>
              </w:rPr>
              <w:t>содержания</w:t>
            </w:r>
          </w:p>
        </w:tc>
        <w:tc>
          <w:tcPr>
            <w:tcW w:w="2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119B9" w:rsidRPr="005C68F8" w:rsidRDefault="00D119B9" w:rsidP="00E65068">
            <w:pPr>
              <w:spacing w:before="100" w:beforeAutospacing="1" w:after="100" w:afterAutospacing="1"/>
              <w:jc w:val="center"/>
              <w:rPr>
                <w:b/>
                <w:color w:val="000000"/>
                <w:sz w:val="32"/>
                <w:szCs w:val="32"/>
                <w:vertAlign w:val="subscript"/>
              </w:rPr>
            </w:pPr>
            <w:r w:rsidRPr="005C68F8">
              <w:rPr>
                <w:b/>
                <w:iCs/>
                <w:color w:val="000000"/>
                <w:sz w:val="32"/>
                <w:szCs w:val="32"/>
                <w:vertAlign w:val="subscript"/>
              </w:rPr>
              <w:t>Проверяемое умение и способы действия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119B9" w:rsidRPr="005C68F8" w:rsidRDefault="00D119B9" w:rsidP="00E65068">
            <w:pPr>
              <w:spacing w:before="100" w:beforeAutospacing="1" w:after="100" w:afterAutospacing="1"/>
              <w:jc w:val="center"/>
              <w:rPr>
                <w:b/>
                <w:color w:val="000000"/>
                <w:sz w:val="32"/>
                <w:szCs w:val="32"/>
                <w:vertAlign w:val="subscript"/>
              </w:rPr>
            </w:pPr>
            <w:r w:rsidRPr="005C68F8">
              <w:rPr>
                <w:b/>
                <w:iCs/>
                <w:color w:val="000000"/>
                <w:sz w:val="32"/>
                <w:szCs w:val="32"/>
                <w:vertAlign w:val="subscript"/>
              </w:rPr>
              <w:t>Количество заданий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119B9" w:rsidRPr="005C68F8" w:rsidRDefault="00D119B9" w:rsidP="00E65068">
            <w:pPr>
              <w:spacing w:before="100" w:beforeAutospacing="1" w:after="100" w:afterAutospacing="1"/>
              <w:jc w:val="center"/>
              <w:rPr>
                <w:b/>
                <w:color w:val="000000"/>
                <w:sz w:val="32"/>
                <w:szCs w:val="32"/>
                <w:vertAlign w:val="subscript"/>
              </w:rPr>
            </w:pPr>
            <w:r w:rsidRPr="005C68F8">
              <w:rPr>
                <w:b/>
                <w:iCs/>
                <w:color w:val="000000"/>
                <w:sz w:val="32"/>
                <w:szCs w:val="32"/>
                <w:vertAlign w:val="subscript"/>
              </w:rPr>
              <w:t>Номера заданий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119B9" w:rsidRPr="005C68F8" w:rsidRDefault="00D119B9" w:rsidP="00E65068">
            <w:pPr>
              <w:spacing w:before="100" w:beforeAutospacing="1" w:after="100" w:afterAutospacing="1"/>
              <w:jc w:val="center"/>
              <w:rPr>
                <w:b/>
                <w:color w:val="000000"/>
                <w:sz w:val="32"/>
                <w:szCs w:val="32"/>
                <w:vertAlign w:val="subscript"/>
              </w:rPr>
            </w:pPr>
            <w:r w:rsidRPr="005C68F8">
              <w:rPr>
                <w:b/>
                <w:iCs/>
                <w:color w:val="000000"/>
                <w:sz w:val="32"/>
                <w:szCs w:val="32"/>
                <w:vertAlign w:val="subscript"/>
              </w:rPr>
              <w:t>Уровень сложности</w:t>
            </w:r>
          </w:p>
        </w:tc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119B9" w:rsidRPr="005C68F8" w:rsidRDefault="00D119B9" w:rsidP="00E65068">
            <w:pPr>
              <w:spacing w:before="100" w:beforeAutospacing="1" w:after="100" w:afterAutospacing="1"/>
              <w:jc w:val="center"/>
              <w:rPr>
                <w:b/>
                <w:color w:val="000000"/>
                <w:sz w:val="32"/>
                <w:szCs w:val="32"/>
                <w:vertAlign w:val="subscript"/>
              </w:rPr>
            </w:pPr>
            <w:r w:rsidRPr="005C68F8">
              <w:rPr>
                <w:b/>
                <w:iCs/>
                <w:color w:val="000000"/>
                <w:sz w:val="32"/>
                <w:szCs w:val="32"/>
                <w:vertAlign w:val="subscript"/>
              </w:rPr>
              <w:t>Тип задания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119B9" w:rsidRPr="005C68F8" w:rsidRDefault="00D119B9" w:rsidP="00E65068">
            <w:pPr>
              <w:spacing w:before="100" w:beforeAutospacing="1" w:after="100" w:afterAutospacing="1"/>
              <w:jc w:val="center"/>
              <w:rPr>
                <w:b/>
                <w:color w:val="000000"/>
                <w:sz w:val="32"/>
                <w:szCs w:val="32"/>
                <w:vertAlign w:val="subscript"/>
              </w:rPr>
            </w:pPr>
            <w:r w:rsidRPr="005C68F8">
              <w:rPr>
                <w:b/>
                <w:iCs/>
                <w:color w:val="000000"/>
                <w:sz w:val="32"/>
                <w:szCs w:val="32"/>
                <w:vertAlign w:val="subscript"/>
              </w:rPr>
              <w:t>Максимальный балл за каждое задание</w:t>
            </w:r>
          </w:p>
        </w:tc>
      </w:tr>
      <w:tr w:rsidR="00D119B9" w:rsidRPr="005C68F8" w:rsidTr="009846CB">
        <w:tc>
          <w:tcPr>
            <w:tcW w:w="2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119B9" w:rsidRPr="005C68F8" w:rsidRDefault="00D119B9" w:rsidP="00E65068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bCs/>
              </w:rPr>
              <w:t xml:space="preserve">Архитектура и дизайн - конструктивные искусства в ряду пространственных искусств. Мир, который создает человек. Художник-дизайн </w:t>
            </w:r>
            <w:proofErr w:type="gramStart"/>
            <w:r w:rsidRPr="005C68F8">
              <w:rPr>
                <w:b/>
                <w:bCs/>
              </w:rPr>
              <w:t>–а</w:t>
            </w:r>
            <w:proofErr w:type="gramEnd"/>
            <w:r w:rsidRPr="005C68F8">
              <w:rPr>
                <w:b/>
                <w:bCs/>
              </w:rPr>
              <w:t>рхитектура.</w:t>
            </w:r>
          </w:p>
        </w:tc>
        <w:tc>
          <w:tcPr>
            <w:tcW w:w="2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D4CF8" w:rsidRPr="005C68F8" w:rsidRDefault="008D4CF8" w:rsidP="008D4CF8">
            <w:pPr>
              <w:jc w:val="both"/>
              <w:rPr>
                <w:rFonts w:eastAsia="Calibri"/>
                <w:lang w:eastAsia="en-US"/>
              </w:rPr>
            </w:pPr>
            <w:r w:rsidRPr="005C68F8">
              <w:rPr>
                <w:rFonts w:eastAsia="Calibri"/>
                <w:b/>
                <w:lang w:eastAsia="en-US"/>
              </w:rPr>
              <w:t>Понимать</w:t>
            </w:r>
            <w:r w:rsidRPr="005C68F8">
              <w:rPr>
                <w:rFonts w:eastAsia="Calibri"/>
                <w:lang w:eastAsia="en-US"/>
              </w:rPr>
              <w:t xml:space="preserve"> общее и различное во внешнем облике вещи и здания.</w:t>
            </w:r>
          </w:p>
          <w:p w:rsidR="008D4CF8" w:rsidRPr="005C68F8" w:rsidRDefault="008D4CF8" w:rsidP="008D4CF8">
            <w:pPr>
              <w:jc w:val="both"/>
              <w:rPr>
                <w:rFonts w:eastAsia="Calibri"/>
                <w:lang w:eastAsia="en-US"/>
              </w:rPr>
            </w:pPr>
            <w:r w:rsidRPr="005C68F8">
              <w:rPr>
                <w:rFonts w:eastAsia="Calibri"/>
                <w:b/>
                <w:lang w:eastAsia="en-US"/>
              </w:rPr>
              <w:t>Уметь</w:t>
            </w:r>
            <w:r w:rsidRPr="005C68F8">
              <w:rPr>
                <w:rFonts w:eastAsia="Calibri"/>
                <w:lang w:eastAsia="en-US"/>
              </w:rPr>
              <w:t xml:space="preserve"> выявлять сочетание объёмов, образующих форму вещи.</w:t>
            </w:r>
          </w:p>
          <w:p w:rsidR="008D4CF8" w:rsidRPr="005C68F8" w:rsidRDefault="008D4CF8" w:rsidP="008D4CF8">
            <w:pPr>
              <w:jc w:val="both"/>
              <w:rPr>
                <w:rFonts w:eastAsia="Calibri"/>
                <w:lang w:eastAsia="en-US"/>
              </w:rPr>
            </w:pPr>
            <w:r w:rsidRPr="005C68F8">
              <w:rPr>
                <w:rFonts w:eastAsia="Calibri"/>
                <w:b/>
                <w:lang w:eastAsia="en-US"/>
              </w:rPr>
              <w:t>Осознавать</w:t>
            </w:r>
            <w:r w:rsidRPr="005C68F8">
              <w:rPr>
                <w:rFonts w:eastAsia="Calibri"/>
                <w:lang w:eastAsia="en-US"/>
              </w:rPr>
              <w:t xml:space="preserve"> дизайн вещи как искусство и как социальное проектирование.</w:t>
            </w:r>
          </w:p>
          <w:p w:rsidR="008D4CF8" w:rsidRPr="005C68F8" w:rsidRDefault="008D4CF8" w:rsidP="008D4CF8">
            <w:pPr>
              <w:jc w:val="both"/>
              <w:rPr>
                <w:rFonts w:eastAsia="Calibri"/>
                <w:lang w:eastAsia="en-US"/>
              </w:rPr>
            </w:pPr>
            <w:r w:rsidRPr="005C68F8">
              <w:rPr>
                <w:rFonts w:eastAsia="Calibri"/>
                <w:b/>
                <w:lang w:eastAsia="en-US"/>
              </w:rPr>
              <w:t>Определять</w:t>
            </w:r>
            <w:r w:rsidRPr="005C68F8">
              <w:rPr>
                <w:rFonts w:eastAsia="Calibri"/>
                <w:lang w:eastAsia="en-US"/>
              </w:rPr>
              <w:t xml:space="preserve"> вещь как объект, несущий отпечаток дня сегодняшнего и вчерашнего.</w:t>
            </w:r>
          </w:p>
          <w:p w:rsidR="00D119B9" w:rsidRPr="005C68F8" w:rsidRDefault="00D119B9" w:rsidP="00E65068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119B9" w:rsidRPr="005C68F8" w:rsidRDefault="00D119B9" w:rsidP="00E65068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2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119B9" w:rsidRPr="005C68F8" w:rsidRDefault="00D119B9" w:rsidP="00E65068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1,2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119B9" w:rsidRPr="005C68F8" w:rsidRDefault="00D119B9" w:rsidP="00E65068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Базовый</w:t>
            </w:r>
          </w:p>
        </w:tc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119B9" w:rsidRPr="005C68F8" w:rsidRDefault="00D119B9" w:rsidP="00E65068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Ответ на вопрос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119B9" w:rsidRPr="005C68F8" w:rsidRDefault="00D119B9" w:rsidP="00E65068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1</w:t>
            </w:r>
          </w:p>
        </w:tc>
      </w:tr>
      <w:tr w:rsidR="00D119B9" w:rsidRPr="005C68F8" w:rsidTr="009846CB">
        <w:tc>
          <w:tcPr>
            <w:tcW w:w="2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119B9" w:rsidRPr="005C68F8" w:rsidRDefault="00D119B9" w:rsidP="00ED74AD">
            <w:pPr>
              <w:jc w:val="center"/>
              <w:rPr>
                <w:b/>
                <w:iCs/>
                <w:color w:val="000000"/>
              </w:rPr>
            </w:pPr>
            <w:r w:rsidRPr="005C68F8">
              <w:rPr>
                <w:rFonts w:eastAsia="Calibri"/>
                <w:b/>
                <w:lang w:eastAsia="en-US"/>
              </w:rPr>
              <w:t xml:space="preserve">В мире вещей и </w:t>
            </w:r>
            <w:proofErr w:type="spellStart"/>
            <w:r w:rsidRPr="005C68F8">
              <w:rPr>
                <w:rFonts w:eastAsia="Calibri"/>
                <w:b/>
                <w:lang w:eastAsia="en-US"/>
              </w:rPr>
              <w:t>зданий</w:t>
            </w:r>
            <w:proofErr w:type="gramStart"/>
            <w:r w:rsidRPr="005C68F8">
              <w:rPr>
                <w:rFonts w:eastAsia="Calibri"/>
                <w:b/>
                <w:lang w:eastAsia="en-US"/>
              </w:rPr>
              <w:t>.Х</w:t>
            </w:r>
            <w:proofErr w:type="gramEnd"/>
            <w:r w:rsidRPr="005C68F8">
              <w:rPr>
                <w:rFonts w:eastAsia="Calibri"/>
                <w:b/>
                <w:lang w:eastAsia="en-US"/>
              </w:rPr>
              <w:t>удожественный</w:t>
            </w:r>
            <w:proofErr w:type="spellEnd"/>
            <w:r w:rsidRPr="005C68F8">
              <w:rPr>
                <w:rFonts w:eastAsia="Calibri"/>
                <w:b/>
                <w:lang w:eastAsia="en-US"/>
              </w:rPr>
              <w:t xml:space="preserve"> язык конструктивных искусств</w:t>
            </w:r>
          </w:p>
        </w:tc>
        <w:tc>
          <w:tcPr>
            <w:tcW w:w="2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D4CF8" w:rsidRPr="005C68F8" w:rsidRDefault="008D4CF8" w:rsidP="008D4CF8">
            <w:pPr>
              <w:jc w:val="both"/>
              <w:rPr>
                <w:rFonts w:eastAsia="Calibri"/>
                <w:lang w:eastAsia="en-US"/>
              </w:rPr>
            </w:pPr>
            <w:r w:rsidRPr="005C68F8">
              <w:rPr>
                <w:rFonts w:eastAsia="Calibri"/>
                <w:b/>
                <w:lang w:eastAsia="en-US"/>
              </w:rPr>
              <w:t>Понимать</w:t>
            </w:r>
            <w:r w:rsidRPr="005C68F8">
              <w:rPr>
                <w:rFonts w:eastAsia="Calibri"/>
                <w:lang w:eastAsia="en-US"/>
              </w:rPr>
              <w:t xml:space="preserve"> значение преемственности в искусстве архитектуры.</w:t>
            </w:r>
          </w:p>
          <w:p w:rsidR="008D4CF8" w:rsidRPr="005C68F8" w:rsidRDefault="008D4CF8" w:rsidP="008D4CF8">
            <w:pPr>
              <w:jc w:val="both"/>
              <w:rPr>
                <w:rFonts w:eastAsia="Calibri"/>
                <w:lang w:eastAsia="en-US"/>
              </w:rPr>
            </w:pPr>
            <w:r w:rsidRPr="005C68F8">
              <w:rPr>
                <w:rFonts w:eastAsia="Calibri"/>
                <w:b/>
                <w:lang w:eastAsia="en-US"/>
              </w:rPr>
              <w:t>Осознавать</w:t>
            </w:r>
            <w:r w:rsidRPr="005C68F8">
              <w:rPr>
                <w:rFonts w:eastAsia="Calibri"/>
                <w:lang w:eastAsia="en-US"/>
              </w:rPr>
              <w:t xml:space="preserve"> современный уровень развития технологий и материалов, используемых</w:t>
            </w:r>
          </w:p>
          <w:p w:rsidR="008D4CF8" w:rsidRPr="005C68F8" w:rsidRDefault="008D4CF8" w:rsidP="008D4CF8">
            <w:pPr>
              <w:jc w:val="both"/>
              <w:rPr>
                <w:rFonts w:eastAsia="Calibri"/>
                <w:lang w:eastAsia="en-US"/>
              </w:rPr>
            </w:pPr>
            <w:r w:rsidRPr="005C68F8">
              <w:rPr>
                <w:rFonts w:eastAsia="Calibri"/>
                <w:lang w:eastAsia="en-US"/>
              </w:rPr>
              <w:t xml:space="preserve"> в архитектуре.</w:t>
            </w:r>
          </w:p>
          <w:p w:rsidR="008D4CF8" w:rsidRPr="005C68F8" w:rsidRDefault="008D4CF8" w:rsidP="008D4CF8">
            <w:pPr>
              <w:jc w:val="both"/>
              <w:rPr>
                <w:rFonts w:eastAsia="Calibri"/>
                <w:color w:val="000000"/>
                <w:lang w:eastAsia="en-US"/>
              </w:rPr>
            </w:pPr>
            <w:r w:rsidRPr="005C68F8">
              <w:rPr>
                <w:rFonts w:eastAsia="Calibri"/>
                <w:b/>
                <w:color w:val="000000"/>
                <w:lang w:eastAsia="en-US"/>
              </w:rPr>
              <w:t>Иметь представление</w:t>
            </w:r>
            <w:r w:rsidRPr="005C68F8">
              <w:rPr>
                <w:rFonts w:eastAsia="Calibri"/>
                <w:color w:val="000000"/>
                <w:lang w:eastAsia="en-US"/>
              </w:rPr>
              <w:t xml:space="preserve"> об историчности и социальности интерьеров прошлого.</w:t>
            </w:r>
          </w:p>
          <w:p w:rsidR="00D119B9" w:rsidRPr="005C68F8" w:rsidRDefault="00D119B9" w:rsidP="00E65068">
            <w:pPr>
              <w:jc w:val="both"/>
              <w:rPr>
                <w:b/>
                <w:iCs/>
                <w:color w:val="000000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119B9" w:rsidRPr="005C68F8" w:rsidRDefault="00D119B9" w:rsidP="00E65068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2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119B9" w:rsidRPr="005C68F8" w:rsidRDefault="00D119B9" w:rsidP="00E65068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3,4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119B9" w:rsidRPr="005C68F8" w:rsidRDefault="00D119B9" w:rsidP="00E65068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Базовый</w:t>
            </w:r>
          </w:p>
        </w:tc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119B9" w:rsidRPr="005C68F8" w:rsidRDefault="00D119B9" w:rsidP="00E65068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Ответ на вопрос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119B9" w:rsidRPr="005C68F8" w:rsidRDefault="00D119B9" w:rsidP="00E65068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1</w:t>
            </w:r>
          </w:p>
        </w:tc>
      </w:tr>
      <w:tr w:rsidR="00D119B9" w:rsidRPr="005C68F8" w:rsidTr="009846CB">
        <w:tc>
          <w:tcPr>
            <w:tcW w:w="2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119B9" w:rsidRPr="005C68F8" w:rsidRDefault="00D119B9" w:rsidP="00ED74AD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 w:rsidRPr="005C68F8">
              <w:rPr>
                <w:b/>
                <w:bCs/>
                <w:color w:val="000000"/>
              </w:rPr>
              <w:lastRenderedPageBreak/>
              <w:t>Город и человек. Социальное значение архитектуры и дизайна как среды жизни человека</w:t>
            </w:r>
            <w:r w:rsidRPr="005C68F8">
              <w:t>»</w:t>
            </w:r>
          </w:p>
        </w:tc>
        <w:tc>
          <w:tcPr>
            <w:tcW w:w="2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D4CF8" w:rsidRPr="005C68F8" w:rsidRDefault="008D4CF8" w:rsidP="009846CB">
            <w:pPr>
              <w:rPr>
                <w:rFonts w:eastAsia="Calibri"/>
                <w:lang w:eastAsia="en-US"/>
              </w:rPr>
            </w:pPr>
            <w:r w:rsidRPr="005C68F8">
              <w:rPr>
                <w:rFonts w:eastAsia="Calibri"/>
                <w:b/>
                <w:lang w:eastAsia="en-US"/>
              </w:rPr>
              <w:t xml:space="preserve">Понимать </w:t>
            </w:r>
            <w:r w:rsidRPr="005C68F8">
              <w:rPr>
                <w:rFonts w:eastAsia="Calibri"/>
                <w:lang w:eastAsia="en-US"/>
              </w:rPr>
              <w:t>эстетическое и экологическое взаимное сосуществование природы и архитектуры.</w:t>
            </w:r>
          </w:p>
          <w:p w:rsidR="008D4CF8" w:rsidRPr="005C68F8" w:rsidRDefault="008D4CF8" w:rsidP="009846CB">
            <w:pPr>
              <w:rPr>
                <w:rFonts w:eastAsia="Calibri"/>
                <w:lang w:eastAsia="en-US"/>
              </w:rPr>
            </w:pPr>
            <w:r w:rsidRPr="005C68F8">
              <w:rPr>
                <w:rFonts w:eastAsia="Calibri"/>
                <w:b/>
                <w:lang w:eastAsia="en-US"/>
              </w:rPr>
              <w:t xml:space="preserve">Приобретать </w:t>
            </w:r>
            <w:r w:rsidRPr="005C68F8">
              <w:rPr>
                <w:rFonts w:eastAsia="Calibri"/>
                <w:lang w:eastAsia="en-US"/>
              </w:rPr>
              <w:t xml:space="preserve">общее </w:t>
            </w:r>
            <w:r w:rsidRPr="005C68F8">
              <w:rPr>
                <w:rFonts w:eastAsia="Calibri"/>
                <w:b/>
                <w:lang w:eastAsia="en-US"/>
              </w:rPr>
              <w:t>представление</w:t>
            </w:r>
            <w:r w:rsidRPr="005C68F8">
              <w:rPr>
                <w:rFonts w:eastAsia="Calibri"/>
                <w:lang w:eastAsia="en-US"/>
              </w:rPr>
              <w:t xml:space="preserve"> о</w:t>
            </w:r>
            <w:r w:rsidR="009846CB">
              <w:rPr>
                <w:rFonts w:eastAsia="Calibri"/>
                <w:lang w:eastAsia="en-US"/>
              </w:rPr>
              <w:t xml:space="preserve"> традициях ландшафтно-парковой</w:t>
            </w:r>
            <w:proofErr w:type="gramStart"/>
            <w:r w:rsidR="009846CB">
              <w:rPr>
                <w:rFonts w:eastAsia="Calibri"/>
                <w:lang w:eastAsia="en-US"/>
              </w:rPr>
              <w:t xml:space="preserve"> </w:t>
            </w:r>
            <w:r w:rsidRPr="005C68F8">
              <w:rPr>
                <w:rFonts w:eastAsia="Calibri"/>
                <w:b/>
                <w:lang w:eastAsia="en-US"/>
              </w:rPr>
              <w:t>С</w:t>
            </w:r>
            <w:proofErr w:type="gramEnd"/>
            <w:r w:rsidRPr="005C68F8">
              <w:rPr>
                <w:rFonts w:eastAsia="Calibri"/>
                <w:b/>
                <w:lang w:eastAsia="en-US"/>
              </w:rPr>
              <w:t xml:space="preserve">овершенствовать </w:t>
            </w:r>
            <w:r w:rsidRPr="005C68F8">
              <w:rPr>
                <w:rFonts w:eastAsia="Calibri"/>
                <w:lang w:eastAsia="en-US"/>
              </w:rPr>
              <w:t>навыки коллективной работы над пространственной композицией.</w:t>
            </w:r>
          </w:p>
          <w:p w:rsidR="00D119B9" w:rsidRPr="005C68F8" w:rsidRDefault="008D4CF8" w:rsidP="009846CB">
            <w:pPr>
              <w:spacing w:before="100" w:beforeAutospacing="1" w:after="100" w:afterAutospacing="1"/>
              <w:rPr>
                <w:rFonts w:eastAsia="Calibri"/>
                <w:lang w:eastAsia="en-US"/>
              </w:rPr>
            </w:pPr>
            <w:r w:rsidRPr="005C68F8">
              <w:rPr>
                <w:rFonts w:eastAsia="Calibri"/>
                <w:b/>
                <w:lang w:eastAsia="en-US"/>
              </w:rPr>
              <w:t>Развивать и реализовывать</w:t>
            </w:r>
            <w:r w:rsidRPr="005C68F8">
              <w:rPr>
                <w:rFonts w:eastAsia="Calibri"/>
                <w:lang w:eastAsia="en-US"/>
              </w:rPr>
              <w:t xml:space="preserve"> своё чувство красоты, художественную фантазию в сочетании с архитектурно - смысл</w:t>
            </w:r>
            <w:r w:rsidR="009846CB">
              <w:rPr>
                <w:rFonts w:eastAsia="Calibri"/>
                <w:lang w:eastAsia="en-US"/>
              </w:rPr>
              <w:t>овой логикой</w:t>
            </w:r>
            <w:proofErr w:type="gramStart"/>
            <w:r w:rsidR="009846CB">
              <w:rPr>
                <w:rFonts w:eastAsia="Calibri"/>
                <w:lang w:eastAsia="en-US"/>
              </w:rPr>
              <w:t xml:space="preserve"> .</w:t>
            </w:r>
            <w:proofErr w:type="gramEnd"/>
          </w:p>
          <w:p w:rsidR="008D4CF8" w:rsidRPr="005C68F8" w:rsidRDefault="008D4CF8" w:rsidP="009846CB">
            <w:pPr>
              <w:spacing w:before="100" w:beforeAutospacing="1" w:after="100" w:afterAutospacing="1"/>
              <w:rPr>
                <w:b/>
                <w:iCs/>
                <w:color w:val="000000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119B9" w:rsidRPr="005C68F8" w:rsidRDefault="00D119B9" w:rsidP="009846CB">
            <w:pPr>
              <w:spacing w:before="100" w:beforeAutospacing="1" w:after="100" w:afterAutospacing="1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3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119B9" w:rsidRPr="005C68F8" w:rsidRDefault="00D119B9" w:rsidP="009846CB">
            <w:pPr>
              <w:spacing w:before="100" w:beforeAutospacing="1" w:after="100" w:afterAutospacing="1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5,6,7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119B9" w:rsidRPr="005C68F8" w:rsidRDefault="00D119B9" w:rsidP="009846CB">
            <w:pPr>
              <w:spacing w:before="100" w:beforeAutospacing="1" w:after="100" w:afterAutospacing="1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Базовый</w:t>
            </w:r>
          </w:p>
        </w:tc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119B9" w:rsidRPr="005C68F8" w:rsidRDefault="00D119B9" w:rsidP="009846CB">
            <w:pPr>
              <w:spacing w:before="100" w:beforeAutospacing="1" w:after="100" w:afterAutospacing="1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Ответ на вопрос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119B9" w:rsidRPr="005C68F8" w:rsidRDefault="00D119B9" w:rsidP="009846CB">
            <w:pPr>
              <w:spacing w:before="100" w:beforeAutospacing="1" w:after="100" w:afterAutospacing="1"/>
              <w:rPr>
                <w:b/>
                <w:iCs/>
                <w:color w:val="000000"/>
              </w:rPr>
            </w:pPr>
            <w:r w:rsidRPr="005C68F8">
              <w:rPr>
                <w:b/>
                <w:iCs/>
                <w:color w:val="000000"/>
              </w:rPr>
              <w:t>1</w:t>
            </w:r>
          </w:p>
        </w:tc>
      </w:tr>
      <w:tr w:rsidR="00D119B9" w:rsidRPr="00DA0CC3" w:rsidTr="009846CB">
        <w:tc>
          <w:tcPr>
            <w:tcW w:w="2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119B9" w:rsidRPr="00DA0CC3" w:rsidRDefault="00D119B9" w:rsidP="00ED74AD">
            <w:pPr>
              <w:jc w:val="center"/>
              <w:rPr>
                <w:b/>
                <w:iCs/>
                <w:color w:val="000000"/>
              </w:rPr>
            </w:pPr>
            <w:r w:rsidRPr="00D119B9">
              <w:rPr>
                <w:rFonts w:eastAsia="Calibri"/>
                <w:b/>
                <w:bCs/>
                <w:color w:val="000000"/>
                <w:lang w:eastAsia="en-US"/>
              </w:rPr>
              <w:t>Человек в зеркале дизайна и архитектуры. Образ жизни и индивидуальное проектирование</w:t>
            </w:r>
          </w:p>
        </w:tc>
        <w:tc>
          <w:tcPr>
            <w:tcW w:w="2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119B9" w:rsidRPr="00D119B9" w:rsidRDefault="00D119B9" w:rsidP="009846CB">
            <w:pPr>
              <w:rPr>
                <w:rFonts w:eastAsia="Calibri"/>
                <w:color w:val="000000"/>
                <w:lang w:eastAsia="en-US"/>
              </w:rPr>
            </w:pPr>
            <w:r w:rsidRPr="00D119B9">
              <w:rPr>
                <w:rFonts w:eastAsia="Calibri"/>
                <w:b/>
                <w:color w:val="000000"/>
                <w:lang w:eastAsia="en-US"/>
              </w:rPr>
              <w:t>Понимать и доказывать</w:t>
            </w:r>
            <w:r w:rsidRPr="00D119B9">
              <w:rPr>
                <w:rFonts w:eastAsia="Calibri"/>
                <w:color w:val="000000"/>
                <w:lang w:eastAsia="en-US"/>
              </w:rPr>
              <w:t xml:space="preserve">, что </w:t>
            </w:r>
            <w:proofErr w:type="gramStart"/>
            <w:r w:rsidRPr="00D119B9">
              <w:rPr>
                <w:rFonts w:eastAsia="Calibri"/>
                <w:color w:val="000000"/>
                <w:lang w:eastAsia="en-US"/>
              </w:rPr>
              <w:t>человеку</w:t>
            </w:r>
            <w:proofErr w:type="gramEnd"/>
            <w:r w:rsidRPr="00D119B9">
              <w:rPr>
                <w:rFonts w:eastAsia="Calibri"/>
                <w:color w:val="000000"/>
                <w:lang w:eastAsia="en-US"/>
              </w:rPr>
              <w:t xml:space="preserve"> прежде всего нужно «быть», а не «казаться».</w:t>
            </w:r>
          </w:p>
          <w:p w:rsidR="00D119B9" w:rsidRPr="00D119B9" w:rsidRDefault="00D119B9" w:rsidP="009846CB">
            <w:pPr>
              <w:rPr>
                <w:rFonts w:eastAsia="Calibri"/>
                <w:color w:val="000000"/>
                <w:lang w:eastAsia="en-US"/>
              </w:rPr>
            </w:pPr>
            <w:r w:rsidRPr="00D119B9">
              <w:rPr>
                <w:rFonts w:eastAsia="Calibri"/>
                <w:b/>
                <w:color w:val="000000"/>
                <w:lang w:eastAsia="en-US"/>
              </w:rPr>
              <w:t>Уметь видеть</w:t>
            </w:r>
            <w:r w:rsidRPr="00D119B9">
              <w:rPr>
                <w:rFonts w:eastAsia="Calibri"/>
                <w:color w:val="000000"/>
                <w:lang w:eastAsia="en-US"/>
              </w:rPr>
              <w:t xml:space="preserve"> искусство вокруг себя.</w:t>
            </w:r>
          </w:p>
          <w:p w:rsidR="008D4CF8" w:rsidRPr="008D4CF8" w:rsidRDefault="008D4CF8" w:rsidP="009846CB">
            <w:pPr>
              <w:rPr>
                <w:rFonts w:eastAsia="Calibri"/>
                <w:bCs/>
                <w:lang w:eastAsia="en-US"/>
              </w:rPr>
            </w:pPr>
            <w:r w:rsidRPr="008D4CF8">
              <w:rPr>
                <w:rFonts w:eastAsia="Calibri"/>
                <w:b/>
                <w:bCs/>
                <w:lang w:eastAsia="en-US"/>
              </w:rPr>
              <w:t xml:space="preserve">Приобретать общее представление о технологии создания одежды. </w:t>
            </w:r>
          </w:p>
          <w:p w:rsidR="008D4CF8" w:rsidRPr="008D4CF8" w:rsidRDefault="008D4CF8" w:rsidP="009846CB">
            <w:pPr>
              <w:rPr>
                <w:rFonts w:eastAsia="Calibri"/>
                <w:bCs/>
                <w:lang w:eastAsia="en-US"/>
              </w:rPr>
            </w:pPr>
            <w:proofErr w:type="gramStart"/>
            <w:r w:rsidRPr="008D4CF8">
              <w:rPr>
                <w:rFonts w:eastAsia="Calibri"/>
                <w:b/>
                <w:bCs/>
                <w:lang w:eastAsia="en-US"/>
              </w:rPr>
              <w:t>Понимать</w:t>
            </w:r>
            <w:proofErr w:type="gramEnd"/>
            <w:r w:rsidRPr="008D4CF8">
              <w:rPr>
                <w:rFonts w:eastAsia="Calibri"/>
                <w:b/>
                <w:bCs/>
                <w:lang w:eastAsia="en-US"/>
              </w:rPr>
              <w:t xml:space="preserve"> как применять законы композиции в процессе создания одежды (силуэт, линия, фасон).</w:t>
            </w:r>
          </w:p>
          <w:p w:rsidR="00D119B9" w:rsidRPr="00DA0CC3" w:rsidRDefault="00D119B9" w:rsidP="009846CB">
            <w:pPr>
              <w:spacing w:before="100" w:beforeAutospacing="1" w:after="100" w:afterAutospacing="1"/>
              <w:rPr>
                <w:b/>
                <w:iCs/>
                <w:color w:val="000000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119B9" w:rsidRPr="00DA0CC3" w:rsidRDefault="00D119B9" w:rsidP="009846CB">
            <w:pPr>
              <w:spacing w:before="100" w:beforeAutospacing="1" w:after="100" w:afterAutospacing="1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3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119B9" w:rsidRPr="00DA0CC3" w:rsidRDefault="00D119B9" w:rsidP="009846CB">
            <w:pPr>
              <w:spacing w:before="100" w:beforeAutospacing="1" w:after="100" w:afterAutospacing="1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8,9,10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119B9" w:rsidRPr="00DA0CC3" w:rsidRDefault="00D119B9" w:rsidP="009846CB">
            <w:pPr>
              <w:spacing w:before="100" w:beforeAutospacing="1" w:after="100" w:afterAutospacing="1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Базовый</w:t>
            </w:r>
          </w:p>
        </w:tc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119B9" w:rsidRPr="00DA0CC3" w:rsidRDefault="00D119B9" w:rsidP="009846CB">
            <w:pPr>
              <w:spacing w:before="100" w:beforeAutospacing="1" w:after="100" w:afterAutospacing="1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Ответ на вопрос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119B9" w:rsidRPr="00DA0CC3" w:rsidRDefault="00D119B9" w:rsidP="009846CB">
            <w:pPr>
              <w:spacing w:before="100" w:beforeAutospacing="1" w:after="100" w:afterAutospacing="1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1</w:t>
            </w:r>
          </w:p>
        </w:tc>
      </w:tr>
    </w:tbl>
    <w:p w:rsidR="00BC18B1" w:rsidRDefault="00BC18B1" w:rsidP="009846CB">
      <w:pPr>
        <w:spacing w:after="150" w:line="315" w:lineRule="atLeast"/>
        <w:jc w:val="center"/>
        <w:rPr>
          <w:b/>
          <w:bCs/>
          <w:sz w:val="28"/>
          <w:szCs w:val="28"/>
        </w:rPr>
      </w:pPr>
    </w:p>
    <w:p w:rsidR="008D4CF8" w:rsidRPr="009846CB" w:rsidRDefault="008D4CF8" w:rsidP="009846CB">
      <w:pPr>
        <w:spacing w:after="150" w:line="315" w:lineRule="atLeast"/>
        <w:jc w:val="center"/>
        <w:rPr>
          <w:b/>
          <w:bCs/>
          <w:sz w:val="28"/>
          <w:szCs w:val="28"/>
        </w:rPr>
      </w:pPr>
      <w:r w:rsidRPr="009846CB">
        <w:rPr>
          <w:b/>
          <w:bCs/>
          <w:sz w:val="28"/>
          <w:szCs w:val="28"/>
        </w:rPr>
        <w:lastRenderedPageBreak/>
        <w:t>Тест для 8 класса по изобразительному искусству на тему:</w:t>
      </w:r>
      <w:r w:rsidRPr="009846CB">
        <w:rPr>
          <w:b/>
          <w:sz w:val="28"/>
          <w:szCs w:val="28"/>
        </w:rPr>
        <w:t xml:space="preserve"> «Архитектура и дизайн в жизни человека»</w:t>
      </w:r>
    </w:p>
    <w:p w:rsidR="00D119B9" w:rsidRPr="009846CB" w:rsidRDefault="00763937" w:rsidP="009846CB">
      <w:pPr>
        <w:spacing w:before="100" w:beforeAutospacing="1" w:after="100" w:afterAutospacing="1"/>
        <w:jc w:val="center"/>
        <w:rPr>
          <w:rFonts w:ascii="Tahoma" w:hAnsi="Tahoma" w:cs="Tahoma"/>
          <w:color w:val="000000"/>
          <w:sz w:val="28"/>
          <w:szCs w:val="28"/>
        </w:rPr>
      </w:pPr>
      <w:r w:rsidRPr="009846CB">
        <w:rPr>
          <w:sz w:val="28"/>
          <w:szCs w:val="28"/>
        </w:rPr>
        <w:t xml:space="preserve">  </w:t>
      </w:r>
      <w:r w:rsidR="00D119B9" w:rsidRPr="00D119B9">
        <w:rPr>
          <w:b/>
          <w:bCs/>
          <w:color w:val="000000"/>
          <w:sz w:val="27"/>
          <w:szCs w:val="27"/>
        </w:rPr>
        <w:t>I. Ответьте на вопросы.</w:t>
      </w:r>
    </w:p>
    <w:p w:rsidR="00D119B9" w:rsidRPr="00D119B9" w:rsidRDefault="00D119B9" w:rsidP="00D119B9">
      <w:pPr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  <w:r w:rsidRPr="00D119B9">
        <w:rPr>
          <w:color w:val="000000"/>
          <w:sz w:val="27"/>
          <w:szCs w:val="27"/>
        </w:rPr>
        <w:t>1. </w:t>
      </w:r>
      <w:r w:rsidRPr="00D119B9">
        <w:rPr>
          <w:b/>
          <w:bCs/>
          <w:color w:val="000000"/>
          <w:sz w:val="27"/>
          <w:szCs w:val="27"/>
        </w:rPr>
        <w:t>Что такое интерьер?</w:t>
      </w:r>
    </w:p>
    <w:p w:rsidR="00D119B9" w:rsidRPr="00D119B9" w:rsidRDefault="00D119B9" w:rsidP="00D119B9">
      <w:pPr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  <w:r w:rsidRPr="00D119B9">
        <w:rPr>
          <w:color w:val="000000"/>
          <w:sz w:val="27"/>
          <w:szCs w:val="27"/>
        </w:rPr>
        <w:t>а) внутреннее убранство помещения; б) внешний вид здания; </w:t>
      </w:r>
      <w:r w:rsidRPr="00D119B9">
        <w:rPr>
          <w:color w:val="000000"/>
          <w:sz w:val="27"/>
          <w:szCs w:val="27"/>
        </w:rPr>
        <w:br/>
        <w:t>в) название мебели.</w:t>
      </w:r>
    </w:p>
    <w:p w:rsidR="00D119B9" w:rsidRPr="00D119B9" w:rsidRDefault="00D119B9" w:rsidP="00D119B9">
      <w:pPr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  <w:r w:rsidRPr="00D119B9">
        <w:rPr>
          <w:b/>
          <w:bCs/>
          <w:color w:val="000000"/>
          <w:sz w:val="27"/>
          <w:szCs w:val="27"/>
        </w:rPr>
        <w:t>2. Какое традиционное направление ландшафтной архитектуры, существуют в Европе?</w:t>
      </w:r>
    </w:p>
    <w:p w:rsidR="00D119B9" w:rsidRPr="00D119B9" w:rsidRDefault="00D119B9" w:rsidP="00D119B9">
      <w:pPr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  <w:r w:rsidRPr="00D119B9">
        <w:rPr>
          <w:color w:val="000000"/>
          <w:sz w:val="27"/>
          <w:szCs w:val="27"/>
        </w:rPr>
        <w:t>а) французская школа в) </w:t>
      </w:r>
      <w:r w:rsidRPr="00D119B9">
        <w:rPr>
          <w:color w:val="333333"/>
          <w:sz w:val="27"/>
          <w:szCs w:val="27"/>
        </w:rPr>
        <w:t>бельгийская школа</w:t>
      </w:r>
    </w:p>
    <w:p w:rsidR="00D119B9" w:rsidRPr="00D119B9" w:rsidRDefault="00D119B9" w:rsidP="00D119B9">
      <w:pPr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  <w:r w:rsidRPr="00D119B9">
        <w:rPr>
          <w:color w:val="000000"/>
          <w:sz w:val="27"/>
          <w:szCs w:val="27"/>
        </w:rPr>
        <w:t>б) итальянская школа г) немецкая школа</w:t>
      </w:r>
    </w:p>
    <w:p w:rsidR="00D119B9" w:rsidRPr="00D119B9" w:rsidRDefault="00D119B9" w:rsidP="00D119B9">
      <w:pPr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  <w:r w:rsidRPr="00D119B9">
        <w:rPr>
          <w:b/>
          <w:bCs/>
          <w:color w:val="000000"/>
          <w:sz w:val="27"/>
          <w:szCs w:val="27"/>
        </w:rPr>
        <w:t>3. Что такое планировка помещений?</w:t>
      </w:r>
    </w:p>
    <w:p w:rsidR="00D119B9" w:rsidRPr="00D119B9" w:rsidRDefault="00D119B9" w:rsidP="00D119B9">
      <w:pPr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  <w:r w:rsidRPr="00D119B9">
        <w:rPr>
          <w:color w:val="000000"/>
          <w:sz w:val="27"/>
          <w:szCs w:val="27"/>
        </w:rPr>
        <w:t>а) расположение и взаимосвязь помещений в здании</w:t>
      </w:r>
    </w:p>
    <w:p w:rsidR="00D119B9" w:rsidRPr="00D119B9" w:rsidRDefault="00D119B9" w:rsidP="00D119B9">
      <w:pPr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  <w:r w:rsidRPr="00D119B9">
        <w:rPr>
          <w:color w:val="000000"/>
          <w:sz w:val="27"/>
          <w:szCs w:val="27"/>
        </w:rPr>
        <w:t>б) план – карта местности; в) оформление и декорирование стен, потолка, пола</w:t>
      </w:r>
    </w:p>
    <w:p w:rsidR="00D119B9" w:rsidRPr="00D119B9" w:rsidRDefault="00D119B9" w:rsidP="00D119B9">
      <w:pPr>
        <w:shd w:val="clear" w:color="auto" w:fill="FFFFFF"/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  <w:r w:rsidRPr="00D119B9">
        <w:rPr>
          <w:b/>
          <w:bCs/>
          <w:color w:val="000000"/>
          <w:sz w:val="27"/>
          <w:szCs w:val="27"/>
        </w:rPr>
        <w:t>4. Что не относится к малым архитектурным формам?</w:t>
      </w:r>
    </w:p>
    <w:p w:rsidR="00D119B9" w:rsidRPr="00D119B9" w:rsidRDefault="00D119B9" w:rsidP="00D119B9">
      <w:pPr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  <w:r w:rsidRPr="00D119B9">
        <w:rPr>
          <w:color w:val="000000"/>
          <w:sz w:val="27"/>
          <w:szCs w:val="27"/>
        </w:rPr>
        <w:t>а) скамейка б) баня</w:t>
      </w:r>
    </w:p>
    <w:p w:rsidR="00D119B9" w:rsidRPr="00D119B9" w:rsidRDefault="00D119B9" w:rsidP="00D119B9">
      <w:pPr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  <w:r w:rsidRPr="00D119B9">
        <w:rPr>
          <w:color w:val="000000"/>
          <w:sz w:val="27"/>
          <w:szCs w:val="27"/>
        </w:rPr>
        <w:t>в) фонтан г) фонари</w:t>
      </w:r>
    </w:p>
    <w:p w:rsidR="00D119B9" w:rsidRPr="00D119B9" w:rsidRDefault="00D119B9" w:rsidP="00D119B9">
      <w:pPr>
        <w:shd w:val="clear" w:color="auto" w:fill="FFFFFF"/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  <w:r w:rsidRPr="00D119B9">
        <w:rPr>
          <w:b/>
          <w:bCs/>
          <w:color w:val="000000"/>
          <w:sz w:val="27"/>
          <w:szCs w:val="27"/>
        </w:rPr>
        <w:t>5. Художественный стиль, в переводе означает «причудливый», для которого характерно богатство и пышность форм, обилие декора.</w:t>
      </w:r>
    </w:p>
    <w:p w:rsidR="00D119B9" w:rsidRPr="00D119B9" w:rsidRDefault="00D119B9" w:rsidP="00D119B9">
      <w:pPr>
        <w:shd w:val="clear" w:color="auto" w:fill="FFFFFF"/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  <w:r w:rsidRPr="00D119B9">
        <w:rPr>
          <w:color w:val="000000"/>
          <w:sz w:val="27"/>
          <w:szCs w:val="27"/>
        </w:rPr>
        <w:t xml:space="preserve">а) Классицизм; б) </w:t>
      </w:r>
      <w:proofErr w:type="spellStart"/>
      <w:r w:rsidRPr="00D119B9">
        <w:rPr>
          <w:color w:val="000000"/>
          <w:sz w:val="27"/>
          <w:szCs w:val="27"/>
        </w:rPr>
        <w:t>модерн</w:t>
      </w:r>
      <w:proofErr w:type="gramStart"/>
      <w:r w:rsidRPr="00D119B9">
        <w:rPr>
          <w:color w:val="000000"/>
          <w:sz w:val="27"/>
          <w:szCs w:val="27"/>
        </w:rPr>
        <w:t>;в</w:t>
      </w:r>
      <w:proofErr w:type="spellEnd"/>
      <w:proofErr w:type="gramEnd"/>
      <w:r w:rsidRPr="00D119B9">
        <w:rPr>
          <w:color w:val="000000"/>
          <w:sz w:val="27"/>
          <w:szCs w:val="27"/>
        </w:rPr>
        <w:t>) барокко; г) рококо.</w:t>
      </w:r>
    </w:p>
    <w:p w:rsidR="00D119B9" w:rsidRPr="00D119B9" w:rsidRDefault="008D4CF8" w:rsidP="00D119B9">
      <w:pPr>
        <w:shd w:val="clear" w:color="auto" w:fill="FFFFFF"/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6.</w:t>
      </w:r>
      <w:r w:rsidR="00D119B9" w:rsidRPr="00D119B9">
        <w:rPr>
          <w:color w:val="000000"/>
          <w:sz w:val="27"/>
          <w:szCs w:val="27"/>
        </w:rPr>
        <w:t> </w:t>
      </w:r>
      <w:r w:rsidR="00D119B9" w:rsidRPr="00D119B9">
        <w:rPr>
          <w:b/>
          <w:bCs/>
          <w:color w:val="000000"/>
          <w:sz w:val="27"/>
          <w:szCs w:val="27"/>
        </w:rPr>
        <w:t>Что не входит в понятие дизайн интерьера</w:t>
      </w:r>
    </w:p>
    <w:p w:rsidR="00D119B9" w:rsidRPr="00D119B9" w:rsidRDefault="00D119B9" w:rsidP="00D119B9">
      <w:pPr>
        <w:shd w:val="clear" w:color="auto" w:fill="FFFFFF"/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  <w:r w:rsidRPr="00D119B9">
        <w:rPr>
          <w:color w:val="000000"/>
          <w:sz w:val="27"/>
          <w:szCs w:val="27"/>
        </w:rPr>
        <w:t>а) оформление и декорирование стен, потолка, пола</w:t>
      </w:r>
    </w:p>
    <w:p w:rsidR="00D119B9" w:rsidRPr="00D119B9" w:rsidRDefault="00D119B9" w:rsidP="00D119B9">
      <w:pPr>
        <w:shd w:val="clear" w:color="auto" w:fill="FFFFFF"/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  <w:r w:rsidRPr="00D119B9">
        <w:rPr>
          <w:color w:val="000000"/>
          <w:sz w:val="27"/>
          <w:szCs w:val="27"/>
        </w:rPr>
        <w:t>б) проведение строительных и ремонтных работ</w:t>
      </w:r>
    </w:p>
    <w:p w:rsidR="00D119B9" w:rsidRPr="00D119B9" w:rsidRDefault="00D119B9" w:rsidP="00D119B9">
      <w:pPr>
        <w:shd w:val="clear" w:color="auto" w:fill="FFFFFF"/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  <w:r w:rsidRPr="00D119B9">
        <w:rPr>
          <w:color w:val="000000"/>
          <w:sz w:val="27"/>
          <w:szCs w:val="27"/>
        </w:rPr>
        <w:t>в) организация удобной и комфортной среды для человека                          </w:t>
      </w:r>
    </w:p>
    <w:p w:rsidR="00D119B9" w:rsidRPr="00D119B9" w:rsidRDefault="008D4CF8" w:rsidP="00D119B9">
      <w:pPr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7</w:t>
      </w:r>
      <w:r w:rsidR="00D119B9" w:rsidRPr="00D119B9">
        <w:rPr>
          <w:b/>
          <w:bCs/>
          <w:color w:val="000000"/>
          <w:sz w:val="27"/>
          <w:szCs w:val="27"/>
        </w:rPr>
        <w:t>.Что такое ландшафтная архитектура?</w:t>
      </w:r>
    </w:p>
    <w:p w:rsidR="00D119B9" w:rsidRPr="00D119B9" w:rsidRDefault="00D119B9" w:rsidP="00D119B9">
      <w:pPr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  <w:r w:rsidRPr="00D119B9">
        <w:rPr>
          <w:color w:val="000000"/>
          <w:sz w:val="27"/>
          <w:szCs w:val="27"/>
        </w:rPr>
        <w:t>а) оформление и организация природной среды</w:t>
      </w:r>
    </w:p>
    <w:p w:rsidR="00D119B9" w:rsidRPr="00D119B9" w:rsidRDefault="00D119B9" w:rsidP="00D119B9">
      <w:pPr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  <w:r w:rsidRPr="00D119B9">
        <w:rPr>
          <w:color w:val="000000"/>
          <w:sz w:val="27"/>
          <w:szCs w:val="27"/>
        </w:rPr>
        <w:t>б) строительство садов, парков, бульваров</w:t>
      </w:r>
    </w:p>
    <w:p w:rsidR="00D119B9" w:rsidRPr="00D119B9" w:rsidRDefault="00D119B9" w:rsidP="00D119B9">
      <w:pPr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  <w:r w:rsidRPr="00D119B9">
        <w:rPr>
          <w:color w:val="000000"/>
          <w:sz w:val="27"/>
          <w:szCs w:val="27"/>
        </w:rPr>
        <w:t>в) строительство здания на сложном рельефе</w:t>
      </w:r>
    </w:p>
    <w:p w:rsidR="00D119B9" w:rsidRPr="00D119B9" w:rsidRDefault="008D4CF8" w:rsidP="00D119B9">
      <w:pPr>
        <w:shd w:val="clear" w:color="auto" w:fill="FFFFFF"/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27"/>
          <w:szCs w:val="27"/>
        </w:rPr>
        <w:lastRenderedPageBreak/>
        <w:t>8</w:t>
      </w:r>
      <w:r w:rsidR="00D119B9" w:rsidRPr="00D119B9">
        <w:rPr>
          <w:rFonts w:ascii="Tahoma" w:hAnsi="Tahoma" w:cs="Tahoma"/>
          <w:b/>
          <w:bCs/>
          <w:color w:val="000000"/>
          <w:sz w:val="27"/>
          <w:szCs w:val="27"/>
        </w:rPr>
        <w:t>. </w:t>
      </w:r>
      <w:r w:rsidR="00D119B9" w:rsidRPr="00D119B9">
        <w:rPr>
          <w:b/>
          <w:bCs/>
          <w:color w:val="000000"/>
          <w:sz w:val="27"/>
          <w:szCs w:val="27"/>
        </w:rPr>
        <w:t>Что не относится к малым архитектурным формам?</w:t>
      </w:r>
    </w:p>
    <w:p w:rsidR="00D119B9" w:rsidRPr="00D119B9" w:rsidRDefault="00D119B9" w:rsidP="00D119B9">
      <w:pPr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  <w:r w:rsidRPr="00D119B9">
        <w:rPr>
          <w:color w:val="000000"/>
          <w:sz w:val="27"/>
          <w:szCs w:val="27"/>
        </w:rPr>
        <w:t>а) гараж б) ларек</w:t>
      </w:r>
    </w:p>
    <w:p w:rsidR="00D119B9" w:rsidRPr="00D119B9" w:rsidRDefault="00D119B9" w:rsidP="00D119B9">
      <w:pPr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  <w:r w:rsidRPr="00D119B9">
        <w:rPr>
          <w:color w:val="000000"/>
          <w:sz w:val="27"/>
          <w:szCs w:val="27"/>
        </w:rPr>
        <w:t>в) фонтан г) фонари</w:t>
      </w:r>
    </w:p>
    <w:p w:rsidR="00D119B9" w:rsidRPr="00D119B9" w:rsidRDefault="008D4CF8" w:rsidP="00D119B9">
      <w:pPr>
        <w:shd w:val="clear" w:color="auto" w:fill="FFFFFF"/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9</w:t>
      </w:r>
      <w:r w:rsidR="00D119B9" w:rsidRPr="00D119B9">
        <w:rPr>
          <w:rFonts w:ascii="Arial" w:hAnsi="Arial" w:cs="Arial"/>
          <w:color w:val="000000"/>
          <w:sz w:val="18"/>
          <w:szCs w:val="18"/>
        </w:rPr>
        <w:t>. </w:t>
      </w:r>
      <w:r w:rsidR="00D119B9" w:rsidRPr="00D119B9">
        <w:rPr>
          <w:b/>
          <w:bCs/>
          <w:color w:val="000000"/>
          <w:sz w:val="27"/>
          <w:szCs w:val="27"/>
        </w:rPr>
        <w:t xml:space="preserve">Какой архитектурный стиль в Средние века характеризуется </w:t>
      </w:r>
      <w:proofErr w:type="gramStart"/>
      <w:r w:rsidR="00D119B9" w:rsidRPr="00D119B9">
        <w:rPr>
          <w:b/>
          <w:bCs/>
          <w:color w:val="000000"/>
          <w:sz w:val="27"/>
          <w:szCs w:val="27"/>
        </w:rPr>
        <w:t>стрельчатыми</w:t>
      </w:r>
      <w:proofErr w:type="gramEnd"/>
      <w:r w:rsidR="00D119B9" w:rsidRPr="00D119B9">
        <w:rPr>
          <w:b/>
          <w:bCs/>
          <w:color w:val="000000"/>
          <w:sz w:val="27"/>
          <w:szCs w:val="27"/>
        </w:rPr>
        <w:t xml:space="preserve"> сводам, применением витражей, а также подчиненностью архитектурных форм вертикальному ритму?</w:t>
      </w:r>
    </w:p>
    <w:p w:rsidR="00D119B9" w:rsidRPr="00D119B9" w:rsidRDefault="00D119B9" w:rsidP="00D119B9">
      <w:pPr>
        <w:shd w:val="clear" w:color="auto" w:fill="FFFFFF"/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  <w:r w:rsidRPr="00D119B9">
        <w:rPr>
          <w:color w:val="000000"/>
          <w:sz w:val="27"/>
          <w:szCs w:val="27"/>
        </w:rPr>
        <w:t>а) Барокко; б) готика;</w:t>
      </w:r>
    </w:p>
    <w:p w:rsidR="00D119B9" w:rsidRPr="00D119B9" w:rsidRDefault="00D119B9" w:rsidP="00D119B9">
      <w:pPr>
        <w:shd w:val="clear" w:color="auto" w:fill="FFFFFF"/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  <w:r w:rsidRPr="00D119B9">
        <w:rPr>
          <w:color w:val="000000"/>
          <w:sz w:val="27"/>
          <w:szCs w:val="27"/>
        </w:rPr>
        <w:t>в) рококо; г) ампира.</w:t>
      </w:r>
    </w:p>
    <w:p w:rsidR="00D119B9" w:rsidRPr="00D119B9" w:rsidRDefault="008D4CF8" w:rsidP="00D119B9">
      <w:pPr>
        <w:shd w:val="clear" w:color="auto" w:fill="FFFFFF"/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10</w:t>
      </w:r>
      <w:r w:rsidR="00D119B9" w:rsidRPr="00D119B9">
        <w:rPr>
          <w:b/>
          <w:bCs/>
          <w:color w:val="000000"/>
          <w:sz w:val="27"/>
          <w:szCs w:val="27"/>
        </w:rPr>
        <w:t>. Художественные признаки, свойственные искусству той или иной эпохи.</w:t>
      </w:r>
    </w:p>
    <w:p w:rsidR="00D119B9" w:rsidRPr="00D119B9" w:rsidRDefault="00D119B9" w:rsidP="00D119B9">
      <w:pPr>
        <w:shd w:val="clear" w:color="auto" w:fill="FFFFFF"/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  <w:r w:rsidRPr="00D119B9">
        <w:rPr>
          <w:color w:val="000000"/>
          <w:sz w:val="27"/>
          <w:szCs w:val="27"/>
        </w:rPr>
        <w:t>а) Стиль; б) направление;</w:t>
      </w:r>
    </w:p>
    <w:p w:rsidR="00D119B9" w:rsidRPr="00D119B9" w:rsidRDefault="00D119B9" w:rsidP="00D119B9">
      <w:pPr>
        <w:shd w:val="clear" w:color="auto" w:fill="FFFFFF"/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  <w:r w:rsidRPr="00D119B9">
        <w:rPr>
          <w:color w:val="000000"/>
          <w:sz w:val="27"/>
          <w:szCs w:val="27"/>
        </w:rPr>
        <w:t>в) жанр; г) техника.</w:t>
      </w:r>
    </w:p>
    <w:p w:rsidR="00D119B9" w:rsidRPr="00D119B9" w:rsidRDefault="00D119B9" w:rsidP="00D119B9">
      <w:pPr>
        <w:shd w:val="clear" w:color="auto" w:fill="FFFFFF"/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</w:p>
    <w:p w:rsidR="00D119B9" w:rsidRPr="00D119B9" w:rsidRDefault="00D119B9" w:rsidP="00D119B9">
      <w:pPr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  <w:r w:rsidRPr="00D119B9">
        <w:rPr>
          <w:rFonts w:ascii="Tahoma" w:hAnsi="Tahoma" w:cs="Tahoma"/>
          <w:color w:val="000000"/>
          <w:sz w:val="18"/>
          <w:szCs w:val="18"/>
        </w:rPr>
        <w:br/>
      </w:r>
    </w:p>
    <w:p w:rsidR="00D119B9" w:rsidRPr="00D119B9" w:rsidRDefault="00D119B9" w:rsidP="00D119B9">
      <w:pPr>
        <w:spacing w:before="100" w:beforeAutospacing="1" w:after="100" w:afterAutospacing="1"/>
        <w:jc w:val="center"/>
        <w:rPr>
          <w:rFonts w:ascii="Tahoma" w:hAnsi="Tahoma" w:cs="Tahoma"/>
          <w:color w:val="000000"/>
          <w:sz w:val="18"/>
          <w:szCs w:val="18"/>
        </w:rPr>
      </w:pPr>
      <w:r w:rsidRPr="00D119B9">
        <w:rPr>
          <w:b/>
          <w:bCs/>
          <w:color w:val="000000"/>
        </w:rPr>
        <w:t xml:space="preserve">Ключи к тестам по </w:t>
      </w:r>
      <w:r w:rsidR="00AA32BD">
        <w:rPr>
          <w:b/>
          <w:bCs/>
          <w:color w:val="000000"/>
        </w:rPr>
        <w:t xml:space="preserve">изобразительному искусству </w:t>
      </w:r>
      <w:r w:rsidRPr="00D119B9">
        <w:rPr>
          <w:b/>
          <w:bCs/>
          <w:color w:val="000000"/>
        </w:rPr>
        <w:t>8 класс</w:t>
      </w:r>
      <w:proofErr w:type="gramStart"/>
      <w:r w:rsidRPr="00D119B9">
        <w:rPr>
          <w:b/>
          <w:bCs/>
          <w:color w:val="000000"/>
        </w:rPr>
        <w:t xml:space="preserve"> </w:t>
      </w:r>
      <w:r w:rsidR="00AA32BD">
        <w:rPr>
          <w:b/>
          <w:bCs/>
          <w:color w:val="000000"/>
        </w:rPr>
        <w:t>:</w:t>
      </w:r>
      <w:proofErr w:type="gramEnd"/>
    </w:p>
    <w:p w:rsidR="00AA32BD" w:rsidRDefault="00D119B9" w:rsidP="00AA32BD">
      <w:pPr>
        <w:spacing w:before="100" w:beforeAutospacing="1" w:after="100" w:afterAutospacing="1"/>
        <w:rPr>
          <w:color w:val="000000"/>
        </w:rPr>
      </w:pPr>
      <w:r w:rsidRPr="00D119B9">
        <w:rPr>
          <w:color w:val="000000"/>
        </w:rPr>
        <w:t xml:space="preserve">За </w:t>
      </w:r>
      <w:r w:rsidR="00AA32BD">
        <w:rPr>
          <w:color w:val="000000"/>
        </w:rPr>
        <w:t>каждый правильный ответ 1 балл.</w:t>
      </w:r>
    </w:p>
    <w:p w:rsidR="00AA32BD" w:rsidRPr="00D119B9" w:rsidRDefault="00AA32BD" w:rsidP="00AA32BD">
      <w:pPr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  <w:r w:rsidRPr="00AA32BD">
        <w:rPr>
          <w:b/>
          <w:bCs/>
          <w:color w:val="000000"/>
        </w:rPr>
        <w:t xml:space="preserve"> </w:t>
      </w:r>
      <w:r w:rsidRPr="00D119B9">
        <w:rPr>
          <w:b/>
          <w:bCs/>
          <w:color w:val="000000"/>
        </w:rPr>
        <w:t xml:space="preserve">Ответы к </w:t>
      </w:r>
      <w:r>
        <w:rPr>
          <w:b/>
          <w:bCs/>
          <w:color w:val="000000"/>
        </w:rPr>
        <w:t>тесту:</w:t>
      </w:r>
      <w:r w:rsidRPr="00AA32BD">
        <w:rPr>
          <w:color w:val="000000"/>
        </w:rPr>
        <w:t xml:space="preserve"> </w:t>
      </w:r>
      <w:r w:rsidRPr="00D119B9">
        <w:rPr>
          <w:color w:val="000000"/>
        </w:rPr>
        <w:t>1.А</w:t>
      </w:r>
      <w:r>
        <w:rPr>
          <w:color w:val="000000"/>
        </w:rPr>
        <w:t>,2</w:t>
      </w:r>
      <w:proofErr w:type="gramStart"/>
      <w:r>
        <w:rPr>
          <w:color w:val="000000"/>
        </w:rPr>
        <w:t xml:space="preserve"> А</w:t>
      </w:r>
      <w:proofErr w:type="gramEnd"/>
      <w:r>
        <w:rPr>
          <w:color w:val="000000"/>
        </w:rPr>
        <w:t>,3А,4Б,5В,6Б,7А,8А,9Б,10А</w:t>
      </w:r>
    </w:p>
    <w:p w:rsidR="00AA32BD" w:rsidRPr="00D119B9" w:rsidRDefault="00AA32BD" w:rsidP="00AA32BD">
      <w:pPr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</w:p>
    <w:p w:rsidR="00AA32BD" w:rsidRPr="00D119B9" w:rsidRDefault="00AA32BD" w:rsidP="00AA32BD">
      <w:pPr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</w:p>
    <w:p w:rsidR="00D119B9" w:rsidRPr="00D119B9" w:rsidRDefault="00D119B9" w:rsidP="00D119B9">
      <w:pPr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</w:p>
    <w:p w:rsidR="00D119B9" w:rsidRPr="00D119B9" w:rsidRDefault="00D119B9" w:rsidP="00D119B9">
      <w:pPr>
        <w:spacing w:before="100" w:beforeAutospacing="1" w:after="100" w:afterAutospacing="1"/>
        <w:rPr>
          <w:rFonts w:ascii="Tahoma" w:hAnsi="Tahoma" w:cs="Tahoma"/>
          <w:color w:val="000000"/>
          <w:sz w:val="18"/>
          <w:szCs w:val="18"/>
        </w:rPr>
      </w:pPr>
    </w:p>
    <w:p w:rsidR="00D119B9" w:rsidRPr="00D119B9" w:rsidRDefault="00D119B9" w:rsidP="00D119B9">
      <w:pPr>
        <w:spacing w:before="100" w:beforeAutospacing="1" w:after="100" w:afterAutospacing="1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FE4265" w:rsidRDefault="00763937" w:rsidP="00AA32BD">
      <w:pPr>
        <w:shd w:val="clear" w:color="auto" w:fill="FFFFFF"/>
        <w:spacing w:before="100" w:beforeAutospacing="1" w:after="100" w:afterAutospacing="1"/>
        <w:jc w:val="both"/>
      </w:pPr>
      <w:r>
        <w:t xml:space="preserve">      </w:t>
      </w:r>
    </w:p>
    <w:p w:rsidR="00FE4265" w:rsidRDefault="00FE4265" w:rsidP="00AA32BD">
      <w:pPr>
        <w:shd w:val="clear" w:color="auto" w:fill="FFFFFF"/>
        <w:spacing w:before="100" w:beforeAutospacing="1" w:after="100" w:afterAutospacing="1"/>
        <w:jc w:val="both"/>
      </w:pPr>
    </w:p>
    <w:p w:rsidR="00FE4265" w:rsidRDefault="00FE4265" w:rsidP="00AA32BD">
      <w:pPr>
        <w:shd w:val="clear" w:color="auto" w:fill="FFFFFF"/>
        <w:spacing w:before="100" w:beforeAutospacing="1" w:after="100" w:afterAutospacing="1"/>
        <w:jc w:val="both"/>
      </w:pPr>
    </w:p>
    <w:p w:rsidR="009846CB" w:rsidRDefault="009846CB" w:rsidP="00470360">
      <w:pPr>
        <w:shd w:val="clear" w:color="auto" w:fill="FFFFFF"/>
        <w:spacing w:after="150"/>
        <w:jc w:val="center"/>
        <w:rPr>
          <w:rFonts w:eastAsiaTheme="minorHAnsi"/>
          <w:b/>
          <w:sz w:val="28"/>
          <w:lang w:eastAsia="en-US"/>
        </w:rPr>
      </w:pPr>
    </w:p>
    <w:p w:rsidR="009846CB" w:rsidRDefault="009846CB" w:rsidP="00470360">
      <w:pPr>
        <w:shd w:val="clear" w:color="auto" w:fill="FFFFFF"/>
        <w:spacing w:after="150"/>
        <w:jc w:val="center"/>
        <w:rPr>
          <w:rFonts w:eastAsiaTheme="minorHAnsi"/>
          <w:b/>
          <w:sz w:val="28"/>
          <w:lang w:eastAsia="en-US"/>
        </w:rPr>
      </w:pPr>
    </w:p>
    <w:p w:rsidR="009846CB" w:rsidRDefault="009846CB" w:rsidP="00470360">
      <w:pPr>
        <w:shd w:val="clear" w:color="auto" w:fill="FFFFFF"/>
        <w:spacing w:after="150"/>
        <w:jc w:val="center"/>
        <w:rPr>
          <w:rFonts w:eastAsiaTheme="minorHAnsi"/>
          <w:b/>
          <w:sz w:val="28"/>
          <w:lang w:eastAsia="en-US"/>
        </w:rPr>
      </w:pPr>
    </w:p>
    <w:p w:rsidR="00C23662" w:rsidRDefault="00BC18B1" w:rsidP="00470360">
      <w:pPr>
        <w:shd w:val="clear" w:color="auto" w:fill="FFFFFF"/>
        <w:spacing w:after="150"/>
        <w:jc w:val="center"/>
        <w:rPr>
          <w:b/>
          <w:bCs/>
          <w:iCs/>
          <w:color w:val="000000"/>
          <w:sz w:val="32"/>
          <w:szCs w:val="32"/>
        </w:rPr>
      </w:pPr>
      <w:r>
        <w:rPr>
          <w:b/>
          <w:bCs/>
          <w:iCs/>
          <w:color w:val="000000"/>
          <w:sz w:val="32"/>
          <w:szCs w:val="32"/>
        </w:rPr>
        <w:lastRenderedPageBreak/>
        <w:t>Олимпиадные задания</w:t>
      </w:r>
      <w:r w:rsidR="00AA32BD" w:rsidRPr="009045C0">
        <w:rPr>
          <w:b/>
          <w:bCs/>
          <w:iCs/>
          <w:color w:val="000000"/>
          <w:sz w:val="32"/>
          <w:szCs w:val="32"/>
        </w:rPr>
        <w:t xml:space="preserve"> </w:t>
      </w:r>
      <w:r w:rsidR="00E70F36">
        <w:rPr>
          <w:b/>
          <w:bCs/>
          <w:iCs/>
          <w:color w:val="000000"/>
          <w:sz w:val="32"/>
          <w:szCs w:val="32"/>
        </w:rPr>
        <w:t>«</w:t>
      </w:r>
      <w:r w:rsidR="00AA32BD" w:rsidRPr="009045C0">
        <w:rPr>
          <w:b/>
          <w:bCs/>
          <w:iCs/>
          <w:color w:val="000000"/>
          <w:sz w:val="32"/>
          <w:szCs w:val="32"/>
        </w:rPr>
        <w:t>Изобразительное искусство»</w:t>
      </w:r>
    </w:p>
    <w:p w:rsidR="00AA32BD" w:rsidRPr="00DA0CC3" w:rsidRDefault="00AA32BD" w:rsidP="00C23662">
      <w:pPr>
        <w:shd w:val="clear" w:color="auto" w:fill="FFFFFF"/>
        <w:spacing w:after="150"/>
        <w:rPr>
          <w:b/>
          <w:color w:val="000000"/>
        </w:rPr>
      </w:pPr>
      <w:r w:rsidRPr="00DA0CC3">
        <w:rPr>
          <w:b/>
          <w:color w:val="000000"/>
        </w:rPr>
        <w:t>1.​ </w:t>
      </w:r>
      <w:r w:rsidRPr="00DA0CC3">
        <w:rPr>
          <w:b/>
          <w:iCs/>
          <w:color w:val="000000"/>
        </w:rPr>
        <w:t>Цель – выявление уровня освоения предметных образовательных результатов в соответствии с требованиями ООП и стандарта.</w:t>
      </w:r>
    </w:p>
    <w:p w:rsidR="00AA32BD" w:rsidRPr="00DA0CC3" w:rsidRDefault="00AA32BD" w:rsidP="00470360">
      <w:pPr>
        <w:shd w:val="clear" w:color="auto" w:fill="FFFFFF"/>
        <w:spacing w:before="100" w:beforeAutospacing="1" w:after="100" w:afterAutospacing="1"/>
        <w:ind w:left="720" w:hanging="360"/>
        <w:jc w:val="both"/>
        <w:rPr>
          <w:b/>
          <w:color w:val="000000"/>
        </w:rPr>
      </w:pPr>
      <w:r w:rsidRPr="00DA0CC3">
        <w:rPr>
          <w:b/>
          <w:color w:val="000000"/>
        </w:rPr>
        <w:t>2.​ </w:t>
      </w:r>
      <w:r w:rsidRPr="00DA0CC3">
        <w:rPr>
          <w:b/>
          <w:iCs/>
          <w:color w:val="000000"/>
        </w:rPr>
        <w:t>Распределение заданий по проверяем</w:t>
      </w:r>
      <w:r>
        <w:rPr>
          <w:b/>
          <w:iCs/>
          <w:color w:val="000000"/>
        </w:rPr>
        <w:t>ым предметным способам действия.</w:t>
      </w:r>
    </w:p>
    <w:p w:rsidR="00AA32BD" w:rsidRPr="00C23662" w:rsidRDefault="00AA32BD" w:rsidP="00AA32BD">
      <w:pPr>
        <w:jc w:val="center"/>
        <w:rPr>
          <w:b/>
          <w:sz w:val="32"/>
          <w:szCs w:val="32"/>
        </w:rPr>
      </w:pPr>
      <w:r w:rsidRPr="00C23662">
        <w:rPr>
          <w:b/>
          <w:sz w:val="32"/>
          <w:szCs w:val="32"/>
        </w:rPr>
        <w:t>Тема года: «</w:t>
      </w:r>
      <w:r w:rsidR="002F0021" w:rsidRPr="00C23662">
        <w:rPr>
          <w:rFonts w:eastAsiaTheme="minorHAnsi"/>
          <w:sz w:val="32"/>
          <w:szCs w:val="32"/>
          <w:lang w:eastAsia="en-US"/>
        </w:rPr>
        <w:t>Художественные представления о мире</w:t>
      </w:r>
      <w:r w:rsidR="002F0021" w:rsidRPr="00C23662">
        <w:rPr>
          <w:b/>
          <w:sz w:val="32"/>
          <w:szCs w:val="32"/>
        </w:rPr>
        <w:t>»</w:t>
      </w:r>
    </w:p>
    <w:p w:rsidR="002F0021" w:rsidRDefault="002F0021" w:rsidP="00AA32BD">
      <w:pPr>
        <w:jc w:val="center"/>
        <w:rPr>
          <w:b/>
        </w:rPr>
      </w:pPr>
    </w:p>
    <w:tbl>
      <w:tblPr>
        <w:tblW w:w="0" w:type="auto"/>
        <w:tblInd w:w="-1119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5"/>
        <w:gridCol w:w="1623"/>
        <w:gridCol w:w="990"/>
        <w:gridCol w:w="2183"/>
        <w:gridCol w:w="1016"/>
        <w:gridCol w:w="1377"/>
        <w:gridCol w:w="1330"/>
      </w:tblGrid>
      <w:tr w:rsidR="002F0021" w:rsidRPr="00DA0CC3" w:rsidTr="00ED74AD"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A32BD" w:rsidRPr="00DA0CC3" w:rsidRDefault="00AA32BD" w:rsidP="00E65068">
            <w:pPr>
              <w:spacing w:before="100" w:beforeAutospacing="1" w:after="100" w:afterAutospacing="1"/>
              <w:jc w:val="center"/>
              <w:rPr>
                <w:b/>
                <w:color w:val="000000"/>
                <w:sz w:val="32"/>
                <w:szCs w:val="32"/>
                <w:vertAlign w:val="subscript"/>
              </w:rPr>
            </w:pPr>
            <w:r w:rsidRPr="00DA0CC3">
              <w:rPr>
                <w:b/>
                <w:iCs/>
                <w:color w:val="000000"/>
                <w:sz w:val="32"/>
                <w:szCs w:val="32"/>
                <w:vertAlign w:val="subscript"/>
              </w:rPr>
              <w:t>Блок</w:t>
            </w:r>
            <w:r w:rsidRPr="00DA0CC3">
              <w:rPr>
                <w:b/>
                <w:color w:val="000000"/>
                <w:sz w:val="32"/>
                <w:szCs w:val="32"/>
                <w:vertAlign w:val="subscript"/>
              </w:rPr>
              <w:br/>
            </w:r>
            <w:r w:rsidRPr="00DA0CC3">
              <w:rPr>
                <w:b/>
                <w:iCs/>
                <w:color w:val="000000"/>
                <w:sz w:val="32"/>
                <w:szCs w:val="32"/>
                <w:vertAlign w:val="subscript"/>
              </w:rPr>
              <w:t>содержания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A32BD" w:rsidRPr="00DA0CC3" w:rsidRDefault="00AA32BD" w:rsidP="00E65068">
            <w:pPr>
              <w:spacing w:before="100" w:beforeAutospacing="1" w:after="100" w:afterAutospacing="1"/>
              <w:jc w:val="center"/>
              <w:rPr>
                <w:b/>
                <w:color w:val="000000"/>
                <w:sz w:val="32"/>
                <w:szCs w:val="32"/>
                <w:vertAlign w:val="subscript"/>
              </w:rPr>
            </w:pPr>
            <w:r w:rsidRPr="00DA0CC3">
              <w:rPr>
                <w:b/>
                <w:iCs/>
                <w:color w:val="000000"/>
                <w:sz w:val="32"/>
                <w:szCs w:val="32"/>
                <w:vertAlign w:val="subscript"/>
              </w:rPr>
              <w:t>Проверяемое умение и способы действия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A32BD" w:rsidRPr="00DA0CC3" w:rsidRDefault="00AA32BD" w:rsidP="00E65068">
            <w:pPr>
              <w:spacing w:before="100" w:beforeAutospacing="1" w:after="100" w:afterAutospacing="1"/>
              <w:jc w:val="center"/>
              <w:rPr>
                <w:b/>
                <w:color w:val="000000"/>
                <w:sz w:val="32"/>
                <w:szCs w:val="32"/>
                <w:vertAlign w:val="subscript"/>
              </w:rPr>
            </w:pPr>
            <w:r w:rsidRPr="00DA0CC3">
              <w:rPr>
                <w:b/>
                <w:iCs/>
                <w:color w:val="000000"/>
                <w:sz w:val="32"/>
                <w:szCs w:val="32"/>
                <w:vertAlign w:val="subscript"/>
              </w:rPr>
              <w:t>Количество заданий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A32BD" w:rsidRPr="00DA0CC3" w:rsidRDefault="00AA32BD" w:rsidP="00E65068">
            <w:pPr>
              <w:spacing w:before="100" w:beforeAutospacing="1" w:after="100" w:afterAutospacing="1"/>
              <w:jc w:val="center"/>
              <w:rPr>
                <w:b/>
                <w:color w:val="000000"/>
                <w:sz w:val="32"/>
                <w:szCs w:val="32"/>
                <w:vertAlign w:val="subscript"/>
              </w:rPr>
            </w:pPr>
            <w:r w:rsidRPr="00DA0CC3">
              <w:rPr>
                <w:b/>
                <w:iCs/>
                <w:color w:val="000000"/>
                <w:sz w:val="32"/>
                <w:szCs w:val="32"/>
                <w:vertAlign w:val="subscript"/>
              </w:rPr>
              <w:t>Номера заданий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A32BD" w:rsidRPr="00DA0CC3" w:rsidRDefault="00AA32BD" w:rsidP="00E65068">
            <w:pPr>
              <w:spacing w:before="100" w:beforeAutospacing="1" w:after="100" w:afterAutospacing="1"/>
              <w:jc w:val="center"/>
              <w:rPr>
                <w:b/>
                <w:color w:val="000000"/>
                <w:sz w:val="32"/>
                <w:szCs w:val="32"/>
                <w:vertAlign w:val="subscript"/>
              </w:rPr>
            </w:pPr>
            <w:r w:rsidRPr="00DA0CC3">
              <w:rPr>
                <w:b/>
                <w:iCs/>
                <w:color w:val="000000"/>
                <w:sz w:val="32"/>
                <w:szCs w:val="32"/>
                <w:vertAlign w:val="subscript"/>
              </w:rPr>
              <w:t>Уровень сложности</w:t>
            </w:r>
          </w:p>
        </w:tc>
        <w:tc>
          <w:tcPr>
            <w:tcW w:w="1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A32BD" w:rsidRPr="00DA0CC3" w:rsidRDefault="00AA32BD" w:rsidP="00E65068">
            <w:pPr>
              <w:spacing w:before="100" w:beforeAutospacing="1" w:after="100" w:afterAutospacing="1"/>
              <w:jc w:val="center"/>
              <w:rPr>
                <w:b/>
                <w:color w:val="000000"/>
                <w:sz w:val="32"/>
                <w:szCs w:val="32"/>
                <w:vertAlign w:val="subscript"/>
              </w:rPr>
            </w:pPr>
            <w:r w:rsidRPr="00DA0CC3">
              <w:rPr>
                <w:b/>
                <w:iCs/>
                <w:color w:val="000000"/>
                <w:sz w:val="32"/>
                <w:szCs w:val="32"/>
                <w:vertAlign w:val="subscript"/>
              </w:rPr>
              <w:t>Тип задания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A32BD" w:rsidRPr="00DA0CC3" w:rsidRDefault="00AA32BD" w:rsidP="00E65068">
            <w:pPr>
              <w:spacing w:before="100" w:beforeAutospacing="1" w:after="100" w:afterAutospacing="1"/>
              <w:jc w:val="center"/>
              <w:rPr>
                <w:b/>
                <w:color w:val="000000"/>
                <w:sz w:val="32"/>
                <w:szCs w:val="32"/>
                <w:vertAlign w:val="subscript"/>
              </w:rPr>
            </w:pPr>
            <w:r w:rsidRPr="00DA0CC3">
              <w:rPr>
                <w:b/>
                <w:iCs/>
                <w:color w:val="000000"/>
                <w:sz w:val="32"/>
                <w:szCs w:val="32"/>
                <w:vertAlign w:val="subscript"/>
              </w:rPr>
              <w:t>Максимальный балл за каждое задание</w:t>
            </w:r>
          </w:p>
        </w:tc>
      </w:tr>
      <w:tr w:rsidR="002F0021" w:rsidRPr="00DA0CC3" w:rsidTr="00ED74AD"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09EE" w:rsidRDefault="007609EE" w:rsidP="00E65068">
            <w:pPr>
              <w:spacing w:before="100" w:beforeAutospacing="1" w:after="100" w:afterAutospacing="1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Виды искусства</w:t>
            </w:r>
          </w:p>
          <w:p w:rsidR="00AA32BD" w:rsidRPr="00DA0CC3" w:rsidRDefault="00AA32BD" w:rsidP="00E65068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32BD" w:rsidRDefault="00E70F36" w:rsidP="009846CB">
            <w:pPr>
              <w:shd w:val="clear" w:color="auto" w:fill="FFFFFF"/>
              <w:spacing w:after="200" w:line="276" w:lineRule="auto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 xml:space="preserve">Назвать пространственные и временные виды искусства; Уметь </w:t>
            </w:r>
            <w:proofErr w:type="spellStart"/>
            <w:proofErr w:type="gramStart"/>
            <w:r w:rsidR="009846CB">
              <w:rPr>
                <w:b/>
                <w:iCs/>
                <w:color w:val="000000"/>
              </w:rPr>
              <w:t>обьяснить</w:t>
            </w:r>
            <w:proofErr w:type="spellEnd"/>
            <w:proofErr w:type="gramEnd"/>
            <w:r w:rsidR="009846CB">
              <w:rPr>
                <w:b/>
                <w:iCs/>
                <w:color w:val="000000"/>
              </w:rPr>
              <w:t xml:space="preserve"> </w:t>
            </w:r>
            <w:r>
              <w:rPr>
                <w:b/>
                <w:iCs/>
                <w:color w:val="000000"/>
              </w:rPr>
              <w:t>в чем сост</w:t>
            </w:r>
            <w:r w:rsidR="009846CB">
              <w:rPr>
                <w:b/>
                <w:iCs/>
                <w:color w:val="000000"/>
              </w:rPr>
              <w:t>оит различие временных и простра</w:t>
            </w:r>
            <w:r>
              <w:rPr>
                <w:b/>
                <w:iCs/>
                <w:color w:val="000000"/>
              </w:rPr>
              <w:t>нственных видов искусства.</w:t>
            </w:r>
          </w:p>
          <w:p w:rsidR="00E70F36" w:rsidRPr="00DA0CC3" w:rsidRDefault="00E70F36" w:rsidP="009846CB">
            <w:pPr>
              <w:shd w:val="clear" w:color="auto" w:fill="FFFFFF"/>
              <w:spacing w:after="200" w:line="276" w:lineRule="auto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Классифицировать жанровую систему в изобразительном искусстве и ее значение</w:t>
            </w:r>
            <w:r w:rsidR="00C23662">
              <w:rPr>
                <w:b/>
                <w:iCs/>
                <w:color w:val="000000"/>
              </w:rPr>
              <w:t xml:space="preserve"> </w:t>
            </w:r>
            <w:r>
              <w:rPr>
                <w:b/>
                <w:iCs/>
                <w:color w:val="000000"/>
              </w:rPr>
              <w:t>для понимания изменений в мире.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32BD" w:rsidRPr="00DA0CC3" w:rsidRDefault="0069196A" w:rsidP="00E65068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Блок А-1</w:t>
            </w:r>
            <w:r w:rsidR="00AA32BD">
              <w:rPr>
                <w:b/>
                <w:iCs/>
                <w:color w:val="000000"/>
              </w:rPr>
              <w:t>2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32BD" w:rsidRPr="00DA0CC3" w:rsidRDefault="0069196A" w:rsidP="00E65068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1,2,3,4,5,6,7,8,9,10,11,12.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32BD" w:rsidRPr="00DA0CC3" w:rsidRDefault="00AA32BD" w:rsidP="00E65068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Базовый</w:t>
            </w:r>
          </w:p>
        </w:tc>
        <w:tc>
          <w:tcPr>
            <w:tcW w:w="1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32BD" w:rsidRPr="00DA0CC3" w:rsidRDefault="00AA32BD" w:rsidP="00E65068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Ответ на вопрос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32BD" w:rsidRPr="00DA0CC3" w:rsidRDefault="00AA32BD" w:rsidP="00E65068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1</w:t>
            </w:r>
          </w:p>
        </w:tc>
      </w:tr>
      <w:tr w:rsidR="002F0021" w:rsidRPr="00DA0CC3" w:rsidTr="00ED74AD"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32BD" w:rsidRPr="00DA0CC3" w:rsidRDefault="007609EE" w:rsidP="009846CB">
            <w:pPr>
              <w:jc w:val="center"/>
              <w:rPr>
                <w:b/>
                <w:iCs/>
                <w:color w:val="000000"/>
              </w:rPr>
            </w:pPr>
            <w:r w:rsidRPr="00E65068">
              <w:rPr>
                <w:rFonts w:eastAsiaTheme="minorHAnsi"/>
                <w:sz w:val="28"/>
                <w:szCs w:val="28"/>
                <w:lang w:eastAsia="en-US"/>
              </w:rPr>
              <w:t>Содружество искусств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D4378" w:rsidRPr="00CD4378" w:rsidRDefault="00CD4378" w:rsidP="009846CB">
            <w:pPr>
              <w:jc w:val="center"/>
              <w:rPr>
                <w:rFonts w:eastAsia="Calibri"/>
                <w:lang w:eastAsia="en-US"/>
              </w:rPr>
            </w:pPr>
            <w:r w:rsidRPr="00CD4378">
              <w:rPr>
                <w:rFonts w:eastAsia="Calibri"/>
                <w:b/>
                <w:lang w:eastAsia="en-US"/>
              </w:rPr>
              <w:t xml:space="preserve">Совершенствовать </w:t>
            </w:r>
            <w:r w:rsidRPr="00CD4378">
              <w:rPr>
                <w:rFonts w:eastAsia="Calibri"/>
                <w:lang w:eastAsia="en-US"/>
              </w:rPr>
              <w:t>навыки коллективной работы над пространственной композицией.</w:t>
            </w:r>
          </w:p>
          <w:p w:rsidR="00AA32BD" w:rsidRPr="00DA0CC3" w:rsidRDefault="00CD4378" w:rsidP="009846CB">
            <w:pPr>
              <w:jc w:val="center"/>
              <w:rPr>
                <w:b/>
                <w:iCs/>
                <w:color w:val="000000"/>
              </w:rPr>
            </w:pPr>
            <w:r w:rsidRPr="00CD4378">
              <w:rPr>
                <w:rFonts w:eastAsia="Calibri"/>
                <w:b/>
                <w:lang w:eastAsia="en-US"/>
              </w:rPr>
              <w:lastRenderedPageBreak/>
              <w:t>Развивать и реализовывать</w:t>
            </w:r>
            <w:r w:rsidRPr="00CD4378">
              <w:rPr>
                <w:rFonts w:eastAsia="Calibri"/>
                <w:lang w:eastAsia="en-US"/>
              </w:rPr>
              <w:t xml:space="preserve"> своё чувство красоты, художественную фантазию в сочетании с архитектурно - смысловой логикой.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F0021" w:rsidRDefault="0069196A" w:rsidP="009846CB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lastRenderedPageBreak/>
              <w:t>Блок Б-</w:t>
            </w:r>
            <w:r w:rsidR="002F0021">
              <w:rPr>
                <w:b/>
                <w:iCs/>
                <w:color w:val="000000"/>
              </w:rPr>
              <w:t>3</w:t>
            </w:r>
          </w:p>
          <w:p w:rsidR="00AA32BD" w:rsidRPr="00DA0CC3" w:rsidRDefault="00AA32BD" w:rsidP="009846CB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32BD" w:rsidRPr="00DA0CC3" w:rsidRDefault="00C23662" w:rsidP="009846CB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1,2,3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32BD" w:rsidRPr="00DA0CC3" w:rsidRDefault="00AA32BD" w:rsidP="009846CB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Базовый</w:t>
            </w:r>
          </w:p>
        </w:tc>
        <w:tc>
          <w:tcPr>
            <w:tcW w:w="1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F0021" w:rsidRDefault="002F0021" w:rsidP="009846CB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Б1-соотнести термины по группам;</w:t>
            </w:r>
          </w:p>
          <w:p w:rsidR="00AA32BD" w:rsidRPr="00DA0CC3" w:rsidRDefault="002F0021" w:rsidP="009846CB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 xml:space="preserve">Б2-соотнести </w:t>
            </w:r>
            <w:r>
              <w:rPr>
                <w:b/>
                <w:iCs/>
                <w:color w:val="000000"/>
              </w:rPr>
              <w:lastRenderedPageBreak/>
              <w:t xml:space="preserve">автора картины с его произведением; </w:t>
            </w:r>
            <w:r w:rsidR="0069196A">
              <w:rPr>
                <w:b/>
                <w:iCs/>
                <w:color w:val="000000"/>
              </w:rPr>
              <w:t>Б3 –заполнить таблицу</w:t>
            </w:r>
            <w:r>
              <w:rPr>
                <w:b/>
                <w:iCs/>
                <w:color w:val="000000"/>
              </w:rPr>
              <w:t>.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32BD" w:rsidRPr="00DA0CC3" w:rsidRDefault="00AA32BD" w:rsidP="009846CB">
            <w:pPr>
              <w:spacing w:before="100" w:beforeAutospacing="1" w:after="100" w:afterAutospacing="1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lastRenderedPageBreak/>
              <w:t>1</w:t>
            </w:r>
          </w:p>
        </w:tc>
      </w:tr>
    </w:tbl>
    <w:p w:rsidR="00AA32BD" w:rsidRDefault="00AA32BD" w:rsidP="009846CB">
      <w:pPr>
        <w:jc w:val="center"/>
      </w:pPr>
    </w:p>
    <w:p w:rsidR="00AA32BD" w:rsidRDefault="00AA32BD" w:rsidP="00AA32BD"/>
    <w:p w:rsidR="00AA32BD" w:rsidRDefault="00AA32BD" w:rsidP="00AA32BD"/>
    <w:p w:rsidR="00E65068" w:rsidRPr="00E65068" w:rsidRDefault="00763937" w:rsidP="00E65068">
      <w:pPr>
        <w:shd w:val="clear" w:color="auto" w:fill="FFFFFF"/>
        <w:spacing w:after="150"/>
        <w:jc w:val="center"/>
        <w:rPr>
          <w:b/>
          <w:bCs/>
          <w:sz w:val="28"/>
        </w:rPr>
      </w:pPr>
      <w:r>
        <w:t xml:space="preserve">                </w:t>
      </w:r>
      <w:r w:rsidR="002F0021">
        <w:rPr>
          <w:rFonts w:eastAsiaTheme="minorHAnsi"/>
          <w:b/>
          <w:sz w:val="28"/>
          <w:lang w:eastAsia="en-US"/>
        </w:rPr>
        <w:t xml:space="preserve">Аттестационная </w:t>
      </w:r>
      <w:r w:rsidR="00E65068" w:rsidRPr="00E65068">
        <w:rPr>
          <w:rFonts w:eastAsiaTheme="minorHAnsi"/>
          <w:b/>
          <w:sz w:val="28"/>
          <w:lang w:eastAsia="en-US"/>
        </w:rPr>
        <w:t xml:space="preserve"> работа </w:t>
      </w:r>
      <w:r w:rsidR="002F0021">
        <w:rPr>
          <w:rFonts w:eastAsiaTheme="minorHAnsi"/>
          <w:b/>
          <w:sz w:val="28"/>
          <w:lang w:eastAsia="en-US"/>
        </w:rPr>
        <w:t xml:space="preserve"> </w:t>
      </w:r>
      <w:r w:rsidR="00E65068" w:rsidRPr="00E65068">
        <w:rPr>
          <w:rFonts w:eastAsiaTheme="minorHAnsi"/>
          <w:b/>
          <w:sz w:val="28"/>
          <w:lang w:eastAsia="en-US"/>
        </w:rPr>
        <w:t>по</w:t>
      </w:r>
      <w:r w:rsidR="002F0021">
        <w:rPr>
          <w:rFonts w:eastAsiaTheme="minorHAnsi"/>
          <w:b/>
          <w:sz w:val="28"/>
          <w:lang w:eastAsia="en-US"/>
        </w:rPr>
        <w:t xml:space="preserve"> изобразительному  и</w:t>
      </w:r>
      <w:r w:rsidR="00E65068" w:rsidRPr="00E65068">
        <w:rPr>
          <w:rFonts w:eastAsiaTheme="minorHAnsi"/>
          <w:b/>
          <w:sz w:val="28"/>
          <w:lang w:eastAsia="en-US"/>
        </w:rPr>
        <w:t>скусству</w:t>
      </w:r>
      <w:r w:rsidR="002F0021">
        <w:rPr>
          <w:rFonts w:eastAsiaTheme="minorHAnsi"/>
          <w:b/>
          <w:sz w:val="28"/>
          <w:lang w:eastAsia="en-US"/>
        </w:rPr>
        <w:t xml:space="preserve"> за курс </w:t>
      </w:r>
      <w:r w:rsidR="00E65068" w:rsidRPr="00E65068">
        <w:rPr>
          <w:rFonts w:eastAsiaTheme="minorHAnsi"/>
          <w:b/>
          <w:sz w:val="28"/>
          <w:lang w:eastAsia="en-US"/>
        </w:rPr>
        <w:t xml:space="preserve"> 9 класс</w:t>
      </w:r>
      <w:r w:rsidR="002F0021">
        <w:rPr>
          <w:rFonts w:eastAsiaTheme="minorHAnsi"/>
          <w:b/>
          <w:sz w:val="28"/>
          <w:lang w:eastAsia="en-US"/>
        </w:rPr>
        <w:t>а.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b/>
          <w:bCs/>
          <w:sz w:val="28"/>
        </w:rPr>
      </w:pPr>
      <w:r w:rsidRPr="00E65068">
        <w:rPr>
          <w:b/>
          <w:bCs/>
          <w:sz w:val="28"/>
        </w:rPr>
        <w:t xml:space="preserve"> 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b/>
          <w:bCs/>
          <w:sz w:val="28"/>
          <w:szCs w:val="28"/>
        </w:rPr>
        <w:t>Инструкция по выполнению работы </w:t>
      </w:r>
    </w:p>
    <w:p w:rsidR="00E65068" w:rsidRPr="00470360" w:rsidRDefault="00E65068" w:rsidP="00E65068">
      <w:pPr>
        <w:shd w:val="clear" w:color="auto" w:fill="FFFFFF"/>
        <w:spacing w:line="276" w:lineRule="auto"/>
      </w:pPr>
      <w:r w:rsidRPr="00470360">
        <w:t>На выполнение итоговой работы по  искусству даёт</w:t>
      </w:r>
      <w:r w:rsidR="00C23662" w:rsidRPr="00470360">
        <w:t>ся 40 минут. Работа состоит из 2 ч</w:t>
      </w:r>
      <w:r w:rsidRPr="00470360">
        <w:t>астей. </w:t>
      </w:r>
      <w:r w:rsidRPr="00470360">
        <w:br/>
        <w:t>Часть  А. - (основная) состоит из 12 заданий с выбором ответа.</w:t>
      </w:r>
      <w:r w:rsidRPr="00470360">
        <w:br/>
        <w:t xml:space="preserve">Часть  В. -  (основная) состоит из </w:t>
      </w:r>
      <w:r w:rsidR="00C23662" w:rsidRPr="00470360">
        <w:t xml:space="preserve">трех </w:t>
      </w:r>
      <w:r w:rsidRPr="00470360">
        <w:t>заданий</w:t>
      </w:r>
      <w:r w:rsidR="00C23662" w:rsidRPr="00470360">
        <w:t xml:space="preserve">, одно из которых </w:t>
      </w:r>
      <w:proofErr w:type="gramStart"/>
      <w:r w:rsidR="00C23662" w:rsidRPr="00470360">
        <w:t>–з</w:t>
      </w:r>
      <w:proofErr w:type="gramEnd"/>
      <w:r w:rsidR="00C23662" w:rsidRPr="00470360">
        <w:t>аполнение таблицы</w:t>
      </w:r>
      <w:r w:rsidRPr="00470360">
        <w:t>, а</w:t>
      </w:r>
      <w:r w:rsidR="00C23662" w:rsidRPr="00470360">
        <w:t xml:space="preserve"> два других</w:t>
      </w:r>
      <w:r w:rsidRPr="00470360">
        <w:t xml:space="preserve"> – установление соответствия.</w:t>
      </w:r>
    </w:p>
    <w:p w:rsidR="00E65068" w:rsidRPr="00470360" w:rsidRDefault="00E65068" w:rsidP="00E65068">
      <w:pPr>
        <w:shd w:val="clear" w:color="auto" w:fill="FFFFFF"/>
        <w:spacing w:line="276" w:lineRule="auto"/>
      </w:pPr>
      <w:r w:rsidRPr="00470360">
        <w:t xml:space="preserve"> </w:t>
      </w:r>
      <w:r w:rsidRPr="00470360">
        <w:br/>
      </w:r>
      <w:r w:rsidRPr="00470360">
        <w:br/>
        <w:t>Правильный ответ на каждое задание основной части</w:t>
      </w:r>
      <w:proofErr w:type="gramStart"/>
      <w:r w:rsidRPr="00470360">
        <w:t xml:space="preserve"> А</w:t>
      </w:r>
      <w:proofErr w:type="gramEnd"/>
      <w:r w:rsidRPr="00470360">
        <w:t xml:space="preserve"> оценивается одним баллом. </w:t>
      </w:r>
    </w:p>
    <w:p w:rsidR="00E65068" w:rsidRPr="00470360" w:rsidRDefault="00E65068" w:rsidP="00E65068">
      <w:pPr>
        <w:shd w:val="clear" w:color="auto" w:fill="FFFFFF"/>
        <w:spacing w:line="276" w:lineRule="auto"/>
      </w:pPr>
      <w:r w:rsidRPr="00470360">
        <w:t>Задание основной части</w:t>
      </w:r>
      <w:proofErr w:type="gramStart"/>
      <w:r w:rsidRPr="00470360">
        <w:t xml:space="preserve"> В</w:t>
      </w:r>
      <w:proofErr w:type="gramEnd"/>
      <w:r w:rsidRPr="00470360">
        <w:t xml:space="preserve"> -1 оценивается 2 баллами, а части В -2 – 6 баллами. Дополнительная часть</w:t>
      </w:r>
      <w:proofErr w:type="gramStart"/>
      <w:r w:rsidRPr="00470360">
        <w:t xml:space="preserve"> С</w:t>
      </w:r>
      <w:proofErr w:type="gramEnd"/>
      <w:r w:rsidRPr="00470360">
        <w:t xml:space="preserve"> оценивается пятью баллами.  Баллы, полученные  за все выполненные задания, суммируются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</w:p>
    <w:tbl>
      <w:tblPr>
        <w:tblW w:w="9471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816"/>
        <w:gridCol w:w="1843"/>
        <w:gridCol w:w="1985"/>
        <w:gridCol w:w="1984"/>
        <w:gridCol w:w="1843"/>
      </w:tblGrid>
      <w:tr w:rsidR="00E65068" w:rsidRPr="00E65068" w:rsidTr="00E65068">
        <w:tc>
          <w:tcPr>
            <w:tcW w:w="18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65068" w:rsidRPr="00E65068" w:rsidRDefault="00E65068" w:rsidP="00E6506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5068">
              <w:rPr>
                <w:sz w:val="28"/>
                <w:szCs w:val="28"/>
              </w:rPr>
              <w:t>Баллы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65068" w:rsidRPr="00E65068" w:rsidRDefault="00C23662" w:rsidP="00E6506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менее 7</w:t>
            </w:r>
          </w:p>
        </w:tc>
        <w:tc>
          <w:tcPr>
            <w:tcW w:w="19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65068" w:rsidRPr="00E65068" w:rsidRDefault="00C23662" w:rsidP="00E6506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8-11</w:t>
            </w: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65068" w:rsidRPr="00E65068" w:rsidRDefault="00C23662" w:rsidP="00E6506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10-13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65068" w:rsidRPr="00E65068" w:rsidRDefault="00C23662" w:rsidP="00E6506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14-15</w:t>
            </w:r>
          </w:p>
        </w:tc>
      </w:tr>
      <w:tr w:rsidR="00E65068" w:rsidRPr="00E65068" w:rsidTr="00E65068">
        <w:tc>
          <w:tcPr>
            <w:tcW w:w="18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65068" w:rsidRPr="00E65068" w:rsidRDefault="00E65068" w:rsidP="00E6506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5068">
              <w:rPr>
                <w:sz w:val="28"/>
                <w:szCs w:val="28"/>
              </w:rPr>
              <w:t>Отметка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65068" w:rsidRPr="00E65068" w:rsidRDefault="00E65068" w:rsidP="00E6506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5068">
              <w:rPr>
                <w:sz w:val="28"/>
                <w:szCs w:val="28"/>
              </w:rPr>
              <w:t>2</w:t>
            </w:r>
          </w:p>
        </w:tc>
        <w:tc>
          <w:tcPr>
            <w:tcW w:w="19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65068" w:rsidRPr="00E65068" w:rsidRDefault="00E65068" w:rsidP="00E6506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5068">
              <w:rPr>
                <w:sz w:val="28"/>
                <w:szCs w:val="28"/>
              </w:rPr>
              <w:t>3</w:t>
            </w: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65068" w:rsidRPr="00E65068" w:rsidRDefault="00E65068" w:rsidP="00E6506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5068">
              <w:rPr>
                <w:sz w:val="28"/>
                <w:szCs w:val="28"/>
              </w:rPr>
              <w:t>4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65068" w:rsidRPr="00E65068" w:rsidRDefault="00E65068" w:rsidP="00E6506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65068">
              <w:rPr>
                <w:sz w:val="28"/>
                <w:szCs w:val="28"/>
              </w:rPr>
              <w:t>5</w:t>
            </w:r>
          </w:p>
        </w:tc>
      </w:tr>
    </w:tbl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</w:p>
    <w:p w:rsidR="00E65068" w:rsidRPr="00E65068" w:rsidRDefault="00E65068" w:rsidP="00E65068">
      <w:pPr>
        <w:shd w:val="clear" w:color="auto" w:fill="FFFFFF"/>
        <w:spacing w:line="276" w:lineRule="auto"/>
        <w:jc w:val="center"/>
        <w:rPr>
          <w:b/>
          <w:bCs/>
          <w:sz w:val="28"/>
          <w:szCs w:val="28"/>
        </w:rPr>
      </w:pPr>
      <w:r w:rsidRPr="00E65068">
        <w:rPr>
          <w:b/>
          <w:bCs/>
          <w:sz w:val="28"/>
          <w:szCs w:val="28"/>
        </w:rPr>
        <w:t>Часть А.</w:t>
      </w:r>
    </w:p>
    <w:p w:rsidR="00E65068" w:rsidRPr="00E65068" w:rsidRDefault="00E65068" w:rsidP="00E65068">
      <w:pPr>
        <w:shd w:val="clear" w:color="auto" w:fill="FFFFFF"/>
        <w:spacing w:line="276" w:lineRule="auto"/>
        <w:jc w:val="center"/>
        <w:rPr>
          <w:b/>
          <w:sz w:val="28"/>
          <w:szCs w:val="28"/>
        </w:rPr>
      </w:pPr>
      <w:r w:rsidRPr="00E65068">
        <w:rPr>
          <w:b/>
          <w:sz w:val="28"/>
          <w:szCs w:val="28"/>
        </w:rPr>
        <w:t>(В заданиях предполагается только один правильный ответ)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b/>
          <w:bCs/>
          <w:sz w:val="28"/>
          <w:szCs w:val="28"/>
        </w:rPr>
        <w:t>А 1: </w:t>
      </w:r>
      <w:r w:rsidRPr="00E65068">
        <w:rPr>
          <w:sz w:val="28"/>
          <w:szCs w:val="28"/>
        </w:rPr>
        <w:t xml:space="preserve">Какой из этих видов искусств не относится </w:t>
      </w:r>
      <w:proofErr w:type="gramStart"/>
      <w:r w:rsidRPr="00E65068">
        <w:rPr>
          <w:sz w:val="28"/>
          <w:szCs w:val="28"/>
        </w:rPr>
        <w:t>к</w:t>
      </w:r>
      <w:proofErr w:type="gramEnd"/>
      <w:r w:rsidRPr="00E65068">
        <w:rPr>
          <w:sz w:val="28"/>
          <w:szCs w:val="28"/>
        </w:rPr>
        <w:t xml:space="preserve"> изобразительным?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b/>
          <w:bCs/>
          <w:sz w:val="28"/>
          <w:szCs w:val="28"/>
        </w:rPr>
        <w:t>А)</w:t>
      </w:r>
      <w:r w:rsidRPr="00E65068">
        <w:rPr>
          <w:sz w:val="28"/>
          <w:szCs w:val="28"/>
        </w:rPr>
        <w:t> Скульптура  Б) Дизайн  В) Живопись  Г) Графика  Д</w:t>
      </w:r>
      <w:proofErr w:type="gramStart"/>
      <w:r w:rsidRPr="00E65068">
        <w:rPr>
          <w:sz w:val="28"/>
          <w:szCs w:val="28"/>
        </w:rPr>
        <w:t>)Т</w:t>
      </w:r>
      <w:proofErr w:type="gramEnd"/>
      <w:r w:rsidRPr="00E65068">
        <w:rPr>
          <w:sz w:val="28"/>
          <w:szCs w:val="28"/>
        </w:rPr>
        <w:t xml:space="preserve">еатр  Е) Музыка 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b/>
          <w:bCs/>
          <w:sz w:val="28"/>
          <w:szCs w:val="28"/>
        </w:rPr>
        <w:t>А 2:</w:t>
      </w:r>
      <w:r w:rsidRPr="00E65068">
        <w:rPr>
          <w:sz w:val="28"/>
          <w:szCs w:val="28"/>
        </w:rPr>
        <w:t> Основные цвета это –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sz w:val="28"/>
          <w:szCs w:val="28"/>
        </w:rPr>
        <w:t>А) цвета, которые есть в природе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sz w:val="28"/>
          <w:szCs w:val="28"/>
        </w:rPr>
        <w:t>Б) цвета, которые нельзя получить путём смешения красок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sz w:val="28"/>
          <w:szCs w:val="28"/>
        </w:rPr>
        <w:t>В) цвета, которые образуются путём смешения других цветов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b/>
          <w:bCs/>
          <w:sz w:val="28"/>
          <w:szCs w:val="28"/>
        </w:rPr>
        <w:t>А 3:</w:t>
      </w:r>
      <w:r w:rsidRPr="00E65068">
        <w:rPr>
          <w:sz w:val="28"/>
          <w:szCs w:val="28"/>
        </w:rPr>
        <w:t> </w:t>
      </w:r>
      <w:proofErr w:type="gramStart"/>
      <w:r w:rsidRPr="00E65068">
        <w:rPr>
          <w:sz w:val="28"/>
          <w:szCs w:val="28"/>
        </w:rPr>
        <w:t>Произведения</w:t>
      </w:r>
      <w:proofErr w:type="gramEnd"/>
      <w:r w:rsidRPr="00E65068">
        <w:rPr>
          <w:sz w:val="28"/>
          <w:szCs w:val="28"/>
        </w:rPr>
        <w:t xml:space="preserve"> какого вида искусства имеют трехмерный объём: 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sz w:val="28"/>
          <w:szCs w:val="28"/>
        </w:rPr>
        <w:t>А) архитектура,  Б) графика,  В) скульптура,  Г) живопись, Д) фотография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b/>
          <w:bCs/>
          <w:sz w:val="28"/>
          <w:szCs w:val="28"/>
        </w:rPr>
        <w:lastRenderedPageBreak/>
        <w:t>А 4:</w:t>
      </w:r>
      <w:r w:rsidRPr="00E65068">
        <w:rPr>
          <w:sz w:val="28"/>
          <w:szCs w:val="28"/>
        </w:rPr>
        <w:t xml:space="preserve"> Жанр  искусства, который посвящен изображению неодушевленных предметов, размещенных в единой среде и объединенных в группу: 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sz w:val="28"/>
          <w:szCs w:val="28"/>
        </w:rPr>
        <w:t>А) натюрморт,   Б) пейзаж,  В) портрет;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b/>
          <w:bCs/>
          <w:sz w:val="28"/>
          <w:szCs w:val="28"/>
        </w:rPr>
        <w:t>А 5:</w:t>
      </w:r>
      <w:r w:rsidRPr="00E65068">
        <w:rPr>
          <w:sz w:val="28"/>
          <w:szCs w:val="28"/>
        </w:rPr>
        <w:t> Светотень - это: </w:t>
      </w:r>
      <w:r w:rsidRPr="00E65068">
        <w:rPr>
          <w:sz w:val="28"/>
          <w:szCs w:val="28"/>
        </w:rPr>
        <w:br/>
        <w:t>А) отражение света от поверхности одного предмета в затенённой части другого; </w:t>
      </w:r>
      <w:r w:rsidRPr="00E65068">
        <w:rPr>
          <w:sz w:val="28"/>
          <w:szCs w:val="28"/>
        </w:rPr>
        <w:br/>
        <w:t>Б) тень, уходящая в глубину; </w:t>
      </w:r>
      <w:r w:rsidRPr="00E65068">
        <w:rPr>
          <w:sz w:val="28"/>
          <w:szCs w:val="28"/>
        </w:rPr>
        <w:br/>
        <w:t>В) способ передачи объёма предмета с помощью теней и света. </w:t>
      </w:r>
      <w:r w:rsidRPr="00E65068">
        <w:rPr>
          <w:sz w:val="28"/>
          <w:szCs w:val="28"/>
        </w:rPr>
        <w:br/>
      </w:r>
      <w:r w:rsidRPr="00E65068">
        <w:rPr>
          <w:b/>
          <w:bCs/>
          <w:sz w:val="28"/>
          <w:szCs w:val="28"/>
        </w:rPr>
        <w:t>А 6: </w:t>
      </w:r>
      <w:r w:rsidRPr="00E65068">
        <w:rPr>
          <w:sz w:val="28"/>
          <w:szCs w:val="28"/>
        </w:rPr>
        <w:t>Система отображения на плоскости глубины пространства называется: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sz w:val="28"/>
          <w:szCs w:val="28"/>
        </w:rPr>
        <w:t>А) конструкция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sz w:val="28"/>
          <w:szCs w:val="28"/>
        </w:rPr>
        <w:t xml:space="preserve"> Б) объем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sz w:val="28"/>
          <w:szCs w:val="28"/>
        </w:rPr>
        <w:t xml:space="preserve"> В) перспектива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b/>
          <w:bCs/>
          <w:sz w:val="28"/>
          <w:szCs w:val="28"/>
        </w:rPr>
        <w:t>А 7: </w:t>
      </w:r>
      <w:r w:rsidRPr="00E65068">
        <w:rPr>
          <w:sz w:val="28"/>
          <w:szCs w:val="28"/>
        </w:rPr>
        <w:t>Портрет художника или скульптора, выполненный им самим. </w:t>
      </w:r>
      <w:r w:rsidRPr="00E65068">
        <w:rPr>
          <w:sz w:val="28"/>
          <w:szCs w:val="28"/>
        </w:rPr>
        <w:br/>
        <w:t>А) портрет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sz w:val="28"/>
          <w:szCs w:val="28"/>
        </w:rPr>
        <w:t xml:space="preserve"> Б) автопортрет 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sz w:val="28"/>
          <w:szCs w:val="28"/>
        </w:rPr>
        <w:t>В) скульптура 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b/>
          <w:bCs/>
          <w:sz w:val="28"/>
          <w:szCs w:val="28"/>
        </w:rPr>
        <w:t>А 8:</w:t>
      </w:r>
      <w:r w:rsidRPr="00E65068">
        <w:rPr>
          <w:sz w:val="28"/>
          <w:szCs w:val="28"/>
        </w:rPr>
        <w:t> Разворот головы персонажа в «профиль» - это: </w:t>
      </w:r>
      <w:r w:rsidRPr="00E65068">
        <w:rPr>
          <w:sz w:val="28"/>
          <w:szCs w:val="28"/>
        </w:rPr>
        <w:br/>
        <w:t xml:space="preserve">А) вид спереди; 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sz w:val="28"/>
          <w:szCs w:val="28"/>
        </w:rPr>
        <w:t>Б) вид сбоку; 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sz w:val="28"/>
          <w:szCs w:val="28"/>
        </w:rPr>
        <w:t xml:space="preserve"> В) вид пол-оборота. </w:t>
      </w:r>
      <w:r w:rsidRPr="00E65068">
        <w:rPr>
          <w:sz w:val="28"/>
          <w:szCs w:val="28"/>
        </w:rPr>
        <w:br/>
      </w:r>
      <w:r w:rsidRPr="00E65068">
        <w:rPr>
          <w:b/>
          <w:bCs/>
          <w:sz w:val="28"/>
          <w:szCs w:val="28"/>
        </w:rPr>
        <w:t>А 9: </w:t>
      </w:r>
      <w:proofErr w:type="gramStart"/>
      <w:r w:rsidRPr="00E65068">
        <w:rPr>
          <w:sz w:val="28"/>
          <w:szCs w:val="28"/>
        </w:rPr>
        <w:t>Разновидностями</w:t>
      </w:r>
      <w:proofErr w:type="gramEnd"/>
      <w:r w:rsidRPr="00E65068">
        <w:rPr>
          <w:sz w:val="28"/>
          <w:szCs w:val="28"/>
        </w:rPr>
        <w:t xml:space="preserve"> какого жанра живописи могут называться: городской, морской, сельский, индустриальный.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sz w:val="28"/>
          <w:szCs w:val="28"/>
        </w:rPr>
        <w:t>А) портрет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sz w:val="28"/>
          <w:szCs w:val="28"/>
        </w:rPr>
        <w:t xml:space="preserve"> Б) натюрморт 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sz w:val="28"/>
          <w:szCs w:val="28"/>
        </w:rPr>
        <w:t>В) пейзаж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b/>
          <w:bCs/>
          <w:sz w:val="28"/>
          <w:szCs w:val="28"/>
        </w:rPr>
        <w:t>А 10: </w:t>
      </w:r>
      <w:r w:rsidRPr="00E65068">
        <w:rPr>
          <w:sz w:val="28"/>
          <w:szCs w:val="28"/>
        </w:rPr>
        <w:t>Назовите имя художника.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sz w:val="28"/>
          <w:szCs w:val="28"/>
        </w:rPr>
        <w:t>Его картина «Впечатление. Восходящее солнце» дала название целому художественному на</w:t>
      </w:r>
      <w:r w:rsidRPr="00E65068">
        <w:rPr>
          <w:sz w:val="28"/>
          <w:szCs w:val="28"/>
        </w:rPr>
        <w:softHyphen/>
        <w:t>правлению - «импрессионизм». Он жил во Франции (1840-1926). Писал преимущественно пейзажи, в которых стремился передать непрерывное изменение освещения. Краски и формы в его картинах как бы вибрируют, почти растворяются.</w:t>
      </w:r>
      <w:r w:rsidRPr="00E65068">
        <w:rPr>
          <w:noProof/>
          <w:sz w:val="28"/>
          <w:szCs w:val="28"/>
        </w:rPr>
        <w:drawing>
          <wp:anchor distT="0" distB="0" distL="0" distR="0" simplePos="0" relativeHeight="251659264" behindDoc="0" locked="0" layoutInCell="1" allowOverlap="0" wp14:anchorId="6A2A9C19" wp14:editId="7FB349F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885950" cy="1457325"/>
            <wp:effectExtent l="0" t="0" r="0" b="9525"/>
            <wp:wrapSquare wrapText="bothSides"/>
            <wp:docPr id="6" name="Рисунок 2" descr="https://arhivurokov.ru/kopilka/uploads/user_file_575980c36e233/itoghovaiarabotapoizobrazitielnomuiskusstvuv6klassiesospietsifikatsiieifgos_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rhivurokov.ru/kopilka/uploads/user_file_575980c36e233/itoghovaiarabotapoizobrazitielnomuiskusstvuv6klassiesospietsifikatsiieifgos_2.jpe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sz w:val="28"/>
          <w:szCs w:val="28"/>
        </w:rPr>
        <w:t>В Эрмитаже хранятся его работы «Берег реки», «Поле маков» и другие.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sz w:val="28"/>
          <w:szCs w:val="28"/>
        </w:rPr>
        <w:t xml:space="preserve">А) Огюст Ренуар 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sz w:val="28"/>
          <w:szCs w:val="28"/>
        </w:rPr>
        <w:t xml:space="preserve">Б) Клод Моне 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sz w:val="28"/>
          <w:szCs w:val="28"/>
        </w:rPr>
        <w:t>В) Эдуард Мане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b/>
          <w:bCs/>
          <w:sz w:val="28"/>
          <w:szCs w:val="28"/>
        </w:rPr>
      </w:pP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b/>
          <w:bCs/>
          <w:sz w:val="28"/>
          <w:szCs w:val="28"/>
        </w:rPr>
        <w:t>А 11: </w:t>
      </w:r>
      <w:r w:rsidRPr="00E65068">
        <w:rPr>
          <w:sz w:val="28"/>
          <w:szCs w:val="28"/>
        </w:rPr>
        <w:t>Вставь пропущенное слово в данное определение.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i/>
          <w:iCs/>
          <w:sz w:val="28"/>
          <w:szCs w:val="28"/>
        </w:rPr>
        <w:lastRenderedPageBreak/>
        <w:t>Портрет, пейзаж, натюрморт - это ... изобразительного искусства.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sz w:val="28"/>
          <w:szCs w:val="28"/>
        </w:rPr>
        <w:t xml:space="preserve">А) Виды 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sz w:val="28"/>
          <w:szCs w:val="28"/>
        </w:rPr>
        <w:t>Б) Типы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sz w:val="28"/>
          <w:szCs w:val="28"/>
        </w:rPr>
        <w:t xml:space="preserve"> В) Жанры 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sz w:val="28"/>
          <w:szCs w:val="28"/>
        </w:rPr>
        <w:t>Г) Группы</w:t>
      </w:r>
      <w:proofErr w:type="gramStart"/>
      <w:r w:rsidRPr="00E65068">
        <w:rPr>
          <w:sz w:val="28"/>
          <w:szCs w:val="28"/>
        </w:rPr>
        <w:br/>
      </w:r>
      <w:r w:rsidRPr="00E65068">
        <w:rPr>
          <w:b/>
          <w:bCs/>
          <w:sz w:val="28"/>
          <w:szCs w:val="28"/>
        </w:rPr>
        <w:t>А</w:t>
      </w:r>
      <w:proofErr w:type="gramEnd"/>
      <w:r w:rsidRPr="00E65068">
        <w:rPr>
          <w:b/>
          <w:bCs/>
          <w:sz w:val="28"/>
          <w:szCs w:val="28"/>
        </w:rPr>
        <w:t xml:space="preserve"> 12: </w:t>
      </w:r>
      <w:r w:rsidRPr="00E65068">
        <w:rPr>
          <w:sz w:val="28"/>
          <w:szCs w:val="28"/>
        </w:rPr>
        <w:t>Определите, какое из произведений относится к жанру портрета?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sz w:val="28"/>
          <w:szCs w:val="28"/>
        </w:rPr>
        <w:t>А) </w:t>
      </w:r>
      <w:r w:rsidRPr="00E65068">
        <w:rPr>
          <w:noProof/>
          <w:sz w:val="28"/>
          <w:szCs w:val="28"/>
        </w:rPr>
        <w:drawing>
          <wp:inline distT="0" distB="0" distL="0" distR="0" wp14:anchorId="1C287ABE" wp14:editId="57F99CEB">
            <wp:extent cx="1132871" cy="1590675"/>
            <wp:effectExtent l="0" t="0" r="0" b="0"/>
            <wp:docPr id="8" name="Рисунок 8" descr="https://arhivurokov.ru/kopilka/uploads/user_file_575980c36e233/itoghovaiarabotapoizobrazitielnomuiskusstvuv6klassiesospietsifikatsiieifgos_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rhivurokov.ru/kopilka/uploads/user_file_575980c36e233/itoghovaiarabotapoizobrazitielnomuiskusstvuv6klassiesospietsifikatsiieifgos_3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871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5068">
        <w:rPr>
          <w:sz w:val="28"/>
          <w:szCs w:val="28"/>
        </w:rPr>
        <w:t> Б) </w:t>
      </w:r>
      <w:r w:rsidRPr="00E65068">
        <w:rPr>
          <w:noProof/>
          <w:sz w:val="28"/>
          <w:szCs w:val="28"/>
        </w:rPr>
        <w:drawing>
          <wp:inline distT="0" distB="0" distL="0" distR="0" wp14:anchorId="1E05D1AB" wp14:editId="60494EFB">
            <wp:extent cx="1862817" cy="1409700"/>
            <wp:effectExtent l="0" t="0" r="4445" b="0"/>
            <wp:docPr id="9" name="Рисунок 9" descr="https://arhivurokov.ru/kopilka/uploads/user_file_575980c36e233/itoghovaiarabotapoizobrazitielnomuiskusstvuv6klassiesospietsifikatsiieifgos_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rhivurokov.ru/kopilka/uploads/user_file_575980c36e233/itoghovaiarabotapoizobrazitielnomuiskusstvuv6klassiesospietsifikatsiieifgos_4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507" cy="1410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5068">
        <w:rPr>
          <w:sz w:val="28"/>
          <w:szCs w:val="28"/>
        </w:rPr>
        <w:t> В) </w:t>
      </w:r>
      <w:r w:rsidRPr="00E65068">
        <w:rPr>
          <w:noProof/>
          <w:sz w:val="28"/>
          <w:szCs w:val="28"/>
        </w:rPr>
        <w:drawing>
          <wp:inline distT="0" distB="0" distL="0" distR="0" wp14:anchorId="7767E66C" wp14:editId="67FFA502">
            <wp:extent cx="1866900" cy="1400175"/>
            <wp:effectExtent l="0" t="0" r="0" b="9525"/>
            <wp:docPr id="11" name="Рисунок 11" descr="https://arhivurokov.ru/kopilka/uploads/user_file_575980c36e233/itoghovaiarabotapoizobrazitielnomuiskusstvuv6klassiesospietsifikatsiieifgos_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rhivurokov.ru/kopilka/uploads/user_file_575980c36e233/itoghovaiarabotapoizobrazitielnomuiskusstvuv6klassiesospietsifikatsiieifgos_5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</w:p>
    <w:p w:rsidR="00E65068" w:rsidRPr="00E65068" w:rsidRDefault="0069196A" w:rsidP="00E65068">
      <w:pPr>
        <w:shd w:val="clear" w:color="auto" w:fill="FFFFFF"/>
        <w:spacing w:line="276" w:lineRule="auto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Часть Б</w:t>
      </w:r>
      <w:r w:rsidR="00E65068" w:rsidRPr="00E65068">
        <w:rPr>
          <w:b/>
          <w:sz w:val="28"/>
          <w:szCs w:val="28"/>
        </w:rPr>
        <w:t>. (При выполн</w:t>
      </w:r>
      <w:r>
        <w:rPr>
          <w:b/>
          <w:sz w:val="28"/>
          <w:szCs w:val="28"/>
        </w:rPr>
        <w:t>ении части Б</w:t>
      </w:r>
      <w:r w:rsidR="00E65068" w:rsidRPr="00E65068">
        <w:rPr>
          <w:b/>
          <w:sz w:val="28"/>
          <w:szCs w:val="28"/>
        </w:rPr>
        <w:t xml:space="preserve"> внимательно читайте условия выполнения заданий)</w:t>
      </w:r>
    </w:p>
    <w:p w:rsidR="00E65068" w:rsidRPr="00E65068" w:rsidRDefault="0069196A" w:rsidP="00E65068">
      <w:pPr>
        <w:shd w:val="clear" w:color="auto" w:fill="FFFFFF"/>
        <w:spacing w:line="276" w:lineRule="auto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Б</w:t>
      </w:r>
      <w:proofErr w:type="gramEnd"/>
      <w:r w:rsidR="00E65068" w:rsidRPr="00E65068">
        <w:rPr>
          <w:b/>
          <w:bCs/>
          <w:sz w:val="28"/>
          <w:szCs w:val="28"/>
        </w:rPr>
        <w:t> 1: </w:t>
      </w:r>
      <w:proofErr w:type="gramStart"/>
      <w:r w:rsidR="00E65068" w:rsidRPr="00E65068">
        <w:rPr>
          <w:sz w:val="28"/>
          <w:szCs w:val="28"/>
        </w:rPr>
        <w:t xml:space="preserve">Сгруппируй правильно: глина, музыка, цирк, кино, уголь, пастель, фотография, мрамор, металл, карандаш, гипс, сангина, </w:t>
      </w:r>
      <w:proofErr w:type="spellStart"/>
      <w:r w:rsidR="00E65068" w:rsidRPr="00E65068">
        <w:rPr>
          <w:sz w:val="28"/>
          <w:szCs w:val="28"/>
        </w:rPr>
        <w:t>теевидение</w:t>
      </w:r>
      <w:proofErr w:type="spellEnd"/>
      <w:r w:rsidR="00E65068" w:rsidRPr="00E65068">
        <w:rPr>
          <w:sz w:val="28"/>
          <w:szCs w:val="28"/>
        </w:rPr>
        <w:t>, театр, литература.</w:t>
      </w:r>
      <w:proofErr w:type="gramEnd"/>
      <w:r w:rsidR="00E65068" w:rsidRPr="00E65068">
        <w:rPr>
          <w:sz w:val="28"/>
          <w:szCs w:val="28"/>
        </w:rPr>
        <w:t xml:space="preserve"> Запишите в нужную строку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sz w:val="28"/>
          <w:szCs w:val="28"/>
        </w:rPr>
        <w:t>Материалы скульптуры:______________________________________________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sz w:val="28"/>
          <w:szCs w:val="28"/>
        </w:rPr>
        <w:t>Графические материалы:______________________________________________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sz w:val="28"/>
          <w:szCs w:val="28"/>
        </w:rPr>
        <w:t>Синтетические искусства______________________________________________</w:t>
      </w:r>
    </w:p>
    <w:p w:rsidR="00E65068" w:rsidRPr="00E65068" w:rsidRDefault="0069196A" w:rsidP="00E65068">
      <w:pPr>
        <w:shd w:val="clear" w:color="auto" w:fill="FFFFFF"/>
        <w:spacing w:line="276" w:lineRule="auto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Б</w:t>
      </w:r>
      <w:proofErr w:type="gramEnd"/>
      <w:r w:rsidR="00E65068" w:rsidRPr="00E65068">
        <w:rPr>
          <w:b/>
          <w:bCs/>
          <w:sz w:val="28"/>
          <w:szCs w:val="28"/>
        </w:rPr>
        <w:t> 2:</w:t>
      </w:r>
      <w:r w:rsidR="00E65068" w:rsidRPr="00E65068">
        <w:rPr>
          <w:sz w:val="28"/>
          <w:szCs w:val="28"/>
        </w:rPr>
        <w:t> Соотнесите имя великого портретиста с его произведением: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sz w:val="28"/>
          <w:szCs w:val="28"/>
        </w:rPr>
        <w:t xml:space="preserve">1. И. Крамской 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sz w:val="28"/>
          <w:szCs w:val="28"/>
        </w:rPr>
        <w:t xml:space="preserve">2. Рембрандт 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sz w:val="28"/>
          <w:szCs w:val="28"/>
        </w:rPr>
        <w:t xml:space="preserve">3. И. Репин 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sz w:val="28"/>
          <w:szCs w:val="28"/>
        </w:rPr>
        <w:t>4. Леонардо да Винчи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sz w:val="28"/>
          <w:szCs w:val="28"/>
        </w:rPr>
        <w:t>5. И. Шишкин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sz w:val="28"/>
          <w:szCs w:val="28"/>
        </w:rPr>
        <w:t>6. К. Брюллов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sz w:val="28"/>
          <w:szCs w:val="28"/>
        </w:rPr>
        <w:t>7 А. Иванов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sz w:val="28"/>
          <w:szCs w:val="28"/>
        </w:rPr>
        <w:lastRenderedPageBreak/>
        <w:t>А) </w:t>
      </w:r>
      <w:r w:rsidRPr="00E65068">
        <w:rPr>
          <w:noProof/>
          <w:sz w:val="28"/>
          <w:szCs w:val="28"/>
        </w:rPr>
        <w:drawing>
          <wp:inline distT="0" distB="0" distL="0" distR="0" wp14:anchorId="556A2D98" wp14:editId="65640153">
            <wp:extent cx="1164838" cy="1752600"/>
            <wp:effectExtent l="0" t="0" r="0" b="0"/>
            <wp:docPr id="18" name="Рисунок 18" descr="https://arhivurokov.ru/kopilka/uploads/user_file_575980c36e233/itoghovaiarabotapoizobrazitielnomuiskusstvuv6klassiesospietsifikatsiieifgos_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rhivurokov.ru/kopilka/uploads/user_file_575980c36e233/itoghovaiarabotapoizobrazitielnomuiskusstvuv6klassiesospietsifikatsiieifgos_6.jpe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838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5068">
        <w:rPr>
          <w:sz w:val="28"/>
          <w:szCs w:val="28"/>
        </w:rPr>
        <w:t> Б) </w:t>
      </w:r>
      <w:r w:rsidRPr="00E65068">
        <w:rPr>
          <w:noProof/>
          <w:sz w:val="28"/>
          <w:szCs w:val="28"/>
        </w:rPr>
        <w:drawing>
          <wp:inline distT="0" distB="0" distL="0" distR="0" wp14:anchorId="4893B694" wp14:editId="65D0150B">
            <wp:extent cx="1224708" cy="1752600"/>
            <wp:effectExtent l="0" t="0" r="0" b="0"/>
            <wp:docPr id="19" name="Рисунок 19" descr="https://arhivurokov.ru/kopilka/uploads/user_file_575980c36e233/itoghovaiarabotapoizobrazitielnomuiskusstvuv6klassiesospietsifikatsiieifgos_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rhivurokov.ru/kopilka/uploads/user_file_575980c36e233/itoghovaiarabotapoizobrazitielnomuiskusstvuv6klassiesospietsifikatsiieifgos_7.jpe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708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5068">
        <w:rPr>
          <w:sz w:val="28"/>
          <w:szCs w:val="28"/>
        </w:rPr>
        <w:t> В) </w:t>
      </w:r>
      <w:r w:rsidRPr="00E65068">
        <w:rPr>
          <w:noProof/>
          <w:sz w:val="28"/>
          <w:szCs w:val="28"/>
        </w:rPr>
        <w:drawing>
          <wp:inline distT="0" distB="0" distL="0" distR="0" wp14:anchorId="7AC4398F" wp14:editId="54E118BC">
            <wp:extent cx="2297616" cy="1752600"/>
            <wp:effectExtent l="0" t="0" r="7620" b="0"/>
            <wp:docPr id="20" name="Рисунок 20" descr="https://arhivurokov.ru/kopilka/uploads/user_file_575980c36e233/itoghovaiarabotapoizobrazitielnomuiskusstvuv6klassiesospietsifikatsiieifgos_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arhivurokov.ru/kopilka/uploads/user_file_575980c36e233/itoghovaiarabotapoizobrazitielnomuiskusstvuv6klassiesospietsifikatsiieifgos_8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7616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5068">
        <w:rPr>
          <w:sz w:val="28"/>
          <w:szCs w:val="28"/>
        </w:rPr>
        <w:t> </w:t>
      </w:r>
    </w:p>
    <w:p w:rsidR="00E65068" w:rsidRPr="00E65068" w:rsidRDefault="00E65068" w:rsidP="00E65068">
      <w:pPr>
        <w:shd w:val="clear" w:color="auto" w:fill="FFFFFF"/>
        <w:spacing w:line="276" w:lineRule="auto"/>
        <w:rPr>
          <w:rFonts w:eastAsiaTheme="minorHAnsi"/>
          <w:noProof/>
          <w:sz w:val="28"/>
          <w:szCs w:val="28"/>
        </w:rPr>
      </w:pPr>
      <w:r w:rsidRPr="00E65068">
        <w:rPr>
          <w:sz w:val="28"/>
          <w:szCs w:val="28"/>
        </w:rPr>
        <w:t>Г) </w:t>
      </w:r>
      <w:r w:rsidRPr="00E65068">
        <w:rPr>
          <w:noProof/>
          <w:sz w:val="28"/>
          <w:szCs w:val="28"/>
        </w:rPr>
        <w:drawing>
          <wp:inline distT="0" distB="0" distL="0" distR="0" wp14:anchorId="5A7ED2D1" wp14:editId="4E6A72B1">
            <wp:extent cx="1228725" cy="1562100"/>
            <wp:effectExtent l="0" t="0" r="9525" b="0"/>
            <wp:docPr id="21" name="Рисунок 21" descr="https://arhivurokov.ru/kopilka/uploads/user_file_575980c36e233/itoghovaiarabotapoizobrazitielnomuiskusstvuv6klassiesospietsifikatsiieifgos_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rhivurokov.ru/kopilka/uploads/user_file_575980c36e233/itoghovaiarabotapoizobrazitielnomuiskusstvuv6klassiesospietsifikatsiieifgos_9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5068">
        <w:rPr>
          <w:sz w:val="28"/>
          <w:szCs w:val="28"/>
        </w:rPr>
        <w:t xml:space="preserve"> Д)</w:t>
      </w:r>
      <w:r w:rsidRPr="00E65068">
        <w:rPr>
          <w:rFonts w:eastAsiaTheme="minorHAnsi"/>
          <w:noProof/>
          <w:sz w:val="28"/>
          <w:szCs w:val="28"/>
        </w:rPr>
        <w:t xml:space="preserve"> </w:t>
      </w:r>
      <w:r w:rsidRPr="00E65068">
        <w:rPr>
          <w:rFonts w:eastAsiaTheme="minorHAnsi"/>
          <w:noProof/>
          <w:sz w:val="28"/>
          <w:szCs w:val="28"/>
        </w:rPr>
        <w:drawing>
          <wp:inline distT="0" distB="0" distL="0" distR="0" wp14:anchorId="64BED72D" wp14:editId="0851C240">
            <wp:extent cx="2443632" cy="1376988"/>
            <wp:effectExtent l="0" t="0" r="0" b="0"/>
            <wp:docPr id="23" name="Рисунок 23" descr="http://bestfotoposter.ru/downloads/kartini/Ivan%20Shihkin/4000x2254-96dpi-Shishkin-Roz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estfotoposter.ru/downloads/kartini/Ivan%20Shihkin/4000x2254-96dpi-Shishkin-Rozh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665" cy="1379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5068">
        <w:rPr>
          <w:rFonts w:eastAsiaTheme="minorHAnsi"/>
          <w:noProof/>
          <w:sz w:val="28"/>
          <w:szCs w:val="28"/>
        </w:rPr>
        <w:t xml:space="preserve">  Е) </w:t>
      </w:r>
      <w:r w:rsidRPr="00E65068">
        <w:rPr>
          <w:rFonts w:eastAsiaTheme="minorHAnsi"/>
          <w:noProof/>
          <w:sz w:val="28"/>
          <w:szCs w:val="28"/>
        </w:rPr>
        <w:drawing>
          <wp:inline distT="0" distB="0" distL="0" distR="0" wp14:anchorId="4395D01D" wp14:editId="655DD195">
            <wp:extent cx="2009775" cy="1395676"/>
            <wp:effectExtent l="0" t="0" r="0" b="0"/>
            <wp:docPr id="24" name="Рисунок 24" descr="http://nevsepic.com.ua/uploads/posts/2011-10/1318103217_yavlenie-hrista-narodu.-1837-1857-holst-maslo-540h750-sm_www.nevsepic.com.u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evsepic.com.ua/uploads/posts/2011-10/1318103217_yavlenie-hrista-narodu.-1837-1857-holst-maslo-540h750-sm_www.nevsepic.com.ua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692" cy="1397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068" w:rsidRDefault="00E65068" w:rsidP="00E65068">
      <w:pPr>
        <w:shd w:val="clear" w:color="auto" w:fill="FFFFFF"/>
        <w:spacing w:line="276" w:lineRule="auto"/>
        <w:rPr>
          <w:rFonts w:eastAsiaTheme="minorHAnsi"/>
          <w:noProof/>
          <w:sz w:val="28"/>
          <w:szCs w:val="28"/>
        </w:rPr>
      </w:pPr>
      <w:r w:rsidRPr="00E65068">
        <w:rPr>
          <w:rFonts w:eastAsiaTheme="minorHAnsi"/>
          <w:noProof/>
          <w:sz w:val="28"/>
          <w:szCs w:val="28"/>
        </w:rPr>
        <w:t xml:space="preserve">Ж) </w:t>
      </w:r>
      <w:r w:rsidRPr="00E65068">
        <w:rPr>
          <w:rFonts w:eastAsiaTheme="minorHAnsi"/>
          <w:noProof/>
          <w:sz w:val="28"/>
          <w:szCs w:val="28"/>
        </w:rPr>
        <w:drawing>
          <wp:inline distT="0" distB="0" distL="0" distR="0" wp14:anchorId="5B3E344B" wp14:editId="7C69020D">
            <wp:extent cx="1514430" cy="2028825"/>
            <wp:effectExtent l="0" t="0" r="0" b="0"/>
            <wp:docPr id="26" name="Рисунок 26" descr="http://art19.info/gallery/image/brullov/portret-grafini-yulii-pavlovny-samojlovoj-s-priyomnoj-docheryu-amaciliej-pachi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art19.info/gallery/image/brullov/portret-grafini-yulii-pavlovny-samojlovoj-s-priyomnoj-docheryu-amaciliej-pachin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618"/>
                    <a:stretch/>
                  </pic:blipFill>
                  <pic:spPr bwMode="auto">
                    <a:xfrm>
                      <a:off x="0" y="0"/>
                      <a:ext cx="151443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65068">
        <w:rPr>
          <w:rFonts w:eastAsiaTheme="minorHAnsi"/>
          <w:noProof/>
          <w:sz w:val="28"/>
          <w:szCs w:val="28"/>
        </w:rPr>
        <w:t xml:space="preserve">        3) </w:t>
      </w:r>
      <w:r w:rsidRPr="00E65068">
        <w:rPr>
          <w:rFonts w:eastAsiaTheme="minorHAnsi"/>
          <w:noProof/>
          <w:sz w:val="28"/>
          <w:szCs w:val="28"/>
        </w:rPr>
        <w:drawing>
          <wp:inline distT="0" distB="0" distL="0" distR="0" wp14:anchorId="6380A0A3" wp14:editId="589F670D">
            <wp:extent cx="2623096" cy="1790700"/>
            <wp:effectExtent l="0" t="0" r="6350" b="0"/>
            <wp:docPr id="27" name="Рисунок 27" descr="http://dot-pic.ru/images/4423_shishkin-kartiny-korabelnaya-rosch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dot-pic.ru/images/4423_shishkin-kartiny-korabelnaya-roscha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855" cy="1791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</w:p>
    <w:p w:rsidR="00E65068" w:rsidRPr="00E65068" w:rsidRDefault="0069196A" w:rsidP="00E65068">
      <w:pPr>
        <w:shd w:val="clear" w:color="auto" w:fill="FFFFFF"/>
        <w:spacing w:line="276" w:lineRule="auto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Б</w:t>
      </w:r>
      <w:proofErr w:type="gramEnd"/>
      <w:r w:rsidR="00E65068" w:rsidRPr="00E65068">
        <w:rPr>
          <w:b/>
          <w:bCs/>
          <w:sz w:val="28"/>
          <w:szCs w:val="28"/>
        </w:rPr>
        <w:t xml:space="preserve"> 3: </w:t>
      </w:r>
      <w:r w:rsidR="00E65068" w:rsidRPr="00E65068">
        <w:rPr>
          <w:sz w:val="28"/>
          <w:szCs w:val="28"/>
        </w:rPr>
        <w:t>Заполните таблицу, определив, к каким видам изобразительного искусства относятся данные произведения.</w:t>
      </w:r>
    </w:p>
    <w:tbl>
      <w:tblPr>
        <w:tblW w:w="804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076"/>
        <w:gridCol w:w="3964"/>
      </w:tblGrid>
      <w:tr w:rsidR="00E65068" w:rsidRPr="00E65068" w:rsidTr="00E65068"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65068" w:rsidRPr="00E65068" w:rsidRDefault="00E65068" w:rsidP="00E65068">
            <w:pPr>
              <w:spacing w:line="276" w:lineRule="auto"/>
              <w:ind w:left="720"/>
              <w:rPr>
                <w:sz w:val="28"/>
                <w:szCs w:val="28"/>
              </w:rPr>
            </w:pPr>
            <w:r w:rsidRPr="00E65068">
              <w:rPr>
                <w:sz w:val="28"/>
                <w:szCs w:val="28"/>
              </w:rPr>
              <w:t>1 Живопись</w:t>
            </w:r>
          </w:p>
        </w:tc>
        <w:tc>
          <w:tcPr>
            <w:tcW w:w="3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65068" w:rsidRPr="00E65068" w:rsidRDefault="00E65068" w:rsidP="00E65068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E65068" w:rsidRPr="00E65068" w:rsidTr="00E65068"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65068" w:rsidRPr="00E65068" w:rsidRDefault="00E65068" w:rsidP="00E65068">
            <w:pPr>
              <w:spacing w:line="276" w:lineRule="auto"/>
              <w:ind w:left="720"/>
              <w:rPr>
                <w:sz w:val="28"/>
                <w:szCs w:val="28"/>
              </w:rPr>
            </w:pPr>
            <w:r w:rsidRPr="00E65068">
              <w:rPr>
                <w:sz w:val="28"/>
                <w:szCs w:val="28"/>
              </w:rPr>
              <w:t>2 Графика</w:t>
            </w:r>
          </w:p>
        </w:tc>
        <w:tc>
          <w:tcPr>
            <w:tcW w:w="3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65068" w:rsidRPr="00E65068" w:rsidRDefault="00E65068" w:rsidP="00E65068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E65068" w:rsidRPr="00E65068" w:rsidTr="00E65068"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65068" w:rsidRPr="00E65068" w:rsidRDefault="00E65068" w:rsidP="00E65068">
            <w:pPr>
              <w:spacing w:line="276" w:lineRule="auto"/>
              <w:ind w:left="720"/>
              <w:rPr>
                <w:sz w:val="28"/>
                <w:szCs w:val="28"/>
              </w:rPr>
            </w:pPr>
            <w:r w:rsidRPr="00E65068">
              <w:rPr>
                <w:sz w:val="28"/>
                <w:szCs w:val="28"/>
              </w:rPr>
              <w:t>3 Скульптура</w:t>
            </w:r>
          </w:p>
        </w:tc>
        <w:tc>
          <w:tcPr>
            <w:tcW w:w="3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65068" w:rsidRPr="00E65068" w:rsidRDefault="00E65068" w:rsidP="00E65068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E65068" w:rsidRPr="00E65068" w:rsidTr="00E65068"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65068" w:rsidRPr="00E65068" w:rsidRDefault="00E65068" w:rsidP="00E65068">
            <w:pPr>
              <w:spacing w:line="276" w:lineRule="auto"/>
              <w:ind w:left="720"/>
              <w:rPr>
                <w:sz w:val="28"/>
                <w:szCs w:val="28"/>
              </w:rPr>
            </w:pPr>
            <w:r w:rsidRPr="00E65068">
              <w:rPr>
                <w:sz w:val="28"/>
                <w:szCs w:val="28"/>
              </w:rPr>
              <w:t>4 Архитектура</w:t>
            </w:r>
          </w:p>
        </w:tc>
        <w:tc>
          <w:tcPr>
            <w:tcW w:w="3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65068" w:rsidRPr="00E65068" w:rsidRDefault="00E65068" w:rsidP="00E65068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E65068" w:rsidRPr="00E65068" w:rsidTr="00E65068"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65068" w:rsidRPr="00E65068" w:rsidRDefault="00E65068" w:rsidP="00E65068">
            <w:pPr>
              <w:spacing w:line="276" w:lineRule="auto"/>
              <w:ind w:left="720"/>
              <w:rPr>
                <w:sz w:val="28"/>
                <w:szCs w:val="28"/>
              </w:rPr>
            </w:pPr>
            <w:r w:rsidRPr="00E65068">
              <w:rPr>
                <w:sz w:val="28"/>
                <w:szCs w:val="28"/>
              </w:rPr>
              <w:t>5 Декоративно-прикладное</w:t>
            </w:r>
          </w:p>
        </w:tc>
        <w:tc>
          <w:tcPr>
            <w:tcW w:w="3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65068" w:rsidRPr="00E65068" w:rsidRDefault="00E65068" w:rsidP="00E65068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E65068" w:rsidRPr="00E65068" w:rsidTr="00E65068"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65068" w:rsidRPr="00E65068" w:rsidRDefault="00E65068" w:rsidP="00E65068">
            <w:pPr>
              <w:spacing w:line="276" w:lineRule="auto"/>
              <w:ind w:left="720"/>
              <w:rPr>
                <w:sz w:val="28"/>
                <w:szCs w:val="28"/>
              </w:rPr>
            </w:pPr>
            <w:r w:rsidRPr="00E65068">
              <w:rPr>
                <w:sz w:val="28"/>
                <w:szCs w:val="28"/>
              </w:rPr>
              <w:lastRenderedPageBreak/>
              <w:t>6 Дизайн</w:t>
            </w:r>
          </w:p>
        </w:tc>
        <w:tc>
          <w:tcPr>
            <w:tcW w:w="3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65068" w:rsidRPr="00E65068" w:rsidRDefault="00E65068" w:rsidP="00E65068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E65068" w:rsidRPr="00E65068" w:rsidTr="00E65068"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65068" w:rsidRPr="00E65068" w:rsidRDefault="00E65068" w:rsidP="00E6506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65068" w:rsidRPr="00E65068" w:rsidRDefault="00E65068" w:rsidP="00E65068">
            <w:pPr>
              <w:spacing w:line="276" w:lineRule="auto"/>
              <w:rPr>
                <w:sz w:val="28"/>
                <w:szCs w:val="28"/>
              </w:rPr>
            </w:pPr>
          </w:p>
        </w:tc>
      </w:tr>
    </w:tbl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r w:rsidRPr="00E65068">
        <w:rPr>
          <w:sz w:val="28"/>
          <w:szCs w:val="28"/>
        </w:rPr>
        <w:br/>
        <w:t>а</w:t>
      </w:r>
      <w:r w:rsidRPr="00E65068">
        <w:rPr>
          <w:rFonts w:eastAsiaTheme="minorHAnsi"/>
          <w:noProof/>
          <w:sz w:val="28"/>
          <w:szCs w:val="28"/>
        </w:rPr>
        <w:t xml:space="preserve"> </w:t>
      </w:r>
      <w:r w:rsidRPr="00E65068">
        <w:rPr>
          <w:rFonts w:eastAsiaTheme="minorHAnsi"/>
          <w:noProof/>
          <w:sz w:val="28"/>
          <w:szCs w:val="28"/>
        </w:rPr>
        <w:drawing>
          <wp:inline distT="0" distB="0" distL="0" distR="0" wp14:anchorId="764155C1" wp14:editId="4383CCDE">
            <wp:extent cx="1931411" cy="1447800"/>
            <wp:effectExtent l="0" t="0" r="0" b="0"/>
            <wp:docPr id="29" name="Рисунок 29" descr="http://gnuarch.org/wp-content/uploads/2015/02/Living-room-table-lamps-that-are-white-color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gnuarch.org/wp-content/uploads/2015/02/Living-room-table-lamps-that-are-white-colored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00" cy="1449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5068">
        <w:rPr>
          <w:rFonts w:eastAsiaTheme="minorHAnsi"/>
          <w:noProof/>
          <w:sz w:val="28"/>
          <w:szCs w:val="28"/>
        </w:rPr>
        <w:t xml:space="preserve">  б </w:t>
      </w:r>
      <w:r w:rsidRPr="00E65068">
        <w:rPr>
          <w:rFonts w:eastAsiaTheme="minorHAnsi"/>
          <w:noProof/>
          <w:sz w:val="28"/>
          <w:szCs w:val="28"/>
        </w:rPr>
        <w:drawing>
          <wp:inline distT="0" distB="0" distL="0" distR="0" wp14:anchorId="32572EF3" wp14:editId="55B0F2FF">
            <wp:extent cx="1576614" cy="1447800"/>
            <wp:effectExtent l="0" t="0" r="5080" b="0"/>
            <wp:docPr id="30" name="Рисунок 30" descr="http://www.siniykit.kiev.ua/wp-content/uploads/2014/08/1372837112-495341-975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siniykit.kiev.ua/wp-content/uploads/2014/08/1372837112-495341-97512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5819" cy="1447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5068">
        <w:rPr>
          <w:rFonts w:eastAsiaTheme="minorHAnsi"/>
          <w:noProof/>
          <w:sz w:val="28"/>
          <w:szCs w:val="28"/>
        </w:rPr>
        <w:t xml:space="preserve">  в </w:t>
      </w:r>
      <w:r w:rsidRPr="00E65068">
        <w:rPr>
          <w:rFonts w:eastAsiaTheme="minorHAnsi"/>
          <w:noProof/>
          <w:sz w:val="28"/>
          <w:szCs w:val="28"/>
        </w:rPr>
        <w:drawing>
          <wp:inline distT="0" distB="0" distL="0" distR="0" wp14:anchorId="00670EDC" wp14:editId="0CB1C8D2">
            <wp:extent cx="1266825" cy="1909159"/>
            <wp:effectExtent l="0" t="0" r="0" b="0"/>
            <wp:docPr id="32" name="Рисунок 32" descr="https://im0-tub-ru.yandex.net/i?id=e39f9d5edb5471d9cd32883c7fdcbe7f&amp;n=33&amp;h=215&amp;w=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0-tub-ru.yandex.net/i?id=e39f9d5edb5471d9cd32883c7fdcbe7f&amp;n=33&amp;h=215&amp;w=14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909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068" w:rsidRPr="00E65068" w:rsidRDefault="00E65068" w:rsidP="00E65068">
      <w:pPr>
        <w:shd w:val="clear" w:color="auto" w:fill="FFFFFF"/>
        <w:spacing w:line="276" w:lineRule="auto"/>
        <w:rPr>
          <w:sz w:val="28"/>
          <w:szCs w:val="28"/>
        </w:rPr>
      </w:pPr>
      <w:proofErr w:type="gramStart"/>
      <w:r w:rsidRPr="00E65068">
        <w:rPr>
          <w:sz w:val="28"/>
          <w:szCs w:val="28"/>
        </w:rPr>
        <w:t>г</w:t>
      </w:r>
      <w:proofErr w:type="gramEnd"/>
      <w:r w:rsidRPr="00E65068">
        <w:rPr>
          <w:sz w:val="28"/>
          <w:szCs w:val="28"/>
        </w:rPr>
        <w:t xml:space="preserve"> </w:t>
      </w:r>
      <w:r w:rsidRPr="00E65068">
        <w:rPr>
          <w:rFonts w:eastAsiaTheme="minorHAnsi"/>
          <w:noProof/>
          <w:sz w:val="28"/>
          <w:szCs w:val="28"/>
        </w:rPr>
        <w:drawing>
          <wp:inline distT="0" distB="0" distL="0" distR="0" wp14:anchorId="1B71CAED" wp14:editId="7782B582">
            <wp:extent cx="1162050" cy="1827574"/>
            <wp:effectExtent l="0" t="0" r="0" b="1270"/>
            <wp:docPr id="33" name="Рисунок 33" descr="http://airbrushhot.ru/images/cms/thumbs/003b2d46d487fe60145b7ca4e3067b7f9b006e98/sum-gard-tserera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airbrushhot.ru/images/cms/thumbs/003b2d46d487fe60145b7ca4e3067b7f9b006e98/sum-gard-tserera-13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13" cy="1830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5068">
        <w:rPr>
          <w:sz w:val="28"/>
          <w:szCs w:val="28"/>
        </w:rPr>
        <w:t xml:space="preserve">    д</w:t>
      </w:r>
      <w:r w:rsidRPr="00E65068">
        <w:rPr>
          <w:rFonts w:eastAsiaTheme="minorHAnsi"/>
          <w:noProof/>
          <w:sz w:val="28"/>
          <w:szCs w:val="28"/>
        </w:rPr>
        <w:t xml:space="preserve"> </w:t>
      </w:r>
      <w:r w:rsidRPr="00E65068">
        <w:rPr>
          <w:rFonts w:eastAsiaTheme="minorHAnsi"/>
          <w:noProof/>
          <w:sz w:val="28"/>
          <w:szCs w:val="28"/>
        </w:rPr>
        <w:drawing>
          <wp:inline distT="0" distB="0" distL="0" distR="0" wp14:anchorId="6C7A41DC" wp14:editId="293D804C">
            <wp:extent cx="2088987" cy="1704975"/>
            <wp:effectExtent l="0" t="0" r="6985" b="0"/>
            <wp:docPr id="34" name="Рисунок 34" descr="http://cdn-nus-1.pinme.ru/photo/e6/26/e626bd535083430fdaf8f3f513b36c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cdn-nus-1.pinme.ru/photo/e6/26/e626bd535083430fdaf8f3f513b36c5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0717" cy="1706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5068">
        <w:rPr>
          <w:rFonts w:eastAsiaTheme="minorHAnsi"/>
          <w:noProof/>
          <w:sz w:val="28"/>
          <w:szCs w:val="28"/>
        </w:rPr>
        <w:t xml:space="preserve">   е </w:t>
      </w:r>
      <w:r w:rsidRPr="00E65068">
        <w:rPr>
          <w:rFonts w:eastAsiaTheme="minorHAnsi"/>
          <w:noProof/>
          <w:sz w:val="28"/>
          <w:szCs w:val="28"/>
        </w:rPr>
        <w:drawing>
          <wp:inline distT="0" distB="0" distL="0" distR="0" wp14:anchorId="376FA253" wp14:editId="50B32544">
            <wp:extent cx="2095500" cy="1832409"/>
            <wp:effectExtent l="0" t="0" r="0" b="0"/>
            <wp:docPr id="35" name="Рисунок 35" descr="http://demiart.ru/forum/uploads7/post-1700145-1291963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demiart.ru/forum/uploads7/post-1700145-1291963649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832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5068">
        <w:rPr>
          <w:sz w:val="28"/>
          <w:szCs w:val="28"/>
        </w:rPr>
        <w:br/>
      </w:r>
    </w:p>
    <w:p w:rsidR="00E65068" w:rsidRDefault="00E65068" w:rsidP="007609EE">
      <w:pPr>
        <w:shd w:val="clear" w:color="auto" w:fill="FFFFFF"/>
        <w:spacing w:line="276" w:lineRule="auto"/>
        <w:jc w:val="center"/>
        <w:rPr>
          <w:sz w:val="28"/>
          <w:szCs w:val="28"/>
        </w:rPr>
      </w:pPr>
      <w:r w:rsidRPr="00E65068">
        <w:rPr>
          <w:sz w:val="28"/>
          <w:szCs w:val="28"/>
        </w:rPr>
        <w:br/>
      </w:r>
    </w:p>
    <w:p w:rsidR="007609EE" w:rsidRDefault="007609EE" w:rsidP="007609EE">
      <w:pPr>
        <w:shd w:val="clear" w:color="auto" w:fill="FFFFFF"/>
        <w:spacing w:line="276" w:lineRule="auto"/>
        <w:jc w:val="center"/>
        <w:rPr>
          <w:sz w:val="28"/>
          <w:szCs w:val="28"/>
        </w:rPr>
      </w:pPr>
    </w:p>
    <w:p w:rsidR="007609EE" w:rsidRDefault="007609EE" w:rsidP="007609EE">
      <w:pPr>
        <w:shd w:val="clear" w:color="auto" w:fill="FFFFFF"/>
        <w:spacing w:line="276" w:lineRule="auto"/>
        <w:jc w:val="center"/>
        <w:rPr>
          <w:sz w:val="28"/>
          <w:szCs w:val="28"/>
        </w:rPr>
      </w:pPr>
    </w:p>
    <w:p w:rsidR="007609EE" w:rsidRDefault="007609EE" w:rsidP="007609EE">
      <w:pPr>
        <w:shd w:val="clear" w:color="auto" w:fill="FFFFFF"/>
        <w:spacing w:line="276" w:lineRule="auto"/>
        <w:jc w:val="center"/>
        <w:rPr>
          <w:sz w:val="28"/>
          <w:szCs w:val="28"/>
        </w:rPr>
      </w:pPr>
    </w:p>
    <w:p w:rsidR="007609EE" w:rsidRDefault="007609EE" w:rsidP="007609EE">
      <w:pPr>
        <w:shd w:val="clear" w:color="auto" w:fill="FFFFFF"/>
        <w:spacing w:line="276" w:lineRule="auto"/>
        <w:jc w:val="center"/>
        <w:rPr>
          <w:sz w:val="28"/>
          <w:szCs w:val="28"/>
        </w:rPr>
      </w:pPr>
    </w:p>
    <w:p w:rsidR="007609EE" w:rsidRDefault="007609EE" w:rsidP="007609EE">
      <w:pPr>
        <w:shd w:val="clear" w:color="auto" w:fill="FFFFFF"/>
        <w:spacing w:line="276" w:lineRule="auto"/>
        <w:jc w:val="center"/>
        <w:rPr>
          <w:sz w:val="28"/>
          <w:szCs w:val="28"/>
        </w:rPr>
      </w:pPr>
    </w:p>
    <w:p w:rsidR="007609EE" w:rsidRDefault="007609EE" w:rsidP="007609EE">
      <w:pPr>
        <w:shd w:val="clear" w:color="auto" w:fill="FFFFFF"/>
        <w:spacing w:line="276" w:lineRule="auto"/>
        <w:jc w:val="center"/>
        <w:rPr>
          <w:sz w:val="28"/>
          <w:szCs w:val="28"/>
        </w:rPr>
      </w:pPr>
    </w:p>
    <w:p w:rsidR="007609EE" w:rsidRDefault="007609EE" w:rsidP="007609EE">
      <w:pPr>
        <w:shd w:val="clear" w:color="auto" w:fill="FFFFFF"/>
        <w:spacing w:line="276" w:lineRule="auto"/>
        <w:jc w:val="center"/>
        <w:rPr>
          <w:sz w:val="28"/>
          <w:szCs w:val="28"/>
        </w:rPr>
      </w:pPr>
    </w:p>
    <w:p w:rsidR="005C68F8" w:rsidRDefault="005C68F8" w:rsidP="00E65068">
      <w:pPr>
        <w:shd w:val="clear" w:color="auto" w:fill="FFFFFF"/>
        <w:spacing w:line="276" w:lineRule="auto"/>
        <w:rPr>
          <w:sz w:val="28"/>
          <w:szCs w:val="28"/>
        </w:rPr>
      </w:pPr>
    </w:p>
    <w:p w:rsidR="00E65068" w:rsidRPr="009846CB" w:rsidRDefault="00BC18B1" w:rsidP="00470360">
      <w:pPr>
        <w:shd w:val="clear" w:color="auto" w:fill="FFFFFF"/>
        <w:spacing w:line="276" w:lineRule="auto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 xml:space="preserve">Олимпиадная </w:t>
      </w:r>
      <w:r w:rsidR="00E65068" w:rsidRPr="009846CB">
        <w:rPr>
          <w:sz w:val="28"/>
          <w:szCs w:val="28"/>
          <w:u w:val="single"/>
        </w:rPr>
        <w:t>работа по изобразительному  искусству проводится с целью:</w:t>
      </w:r>
    </w:p>
    <w:p w:rsidR="00E65068" w:rsidRPr="009846CB" w:rsidRDefault="00470360" w:rsidP="009846CB">
      <w:pPr>
        <w:shd w:val="clear" w:color="auto" w:fill="FFFFFF"/>
        <w:spacing w:line="276" w:lineRule="auto"/>
        <w:ind w:left="-284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E65068" w:rsidRPr="00470360">
        <w:rPr>
          <w:sz w:val="28"/>
          <w:szCs w:val="28"/>
        </w:rPr>
        <w:t xml:space="preserve">Оценить достижение планируемых предметных результатов освоения </w:t>
      </w:r>
      <w:proofErr w:type="gramStart"/>
      <w:r w:rsidR="00E65068" w:rsidRPr="00470360">
        <w:rPr>
          <w:sz w:val="28"/>
          <w:szCs w:val="28"/>
        </w:rPr>
        <w:t>обучающимися</w:t>
      </w:r>
      <w:proofErr w:type="gramEnd"/>
      <w:r w:rsidR="00E65068" w:rsidRPr="00470360">
        <w:rPr>
          <w:sz w:val="28"/>
          <w:szCs w:val="28"/>
        </w:rPr>
        <w:t xml:space="preserve"> 9 класса разделов: </w:t>
      </w:r>
      <w:r w:rsidR="009846CB">
        <w:rPr>
          <w:sz w:val="28"/>
          <w:szCs w:val="28"/>
        </w:rPr>
        <w:t xml:space="preserve"> </w:t>
      </w:r>
      <w:r w:rsidR="00E65068" w:rsidRPr="00470360">
        <w:rPr>
          <w:rFonts w:eastAsiaTheme="minorHAnsi"/>
          <w:sz w:val="28"/>
          <w:szCs w:val="28"/>
          <w:lang w:eastAsia="en-US"/>
        </w:rPr>
        <w:t xml:space="preserve">«Виды искусства», «Содружество искусств». </w:t>
      </w:r>
    </w:p>
    <w:p w:rsidR="00E65068" w:rsidRPr="00470360" w:rsidRDefault="00E65068" w:rsidP="00470360">
      <w:pPr>
        <w:shd w:val="clear" w:color="auto" w:fill="FFFFFF"/>
        <w:spacing w:line="276" w:lineRule="auto"/>
        <w:ind w:left="-284"/>
        <w:rPr>
          <w:sz w:val="28"/>
          <w:szCs w:val="28"/>
        </w:rPr>
      </w:pPr>
      <w:r w:rsidRPr="00470360">
        <w:rPr>
          <w:sz w:val="28"/>
          <w:szCs w:val="28"/>
        </w:rPr>
        <w:t>Содержание работы определяется на основе следующих документов:</w:t>
      </w:r>
    </w:p>
    <w:p w:rsidR="00E65068" w:rsidRPr="00470360" w:rsidRDefault="00E65068" w:rsidP="009846CB">
      <w:pPr>
        <w:numPr>
          <w:ilvl w:val="0"/>
          <w:numId w:val="28"/>
        </w:numPr>
        <w:shd w:val="clear" w:color="auto" w:fill="FFFFFF"/>
        <w:spacing w:after="200" w:line="276" w:lineRule="auto"/>
        <w:ind w:left="-284"/>
        <w:rPr>
          <w:sz w:val="28"/>
          <w:szCs w:val="28"/>
        </w:rPr>
      </w:pPr>
      <w:r w:rsidRPr="00470360">
        <w:rPr>
          <w:sz w:val="28"/>
          <w:szCs w:val="28"/>
        </w:rPr>
        <w:t>Федерального государственного образовательного стандарта основного общего образования (Утвержден приказом Министерства образования и науки Российской Федерации от «17» декабря 2010 г. № 1897, стр.16-17) с изменениями от 29 декабря 2014г. №1644,от 31 декабря 2015г. №1577.</w:t>
      </w:r>
    </w:p>
    <w:p w:rsidR="00E65068" w:rsidRPr="00470360" w:rsidRDefault="00E65068" w:rsidP="009846CB">
      <w:pPr>
        <w:numPr>
          <w:ilvl w:val="0"/>
          <w:numId w:val="28"/>
        </w:numPr>
        <w:shd w:val="clear" w:color="auto" w:fill="FFFFFF"/>
        <w:spacing w:after="200" w:line="276" w:lineRule="auto"/>
        <w:ind w:left="-284"/>
        <w:rPr>
          <w:sz w:val="28"/>
          <w:szCs w:val="28"/>
        </w:rPr>
      </w:pPr>
      <w:r w:rsidRPr="00470360">
        <w:rPr>
          <w:sz w:val="28"/>
          <w:szCs w:val="28"/>
        </w:rPr>
        <w:t xml:space="preserve">Основной образовательной программы основного общего образования ГОУ РК ШИ №1 </w:t>
      </w:r>
      <w:proofErr w:type="spellStart"/>
      <w:r w:rsidRPr="00470360">
        <w:rPr>
          <w:sz w:val="28"/>
          <w:szCs w:val="28"/>
        </w:rPr>
        <w:t>г</w:t>
      </w:r>
      <w:proofErr w:type="gramStart"/>
      <w:r w:rsidRPr="00470360">
        <w:rPr>
          <w:sz w:val="28"/>
          <w:szCs w:val="28"/>
        </w:rPr>
        <w:t>.В</w:t>
      </w:r>
      <w:proofErr w:type="gramEnd"/>
      <w:r w:rsidRPr="00470360">
        <w:rPr>
          <w:sz w:val="28"/>
          <w:szCs w:val="28"/>
        </w:rPr>
        <w:t>оркуты</w:t>
      </w:r>
      <w:proofErr w:type="spellEnd"/>
    </w:p>
    <w:p w:rsidR="00E65068" w:rsidRPr="00470360" w:rsidRDefault="00E65068" w:rsidP="009846CB">
      <w:pPr>
        <w:numPr>
          <w:ilvl w:val="0"/>
          <w:numId w:val="28"/>
        </w:numPr>
        <w:shd w:val="clear" w:color="auto" w:fill="FFFFFF"/>
        <w:spacing w:after="200" w:line="276" w:lineRule="auto"/>
        <w:ind w:left="-284"/>
        <w:rPr>
          <w:sz w:val="28"/>
          <w:szCs w:val="28"/>
        </w:rPr>
      </w:pPr>
      <w:r w:rsidRPr="00470360">
        <w:rPr>
          <w:sz w:val="28"/>
          <w:szCs w:val="28"/>
        </w:rPr>
        <w:t xml:space="preserve"> </w:t>
      </w:r>
      <w:r w:rsidRPr="00470360">
        <w:rPr>
          <w:bCs/>
          <w:sz w:val="28"/>
          <w:szCs w:val="28"/>
        </w:rPr>
        <w:t>Рабочей программы для общеобразовательных учреждений   Г. И. Даниловой,   Искусство 5-11 класс,  Москва: «Дрофа», 2014 г</w:t>
      </w:r>
    </w:p>
    <w:p w:rsidR="00E65068" w:rsidRPr="00470360" w:rsidRDefault="00E65068" w:rsidP="00470360">
      <w:pPr>
        <w:shd w:val="clear" w:color="auto" w:fill="FFFFFF"/>
        <w:spacing w:line="276" w:lineRule="auto"/>
        <w:ind w:left="-284"/>
        <w:rPr>
          <w:sz w:val="28"/>
          <w:szCs w:val="28"/>
        </w:rPr>
      </w:pPr>
      <w:r w:rsidRPr="00470360">
        <w:rPr>
          <w:sz w:val="28"/>
          <w:szCs w:val="28"/>
        </w:rPr>
        <w:t>Работа по  искусству включает в себя контролируемые элементы содержания следующих тем:</w:t>
      </w:r>
      <w:r w:rsidRPr="00470360">
        <w:rPr>
          <w:rFonts w:eastAsiaTheme="minorHAnsi"/>
          <w:sz w:val="28"/>
          <w:szCs w:val="28"/>
          <w:lang w:eastAsia="en-US"/>
        </w:rPr>
        <w:t xml:space="preserve"> Художественные представления о мире, Азбука искусства, Синтетические искусства,  Под сенью дружных муз</w:t>
      </w:r>
      <w:proofErr w:type="gramStart"/>
      <w:r w:rsidRPr="00470360">
        <w:rPr>
          <w:sz w:val="28"/>
          <w:szCs w:val="28"/>
        </w:rPr>
        <w:t xml:space="preserve"> :</w:t>
      </w:r>
      <w:proofErr w:type="gramEnd"/>
      <w:r w:rsidRPr="00470360">
        <w:rPr>
          <w:sz w:val="28"/>
          <w:szCs w:val="28"/>
        </w:rPr>
        <w:t> </w:t>
      </w:r>
    </w:p>
    <w:p w:rsidR="00E65068" w:rsidRPr="00470360" w:rsidRDefault="00E65068" w:rsidP="00470360">
      <w:pPr>
        <w:shd w:val="clear" w:color="auto" w:fill="FFFFFF"/>
        <w:spacing w:line="276" w:lineRule="auto"/>
        <w:ind w:left="-284"/>
        <w:rPr>
          <w:sz w:val="28"/>
          <w:szCs w:val="28"/>
        </w:rPr>
      </w:pPr>
      <w:r w:rsidRPr="00470360">
        <w:rPr>
          <w:bCs/>
          <w:sz w:val="28"/>
          <w:szCs w:val="28"/>
        </w:rPr>
        <w:t xml:space="preserve"> </w:t>
      </w:r>
    </w:p>
    <w:p w:rsidR="00E65068" w:rsidRPr="00E65068" w:rsidRDefault="00E65068" w:rsidP="00470360">
      <w:pPr>
        <w:shd w:val="clear" w:color="auto" w:fill="FFFFFF"/>
        <w:spacing w:line="276" w:lineRule="auto"/>
        <w:ind w:left="-284"/>
        <w:jc w:val="center"/>
        <w:rPr>
          <w:sz w:val="28"/>
          <w:szCs w:val="28"/>
        </w:rPr>
      </w:pPr>
      <w:r w:rsidRPr="00E65068">
        <w:rPr>
          <w:b/>
          <w:bCs/>
          <w:sz w:val="28"/>
          <w:szCs w:val="28"/>
        </w:rPr>
        <w:t> Проверяемые умения и виды деятельности</w:t>
      </w:r>
    </w:p>
    <w:p w:rsidR="00E70F36" w:rsidRPr="00E65068" w:rsidRDefault="00E65068" w:rsidP="00470360">
      <w:pPr>
        <w:shd w:val="clear" w:color="auto" w:fill="FFFFFF"/>
        <w:spacing w:line="276" w:lineRule="auto"/>
        <w:ind w:left="-284"/>
        <w:rPr>
          <w:sz w:val="28"/>
          <w:szCs w:val="28"/>
        </w:rPr>
      </w:pPr>
      <w:r w:rsidRPr="00E65068">
        <w:rPr>
          <w:sz w:val="28"/>
          <w:szCs w:val="28"/>
        </w:rPr>
        <w:t xml:space="preserve">Работа составлена, исходя из необходимости проверки достижения планируемых предметных результатов </w:t>
      </w:r>
      <w:r w:rsidR="009846CB">
        <w:rPr>
          <w:sz w:val="28"/>
          <w:szCs w:val="28"/>
        </w:rPr>
        <w:t xml:space="preserve"> </w:t>
      </w:r>
      <w:proofErr w:type="gramStart"/>
      <w:r w:rsidRPr="00E65068">
        <w:rPr>
          <w:sz w:val="28"/>
          <w:szCs w:val="28"/>
        </w:rPr>
        <w:t>обучения</w:t>
      </w:r>
      <w:r w:rsidR="009846CB">
        <w:rPr>
          <w:sz w:val="28"/>
          <w:szCs w:val="28"/>
        </w:rPr>
        <w:t xml:space="preserve"> </w:t>
      </w:r>
      <w:r w:rsidRPr="00E65068">
        <w:rPr>
          <w:sz w:val="28"/>
          <w:szCs w:val="28"/>
        </w:rPr>
        <w:t xml:space="preserve"> по </w:t>
      </w:r>
      <w:r w:rsidR="009846CB">
        <w:rPr>
          <w:sz w:val="28"/>
          <w:szCs w:val="28"/>
        </w:rPr>
        <w:t xml:space="preserve"> </w:t>
      </w:r>
      <w:r w:rsidRPr="00E65068">
        <w:rPr>
          <w:sz w:val="28"/>
          <w:szCs w:val="28"/>
        </w:rPr>
        <w:t>темам</w:t>
      </w:r>
      <w:proofErr w:type="gramEnd"/>
      <w:r w:rsidRPr="00E65068">
        <w:rPr>
          <w:sz w:val="28"/>
          <w:szCs w:val="28"/>
        </w:rPr>
        <w:t>:  </w:t>
      </w:r>
      <w:r w:rsidRPr="00E65068">
        <w:rPr>
          <w:rFonts w:eastAsiaTheme="minorHAnsi"/>
          <w:sz w:val="28"/>
          <w:szCs w:val="28"/>
          <w:lang w:eastAsia="en-US"/>
        </w:rPr>
        <w:t>Художественные представления о мире, Азбука искусства, Синтетические ис</w:t>
      </w:r>
      <w:r w:rsidR="00CD4378">
        <w:rPr>
          <w:rFonts w:eastAsiaTheme="minorHAnsi"/>
          <w:sz w:val="28"/>
          <w:szCs w:val="28"/>
          <w:lang w:eastAsia="en-US"/>
        </w:rPr>
        <w:t>кусства,  Под сенью дружных муз.</w:t>
      </w:r>
    </w:p>
    <w:p w:rsidR="00E65068" w:rsidRPr="00E65068" w:rsidRDefault="00E65068" w:rsidP="00470360">
      <w:pPr>
        <w:shd w:val="clear" w:color="auto" w:fill="FFFFFF"/>
        <w:spacing w:line="276" w:lineRule="auto"/>
        <w:ind w:left="-284"/>
        <w:jc w:val="center"/>
        <w:rPr>
          <w:sz w:val="28"/>
          <w:szCs w:val="28"/>
        </w:rPr>
      </w:pPr>
      <w:r w:rsidRPr="00E65068">
        <w:rPr>
          <w:b/>
          <w:bCs/>
          <w:sz w:val="28"/>
          <w:szCs w:val="28"/>
        </w:rPr>
        <w:t>Время выполнения варианта работы</w:t>
      </w:r>
    </w:p>
    <w:p w:rsidR="00E65068" w:rsidRPr="00E65068" w:rsidRDefault="00E65068" w:rsidP="00470360">
      <w:pPr>
        <w:shd w:val="clear" w:color="auto" w:fill="FFFFFF"/>
        <w:spacing w:line="276" w:lineRule="auto"/>
        <w:ind w:left="-284"/>
        <w:rPr>
          <w:sz w:val="28"/>
          <w:szCs w:val="28"/>
        </w:rPr>
      </w:pPr>
      <w:r w:rsidRPr="00E65068">
        <w:rPr>
          <w:sz w:val="28"/>
          <w:szCs w:val="28"/>
        </w:rPr>
        <w:t>На выполнение итоговой работы отводится 40 минут.</w:t>
      </w:r>
    </w:p>
    <w:p w:rsidR="00E65068" w:rsidRPr="00E65068" w:rsidRDefault="00E65068" w:rsidP="00470360">
      <w:pPr>
        <w:shd w:val="clear" w:color="auto" w:fill="FFFFFF"/>
        <w:spacing w:line="276" w:lineRule="auto"/>
        <w:ind w:left="-284"/>
        <w:jc w:val="center"/>
        <w:rPr>
          <w:sz w:val="28"/>
          <w:szCs w:val="28"/>
        </w:rPr>
      </w:pPr>
      <w:r w:rsidRPr="00E65068">
        <w:rPr>
          <w:b/>
          <w:bCs/>
          <w:sz w:val="28"/>
          <w:szCs w:val="28"/>
        </w:rPr>
        <w:t>Дополнительные материалы и оборудование</w:t>
      </w:r>
    </w:p>
    <w:p w:rsidR="00E65068" w:rsidRPr="00E65068" w:rsidRDefault="00E65068" w:rsidP="00470360">
      <w:pPr>
        <w:shd w:val="clear" w:color="auto" w:fill="FFFFFF"/>
        <w:spacing w:line="276" w:lineRule="auto"/>
        <w:ind w:left="-284"/>
        <w:rPr>
          <w:sz w:val="28"/>
          <w:szCs w:val="28"/>
        </w:rPr>
      </w:pPr>
      <w:r w:rsidRPr="00E65068">
        <w:rPr>
          <w:sz w:val="28"/>
          <w:szCs w:val="28"/>
        </w:rPr>
        <w:t xml:space="preserve">Дополнительные </w:t>
      </w:r>
      <w:r w:rsidR="007609EE">
        <w:rPr>
          <w:sz w:val="28"/>
          <w:szCs w:val="28"/>
        </w:rPr>
        <w:t xml:space="preserve"> </w:t>
      </w:r>
      <w:r w:rsidRPr="00E65068">
        <w:rPr>
          <w:sz w:val="28"/>
          <w:szCs w:val="28"/>
        </w:rPr>
        <w:t>материалы и оборудование: бланк отв</w:t>
      </w:r>
      <w:r w:rsidR="009846CB">
        <w:rPr>
          <w:sz w:val="28"/>
          <w:szCs w:val="28"/>
        </w:rPr>
        <w:t>ета, простой (цветной) карандаш</w:t>
      </w:r>
      <w:proofErr w:type="gramStart"/>
      <w:r w:rsidR="009846CB">
        <w:rPr>
          <w:sz w:val="28"/>
          <w:szCs w:val="28"/>
        </w:rPr>
        <w:t xml:space="preserve"> ,</w:t>
      </w:r>
      <w:proofErr w:type="gramEnd"/>
      <w:r w:rsidRPr="00E65068">
        <w:rPr>
          <w:sz w:val="28"/>
          <w:szCs w:val="28"/>
        </w:rPr>
        <w:t xml:space="preserve"> </w:t>
      </w:r>
      <w:r w:rsidR="007609EE">
        <w:rPr>
          <w:sz w:val="28"/>
          <w:szCs w:val="28"/>
        </w:rPr>
        <w:t xml:space="preserve"> </w:t>
      </w:r>
      <w:r w:rsidRPr="00E65068">
        <w:rPr>
          <w:sz w:val="28"/>
          <w:szCs w:val="28"/>
        </w:rPr>
        <w:t>альбомный лист, линейка, ластик, пластилин, стека, салфетка.</w:t>
      </w:r>
    </w:p>
    <w:p w:rsidR="00E65068" w:rsidRPr="00E65068" w:rsidRDefault="00E65068" w:rsidP="00470360">
      <w:pPr>
        <w:shd w:val="clear" w:color="auto" w:fill="FFFFFF"/>
        <w:spacing w:line="276" w:lineRule="auto"/>
        <w:ind w:left="-284"/>
        <w:jc w:val="center"/>
        <w:rPr>
          <w:sz w:val="28"/>
          <w:szCs w:val="28"/>
        </w:rPr>
      </w:pPr>
      <w:r w:rsidRPr="00E65068">
        <w:rPr>
          <w:b/>
          <w:bCs/>
          <w:sz w:val="28"/>
          <w:szCs w:val="28"/>
        </w:rPr>
        <w:t>Условия проведения</w:t>
      </w:r>
    </w:p>
    <w:p w:rsidR="00E65068" w:rsidRPr="00E65068" w:rsidRDefault="00E65068" w:rsidP="00470360">
      <w:pPr>
        <w:shd w:val="clear" w:color="auto" w:fill="FFFFFF"/>
        <w:spacing w:line="276" w:lineRule="auto"/>
        <w:ind w:left="-284"/>
        <w:rPr>
          <w:sz w:val="28"/>
          <w:szCs w:val="28"/>
        </w:rPr>
      </w:pPr>
      <w:r w:rsidRPr="00E65068">
        <w:rPr>
          <w:sz w:val="28"/>
          <w:szCs w:val="28"/>
        </w:rPr>
        <w:t xml:space="preserve">Работа проводится согласно расписанию в присутствии учителя изобразительного искусства. При выполнении работы обучающиеся записывают ответы в бланк ответа со штампом школы. </w:t>
      </w:r>
    </w:p>
    <w:sectPr w:rsidR="00E65068" w:rsidRPr="00E650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E5FF6"/>
    <w:multiLevelType w:val="multilevel"/>
    <w:tmpl w:val="3BBE4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2933A8"/>
    <w:multiLevelType w:val="multilevel"/>
    <w:tmpl w:val="F580D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0F0298"/>
    <w:multiLevelType w:val="multilevel"/>
    <w:tmpl w:val="42AC0E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B80F83"/>
    <w:multiLevelType w:val="multilevel"/>
    <w:tmpl w:val="A2E80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6B3DBA"/>
    <w:multiLevelType w:val="multilevel"/>
    <w:tmpl w:val="6E9AA67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177BB4"/>
    <w:multiLevelType w:val="hybridMultilevel"/>
    <w:tmpl w:val="F2E268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8D5E7C"/>
    <w:multiLevelType w:val="multilevel"/>
    <w:tmpl w:val="E7FC7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C950CD"/>
    <w:multiLevelType w:val="multilevel"/>
    <w:tmpl w:val="38CEB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BC7BB5"/>
    <w:multiLevelType w:val="multilevel"/>
    <w:tmpl w:val="2B445D5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65B711B"/>
    <w:multiLevelType w:val="multilevel"/>
    <w:tmpl w:val="B39CF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B1F666C"/>
    <w:multiLevelType w:val="multilevel"/>
    <w:tmpl w:val="09F2D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D3B344F"/>
    <w:multiLevelType w:val="multilevel"/>
    <w:tmpl w:val="CCA0A5C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E271C8F"/>
    <w:multiLevelType w:val="hybridMultilevel"/>
    <w:tmpl w:val="F222C2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3A1101"/>
    <w:multiLevelType w:val="multilevel"/>
    <w:tmpl w:val="16784E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70E227A"/>
    <w:multiLevelType w:val="multilevel"/>
    <w:tmpl w:val="C8DE849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C454ADB"/>
    <w:multiLevelType w:val="multilevel"/>
    <w:tmpl w:val="FCC24E5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7E8359F"/>
    <w:multiLevelType w:val="multilevel"/>
    <w:tmpl w:val="C6A40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B162782"/>
    <w:multiLevelType w:val="multilevel"/>
    <w:tmpl w:val="9BBCE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BB1557B"/>
    <w:multiLevelType w:val="multilevel"/>
    <w:tmpl w:val="4080E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F0A52C8"/>
    <w:multiLevelType w:val="hybridMultilevel"/>
    <w:tmpl w:val="A484D4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1316BD7"/>
    <w:multiLevelType w:val="multilevel"/>
    <w:tmpl w:val="E62CD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1653D54"/>
    <w:multiLevelType w:val="multilevel"/>
    <w:tmpl w:val="EDCEAC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3A62FA1"/>
    <w:multiLevelType w:val="multilevel"/>
    <w:tmpl w:val="D79AEF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4294392"/>
    <w:multiLevelType w:val="hybridMultilevel"/>
    <w:tmpl w:val="ED4C13DC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4">
    <w:nsid w:val="6A076884"/>
    <w:multiLevelType w:val="multilevel"/>
    <w:tmpl w:val="AD06645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DB16E60"/>
    <w:multiLevelType w:val="hybridMultilevel"/>
    <w:tmpl w:val="19DC4F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5145076"/>
    <w:multiLevelType w:val="multilevel"/>
    <w:tmpl w:val="F5266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65E42CC"/>
    <w:multiLevelType w:val="hybridMultilevel"/>
    <w:tmpl w:val="979A9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5"/>
  </w:num>
  <w:num w:numId="3">
    <w:abstractNumId w:val="19"/>
  </w:num>
  <w:num w:numId="4">
    <w:abstractNumId w:val="23"/>
  </w:num>
  <w:num w:numId="5">
    <w:abstractNumId w:val="5"/>
  </w:num>
  <w:num w:numId="6">
    <w:abstractNumId w:val="12"/>
  </w:num>
  <w:num w:numId="7">
    <w:abstractNumId w:val="3"/>
  </w:num>
  <w:num w:numId="8">
    <w:abstractNumId w:val="2"/>
  </w:num>
  <w:num w:numId="9">
    <w:abstractNumId w:val="16"/>
  </w:num>
  <w:num w:numId="10">
    <w:abstractNumId w:val="22"/>
  </w:num>
  <w:num w:numId="11">
    <w:abstractNumId w:val="7"/>
  </w:num>
  <w:num w:numId="12">
    <w:abstractNumId w:val="13"/>
  </w:num>
  <w:num w:numId="13">
    <w:abstractNumId w:val="18"/>
  </w:num>
  <w:num w:numId="14">
    <w:abstractNumId w:val="8"/>
  </w:num>
  <w:num w:numId="15">
    <w:abstractNumId w:val="26"/>
  </w:num>
  <w:num w:numId="16">
    <w:abstractNumId w:val="21"/>
  </w:num>
  <w:num w:numId="17">
    <w:abstractNumId w:val="6"/>
  </w:num>
  <w:num w:numId="18">
    <w:abstractNumId w:val="15"/>
  </w:num>
  <w:num w:numId="19">
    <w:abstractNumId w:val="10"/>
  </w:num>
  <w:num w:numId="20">
    <w:abstractNumId w:val="14"/>
  </w:num>
  <w:num w:numId="21">
    <w:abstractNumId w:val="0"/>
  </w:num>
  <w:num w:numId="22">
    <w:abstractNumId w:val="24"/>
  </w:num>
  <w:num w:numId="23">
    <w:abstractNumId w:val="1"/>
  </w:num>
  <w:num w:numId="24">
    <w:abstractNumId w:val="11"/>
  </w:num>
  <w:num w:numId="25">
    <w:abstractNumId w:val="9"/>
  </w:num>
  <w:num w:numId="26">
    <w:abstractNumId w:val="4"/>
  </w:num>
  <w:num w:numId="27">
    <w:abstractNumId w:val="20"/>
  </w:num>
  <w:num w:numId="28">
    <w:abstractNumId w:val="17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F71"/>
    <w:rsid w:val="000C1F6A"/>
    <w:rsid w:val="002B772A"/>
    <w:rsid w:val="002F0021"/>
    <w:rsid w:val="002F395F"/>
    <w:rsid w:val="003073B5"/>
    <w:rsid w:val="00470360"/>
    <w:rsid w:val="004A5E4D"/>
    <w:rsid w:val="00500D07"/>
    <w:rsid w:val="00593D3D"/>
    <w:rsid w:val="005C68F8"/>
    <w:rsid w:val="0069196A"/>
    <w:rsid w:val="007609EE"/>
    <w:rsid w:val="00763937"/>
    <w:rsid w:val="008C6F70"/>
    <w:rsid w:val="008D4CF8"/>
    <w:rsid w:val="009045C0"/>
    <w:rsid w:val="009846CB"/>
    <w:rsid w:val="009A70B2"/>
    <w:rsid w:val="00AA32BD"/>
    <w:rsid w:val="00B36F71"/>
    <w:rsid w:val="00BC18B1"/>
    <w:rsid w:val="00BC661C"/>
    <w:rsid w:val="00C17CD5"/>
    <w:rsid w:val="00C23662"/>
    <w:rsid w:val="00C40A2E"/>
    <w:rsid w:val="00C46E2B"/>
    <w:rsid w:val="00CD11F1"/>
    <w:rsid w:val="00CD4378"/>
    <w:rsid w:val="00CD5E51"/>
    <w:rsid w:val="00D119B9"/>
    <w:rsid w:val="00DA0CC3"/>
    <w:rsid w:val="00DB35E9"/>
    <w:rsid w:val="00DB7488"/>
    <w:rsid w:val="00DE1007"/>
    <w:rsid w:val="00E65068"/>
    <w:rsid w:val="00E70F36"/>
    <w:rsid w:val="00E974FE"/>
    <w:rsid w:val="00EC35D4"/>
    <w:rsid w:val="00ED74AD"/>
    <w:rsid w:val="00F93D0A"/>
    <w:rsid w:val="00F979C5"/>
    <w:rsid w:val="00FE4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1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1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C1F6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5">
    <w:name w:val="Table Grid"/>
    <w:basedOn w:val="a1"/>
    <w:uiPriority w:val="59"/>
    <w:rsid w:val="000C1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C1F6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C1F6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semiHidden/>
    <w:unhideWhenUsed/>
    <w:rsid w:val="00DB35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1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1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C1F6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5">
    <w:name w:val="Table Grid"/>
    <w:basedOn w:val="a1"/>
    <w:uiPriority w:val="59"/>
    <w:rsid w:val="000C1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C1F6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C1F6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semiHidden/>
    <w:unhideWhenUsed/>
    <w:rsid w:val="00DB35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9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8" Type="http://schemas.openxmlformats.org/officeDocument/2006/relationships/image" Target="media/image2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0BC7E-31DD-4296-A1BF-140B826E9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4895</Words>
  <Characters>27904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Packard bell</dc:creator>
  <cp:keywords/>
  <dc:description/>
  <cp:lastModifiedBy>oxanarimashevskaya@yandex.ru</cp:lastModifiedBy>
  <cp:revision>17</cp:revision>
  <dcterms:created xsi:type="dcterms:W3CDTF">2018-04-09T07:52:00Z</dcterms:created>
  <dcterms:modified xsi:type="dcterms:W3CDTF">2018-09-20T14:30:00Z</dcterms:modified>
</cp:coreProperties>
</file>