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5CAC" w:rsidRDefault="00FB5CAC" w:rsidP="00FB5CAC">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БОУ «</w:t>
      </w:r>
      <w:proofErr w:type="spellStart"/>
      <w:r>
        <w:rPr>
          <w:rFonts w:ascii="Times New Roman" w:eastAsia="Times New Roman" w:hAnsi="Times New Roman" w:cs="Times New Roman"/>
          <w:color w:val="000000" w:themeColor="text1"/>
          <w:sz w:val="28"/>
          <w:szCs w:val="28"/>
          <w:lang w:eastAsia="ru-RU"/>
        </w:rPr>
        <w:t>Кугесьская</w:t>
      </w:r>
      <w:proofErr w:type="spellEnd"/>
      <w:r>
        <w:rPr>
          <w:rFonts w:ascii="Times New Roman" w:eastAsia="Times New Roman" w:hAnsi="Times New Roman" w:cs="Times New Roman"/>
          <w:color w:val="000000" w:themeColor="text1"/>
          <w:sz w:val="28"/>
          <w:szCs w:val="28"/>
          <w:lang w:eastAsia="ru-RU"/>
        </w:rPr>
        <w:t xml:space="preserve"> общеобразовательная школа-интернат для </w:t>
      </w:r>
      <w:proofErr w:type="gramStart"/>
      <w:r>
        <w:rPr>
          <w:rFonts w:ascii="Times New Roman" w:eastAsia="Times New Roman" w:hAnsi="Times New Roman" w:cs="Times New Roman"/>
          <w:color w:val="000000" w:themeColor="text1"/>
          <w:sz w:val="28"/>
          <w:szCs w:val="28"/>
          <w:lang w:eastAsia="ru-RU"/>
        </w:rPr>
        <w:t>обучающихся</w:t>
      </w:r>
      <w:proofErr w:type="gramEnd"/>
      <w:r>
        <w:rPr>
          <w:rFonts w:ascii="Times New Roman" w:eastAsia="Times New Roman" w:hAnsi="Times New Roman" w:cs="Times New Roman"/>
          <w:color w:val="000000" w:themeColor="text1"/>
          <w:sz w:val="28"/>
          <w:szCs w:val="28"/>
          <w:lang w:eastAsia="ru-RU"/>
        </w:rPr>
        <w:t xml:space="preserve"> с ограниченными возможностями здоровья» Минобразования Чувашии</w:t>
      </w:r>
    </w:p>
    <w:p w:rsidR="00FB5CAC" w:rsidRDefault="00FB5CAC" w:rsidP="00FB5CAC">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center"/>
        <w:rPr>
          <w:rFonts w:ascii="Times New Roman" w:eastAsia="Times New Roman" w:hAnsi="Times New Roman" w:cs="Times New Roman"/>
          <w:color w:val="000000" w:themeColor="text1"/>
          <w:sz w:val="72"/>
          <w:szCs w:val="72"/>
          <w:lang w:eastAsia="ru-RU"/>
        </w:rPr>
      </w:pPr>
      <w:r w:rsidRPr="00FB5CAC">
        <w:rPr>
          <w:rFonts w:ascii="Times New Roman" w:eastAsia="Times New Roman" w:hAnsi="Times New Roman" w:cs="Times New Roman"/>
          <w:b/>
          <w:color w:val="000000" w:themeColor="text1"/>
          <w:sz w:val="72"/>
          <w:szCs w:val="72"/>
          <w:lang w:eastAsia="ru-RU"/>
        </w:rPr>
        <w:t>Доклад на тему:</w:t>
      </w:r>
      <w:r w:rsidRPr="00FB5CAC">
        <w:rPr>
          <w:rFonts w:ascii="Times New Roman" w:eastAsia="Times New Roman" w:hAnsi="Times New Roman" w:cs="Times New Roman"/>
          <w:color w:val="000000" w:themeColor="text1"/>
          <w:sz w:val="72"/>
          <w:szCs w:val="72"/>
          <w:lang w:eastAsia="ru-RU"/>
        </w:rPr>
        <w:t xml:space="preserve"> «Обобщение опыта работы по закаливанию детей с ОВЗ»</w:t>
      </w:r>
    </w:p>
    <w:p w:rsidR="00FB5CAC" w:rsidRDefault="00FB5CAC" w:rsidP="00FB5CAC">
      <w:pPr>
        <w:shd w:val="clear" w:color="auto" w:fill="FFFFFF"/>
        <w:spacing w:after="0" w:line="240" w:lineRule="auto"/>
        <w:jc w:val="center"/>
        <w:rPr>
          <w:rFonts w:ascii="Times New Roman" w:eastAsia="Times New Roman" w:hAnsi="Times New Roman" w:cs="Times New Roman"/>
          <w:color w:val="000000" w:themeColor="text1"/>
          <w:sz w:val="72"/>
          <w:szCs w:val="72"/>
          <w:lang w:eastAsia="ru-RU"/>
        </w:rPr>
      </w:pPr>
    </w:p>
    <w:p w:rsidR="00FB5CAC" w:rsidRDefault="00FB5CAC" w:rsidP="00FB5CAC">
      <w:pPr>
        <w:shd w:val="clear" w:color="auto" w:fill="FFFFFF"/>
        <w:spacing w:after="0" w:line="240" w:lineRule="auto"/>
        <w:jc w:val="center"/>
        <w:rPr>
          <w:rFonts w:ascii="Times New Roman" w:eastAsia="Times New Roman" w:hAnsi="Times New Roman" w:cs="Times New Roman"/>
          <w:color w:val="000000" w:themeColor="text1"/>
          <w:sz w:val="72"/>
          <w:szCs w:val="72"/>
          <w:lang w:eastAsia="ru-RU"/>
        </w:rPr>
      </w:pPr>
    </w:p>
    <w:p w:rsidR="00FB5CAC" w:rsidRDefault="00FB5CAC" w:rsidP="00FB5CAC">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Выполнила: воспитатель </w:t>
      </w:r>
    </w:p>
    <w:p w:rsidR="00FB5CAC" w:rsidRDefault="00FB5CAC" w:rsidP="00FB5CAC">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Тимофеева Г.В.</w:t>
      </w:r>
    </w:p>
    <w:p w:rsidR="00FB5CAC" w:rsidRDefault="00FB5CAC" w:rsidP="00FB5CAC">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right"/>
        <w:rPr>
          <w:rFonts w:ascii="Times New Roman" w:eastAsia="Times New Roman" w:hAnsi="Times New Roman" w:cs="Times New Roman"/>
          <w:color w:val="000000" w:themeColor="text1"/>
          <w:sz w:val="28"/>
          <w:szCs w:val="28"/>
          <w:lang w:eastAsia="ru-RU"/>
        </w:rPr>
      </w:pPr>
    </w:p>
    <w:p w:rsidR="00FB5CAC" w:rsidRDefault="00FB5CAC" w:rsidP="00FB5CAC">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п</w:t>
      </w:r>
      <w:proofErr w:type="gramStart"/>
      <w:r>
        <w:rPr>
          <w:rFonts w:ascii="Times New Roman" w:eastAsia="Times New Roman" w:hAnsi="Times New Roman" w:cs="Times New Roman"/>
          <w:color w:val="000000" w:themeColor="text1"/>
          <w:sz w:val="28"/>
          <w:szCs w:val="28"/>
          <w:lang w:eastAsia="ru-RU"/>
        </w:rPr>
        <w:t>.К</w:t>
      </w:r>
      <w:proofErr w:type="gramEnd"/>
      <w:r>
        <w:rPr>
          <w:rFonts w:ascii="Times New Roman" w:eastAsia="Times New Roman" w:hAnsi="Times New Roman" w:cs="Times New Roman"/>
          <w:color w:val="000000" w:themeColor="text1"/>
          <w:sz w:val="28"/>
          <w:szCs w:val="28"/>
          <w:lang w:eastAsia="ru-RU"/>
        </w:rPr>
        <w:t>угеси, 2017</w:t>
      </w:r>
      <w:r>
        <w:rPr>
          <w:rFonts w:ascii="Times New Roman" w:eastAsia="Times New Roman" w:hAnsi="Times New Roman" w:cs="Times New Roman"/>
          <w:color w:val="000000" w:themeColor="text1"/>
          <w:sz w:val="28"/>
          <w:szCs w:val="28"/>
          <w:lang w:eastAsia="ru-RU"/>
        </w:rPr>
        <w:br w:type="page"/>
      </w:r>
    </w:p>
    <w:p w:rsidR="00010744" w:rsidRPr="00FB5CAC" w:rsidRDefault="00FB5CAC" w:rsidP="00FB5CAC">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ab/>
      </w:r>
      <w:r w:rsidR="00010744" w:rsidRPr="00FB5CAC">
        <w:rPr>
          <w:rFonts w:ascii="Times New Roman" w:eastAsia="Times New Roman" w:hAnsi="Times New Roman" w:cs="Times New Roman"/>
          <w:color w:val="000000" w:themeColor="text1"/>
          <w:sz w:val="28"/>
          <w:szCs w:val="28"/>
          <w:lang w:eastAsia="ru-RU"/>
        </w:rPr>
        <w:t>Закаливание - один из наиболее эффективных методов повышения сопротивляемости детского организма резким колебаниям температуры воздуха и, что особенно важно, так называемым простудным заболеваниям. Для закаливания используются факторы внешней среды – воздух, вода, солнце. Основной принцип закаливания – постепенное воздействие на организм тренирующих факторов, выработка выносливости к нарастающим по силе и длительности воздействиям. </w:t>
      </w:r>
    </w:p>
    <w:p w:rsidR="00010744" w:rsidRPr="00FB5CAC" w:rsidRDefault="00FB5CAC" w:rsidP="00FB5CAC">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ab/>
      </w:r>
      <w:r w:rsidR="00010744" w:rsidRPr="00FB5CAC">
        <w:rPr>
          <w:rFonts w:ascii="Times New Roman" w:eastAsia="Times New Roman" w:hAnsi="Times New Roman" w:cs="Times New Roman"/>
          <w:color w:val="000000" w:themeColor="text1"/>
          <w:sz w:val="28"/>
          <w:szCs w:val="28"/>
          <w:lang w:eastAsia="ru-RU"/>
        </w:rPr>
        <w:t>Главной задачей нашего дошкольного учреждения является сохранение и укрепление здоровья детей. Проанализировав состояние здоровья детей, приходящих в наш детский сад, мы отметили, что становится все больше детей с частыми простудными заболеваниями. </w:t>
      </w:r>
    </w:p>
    <w:p w:rsidR="00010744" w:rsidRPr="00FB5CAC" w:rsidRDefault="00FB5CAC" w:rsidP="00FB5CAC">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ab/>
      </w:r>
      <w:r w:rsidR="00010744" w:rsidRPr="00FB5CAC">
        <w:rPr>
          <w:rFonts w:ascii="Times New Roman" w:eastAsia="Times New Roman" w:hAnsi="Times New Roman" w:cs="Times New Roman"/>
          <w:color w:val="000000" w:themeColor="text1"/>
          <w:sz w:val="28"/>
          <w:szCs w:val="28"/>
          <w:lang w:eastAsia="ru-RU"/>
        </w:rPr>
        <w:t xml:space="preserve">Следовательно, мы пришли к выводу: Закаливающие мероприятия – основа </w:t>
      </w:r>
      <w:proofErr w:type="spellStart"/>
      <w:r w:rsidR="00010744" w:rsidRPr="00FB5CAC">
        <w:rPr>
          <w:rFonts w:ascii="Times New Roman" w:eastAsia="Times New Roman" w:hAnsi="Times New Roman" w:cs="Times New Roman"/>
          <w:color w:val="000000" w:themeColor="text1"/>
          <w:sz w:val="28"/>
          <w:szCs w:val="28"/>
          <w:lang w:eastAsia="ru-RU"/>
        </w:rPr>
        <w:t>воспитательн</w:t>
      </w:r>
      <w:proofErr w:type="gramStart"/>
      <w:r w:rsidR="00010744" w:rsidRPr="00FB5CAC">
        <w:rPr>
          <w:rFonts w:ascii="Times New Roman" w:eastAsia="Times New Roman" w:hAnsi="Times New Roman" w:cs="Times New Roman"/>
          <w:color w:val="000000" w:themeColor="text1"/>
          <w:sz w:val="28"/>
          <w:szCs w:val="28"/>
          <w:lang w:eastAsia="ru-RU"/>
        </w:rPr>
        <w:t>о</w:t>
      </w:r>
      <w:proofErr w:type="spellEnd"/>
      <w:r w:rsidR="00010744" w:rsidRPr="00FB5CAC">
        <w:rPr>
          <w:rFonts w:ascii="Times New Roman" w:eastAsia="Times New Roman" w:hAnsi="Times New Roman" w:cs="Times New Roman"/>
          <w:color w:val="000000" w:themeColor="text1"/>
          <w:sz w:val="28"/>
          <w:szCs w:val="28"/>
          <w:lang w:eastAsia="ru-RU"/>
        </w:rPr>
        <w:t>-</w:t>
      </w:r>
      <w:proofErr w:type="gramEnd"/>
      <w:r w:rsidR="00010744" w:rsidRPr="00FB5CAC">
        <w:rPr>
          <w:rFonts w:ascii="Times New Roman" w:eastAsia="Times New Roman" w:hAnsi="Times New Roman" w:cs="Times New Roman"/>
          <w:color w:val="000000" w:themeColor="text1"/>
          <w:sz w:val="28"/>
          <w:szCs w:val="28"/>
          <w:lang w:eastAsia="ru-RU"/>
        </w:rPr>
        <w:t xml:space="preserve"> оздоровительного процесса, цель которых – снизить заболеваемость детей в ДОУ. </w:t>
      </w:r>
    </w:p>
    <w:p w:rsidR="00010744" w:rsidRPr="00FB5CAC" w:rsidRDefault="00FB5CAC" w:rsidP="00FB5CAC">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FB5CAC">
        <w:rPr>
          <w:rFonts w:ascii="Times New Roman" w:eastAsia="Times New Roman" w:hAnsi="Times New Roman" w:cs="Times New Roman"/>
          <w:color w:val="000000" w:themeColor="text1"/>
          <w:sz w:val="28"/>
          <w:szCs w:val="28"/>
          <w:lang w:eastAsia="ru-RU"/>
        </w:rPr>
        <w:tab/>
      </w:r>
      <w:r w:rsidR="00010744" w:rsidRPr="00FB5CAC">
        <w:rPr>
          <w:rFonts w:ascii="Times New Roman" w:eastAsia="Times New Roman" w:hAnsi="Times New Roman" w:cs="Times New Roman"/>
          <w:color w:val="000000" w:themeColor="text1"/>
          <w:sz w:val="28"/>
          <w:szCs w:val="28"/>
          <w:lang w:eastAsia="ru-RU"/>
        </w:rPr>
        <w:t xml:space="preserve">Из данной цели я поставила перед собой следующие задачи: </w:t>
      </w:r>
    </w:p>
    <w:p w:rsidR="00010744" w:rsidRPr="00FB5CAC" w:rsidRDefault="00010744" w:rsidP="00FB5CAC">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FB5CAC">
        <w:rPr>
          <w:rFonts w:ascii="Times New Roman" w:eastAsia="Times New Roman" w:hAnsi="Times New Roman" w:cs="Times New Roman"/>
          <w:color w:val="000000" w:themeColor="text1"/>
          <w:sz w:val="28"/>
          <w:szCs w:val="28"/>
          <w:lang w:eastAsia="ru-RU"/>
        </w:rPr>
        <w:t xml:space="preserve">1. Формировать потребность у детей в здоровом образе жизни; </w:t>
      </w:r>
    </w:p>
    <w:p w:rsidR="00FB5CAC" w:rsidRDefault="00010744" w:rsidP="00FB5CAC">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FB5CAC">
        <w:rPr>
          <w:rFonts w:ascii="Times New Roman" w:eastAsia="Times New Roman" w:hAnsi="Times New Roman" w:cs="Times New Roman"/>
          <w:color w:val="000000" w:themeColor="text1"/>
          <w:sz w:val="28"/>
          <w:szCs w:val="28"/>
          <w:lang w:eastAsia="ru-RU"/>
        </w:rPr>
        <w:t xml:space="preserve">2. Продолжать учить детей соблюдать режим дня; </w:t>
      </w:r>
    </w:p>
    <w:p w:rsidR="00010744" w:rsidRPr="00FB5CAC" w:rsidRDefault="00010744" w:rsidP="00FB5CAC">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FB5CAC">
        <w:rPr>
          <w:rFonts w:ascii="Times New Roman" w:eastAsia="Times New Roman" w:hAnsi="Times New Roman" w:cs="Times New Roman"/>
          <w:color w:val="000000" w:themeColor="text1"/>
          <w:sz w:val="28"/>
          <w:szCs w:val="28"/>
          <w:lang w:eastAsia="ru-RU"/>
        </w:rPr>
        <w:t>3. Воспитывать потребность в закаливающих процедурах. </w:t>
      </w:r>
    </w:p>
    <w:p w:rsidR="00010744" w:rsidRPr="00FB5CAC" w:rsidRDefault="00FB5CAC" w:rsidP="00FB5CAC">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ab/>
      </w:r>
      <w:r w:rsidR="00010744" w:rsidRPr="00FB5CAC">
        <w:rPr>
          <w:rFonts w:ascii="Times New Roman" w:eastAsia="Times New Roman" w:hAnsi="Times New Roman" w:cs="Times New Roman"/>
          <w:color w:val="000000" w:themeColor="text1"/>
          <w:sz w:val="28"/>
          <w:szCs w:val="28"/>
          <w:lang w:eastAsia="ru-RU"/>
        </w:rPr>
        <w:t>В своей работе я использую следующие закаливающие процедуры: Утренняя гимнастика Водные процедуры Полоскание горла Прогулка Проветривание Воздушные ванны Ходьба по массажным дорожкам Гимнастика после сна Сухое растирание </w:t>
      </w:r>
    </w:p>
    <w:p w:rsidR="00010744" w:rsidRPr="00FB5CAC" w:rsidRDefault="00FB5CAC" w:rsidP="00FB5CAC">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FB5CAC">
        <w:rPr>
          <w:rFonts w:ascii="Times New Roman" w:eastAsia="Times New Roman" w:hAnsi="Times New Roman" w:cs="Times New Roman"/>
          <w:color w:val="000000" w:themeColor="text1"/>
          <w:sz w:val="28"/>
          <w:szCs w:val="28"/>
          <w:lang w:eastAsia="ru-RU"/>
        </w:rPr>
        <w:tab/>
      </w:r>
      <w:r w:rsidR="00010744" w:rsidRPr="00FB5CAC">
        <w:rPr>
          <w:rFonts w:ascii="Times New Roman" w:eastAsia="Times New Roman" w:hAnsi="Times New Roman" w:cs="Times New Roman"/>
          <w:color w:val="000000" w:themeColor="text1"/>
          <w:sz w:val="28"/>
          <w:szCs w:val="28"/>
          <w:lang w:eastAsia="ru-RU"/>
        </w:rPr>
        <w:t>Основная задача утренней гимнастики в нашей группе - укрепление и оздоровление организма ребенка. Именно она усиливает: дыхание, кровообращение, обмен веществ, способствует формированию правильной осанки, хорошей походки. Во время проведения гимнастики целесообразно использую музыкальное и речевое сопровождение. </w:t>
      </w:r>
    </w:p>
    <w:p w:rsidR="00010744" w:rsidRPr="00FB5CAC" w:rsidRDefault="00FB5CAC" w:rsidP="00FB5CAC">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hAnsi="Times New Roman" w:cs="Times New Roman"/>
          <w:color w:val="000000" w:themeColor="text1"/>
          <w:sz w:val="28"/>
          <w:szCs w:val="28"/>
        </w:rPr>
        <w:tab/>
      </w:r>
      <w:r w:rsidR="00010744" w:rsidRPr="00FB5CAC">
        <w:rPr>
          <w:rFonts w:ascii="Times New Roman" w:eastAsia="Times New Roman" w:hAnsi="Times New Roman" w:cs="Times New Roman"/>
          <w:color w:val="000000" w:themeColor="text1"/>
          <w:sz w:val="28"/>
          <w:szCs w:val="28"/>
          <w:lang w:eastAsia="ru-RU"/>
        </w:rPr>
        <w:t xml:space="preserve">Прогулка для нас является первым и наиболее доступным средством закаливания детского организма. Она способствует повышению его выносливости и устойчивости к неблагоприятным воздействиям внешней среды, особенно к простудным заболеваниям. На прогулке дети играют, много двигаются. Движения усиливают обмен веществ, кровообращение, газообмен, улучшают аппетит. Дети учатся преодолевать различные препятствия, становятся </w:t>
      </w:r>
      <w:proofErr w:type="gramStart"/>
      <w:r w:rsidR="00010744" w:rsidRPr="00FB5CAC">
        <w:rPr>
          <w:rFonts w:ascii="Times New Roman" w:eastAsia="Times New Roman" w:hAnsi="Times New Roman" w:cs="Times New Roman"/>
          <w:color w:val="000000" w:themeColor="text1"/>
          <w:sz w:val="28"/>
          <w:szCs w:val="28"/>
          <w:lang w:eastAsia="ru-RU"/>
        </w:rPr>
        <w:t>более подвижными</w:t>
      </w:r>
      <w:proofErr w:type="gramEnd"/>
      <w:r w:rsidR="00010744" w:rsidRPr="00FB5CAC">
        <w:rPr>
          <w:rFonts w:ascii="Times New Roman" w:eastAsia="Times New Roman" w:hAnsi="Times New Roman" w:cs="Times New Roman"/>
          <w:color w:val="000000" w:themeColor="text1"/>
          <w:sz w:val="28"/>
          <w:szCs w:val="28"/>
          <w:lang w:eastAsia="ru-RU"/>
        </w:rPr>
        <w:t> </w:t>
      </w:r>
    </w:p>
    <w:p w:rsidR="00010744" w:rsidRPr="00FB5CAC" w:rsidRDefault="00FB5CAC" w:rsidP="00FB5CAC">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ab/>
      </w:r>
      <w:r w:rsidR="00010744" w:rsidRPr="00FB5CAC">
        <w:rPr>
          <w:rFonts w:ascii="Times New Roman" w:eastAsia="Times New Roman" w:hAnsi="Times New Roman" w:cs="Times New Roman"/>
          <w:color w:val="000000" w:themeColor="text1"/>
          <w:sz w:val="28"/>
          <w:szCs w:val="28"/>
          <w:lang w:eastAsia="ru-RU"/>
        </w:rPr>
        <w:t>Водные процедуры имеют более интенсивный закаливающий эффект. В работе с детьми я использую следующие водные процедуры: умывание прохладной водой, полоскание рта и горла, обливание ног. </w:t>
      </w:r>
    </w:p>
    <w:p w:rsidR="00010744" w:rsidRPr="00FB5CAC" w:rsidRDefault="00FB5CAC" w:rsidP="00FB5CAC">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ab/>
      </w:r>
      <w:r w:rsidR="00010744" w:rsidRPr="00FB5CAC">
        <w:rPr>
          <w:rFonts w:ascii="Times New Roman" w:eastAsia="Times New Roman" w:hAnsi="Times New Roman" w:cs="Times New Roman"/>
          <w:color w:val="000000" w:themeColor="text1"/>
          <w:sz w:val="28"/>
          <w:szCs w:val="28"/>
          <w:lang w:eastAsia="ru-RU"/>
        </w:rPr>
        <w:t>Особенно полезно детям с частыми респираторными заболеваниями. Следует полоскать горло водой при температуре 33-36˚, а затем после привыкания снижать на 1˚. Со средней группы у нас добавился новый прием, закаливания предусмотренный нашей программой полоскание рта и горла. </w:t>
      </w:r>
    </w:p>
    <w:p w:rsidR="00FB5CAC" w:rsidRDefault="00FB5CAC" w:rsidP="00FB5CAC">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ab/>
      </w:r>
      <w:r w:rsidR="00010744" w:rsidRPr="00FB5CAC">
        <w:rPr>
          <w:rFonts w:ascii="Times New Roman" w:eastAsia="Times New Roman" w:hAnsi="Times New Roman" w:cs="Times New Roman"/>
          <w:color w:val="000000" w:themeColor="text1"/>
          <w:sz w:val="28"/>
          <w:szCs w:val="28"/>
          <w:lang w:eastAsia="ru-RU"/>
        </w:rPr>
        <w:t>Свежий воздух постоянно окружает ребёнка, даже если он находится внутри помещения. Живительный кислород проникает сквозь кожу и в дыхательные пути. Воздушные ванны применяю с целью приучить детей к непосредственному соприкосновению всей поверхности тела с воздухом.</w:t>
      </w:r>
    </w:p>
    <w:p w:rsidR="00010744" w:rsidRPr="00FB5CAC" w:rsidRDefault="00FB5CAC" w:rsidP="00FB5CAC">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ab/>
      </w:r>
      <w:r w:rsidR="00010744" w:rsidRPr="00FB5CAC">
        <w:rPr>
          <w:rFonts w:ascii="Times New Roman" w:eastAsia="Times New Roman" w:hAnsi="Times New Roman" w:cs="Times New Roman"/>
          <w:color w:val="000000" w:themeColor="text1"/>
          <w:sz w:val="28"/>
          <w:szCs w:val="28"/>
          <w:lang w:eastAsia="ru-RU"/>
        </w:rPr>
        <w:t xml:space="preserve">Воздействие воздуха пониженной температуры, </w:t>
      </w:r>
      <w:proofErr w:type="gramStart"/>
      <w:r w:rsidR="00010744" w:rsidRPr="00FB5CAC">
        <w:rPr>
          <w:rFonts w:ascii="Times New Roman" w:eastAsia="Times New Roman" w:hAnsi="Times New Roman" w:cs="Times New Roman"/>
          <w:color w:val="000000" w:themeColor="text1"/>
          <w:sz w:val="28"/>
          <w:szCs w:val="28"/>
          <w:lang w:eastAsia="ru-RU"/>
        </w:rPr>
        <w:t>оказывает полезный закаливающий эффект</w:t>
      </w:r>
      <w:proofErr w:type="gramEnd"/>
      <w:r w:rsidR="00010744" w:rsidRPr="00FB5CAC">
        <w:rPr>
          <w:rFonts w:ascii="Times New Roman" w:eastAsia="Times New Roman" w:hAnsi="Times New Roman" w:cs="Times New Roman"/>
          <w:color w:val="000000" w:themeColor="text1"/>
          <w:sz w:val="28"/>
          <w:szCs w:val="28"/>
          <w:lang w:eastAsia="ru-RU"/>
        </w:rPr>
        <w:t>, тренируя вегетативно-сосудистые реакции, то есть улучшает физическую терморегуляцию. </w:t>
      </w:r>
    </w:p>
    <w:p w:rsidR="00010744" w:rsidRPr="00FB5CAC" w:rsidRDefault="00FB5CAC" w:rsidP="00FB5CAC">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ab/>
      </w:r>
      <w:r w:rsidR="00010744" w:rsidRPr="00FB5CAC">
        <w:rPr>
          <w:rFonts w:ascii="Times New Roman" w:eastAsia="Times New Roman" w:hAnsi="Times New Roman" w:cs="Times New Roman"/>
          <w:color w:val="000000" w:themeColor="text1"/>
          <w:sz w:val="28"/>
          <w:szCs w:val="28"/>
          <w:lang w:eastAsia="ru-RU"/>
        </w:rPr>
        <w:t>При хождении босиком происходит тренировка мышц стопы (рефлексотерапия) – лучшая профилактика плоскостопия. Поэтому я рекомендую своим детям, ходить босиком по мелким камням и прикроватным массажным коврикам, которые сделали родители. </w:t>
      </w:r>
    </w:p>
    <w:p w:rsidR="00FB5CAC" w:rsidRDefault="00FB5CAC" w:rsidP="00FB5CAC">
      <w:pPr>
        <w:shd w:val="clear" w:color="auto" w:fill="FFFFFF"/>
        <w:spacing w:after="0" w:line="240" w:lineRule="auto"/>
        <w:jc w:val="both"/>
        <w:rPr>
          <w:rFonts w:ascii="Times New Roman" w:eastAsia="Times New Roman" w:hAnsi="Times New Roman" w:cs="Times New Roman"/>
          <w:color w:val="000000" w:themeColor="text1"/>
          <w:sz w:val="28"/>
          <w:szCs w:val="28"/>
          <w:u w:val="single"/>
          <w:lang w:eastAsia="ru-RU"/>
        </w:rPr>
      </w:pPr>
      <w:r>
        <w:rPr>
          <w:rFonts w:ascii="Times New Roman" w:eastAsia="Times New Roman" w:hAnsi="Times New Roman" w:cs="Times New Roman"/>
          <w:color w:val="000000" w:themeColor="text1"/>
          <w:sz w:val="28"/>
          <w:szCs w:val="28"/>
          <w:lang w:eastAsia="ru-RU"/>
        </w:rPr>
        <w:tab/>
      </w:r>
      <w:r w:rsidR="00010744" w:rsidRPr="00FB5CAC">
        <w:rPr>
          <w:rFonts w:ascii="Times New Roman" w:eastAsia="Times New Roman" w:hAnsi="Times New Roman" w:cs="Times New Roman"/>
          <w:color w:val="000000" w:themeColor="text1"/>
          <w:sz w:val="28"/>
          <w:szCs w:val="28"/>
          <w:lang w:eastAsia="ru-RU"/>
        </w:rPr>
        <w:t>Гимнастика после сна улучшает настроение детей, поднимает мышечный тонус, способствует профилактике простудных заболеваний, нарушений осанки и стопы. Главное правило – исключаем резкие движения. Проводим в течени</w:t>
      </w:r>
      <w:proofErr w:type="gramStart"/>
      <w:r w:rsidR="00010744" w:rsidRPr="00FB5CAC">
        <w:rPr>
          <w:rFonts w:ascii="Times New Roman" w:eastAsia="Times New Roman" w:hAnsi="Times New Roman" w:cs="Times New Roman"/>
          <w:color w:val="000000" w:themeColor="text1"/>
          <w:sz w:val="28"/>
          <w:szCs w:val="28"/>
          <w:lang w:eastAsia="ru-RU"/>
        </w:rPr>
        <w:t>и</w:t>
      </w:r>
      <w:proofErr w:type="gramEnd"/>
      <w:r w:rsidR="00010744" w:rsidRPr="00FB5CAC">
        <w:rPr>
          <w:rFonts w:ascii="Times New Roman" w:eastAsia="Times New Roman" w:hAnsi="Times New Roman" w:cs="Times New Roman"/>
          <w:color w:val="000000" w:themeColor="text1"/>
          <w:sz w:val="28"/>
          <w:szCs w:val="28"/>
          <w:lang w:eastAsia="ru-RU"/>
        </w:rPr>
        <w:t xml:space="preserve"> 7-10 минут Организация гимнастики после сна пробуждает ребенка и подготавливает к активной деятельности, «поднимать» детей нужно осторожно, постепенно. Целесообразно использую речевое сопровождение. </w:t>
      </w:r>
    </w:p>
    <w:p w:rsidR="00010744" w:rsidRPr="00FB5CAC" w:rsidRDefault="00FB5CAC" w:rsidP="00FB5CAC">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FB5CAC">
        <w:rPr>
          <w:rFonts w:ascii="Times New Roman" w:eastAsia="Times New Roman" w:hAnsi="Times New Roman" w:cs="Times New Roman"/>
          <w:color w:val="000000" w:themeColor="text1"/>
          <w:sz w:val="28"/>
          <w:szCs w:val="28"/>
          <w:lang w:eastAsia="ru-RU"/>
        </w:rPr>
        <w:tab/>
      </w:r>
      <w:r w:rsidR="00010744" w:rsidRPr="00FB5CAC">
        <w:rPr>
          <w:rFonts w:ascii="Times New Roman" w:eastAsia="Times New Roman" w:hAnsi="Times New Roman" w:cs="Times New Roman"/>
          <w:color w:val="000000" w:themeColor="text1"/>
          <w:sz w:val="28"/>
          <w:szCs w:val="28"/>
          <w:lang w:eastAsia="ru-RU"/>
        </w:rPr>
        <w:t>А так же я ввела новый метод закаливания сухое растирание тела варежками, на которые пришили бусинки.  После гимнастики после сна дети растирают свое тело и тело товарища этими варежками. От такой процедуры повышается тонус мышц, усиливается обмен веществ, все это оказывает возбуждающее действие на нервную систему. </w:t>
      </w:r>
    </w:p>
    <w:p w:rsidR="00010744" w:rsidRPr="00FB5CAC" w:rsidRDefault="00FB5CAC" w:rsidP="00FB5CAC">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ab/>
      </w:r>
      <w:r w:rsidR="00010744" w:rsidRPr="00FB5CAC">
        <w:rPr>
          <w:rFonts w:ascii="Times New Roman" w:eastAsia="Times New Roman" w:hAnsi="Times New Roman" w:cs="Times New Roman"/>
          <w:color w:val="000000" w:themeColor="text1"/>
          <w:sz w:val="28"/>
          <w:szCs w:val="28"/>
          <w:lang w:eastAsia="ru-RU"/>
        </w:rPr>
        <w:t>При закаливании надо руководствоваться определенными принципами, к числу таких относятся: постепенность, систематичность, учет индивидуальных особенностей ребенка. Если не будут соблюдаться эти принципы, то закаливание будет носить случайный характер. </w:t>
      </w:r>
    </w:p>
    <w:p w:rsidR="00C10106" w:rsidRPr="00FB5CAC" w:rsidRDefault="00FB5CAC" w:rsidP="00FB5CAC">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ab/>
      </w:r>
      <w:r w:rsidR="00010744" w:rsidRPr="00FB5CAC">
        <w:rPr>
          <w:rFonts w:ascii="Times New Roman" w:eastAsia="Times New Roman" w:hAnsi="Times New Roman" w:cs="Times New Roman"/>
          <w:color w:val="000000" w:themeColor="text1"/>
          <w:sz w:val="28"/>
          <w:szCs w:val="28"/>
          <w:lang w:eastAsia="ru-RU"/>
        </w:rPr>
        <w:t>Результаты моей работы по закаливанию показали, что использование разнообразных методов закаливания дало достаточно эффективные результаты. Дети стали реже болеть, сопротивляемость организма детей инфекциям увеличилась. Из этого можно сделать вывод, что необходимо широко внедрять в оздоровительные программы детских садов систематические методы закаливания. </w:t>
      </w:r>
    </w:p>
    <w:sectPr w:rsidR="00C10106" w:rsidRPr="00FB5CAC" w:rsidSect="00026FD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10744"/>
    <w:rsid w:val="00010744"/>
    <w:rsid w:val="00026FDA"/>
    <w:rsid w:val="002C7E5B"/>
    <w:rsid w:val="00484704"/>
    <w:rsid w:val="006C5BC1"/>
    <w:rsid w:val="00C10106"/>
    <w:rsid w:val="00E25E3C"/>
    <w:rsid w:val="00E53DE3"/>
    <w:rsid w:val="00FB5C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6FDA"/>
  </w:style>
  <w:style w:type="paragraph" w:styleId="2">
    <w:name w:val="heading 2"/>
    <w:basedOn w:val="a"/>
    <w:link w:val="20"/>
    <w:uiPriority w:val="9"/>
    <w:qFormat/>
    <w:rsid w:val="0001074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10744"/>
    <w:rPr>
      <w:rFonts w:ascii="Times New Roman" w:eastAsia="Times New Roman" w:hAnsi="Times New Roman" w:cs="Times New Roman"/>
      <w:b/>
      <w:bCs/>
      <w:sz w:val="36"/>
      <w:szCs w:val="36"/>
      <w:lang w:eastAsia="ru-RU"/>
    </w:rPr>
  </w:style>
  <w:style w:type="paragraph" w:customStyle="1" w:styleId="uk-margin">
    <w:name w:val="uk-margin"/>
    <w:basedOn w:val="a"/>
    <w:rsid w:val="000107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uk-text-large">
    <w:name w:val="uk-text-large"/>
    <w:basedOn w:val="a0"/>
    <w:rsid w:val="00010744"/>
  </w:style>
  <w:style w:type="character" w:styleId="a3">
    <w:name w:val="Hyperlink"/>
    <w:basedOn w:val="a0"/>
    <w:uiPriority w:val="99"/>
    <w:unhideWhenUsed/>
    <w:rsid w:val="00010744"/>
    <w:rPr>
      <w:color w:val="0000FF"/>
      <w:u w:val="single"/>
    </w:rPr>
  </w:style>
  <w:style w:type="character" w:customStyle="1" w:styleId="apple-converted-space">
    <w:name w:val="apple-converted-space"/>
    <w:basedOn w:val="a0"/>
    <w:rsid w:val="00010744"/>
  </w:style>
</w:styles>
</file>

<file path=word/webSettings.xml><?xml version="1.0" encoding="utf-8"?>
<w:webSettings xmlns:r="http://schemas.openxmlformats.org/officeDocument/2006/relationships" xmlns:w="http://schemas.openxmlformats.org/wordprocessingml/2006/main">
  <w:divs>
    <w:div w:id="480317461">
      <w:bodyDiv w:val="1"/>
      <w:marLeft w:val="0"/>
      <w:marRight w:val="0"/>
      <w:marTop w:val="0"/>
      <w:marBottom w:val="0"/>
      <w:divBdr>
        <w:top w:val="none" w:sz="0" w:space="0" w:color="auto"/>
        <w:left w:val="none" w:sz="0" w:space="0" w:color="auto"/>
        <w:bottom w:val="none" w:sz="0" w:space="0" w:color="auto"/>
        <w:right w:val="none" w:sz="0" w:space="0" w:color="auto"/>
      </w:divBdr>
      <w:divsChild>
        <w:div w:id="905112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719</Words>
  <Characters>4101</Characters>
  <Application>Microsoft Office Word</Application>
  <DocSecurity>0</DocSecurity>
  <Lines>34</Lines>
  <Paragraphs>9</Paragraphs>
  <ScaleCrop>false</ScaleCrop>
  <Company/>
  <LinksUpToDate>false</LinksUpToDate>
  <CharactersWithSpaces>4811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Best</cp:lastModifiedBy>
  <cp:revision>5</cp:revision>
  <cp:lastPrinted>2017-05-05T09:46:00Z</cp:lastPrinted>
  <dcterms:created xsi:type="dcterms:W3CDTF">2017-03-16T15:36:00Z</dcterms:created>
  <dcterms:modified xsi:type="dcterms:W3CDTF">2017-05-05T09:47:00Z</dcterms:modified>
</cp:coreProperties>
</file>