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B7" w:rsidRDefault="00A46DB7" w:rsidP="00A46DB7">
      <w:pPr>
        <w:jc w:val="center"/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Тема.   Профессиональный выбор и построение траектории возможного профессионального роста.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Цель: педагогическая - формирование навыка самоопределения в выборе профессии;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      </w:t>
      </w:r>
      <w:proofErr w:type="gramStart"/>
      <w:r w:rsidRPr="003531D2">
        <w:rPr>
          <w:sz w:val="24"/>
          <w:szCs w:val="24"/>
        </w:rPr>
        <w:t>обучающая</w:t>
      </w:r>
      <w:r w:rsidR="00034479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 xml:space="preserve"> –</w:t>
      </w:r>
      <w:proofErr w:type="gramEnd"/>
      <w:r w:rsidRPr="003531D2">
        <w:rPr>
          <w:sz w:val="24"/>
          <w:szCs w:val="24"/>
        </w:rPr>
        <w:t xml:space="preserve">  моделирование  траектории  возможного профессионального роста в  рабочей профессии.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Задачи: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-учить ориентироваться в мире профессий;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-продолжать формировать способность выбора профессии, адекватного уровню образования, возможностям и способностям;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-развивать понимание необходимости выработки человеческих, личностных качеств, необходимых для трудовой деятельности.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Продуктивные приемы: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- выражение собственного мнения;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- работа в группах и индивидуальная;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- игровые моменты в занятии.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- рефлексия 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Структура </w:t>
      </w:r>
      <w:proofErr w:type="gramStart"/>
      <w:r w:rsidRPr="003531D2">
        <w:rPr>
          <w:sz w:val="24"/>
          <w:szCs w:val="24"/>
        </w:rPr>
        <w:t>занятия  (</w:t>
      </w:r>
      <w:proofErr w:type="gramEnd"/>
      <w:r w:rsidRPr="003531D2">
        <w:rPr>
          <w:sz w:val="24"/>
          <w:szCs w:val="24"/>
        </w:rPr>
        <w:t>совокупность элементов занятия)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организационный момент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постановка </w:t>
      </w:r>
      <w:proofErr w:type="gramStart"/>
      <w:r w:rsidRPr="003531D2">
        <w:rPr>
          <w:sz w:val="24"/>
          <w:szCs w:val="24"/>
        </w:rPr>
        <w:t>цели  (</w:t>
      </w:r>
      <w:proofErr w:type="gramEnd"/>
      <w:r w:rsidRPr="003531D2">
        <w:rPr>
          <w:sz w:val="24"/>
          <w:szCs w:val="24"/>
        </w:rPr>
        <w:t>результат – достигнутая  цель)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объяснение заданий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работа в группах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обсуждение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подведение итогов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Тип </w:t>
      </w:r>
      <w:proofErr w:type="gramStart"/>
      <w:r w:rsidRPr="003531D2">
        <w:rPr>
          <w:sz w:val="24"/>
          <w:szCs w:val="24"/>
        </w:rPr>
        <w:t>урока  –</w:t>
      </w:r>
      <w:proofErr w:type="gramEnd"/>
      <w:r w:rsidRPr="003531D2">
        <w:rPr>
          <w:sz w:val="24"/>
          <w:szCs w:val="24"/>
        </w:rPr>
        <w:t xml:space="preserve"> комбинированный,  с использованием информационно коммуникационных технологий (ИКТ).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Дидактические педагогические принципы: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воспитание в обучении;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научность; (</w:t>
      </w:r>
      <w:proofErr w:type="gramStart"/>
      <w:r w:rsidRPr="003531D2">
        <w:rPr>
          <w:sz w:val="24"/>
          <w:szCs w:val="24"/>
        </w:rPr>
        <w:t>материалы  курсов</w:t>
      </w:r>
      <w:proofErr w:type="gramEnd"/>
      <w:r w:rsidRPr="003531D2">
        <w:rPr>
          <w:sz w:val="24"/>
          <w:szCs w:val="24"/>
        </w:rPr>
        <w:t xml:space="preserve"> Томского научного центра по профориентации молодежи и психологической поддержки насел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систематичность и последовательность изучаемого материала;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сознательное и активное участие в изучении материала;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доступность;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наглядность;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индивидуальный подход;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прочность знаний;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принцип связи теории с практикой;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    - сочетание коллективной, групповой и индивидуальной работы.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Технология по профориентации – совокупность форм, методов, </w:t>
      </w:r>
      <w:proofErr w:type="gramStart"/>
      <w:r w:rsidRPr="003531D2">
        <w:rPr>
          <w:sz w:val="24"/>
          <w:szCs w:val="24"/>
        </w:rPr>
        <w:t>приемов  и</w:t>
      </w:r>
      <w:proofErr w:type="gramEnd"/>
      <w:r w:rsidRPr="003531D2">
        <w:rPr>
          <w:sz w:val="24"/>
          <w:szCs w:val="24"/>
        </w:rPr>
        <w:t xml:space="preserve"> средств передачи социального опыта.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Подготовительный  этап</w:t>
      </w:r>
      <w:proofErr w:type="gramEnd"/>
      <w:r w:rsidRPr="003531D2">
        <w:rPr>
          <w:sz w:val="24"/>
          <w:szCs w:val="24"/>
        </w:rPr>
        <w:t xml:space="preserve"> : обучение на курсах;  изучение  и переработка имеющихся материалов по профориентации, с учетом особенностей обучающихся СКОШ (специальной коррекционной школы); консультации специалистов ЦЗН (Центра занятости населения города Стрежевой); изучение возможностей в получении  профессионального образования выпускников СКОШ в городе и в России.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lastRenderedPageBreak/>
        <w:t xml:space="preserve">Основной.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Ученики - занятия, встречи, ролевые игры, тренинги, уроки СБО, классные часы, праздники.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Родители – беседы индивидуальные и групповые, родительские собрания, встречи со специалистами </w:t>
      </w:r>
      <w:proofErr w:type="spellStart"/>
      <w:proofErr w:type="gramStart"/>
      <w:r w:rsidRPr="003531D2">
        <w:rPr>
          <w:sz w:val="24"/>
          <w:szCs w:val="24"/>
        </w:rPr>
        <w:t>Муз«</w:t>
      </w:r>
      <w:proofErr w:type="gramEnd"/>
      <w:r w:rsidRPr="003531D2">
        <w:rPr>
          <w:sz w:val="24"/>
          <w:szCs w:val="24"/>
        </w:rPr>
        <w:t>ГБ</w:t>
      </w:r>
      <w:proofErr w:type="spellEnd"/>
      <w:r w:rsidRPr="003531D2">
        <w:rPr>
          <w:sz w:val="24"/>
          <w:szCs w:val="24"/>
        </w:rPr>
        <w:t>»</w:t>
      </w:r>
      <w:r w:rsidR="00034479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>(гор</w:t>
      </w:r>
      <w:r w:rsidR="00034479" w:rsidRPr="003531D2">
        <w:rPr>
          <w:sz w:val="24"/>
          <w:szCs w:val="24"/>
        </w:rPr>
        <w:t xml:space="preserve">одской </w:t>
      </w:r>
      <w:r w:rsidRPr="003531D2">
        <w:rPr>
          <w:sz w:val="24"/>
          <w:szCs w:val="24"/>
        </w:rPr>
        <w:t>больницы),  ЦЗН,КДН и ЗП</w:t>
      </w:r>
      <w:r w:rsidR="00034479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>(комиссии по делам несовершеннолетних и защите их прав).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Педагоги – обмен положительным опытом - открытые уроки, МО, педсоветы, творческие отчеты.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Заключительный – </w:t>
      </w:r>
      <w:proofErr w:type="spellStart"/>
      <w:r w:rsidRPr="003531D2">
        <w:rPr>
          <w:sz w:val="24"/>
          <w:szCs w:val="24"/>
        </w:rPr>
        <w:t>катамнез</w:t>
      </w:r>
      <w:proofErr w:type="spellEnd"/>
      <w:r w:rsidRPr="003531D2">
        <w:rPr>
          <w:sz w:val="24"/>
          <w:szCs w:val="24"/>
        </w:rPr>
        <w:t xml:space="preserve"> выпускников, отчет, представление данных в ГУО, КДН, Департамент образования, тесная связь с ПУ -15 города Стрежевой.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Ход занятия.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1.Организационный момент.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2.Вводная беседа.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Учитель: Мы, ребята, очень много говорили с вами о том, кто является потребителем, какие бывают потребности. Давайте вспомним, что необходимо человеку для удовлетворения его жизненно важных потребностей. </w:t>
      </w:r>
      <w:r w:rsidR="00034479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>(Ответы детей)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lastRenderedPageBreak/>
        <w:t>Да,  это</w:t>
      </w:r>
      <w:proofErr w:type="gramEnd"/>
      <w:r w:rsidRPr="003531D2">
        <w:rPr>
          <w:sz w:val="24"/>
          <w:szCs w:val="24"/>
        </w:rPr>
        <w:t xml:space="preserve"> потребность в пище, чистом  воздухе, заботе взрослых до совершеннолетия, потребность в здоровье и получении знаний.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Сейчас вы окружены заботой взрослых-родителей, учителей, но все вы знаете, </w:t>
      </w:r>
      <w:proofErr w:type="gramStart"/>
      <w:r w:rsidRPr="003531D2">
        <w:rPr>
          <w:sz w:val="24"/>
          <w:szCs w:val="24"/>
        </w:rPr>
        <w:t>что  придет</w:t>
      </w:r>
      <w:proofErr w:type="gramEnd"/>
      <w:r w:rsidRPr="003531D2">
        <w:rPr>
          <w:sz w:val="24"/>
          <w:szCs w:val="24"/>
        </w:rPr>
        <w:t xml:space="preserve"> время, учеба в школе закончится, и каждый из вас должен  будет определить для себя какой профессии обучиться. И этот выбор нужно </w:t>
      </w:r>
      <w:proofErr w:type="gramStart"/>
      <w:r w:rsidRPr="003531D2">
        <w:rPr>
          <w:sz w:val="24"/>
          <w:szCs w:val="24"/>
        </w:rPr>
        <w:t>будет  сделать</w:t>
      </w:r>
      <w:proofErr w:type="gramEnd"/>
      <w:r w:rsidRPr="003531D2">
        <w:rPr>
          <w:sz w:val="24"/>
          <w:szCs w:val="24"/>
        </w:rPr>
        <w:t xml:space="preserve"> всем вам.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Вы прекрасно понимаете, </w:t>
      </w:r>
      <w:proofErr w:type="gramStart"/>
      <w:r w:rsidRPr="003531D2">
        <w:rPr>
          <w:sz w:val="24"/>
          <w:szCs w:val="24"/>
        </w:rPr>
        <w:t>что  каждый</w:t>
      </w:r>
      <w:proofErr w:type="gramEnd"/>
      <w:r w:rsidRPr="003531D2">
        <w:rPr>
          <w:sz w:val="24"/>
          <w:szCs w:val="24"/>
        </w:rPr>
        <w:t xml:space="preserve"> из вас должен получить профессиональное образование,  профессиональные умения и навыки для того, чтобы получить достаточно оплачиваемую работу, которая позволила бы вам удовлетворять свои жизненно важные потребности.  Рано или поздно вы столкнетесь с необходимостью трудоустройства.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На нашем сегодняшнем занятии вы больше узнаете о некоторых профессиях, которые можно получить, окончив нашу школу, об особенностях этих профессий, о необходимых качествах человека, который будет заниматься этим трудом.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3.Объявление темы. (Слайд№1)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4.Работа со словарем.   (Включается слайд№2)</w:t>
      </w:r>
    </w:p>
    <w:p w:rsidR="00034479" w:rsidRPr="003531D2" w:rsidRDefault="00034479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Объяснение </w:t>
      </w:r>
      <w:proofErr w:type="gramStart"/>
      <w:r w:rsidRPr="003531D2">
        <w:rPr>
          <w:sz w:val="24"/>
          <w:szCs w:val="24"/>
        </w:rPr>
        <w:t>смысла  новых</w:t>
      </w:r>
      <w:proofErr w:type="gramEnd"/>
      <w:r w:rsidRPr="003531D2">
        <w:rPr>
          <w:sz w:val="24"/>
          <w:szCs w:val="24"/>
        </w:rPr>
        <w:t xml:space="preserve"> слов, закрепление знакомых понятий.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Квалификация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Вакансия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Оптант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Специальность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Должность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Работник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Резюме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Работодатель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167798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5.Обсуждение.  </w:t>
      </w:r>
      <w:proofErr w:type="gramStart"/>
      <w:r w:rsidRPr="003531D2">
        <w:rPr>
          <w:sz w:val="24"/>
          <w:szCs w:val="24"/>
        </w:rPr>
        <w:t xml:space="preserve">Учитель:   </w:t>
      </w:r>
      <w:proofErr w:type="gramEnd"/>
      <w:r w:rsidRPr="003531D2">
        <w:rPr>
          <w:sz w:val="24"/>
          <w:szCs w:val="24"/>
        </w:rPr>
        <w:t xml:space="preserve">  - Почему люди работают?   (Ответы детей)</w:t>
      </w:r>
      <w:r w:rsidR="00167798" w:rsidRPr="003531D2">
        <w:rPr>
          <w:sz w:val="24"/>
          <w:szCs w:val="24"/>
        </w:rPr>
        <w:t xml:space="preserve">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А давайте обсудим причины, которые выделила бы я.  Согласны ли вы с ними?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слайд№</w:t>
      </w:r>
      <w:proofErr w:type="gramStart"/>
      <w:r w:rsidRPr="003531D2">
        <w:rPr>
          <w:sz w:val="24"/>
          <w:szCs w:val="24"/>
        </w:rPr>
        <w:t>3 )</w:t>
      </w:r>
      <w:proofErr w:type="gramEnd"/>
    </w:p>
    <w:p w:rsidR="00B02DAE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(Учитель выслушивает высказывания детей, подводя </w:t>
      </w:r>
      <w:proofErr w:type="gramStart"/>
      <w:r w:rsidRPr="003531D2">
        <w:rPr>
          <w:sz w:val="24"/>
          <w:szCs w:val="24"/>
        </w:rPr>
        <w:t>к  общему</w:t>
      </w:r>
      <w:proofErr w:type="gramEnd"/>
      <w:r w:rsidRPr="003531D2">
        <w:rPr>
          <w:sz w:val="24"/>
          <w:szCs w:val="24"/>
        </w:rPr>
        <w:t xml:space="preserve"> выводу)</w:t>
      </w:r>
      <w:r w:rsidR="00B02DAE" w:rsidRPr="003531D2">
        <w:rPr>
          <w:rFonts w:eastAsiaTheme="minorHAnsi"/>
          <w:sz w:val="24"/>
          <w:szCs w:val="24"/>
        </w:rPr>
        <w:t xml:space="preserve"> </w:t>
      </w:r>
    </w:p>
    <w:p w:rsidR="00B02DAE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1).</w:t>
      </w:r>
      <w:r w:rsidR="00FE7872" w:rsidRPr="003531D2">
        <w:rPr>
          <w:sz w:val="24"/>
          <w:szCs w:val="24"/>
        </w:rPr>
        <w:t>Потребность</w:t>
      </w:r>
      <w:proofErr w:type="gramEnd"/>
      <w:r w:rsidRPr="003531D2">
        <w:rPr>
          <w:sz w:val="24"/>
          <w:szCs w:val="24"/>
        </w:rPr>
        <w:t xml:space="preserve"> в безопасности. </w:t>
      </w:r>
      <w:r w:rsidR="00B02DAE" w:rsidRPr="003531D2">
        <w:rPr>
          <w:sz w:val="24"/>
          <w:szCs w:val="24"/>
        </w:rPr>
        <w:t xml:space="preserve">     </w:t>
      </w:r>
      <w:r w:rsidRPr="003531D2">
        <w:rPr>
          <w:sz w:val="24"/>
          <w:szCs w:val="24"/>
        </w:rPr>
        <w:t xml:space="preserve">(Согласны? </w:t>
      </w:r>
      <w:r w:rsidR="00B02DAE" w:rsidRPr="003531D2">
        <w:rPr>
          <w:sz w:val="24"/>
          <w:szCs w:val="24"/>
        </w:rPr>
        <w:t xml:space="preserve">     </w:t>
      </w:r>
      <w:r w:rsidRPr="003531D2">
        <w:rPr>
          <w:sz w:val="24"/>
          <w:szCs w:val="24"/>
        </w:rPr>
        <w:t xml:space="preserve">Почему?)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Поддержание хотя бы </w:t>
      </w:r>
      <w:proofErr w:type="gramStart"/>
      <w:r w:rsidRPr="003531D2">
        <w:rPr>
          <w:sz w:val="24"/>
          <w:szCs w:val="24"/>
        </w:rPr>
        <w:t>минимального  уровня</w:t>
      </w:r>
      <w:proofErr w:type="gramEnd"/>
      <w:r w:rsidRPr="003531D2">
        <w:rPr>
          <w:sz w:val="24"/>
          <w:szCs w:val="24"/>
        </w:rPr>
        <w:t xml:space="preserve"> жизни путем получения доходов.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2).Потребность</w:t>
      </w:r>
      <w:proofErr w:type="gramEnd"/>
      <w:r w:rsidRPr="003531D2">
        <w:rPr>
          <w:sz w:val="24"/>
          <w:szCs w:val="24"/>
        </w:rPr>
        <w:t xml:space="preserve"> в достижении. - Многие люди хотели бы иметь чувство удовлетворения от хорошо выполненной работы.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3).Потребность</w:t>
      </w:r>
      <w:proofErr w:type="gramEnd"/>
      <w:r w:rsidRPr="003531D2">
        <w:rPr>
          <w:sz w:val="24"/>
          <w:szCs w:val="24"/>
        </w:rPr>
        <w:t xml:space="preserve"> одобрения другими людьми. - Любая работа может быть вознаграждена одобрением и признанием со стороны окружающих, сослуживцев или начальника.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4).Потребность</w:t>
      </w:r>
      <w:proofErr w:type="gramEnd"/>
      <w:r w:rsidRPr="003531D2">
        <w:rPr>
          <w:sz w:val="24"/>
          <w:szCs w:val="24"/>
        </w:rPr>
        <w:t xml:space="preserve"> в социальных отношениях. - Выполняя те или иные обязанности, у человека появляется чувство принадлежности к определенной группе людей или организации. Многим людям это доставляет </w:t>
      </w:r>
      <w:proofErr w:type="gramStart"/>
      <w:r w:rsidRPr="003531D2">
        <w:rPr>
          <w:sz w:val="24"/>
          <w:szCs w:val="24"/>
        </w:rPr>
        <w:t>огромное  моральное</w:t>
      </w:r>
      <w:proofErr w:type="gramEnd"/>
      <w:r w:rsidRPr="003531D2">
        <w:rPr>
          <w:sz w:val="24"/>
          <w:szCs w:val="24"/>
        </w:rPr>
        <w:t xml:space="preserve"> удовлетворение.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5).Потребность</w:t>
      </w:r>
      <w:proofErr w:type="gramEnd"/>
      <w:r w:rsidRPr="003531D2">
        <w:rPr>
          <w:sz w:val="24"/>
          <w:szCs w:val="24"/>
        </w:rPr>
        <w:t xml:space="preserve"> помогать другим людям. Некоторые профессии предполагают непосредственную помощь другим людям, </w:t>
      </w:r>
      <w:proofErr w:type="gramStart"/>
      <w:r w:rsidRPr="003531D2">
        <w:rPr>
          <w:sz w:val="24"/>
          <w:szCs w:val="24"/>
        </w:rPr>
        <w:t>что  ценится</w:t>
      </w:r>
      <w:proofErr w:type="gramEnd"/>
      <w:r w:rsidRPr="003531D2">
        <w:rPr>
          <w:sz w:val="24"/>
          <w:szCs w:val="24"/>
        </w:rPr>
        <w:t xml:space="preserve"> в обществе, заслуживает  всеобщего одобрения.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lastRenderedPageBreak/>
        <w:t>Учитель:  Всем</w:t>
      </w:r>
      <w:proofErr w:type="gramEnd"/>
      <w:r w:rsidRPr="003531D2">
        <w:rPr>
          <w:sz w:val="24"/>
          <w:szCs w:val="24"/>
        </w:rPr>
        <w:t xml:space="preserve"> вам  в свое время придется ответить на вопрос:  </w:t>
      </w:r>
      <w:r w:rsidR="00B02DAE" w:rsidRPr="003531D2">
        <w:rPr>
          <w:sz w:val="24"/>
          <w:szCs w:val="24"/>
        </w:rPr>
        <w:t xml:space="preserve">Кем быть? Каким быть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(Включается слайд№ </w:t>
      </w:r>
      <w:r w:rsidR="00B02DAE" w:rsidRPr="003531D2">
        <w:rPr>
          <w:sz w:val="24"/>
          <w:szCs w:val="24"/>
        </w:rPr>
        <w:t>4</w:t>
      </w:r>
      <w:r w:rsidRPr="003531D2">
        <w:rPr>
          <w:sz w:val="24"/>
          <w:szCs w:val="24"/>
        </w:rPr>
        <w:t>)</w:t>
      </w:r>
    </w:p>
    <w:p w:rsidR="00B02DAE" w:rsidRPr="003531D2" w:rsidRDefault="00B02DAE" w:rsidP="003531D2">
      <w:pPr>
        <w:rPr>
          <w:sz w:val="24"/>
          <w:szCs w:val="24"/>
        </w:rPr>
      </w:pPr>
    </w:p>
    <w:p w:rsidR="00B02DAE" w:rsidRPr="003531D2" w:rsidRDefault="00B02DAE" w:rsidP="003531D2">
      <w:pPr>
        <w:rPr>
          <w:sz w:val="24"/>
          <w:szCs w:val="24"/>
        </w:rPr>
      </w:pPr>
    </w:p>
    <w:p w:rsidR="00B02DAE" w:rsidRPr="003531D2" w:rsidRDefault="00B02DAE" w:rsidP="003531D2">
      <w:pPr>
        <w:rPr>
          <w:sz w:val="24"/>
          <w:szCs w:val="24"/>
        </w:rPr>
      </w:pPr>
    </w:p>
    <w:p w:rsidR="00B02DAE" w:rsidRPr="003531D2" w:rsidRDefault="00B02DAE" w:rsidP="003531D2">
      <w:pPr>
        <w:rPr>
          <w:sz w:val="24"/>
          <w:szCs w:val="24"/>
        </w:rPr>
      </w:pPr>
    </w:p>
    <w:p w:rsidR="00B02DAE" w:rsidRPr="003531D2" w:rsidRDefault="00B02DAE" w:rsidP="003531D2">
      <w:pPr>
        <w:rPr>
          <w:sz w:val="24"/>
          <w:szCs w:val="24"/>
        </w:rPr>
      </w:pPr>
    </w:p>
    <w:p w:rsidR="00BF6F8C" w:rsidRPr="003531D2" w:rsidRDefault="00BF6F8C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 xml:space="preserve">Учитель: </w:t>
      </w:r>
      <w:r w:rsidR="00B02DAE" w:rsidRPr="003531D2">
        <w:rPr>
          <w:sz w:val="24"/>
          <w:szCs w:val="24"/>
        </w:rPr>
        <w:t xml:space="preserve"> Каждый</w:t>
      </w:r>
      <w:proofErr w:type="gramEnd"/>
      <w:r w:rsidR="00B02DAE" w:rsidRPr="003531D2">
        <w:rPr>
          <w:sz w:val="24"/>
          <w:szCs w:val="24"/>
        </w:rPr>
        <w:t xml:space="preserve"> из нас делает свой выбор, определяя для себя что хорошо, что плохо, что  важно, а что не очень важно. Мы определяем для себя то, что нужно ценить в людях, </w:t>
      </w:r>
      <w:r w:rsidRPr="003531D2">
        <w:rPr>
          <w:sz w:val="24"/>
          <w:szCs w:val="24"/>
        </w:rPr>
        <w:t xml:space="preserve">за что их можно любить, уважать, </w:t>
      </w:r>
      <w:r w:rsidR="00B02DAE" w:rsidRPr="003531D2">
        <w:rPr>
          <w:sz w:val="24"/>
          <w:szCs w:val="24"/>
        </w:rPr>
        <w:t xml:space="preserve">на </w:t>
      </w:r>
      <w:proofErr w:type="gramStart"/>
      <w:r w:rsidR="00B02DAE" w:rsidRPr="003531D2">
        <w:rPr>
          <w:sz w:val="24"/>
          <w:szCs w:val="24"/>
        </w:rPr>
        <w:t xml:space="preserve">что </w:t>
      </w:r>
      <w:r w:rsidRPr="003531D2">
        <w:rPr>
          <w:sz w:val="24"/>
          <w:szCs w:val="24"/>
        </w:rPr>
        <w:t xml:space="preserve"> нам</w:t>
      </w:r>
      <w:proofErr w:type="gramEnd"/>
      <w:r w:rsidRPr="003531D2">
        <w:rPr>
          <w:sz w:val="24"/>
          <w:szCs w:val="24"/>
        </w:rPr>
        <w:t xml:space="preserve"> самим </w:t>
      </w:r>
      <w:r w:rsidR="00B02DAE" w:rsidRPr="003531D2">
        <w:rPr>
          <w:sz w:val="24"/>
          <w:szCs w:val="24"/>
        </w:rPr>
        <w:t>ориентироваться в своей жизни. Во многом н</w:t>
      </w:r>
      <w:r w:rsidRPr="003531D2">
        <w:rPr>
          <w:sz w:val="24"/>
          <w:szCs w:val="24"/>
        </w:rPr>
        <w:t xml:space="preserve">а этот выбор влияют наши </w:t>
      </w:r>
      <w:r w:rsidR="00B02DAE" w:rsidRPr="003531D2">
        <w:rPr>
          <w:sz w:val="24"/>
          <w:szCs w:val="24"/>
        </w:rPr>
        <w:t xml:space="preserve">родители, </w:t>
      </w:r>
      <w:proofErr w:type="gramStart"/>
      <w:r w:rsidR="00B02DAE" w:rsidRPr="003531D2">
        <w:rPr>
          <w:sz w:val="24"/>
          <w:szCs w:val="24"/>
        </w:rPr>
        <w:t xml:space="preserve">друзья, </w:t>
      </w:r>
      <w:r w:rsidRPr="003531D2">
        <w:rPr>
          <w:sz w:val="24"/>
          <w:szCs w:val="24"/>
        </w:rPr>
        <w:t xml:space="preserve">  </w:t>
      </w:r>
      <w:proofErr w:type="gramEnd"/>
      <w:r w:rsidRPr="003531D2">
        <w:rPr>
          <w:sz w:val="24"/>
          <w:szCs w:val="24"/>
        </w:rPr>
        <w:t xml:space="preserve">педагоги. </w:t>
      </w:r>
      <w:r w:rsidR="00B02DAE" w:rsidRPr="003531D2">
        <w:rPr>
          <w:sz w:val="24"/>
          <w:szCs w:val="24"/>
        </w:rPr>
        <w:t xml:space="preserve">Каждый человек рано или </w:t>
      </w:r>
      <w:proofErr w:type="gramStart"/>
      <w:r w:rsidR="00B02DAE" w:rsidRPr="003531D2">
        <w:rPr>
          <w:sz w:val="24"/>
          <w:szCs w:val="24"/>
        </w:rPr>
        <w:t xml:space="preserve">поздно </w:t>
      </w:r>
      <w:r w:rsidR="00034479" w:rsidRPr="003531D2">
        <w:rPr>
          <w:sz w:val="24"/>
          <w:szCs w:val="24"/>
        </w:rPr>
        <w:t xml:space="preserve"> </w:t>
      </w:r>
      <w:r w:rsidR="00B02DAE" w:rsidRPr="003531D2">
        <w:rPr>
          <w:sz w:val="24"/>
          <w:szCs w:val="24"/>
        </w:rPr>
        <w:t>встает</w:t>
      </w:r>
      <w:proofErr w:type="gramEnd"/>
      <w:r w:rsidR="00034479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 xml:space="preserve"> </w:t>
      </w:r>
      <w:r w:rsidR="00B02DAE" w:rsidRPr="003531D2">
        <w:rPr>
          <w:sz w:val="24"/>
          <w:szCs w:val="24"/>
        </w:rPr>
        <w:t xml:space="preserve"> перед выбором</w:t>
      </w:r>
      <w:r w:rsidRPr="003531D2">
        <w:rPr>
          <w:sz w:val="24"/>
          <w:szCs w:val="24"/>
        </w:rPr>
        <w:t xml:space="preserve"> своей  будущей профессии. Правильный выбор профессии может определенным образом сказаться на </w:t>
      </w:r>
      <w:proofErr w:type="gramStart"/>
      <w:r w:rsidRPr="003531D2">
        <w:rPr>
          <w:sz w:val="24"/>
          <w:szCs w:val="24"/>
        </w:rPr>
        <w:t>том,  как</w:t>
      </w:r>
      <w:proofErr w:type="gramEnd"/>
      <w:r w:rsidRPr="003531D2">
        <w:rPr>
          <w:sz w:val="24"/>
          <w:szCs w:val="24"/>
        </w:rPr>
        <w:t xml:space="preserve"> сложится  у человека жизнь. Все потому, что большую часть времени мы находимся на работе, в коллективе коллег, и </w:t>
      </w:r>
      <w:proofErr w:type="gramStart"/>
      <w:r w:rsidRPr="003531D2">
        <w:rPr>
          <w:sz w:val="24"/>
          <w:szCs w:val="24"/>
        </w:rPr>
        <w:t>оттого</w:t>
      </w:r>
      <w:r w:rsidR="00034479" w:rsidRPr="003531D2">
        <w:rPr>
          <w:sz w:val="24"/>
          <w:szCs w:val="24"/>
        </w:rPr>
        <w:t xml:space="preserve">, </w:t>
      </w:r>
      <w:r w:rsidRPr="003531D2">
        <w:rPr>
          <w:sz w:val="24"/>
          <w:szCs w:val="24"/>
        </w:rPr>
        <w:t xml:space="preserve"> как</w:t>
      </w:r>
      <w:proofErr w:type="gramEnd"/>
      <w:r w:rsidRPr="003531D2">
        <w:rPr>
          <w:sz w:val="24"/>
          <w:szCs w:val="24"/>
        </w:rPr>
        <w:t xml:space="preserve"> мы себя чувствуем на работе, достаточно ли нам комфортно, достаточно ли мы успешны в работе, приносим ли мы пользу людям,  мы можем говорить</w:t>
      </w:r>
      <w:r w:rsidR="00034479" w:rsidRPr="003531D2">
        <w:rPr>
          <w:sz w:val="24"/>
          <w:szCs w:val="24"/>
        </w:rPr>
        <w:t xml:space="preserve">, </w:t>
      </w:r>
      <w:r w:rsidRPr="003531D2">
        <w:rPr>
          <w:sz w:val="24"/>
          <w:szCs w:val="24"/>
        </w:rPr>
        <w:t xml:space="preserve"> счастливы ли мы. Именно по этой причине нужно сделать правильный выбор, осознанный выбор.</w:t>
      </w:r>
    </w:p>
    <w:p w:rsidR="00BF6F8C" w:rsidRPr="003531D2" w:rsidRDefault="00BF6F8C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Учитель: -</w:t>
      </w:r>
      <w:r w:rsidR="00034479" w:rsidRPr="003531D2">
        <w:rPr>
          <w:sz w:val="24"/>
          <w:szCs w:val="24"/>
        </w:rPr>
        <w:t xml:space="preserve"> Выбор</w:t>
      </w:r>
      <w:r w:rsidRPr="003531D2">
        <w:rPr>
          <w:sz w:val="24"/>
          <w:szCs w:val="24"/>
        </w:rPr>
        <w:t xml:space="preserve"> </w:t>
      </w:r>
      <w:proofErr w:type="gramStart"/>
      <w:r w:rsidRPr="003531D2">
        <w:rPr>
          <w:sz w:val="24"/>
          <w:szCs w:val="24"/>
        </w:rPr>
        <w:t xml:space="preserve">профессии </w:t>
      </w:r>
      <w:r w:rsidR="00034479" w:rsidRPr="003531D2">
        <w:rPr>
          <w:sz w:val="24"/>
          <w:szCs w:val="24"/>
        </w:rPr>
        <w:t xml:space="preserve"> можно</w:t>
      </w:r>
      <w:proofErr w:type="gramEnd"/>
      <w:r w:rsidR="00034479" w:rsidRPr="003531D2">
        <w:rPr>
          <w:sz w:val="24"/>
          <w:szCs w:val="24"/>
        </w:rPr>
        <w:t xml:space="preserve"> считать верным, осознанным, если учитывались</w:t>
      </w:r>
      <w:r w:rsidRPr="003531D2">
        <w:rPr>
          <w:sz w:val="24"/>
          <w:szCs w:val="24"/>
        </w:rPr>
        <w:t>:</w:t>
      </w:r>
    </w:p>
    <w:p w:rsidR="00BF6F8C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слайд№</w:t>
      </w:r>
      <w:r w:rsidR="00C43E87" w:rsidRPr="003531D2">
        <w:rPr>
          <w:sz w:val="24"/>
          <w:szCs w:val="24"/>
        </w:rPr>
        <w:t xml:space="preserve"> </w:t>
      </w:r>
      <w:proofErr w:type="gramStart"/>
      <w:r w:rsidR="00C43E87" w:rsidRPr="003531D2">
        <w:rPr>
          <w:sz w:val="24"/>
          <w:szCs w:val="24"/>
        </w:rPr>
        <w:t>5</w:t>
      </w:r>
      <w:r w:rsidRPr="003531D2">
        <w:rPr>
          <w:sz w:val="24"/>
          <w:szCs w:val="24"/>
        </w:rPr>
        <w:t xml:space="preserve"> )</w:t>
      </w:r>
      <w:proofErr w:type="gramEnd"/>
    </w:p>
    <w:p w:rsidR="00A46DB7" w:rsidRPr="003531D2" w:rsidRDefault="00A46DB7" w:rsidP="003531D2">
      <w:pPr>
        <w:rPr>
          <w:sz w:val="24"/>
          <w:szCs w:val="24"/>
        </w:rPr>
      </w:pPr>
    </w:p>
    <w:p w:rsidR="00034479" w:rsidRPr="003531D2" w:rsidRDefault="00034479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1).  Интересы - </w:t>
      </w:r>
      <w:proofErr w:type="gramStart"/>
      <w:r w:rsidRPr="003531D2">
        <w:rPr>
          <w:sz w:val="24"/>
          <w:szCs w:val="24"/>
        </w:rPr>
        <w:t>направленность  личности</w:t>
      </w:r>
      <w:proofErr w:type="gramEnd"/>
      <w:r w:rsidRPr="003531D2">
        <w:rPr>
          <w:sz w:val="24"/>
          <w:szCs w:val="24"/>
        </w:rPr>
        <w:t xml:space="preserve">  на какую либо область познания;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2). склонности – предрасположенность заниматься тем или иным трудом;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3).способности</w:t>
      </w:r>
      <w:proofErr w:type="gramEnd"/>
      <w:r w:rsidRPr="003531D2">
        <w:rPr>
          <w:sz w:val="24"/>
          <w:szCs w:val="24"/>
        </w:rPr>
        <w:t xml:space="preserve"> – особенности личности, являющиеся условием успешности   выполнения  какого -  либо дела;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4). </w:t>
      </w:r>
      <w:proofErr w:type="gramStart"/>
      <w:r w:rsidRPr="003531D2">
        <w:rPr>
          <w:sz w:val="24"/>
          <w:szCs w:val="24"/>
        </w:rPr>
        <w:t>мотивы  –</w:t>
      </w:r>
      <w:proofErr w:type="gramEnd"/>
      <w:r w:rsidRPr="003531D2">
        <w:rPr>
          <w:sz w:val="24"/>
          <w:szCs w:val="24"/>
        </w:rPr>
        <w:t xml:space="preserve"> причины данного выбора;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5).готовность</w:t>
      </w:r>
      <w:proofErr w:type="gramEnd"/>
      <w:r w:rsidRPr="003531D2">
        <w:rPr>
          <w:sz w:val="24"/>
          <w:szCs w:val="24"/>
        </w:rPr>
        <w:t xml:space="preserve"> – пригодность к чему – либо;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6).возможности</w:t>
      </w:r>
      <w:proofErr w:type="gramEnd"/>
      <w:r w:rsidRPr="003531D2">
        <w:rPr>
          <w:sz w:val="24"/>
          <w:szCs w:val="24"/>
        </w:rPr>
        <w:t xml:space="preserve"> – средства, условия, обстоятельства;</w:t>
      </w:r>
    </w:p>
    <w:p w:rsidR="00A46DB7" w:rsidRPr="003531D2" w:rsidRDefault="00A46DB7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7).здоровье</w:t>
      </w:r>
      <w:proofErr w:type="gramEnd"/>
      <w:r w:rsidRPr="003531D2">
        <w:rPr>
          <w:sz w:val="24"/>
          <w:szCs w:val="24"/>
        </w:rPr>
        <w:t>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8). востребованность общества в данной профессии.</w:t>
      </w:r>
    </w:p>
    <w:p w:rsidR="00AF14CB" w:rsidRPr="003531D2" w:rsidRDefault="00AF14C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О трудовом договоре</w:t>
      </w:r>
      <w:r w:rsidR="00C43E87" w:rsidRPr="003531D2">
        <w:rPr>
          <w:sz w:val="24"/>
          <w:szCs w:val="24"/>
        </w:rPr>
        <w:t xml:space="preserve">.   </w:t>
      </w:r>
      <w:r w:rsidRPr="003531D2">
        <w:rPr>
          <w:sz w:val="24"/>
          <w:szCs w:val="24"/>
        </w:rPr>
        <w:t>Учитель:</w:t>
      </w:r>
      <w:r w:rsidR="00C43E87" w:rsidRPr="003531D2">
        <w:rPr>
          <w:sz w:val="24"/>
          <w:szCs w:val="24"/>
        </w:rPr>
        <w:t xml:space="preserve"> - </w:t>
      </w:r>
      <w:r w:rsidRPr="003531D2">
        <w:rPr>
          <w:sz w:val="24"/>
          <w:szCs w:val="24"/>
        </w:rPr>
        <w:t xml:space="preserve"> Вы помните, что каждый, устраиваясь на работу, заключает трудовой договор. В этом документе </w:t>
      </w:r>
      <w:proofErr w:type="gramStart"/>
      <w:r w:rsidRPr="003531D2">
        <w:rPr>
          <w:sz w:val="24"/>
          <w:szCs w:val="24"/>
        </w:rPr>
        <w:t>говорится  о</w:t>
      </w:r>
      <w:proofErr w:type="gramEnd"/>
      <w:r w:rsidRPr="003531D2">
        <w:rPr>
          <w:sz w:val="24"/>
          <w:szCs w:val="24"/>
        </w:rPr>
        <w:t xml:space="preserve"> работнике и работодателе, о взаимных обязанностях.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В договоре четко определяется то, чем будет заниматься работник, это может быть отдельно изложено в должностной инструкции </w:t>
      </w:r>
      <w:proofErr w:type="gramStart"/>
      <w:r w:rsidRPr="003531D2">
        <w:rPr>
          <w:sz w:val="24"/>
          <w:szCs w:val="24"/>
        </w:rPr>
        <w:t>и  в</w:t>
      </w:r>
      <w:proofErr w:type="gramEnd"/>
      <w:r w:rsidRPr="003531D2">
        <w:rPr>
          <w:sz w:val="24"/>
          <w:szCs w:val="24"/>
        </w:rPr>
        <w:t xml:space="preserve"> этом же договоре указывается то, какую ответственность будет нести работодатель.</w:t>
      </w:r>
    </w:p>
    <w:p w:rsidR="00AF14CB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Обращаю ваше особое внимание на то, что в </w:t>
      </w:r>
      <w:proofErr w:type="gramStart"/>
      <w:r w:rsidRPr="003531D2">
        <w:rPr>
          <w:sz w:val="24"/>
          <w:szCs w:val="24"/>
        </w:rPr>
        <w:t>договоре  обязательно</w:t>
      </w:r>
      <w:proofErr w:type="gramEnd"/>
      <w:r w:rsidRPr="003531D2">
        <w:rPr>
          <w:sz w:val="24"/>
          <w:szCs w:val="24"/>
        </w:rPr>
        <w:t xml:space="preserve"> должны быть оговорены</w:t>
      </w:r>
      <w:r w:rsidR="00C43E87" w:rsidRPr="003531D2">
        <w:rPr>
          <w:sz w:val="24"/>
          <w:szCs w:val="24"/>
        </w:rPr>
        <w:t xml:space="preserve">                      </w:t>
      </w:r>
    </w:p>
    <w:p w:rsidR="00C43E8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</w:t>
      </w:r>
      <w:r w:rsidR="00C43E87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>№</w:t>
      </w:r>
      <w:r w:rsidR="00C43E87" w:rsidRPr="003531D2">
        <w:rPr>
          <w:sz w:val="24"/>
          <w:szCs w:val="24"/>
        </w:rPr>
        <w:t xml:space="preserve"> 6</w:t>
      </w:r>
    </w:p>
    <w:p w:rsidR="00AF14CB" w:rsidRPr="003531D2" w:rsidRDefault="00AF14C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-безопасность труда;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-оплата труда, то есть сумма заработной платы и формы ее выплаты;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-страхование от несчастных случаев, при болезни, декретном отпуске;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-отдых, льготы (отпуск, оплата билетов);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-обеспечение материалом, оборудованием, инструментом.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Нужно очень внимательно изучить содержание договора, его условия, должностную инструкцию и понимать соответствуете ли вы запросам работодателя.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Но не забывать и о своих правах.</w:t>
      </w:r>
    </w:p>
    <w:p w:rsidR="00C43E87" w:rsidRPr="003531D2" w:rsidRDefault="00C43E87" w:rsidP="003531D2">
      <w:pPr>
        <w:rPr>
          <w:sz w:val="24"/>
          <w:szCs w:val="24"/>
        </w:rPr>
      </w:pPr>
    </w:p>
    <w:p w:rsidR="00167798" w:rsidRPr="003531D2" w:rsidRDefault="00A46DB7" w:rsidP="003531D2">
      <w:pPr>
        <w:rPr>
          <w:sz w:val="24"/>
          <w:szCs w:val="24"/>
        </w:rPr>
      </w:pPr>
      <w:proofErr w:type="spellStart"/>
      <w:r w:rsidRPr="003531D2">
        <w:rPr>
          <w:sz w:val="24"/>
          <w:szCs w:val="24"/>
        </w:rPr>
        <w:lastRenderedPageBreak/>
        <w:t>Энергизатор</w:t>
      </w:r>
      <w:proofErr w:type="spellEnd"/>
      <w:r w:rsidRPr="003531D2">
        <w:rPr>
          <w:sz w:val="24"/>
          <w:szCs w:val="24"/>
        </w:rPr>
        <w:t>.</w:t>
      </w:r>
      <w:r w:rsidR="00646A77" w:rsidRPr="003531D2">
        <w:rPr>
          <w:sz w:val="24"/>
          <w:szCs w:val="24"/>
        </w:rPr>
        <w:t xml:space="preserve"> </w:t>
      </w:r>
    </w:p>
    <w:p w:rsidR="00167798" w:rsidRPr="003531D2" w:rsidRDefault="00646A7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Подросткам предлагается встать с </w:t>
      </w:r>
      <w:proofErr w:type="gramStart"/>
      <w:r w:rsidRPr="003531D2">
        <w:rPr>
          <w:sz w:val="24"/>
          <w:szCs w:val="24"/>
        </w:rPr>
        <w:t>мест,  пройтись</w:t>
      </w:r>
      <w:proofErr w:type="gramEnd"/>
      <w:r w:rsidRPr="003531D2">
        <w:rPr>
          <w:sz w:val="24"/>
          <w:szCs w:val="24"/>
        </w:rPr>
        <w:t xml:space="preserve">, построиться в круг, улыбнуться друг другу и </w:t>
      </w:r>
      <w:r w:rsidR="00FE7872" w:rsidRPr="003531D2">
        <w:rPr>
          <w:sz w:val="24"/>
          <w:szCs w:val="24"/>
        </w:rPr>
        <w:t xml:space="preserve">поиграть. Ведущим выступает сначала педагог, затем лучший из игроков.     </w:t>
      </w:r>
      <w:proofErr w:type="gramStart"/>
      <w:r w:rsidR="00167798" w:rsidRPr="003531D2">
        <w:rPr>
          <w:sz w:val="24"/>
          <w:szCs w:val="24"/>
        </w:rPr>
        <w:t>Давайте  встанем</w:t>
      </w:r>
      <w:proofErr w:type="gramEnd"/>
      <w:r w:rsidR="00167798" w:rsidRPr="003531D2">
        <w:rPr>
          <w:sz w:val="24"/>
          <w:szCs w:val="24"/>
        </w:rPr>
        <w:t xml:space="preserve"> и поиграем с вами в детскую игру : «Профессии». Правила игры: - я кидаю вам мяч, называю инструменты, которые </w:t>
      </w:r>
      <w:proofErr w:type="gramStart"/>
      <w:r w:rsidR="00167798" w:rsidRPr="003531D2">
        <w:rPr>
          <w:sz w:val="24"/>
          <w:szCs w:val="24"/>
        </w:rPr>
        <w:t>используются  в</w:t>
      </w:r>
      <w:proofErr w:type="gramEnd"/>
      <w:r w:rsidR="00167798" w:rsidRPr="003531D2">
        <w:rPr>
          <w:sz w:val="24"/>
          <w:szCs w:val="24"/>
        </w:rPr>
        <w:t xml:space="preserve"> работе, а вы  мне называете профессию, в которой используются эти инструменты или атрибуты 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Использовать как можно больше   </w:t>
      </w:r>
      <w:proofErr w:type="spellStart"/>
      <w:proofErr w:type="gramStart"/>
      <w:r w:rsidRPr="003531D2">
        <w:rPr>
          <w:sz w:val="24"/>
          <w:szCs w:val="24"/>
        </w:rPr>
        <w:t>малоупотребимых</w:t>
      </w:r>
      <w:proofErr w:type="spellEnd"/>
      <w:r w:rsidRPr="003531D2">
        <w:rPr>
          <w:sz w:val="24"/>
          <w:szCs w:val="24"/>
        </w:rPr>
        <w:t xml:space="preserve">  слов</w:t>
      </w:r>
      <w:proofErr w:type="gramEnd"/>
      <w:r w:rsidR="00FE7872" w:rsidRPr="003531D2">
        <w:rPr>
          <w:sz w:val="24"/>
          <w:szCs w:val="24"/>
        </w:rPr>
        <w:t>, профессиональных терминов.</w:t>
      </w:r>
      <w:r w:rsidRPr="003531D2">
        <w:rPr>
          <w:sz w:val="24"/>
          <w:szCs w:val="24"/>
        </w:rPr>
        <w:t xml:space="preserve"> </w:t>
      </w:r>
    </w:p>
    <w:p w:rsidR="00A46DB7" w:rsidRPr="003531D2" w:rsidRDefault="00FE7872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(Л</w:t>
      </w:r>
      <w:r w:rsidR="00A46DB7" w:rsidRPr="003531D2">
        <w:rPr>
          <w:sz w:val="24"/>
          <w:szCs w:val="24"/>
        </w:rPr>
        <w:t xml:space="preserve">екало, долото, скальпель, краскопульт, </w:t>
      </w:r>
      <w:proofErr w:type="gramStart"/>
      <w:r w:rsidR="00A46DB7" w:rsidRPr="003531D2">
        <w:rPr>
          <w:sz w:val="24"/>
          <w:szCs w:val="24"/>
        </w:rPr>
        <w:t>резак,  циркулярная</w:t>
      </w:r>
      <w:proofErr w:type="gramEnd"/>
      <w:r w:rsidR="00A46DB7" w:rsidRPr="003531D2">
        <w:rPr>
          <w:sz w:val="24"/>
          <w:szCs w:val="24"/>
        </w:rPr>
        <w:t xml:space="preserve"> машина, разводной ключ</w:t>
      </w:r>
      <w:r w:rsidRPr="003531D2">
        <w:rPr>
          <w:sz w:val="24"/>
          <w:szCs w:val="24"/>
        </w:rPr>
        <w:t>, миксер, верстак</w:t>
      </w:r>
      <w:r w:rsidR="00A46DB7" w:rsidRPr="003531D2">
        <w:rPr>
          <w:sz w:val="24"/>
          <w:szCs w:val="24"/>
        </w:rPr>
        <w:t xml:space="preserve"> …)</w:t>
      </w:r>
    </w:p>
    <w:p w:rsidR="00646A77" w:rsidRPr="003531D2" w:rsidRDefault="00646A7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Учитель</w:t>
      </w:r>
      <w:r w:rsidR="00167798" w:rsidRPr="003531D2">
        <w:rPr>
          <w:sz w:val="24"/>
          <w:szCs w:val="24"/>
        </w:rPr>
        <w:t>:</w:t>
      </w:r>
      <w:r w:rsidRPr="003531D2">
        <w:rPr>
          <w:sz w:val="24"/>
          <w:szCs w:val="24"/>
        </w:rPr>
        <w:t xml:space="preserve"> - Ребята, я думаю, что </w:t>
      </w:r>
      <w:proofErr w:type="gramStart"/>
      <w:r w:rsidRPr="003531D2">
        <w:rPr>
          <w:sz w:val="24"/>
          <w:szCs w:val="24"/>
        </w:rPr>
        <w:t>кроме</w:t>
      </w:r>
      <w:r w:rsidR="00AF14CB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 xml:space="preserve"> рук</w:t>
      </w:r>
      <w:proofErr w:type="gramEnd"/>
      <w:r w:rsidRPr="003531D2">
        <w:rPr>
          <w:sz w:val="24"/>
          <w:szCs w:val="24"/>
        </w:rPr>
        <w:t xml:space="preserve"> и инструментов для успешной профессиональной деятельности нужно еще что-то, а как думаете вы?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Верно, для этого еще нужны и человеческие качества или личностные. Давайте их вспомним и обсудим.</w:t>
      </w:r>
      <w:r w:rsidR="00167798" w:rsidRPr="003531D2">
        <w:rPr>
          <w:sz w:val="24"/>
          <w:szCs w:val="24"/>
        </w:rPr>
        <w:t xml:space="preserve"> Подумайте, какие проблемы могут возникнуть у работника, если эти качества ему не присущи?</w:t>
      </w: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слайд№</w:t>
      </w:r>
      <w:proofErr w:type="gramStart"/>
      <w:r w:rsidR="00AF14CB" w:rsidRPr="003531D2">
        <w:rPr>
          <w:sz w:val="24"/>
          <w:szCs w:val="24"/>
        </w:rPr>
        <w:t>7</w:t>
      </w:r>
      <w:r w:rsidRPr="003531D2">
        <w:rPr>
          <w:sz w:val="24"/>
          <w:szCs w:val="24"/>
        </w:rPr>
        <w:t xml:space="preserve"> )</w:t>
      </w:r>
      <w:proofErr w:type="gramEnd"/>
    </w:p>
    <w:p w:rsidR="00AF14CB" w:rsidRPr="003531D2" w:rsidRDefault="00AF14C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167798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Учитель:-</w:t>
      </w:r>
      <w:proofErr w:type="gramEnd"/>
      <w:r w:rsidRPr="003531D2">
        <w:rPr>
          <w:sz w:val="24"/>
          <w:szCs w:val="24"/>
        </w:rPr>
        <w:t xml:space="preserve"> А достаточно ли быть хорошим человеком для того, чтобы вас приняли на работу?  </w:t>
      </w:r>
      <w:r w:rsidR="004841C8" w:rsidRPr="003531D2">
        <w:rPr>
          <w:sz w:val="24"/>
          <w:szCs w:val="24"/>
        </w:rPr>
        <w:t xml:space="preserve"> Какие еще требования предъявляет работодатель </w:t>
      </w:r>
      <w:proofErr w:type="gramStart"/>
      <w:r w:rsidR="004841C8" w:rsidRPr="003531D2">
        <w:rPr>
          <w:sz w:val="24"/>
          <w:szCs w:val="24"/>
        </w:rPr>
        <w:t>к  сотруднику</w:t>
      </w:r>
      <w:proofErr w:type="gramEnd"/>
      <w:r w:rsidR="004841C8" w:rsidRPr="003531D2">
        <w:rPr>
          <w:sz w:val="24"/>
          <w:szCs w:val="24"/>
        </w:rPr>
        <w:t xml:space="preserve"> своего предприятия ?</w:t>
      </w:r>
      <w:r w:rsidRPr="003531D2">
        <w:rPr>
          <w:sz w:val="24"/>
          <w:szCs w:val="24"/>
        </w:rPr>
        <w:t>(ответы детей)</w:t>
      </w:r>
    </w:p>
    <w:p w:rsidR="00167798" w:rsidRPr="003531D2" w:rsidRDefault="00167798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Верно, человек должен обладать профессиональными навыками и умениями, необходимыми в данной профессии. Давайте назовем некоторые из них.</w:t>
      </w: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FC4ABD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 №8)</w:t>
      </w:r>
    </w:p>
    <w:p w:rsidR="00FC4ABD" w:rsidRPr="003531D2" w:rsidRDefault="00FC4ABD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F900D1" w:rsidRPr="003531D2" w:rsidRDefault="00F900D1" w:rsidP="003531D2">
      <w:pPr>
        <w:rPr>
          <w:sz w:val="24"/>
          <w:szCs w:val="24"/>
        </w:rPr>
      </w:pPr>
    </w:p>
    <w:p w:rsidR="00AF14CB" w:rsidRPr="003531D2" w:rsidRDefault="00FC4ABD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Учитель:-</w:t>
      </w:r>
      <w:proofErr w:type="gramEnd"/>
      <w:r w:rsidRPr="003531D2">
        <w:rPr>
          <w:sz w:val="24"/>
          <w:szCs w:val="24"/>
        </w:rPr>
        <w:t xml:space="preserve"> Представьте себе, что человек рабочей профессии обладает в</w:t>
      </w:r>
      <w:r w:rsidR="004841C8" w:rsidRPr="003531D2">
        <w:rPr>
          <w:sz w:val="24"/>
          <w:szCs w:val="24"/>
        </w:rPr>
        <w:t>семи положительными качествами</w:t>
      </w:r>
      <w:r w:rsidRPr="003531D2">
        <w:rPr>
          <w:sz w:val="24"/>
          <w:szCs w:val="24"/>
        </w:rPr>
        <w:t xml:space="preserve"> профессиональными</w:t>
      </w:r>
      <w:r w:rsidR="004841C8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 xml:space="preserve"> и личностными. Как это может повлиять на его жизнь?   Какое может быть вознаграждение? (Почет, уважение, достойная зарплата…) Скажите, пожалуйста, а возможен ли карьерный рост или собственный бизнес в рабочей профессии?  </w:t>
      </w:r>
      <w:r w:rsidR="004841C8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>Каким он может быть?</w:t>
      </w:r>
    </w:p>
    <w:p w:rsidR="00AF14CB" w:rsidRPr="003531D2" w:rsidRDefault="00AF14CB" w:rsidP="003531D2">
      <w:pPr>
        <w:rPr>
          <w:sz w:val="24"/>
          <w:szCs w:val="24"/>
        </w:rPr>
      </w:pPr>
    </w:p>
    <w:p w:rsidR="00FC4ABD" w:rsidRPr="003531D2" w:rsidRDefault="00F900D1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 №9</w:t>
      </w:r>
      <w:r w:rsidR="00FC4ABD" w:rsidRPr="003531D2">
        <w:rPr>
          <w:sz w:val="24"/>
          <w:szCs w:val="24"/>
        </w:rPr>
        <w:t>)</w:t>
      </w:r>
    </w:p>
    <w:p w:rsidR="00FC4ABD" w:rsidRPr="003531D2" w:rsidRDefault="00FC4ABD" w:rsidP="003531D2">
      <w:pPr>
        <w:rPr>
          <w:sz w:val="24"/>
          <w:szCs w:val="24"/>
        </w:rPr>
      </w:pPr>
    </w:p>
    <w:p w:rsidR="00AF14CB" w:rsidRPr="003531D2" w:rsidRDefault="00AF14C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А сейчас мы</w:t>
      </w:r>
      <w:r w:rsidR="00F26C5B" w:rsidRPr="003531D2">
        <w:rPr>
          <w:sz w:val="24"/>
          <w:szCs w:val="24"/>
        </w:rPr>
        <w:t xml:space="preserve"> научимся более детально рассматрива</w:t>
      </w:r>
      <w:r w:rsidR="004841C8" w:rsidRPr="003531D2">
        <w:rPr>
          <w:sz w:val="24"/>
          <w:szCs w:val="24"/>
        </w:rPr>
        <w:t xml:space="preserve">ть </w:t>
      </w:r>
      <w:proofErr w:type="gramStart"/>
      <w:r w:rsidR="004841C8" w:rsidRPr="003531D2">
        <w:rPr>
          <w:sz w:val="24"/>
          <w:szCs w:val="24"/>
        </w:rPr>
        <w:t>требования</w:t>
      </w:r>
      <w:r w:rsidR="00547D75" w:rsidRPr="003531D2">
        <w:rPr>
          <w:sz w:val="24"/>
          <w:szCs w:val="24"/>
        </w:rPr>
        <w:t xml:space="preserve">  </w:t>
      </w:r>
      <w:r w:rsidR="004841C8" w:rsidRPr="003531D2">
        <w:rPr>
          <w:sz w:val="24"/>
          <w:szCs w:val="24"/>
        </w:rPr>
        <w:t>по</w:t>
      </w:r>
      <w:proofErr w:type="gramEnd"/>
      <w:r w:rsidR="004841C8" w:rsidRPr="003531D2">
        <w:rPr>
          <w:sz w:val="24"/>
          <w:szCs w:val="24"/>
        </w:rPr>
        <w:t xml:space="preserve"> отдельным профессиям,  которые могли бы обеспечить </w:t>
      </w:r>
      <w:r w:rsidR="00C63B17" w:rsidRPr="003531D2">
        <w:rPr>
          <w:sz w:val="24"/>
          <w:szCs w:val="24"/>
        </w:rPr>
        <w:t xml:space="preserve"> успех в работе, карьерный</w:t>
      </w:r>
      <w:r w:rsidR="004841C8" w:rsidRPr="003531D2">
        <w:rPr>
          <w:sz w:val="24"/>
          <w:szCs w:val="24"/>
        </w:rPr>
        <w:t xml:space="preserve"> рост</w:t>
      </w:r>
      <w:r w:rsidR="00C63B17" w:rsidRPr="003531D2">
        <w:rPr>
          <w:sz w:val="24"/>
          <w:szCs w:val="24"/>
        </w:rPr>
        <w:t xml:space="preserve"> и  предпосылки  бизнеса.</w:t>
      </w:r>
    </w:p>
    <w:p w:rsidR="00A46DB7" w:rsidRPr="003531D2" w:rsidRDefault="00A46DB7" w:rsidP="003531D2">
      <w:pPr>
        <w:rPr>
          <w:sz w:val="24"/>
          <w:szCs w:val="24"/>
        </w:rPr>
      </w:pPr>
    </w:p>
    <w:p w:rsidR="00547D75" w:rsidRPr="003531D2" w:rsidRDefault="00F900D1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(</w:t>
      </w:r>
      <w:r w:rsidR="00A46DB7" w:rsidRPr="003531D2">
        <w:rPr>
          <w:sz w:val="24"/>
          <w:szCs w:val="24"/>
        </w:rPr>
        <w:t xml:space="preserve"> Включается</w:t>
      </w:r>
      <w:proofErr w:type="gramEnd"/>
      <w:r w:rsidR="00A46DB7" w:rsidRPr="003531D2">
        <w:rPr>
          <w:sz w:val="24"/>
          <w:szCs w:val="24"/>
        </w:rPr>
        <w:t xml:space="preserve"> слайд№</w:t>
      </w:r>
      <w:r w:rsidRPr="003531D2">
        <w:rPr>
          <w:sz w:val="24"/>
          <w:szCs w:val="24"/>
        </w:rPr>
        <w:t>10, затем слайд №11)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(парикмахер, автослесарь)</w:t>
      </w: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547D75" w:rsidRPr="003531D2" w:rsidRDefault="00547D75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</w:t>
      </w:r>
      <w:proofErr w:type="gramStart"/>
      <w:r w:rsidR="00C63B17" w:rsidRPr="003531D2">
        <w:rPr>
          <w:sz w:val="24"/>
          <w:szCs w:val="24"/>
        </w:rPr>
        <w:t>Учитель:-</w:t>
      </w:r>
      <w:proofErr w:type="gramEnd"/>
      <w:r w:rsidR="00C63B17" w:rsidRPr="003531D2">
        <w:rPr>
          <w:sz w:val="24"/>
          <w:szCs w:val="24"/>
        </w:rPr>
        <w:t xml:space="preserve"> </w:t>
      </w:r>
      <w:r w:rsidRPr="003531D2">
        <w:rPr>
          <w:sz w:val="24"/>
          <w:szCs w:val="24"/>
        </w:rPr>
        <w:t>Молодцы</w:t>
      </w:r>
      <w:r w:rsidR="00C63B17" w:rsidRPr="003531D2">
        <w:rPr>
          <w:sz w:val="24"/>
          <w:szCs w:val="24"/>
        </w:rPr>
        <w:t xml:space="preserve">, </w:t>
      </w:r>
      <w:r w:rsidRPr="003531D2">
        <w:rPr>
          <w:sz w:val="24"/>
          <w:szCs w:val="24"/>
        </w:rPr>
        <w:t xml:space="preserve"> вы все поняли и теперь, я думаю, вам не составит большого труда  поработать в группах  над выработкой траектории профессионального роста. Для этого я разделю вас на 3 группы</w:t>
      </w:r>
      <w:r w:rsidR="00C63B17" w:rsidRPr="003531D2">
        <w:rPr>
          <w:sz w:val="24"/>
          <w:szCs w:val="24"/>
        </w:rPr>
        <w:t xml:space="preserve">: </w:t>
      </w:r>
      <w:r w:rsidRPr="003531D2">
        <w:rPr>
          <w:sz w:val="24"/>
          <w:szCs w:val="24"/>
        </w:rPr>
        <w:t>«Апельсины», «Яблоки», «Груши».</w:t>
      </w:r>
    </w:p>
    <w:p w:rsidR="00FC3CB1" w:rsidRPr="003531D2" w:rsidRDefault="00FC3CB1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(дети делятся на 3 группы по собственному выбору, либо по выбору учителя, в зависимости от активности участников, </w:t>
      </w:r>
      <w:proofErr w:type="gramStart"/>
      <w:r w:rsidRPr="003531D2">
        <w:rPr>
          <w:sz w:val="24"/>
          <w:szCs w:val="24"/>
        </w:rPr>
        <w:t>их  осведомленности</w:t>
      </w:r>
      <w:proofErr w:type="gramEnd"/>
      <w:r w:rsidRPr="003531D2">
        <w:rPr>
          <w:sz w:val="24"/>
          <w:szCs w:val="24"/>
        </w:rPr>
        <w:t>, включенности в процесс занятия)</w:t>
      </w:r>
    </w:p>
    <w:p w:rsidR="00C63B17" w:rsidRPr="003531D2" w:rsidRDefault="00C63B1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Предлагаю вам </w:t>
      </w:r>
      <w:proofErr w:type="gramStart"/>
      <w:r w:rsidRPr="003531D2">
        <w:rPr>
          <w:sz w:val="24"/>
          <w:szCs w:val="24"/>
        </w:rPr>
        <w:t xml:space="preserve">выбрать </w:t>
      </w:r>
      <w:r w:rsidR="00C63B17" w:rsidRPr="003531D2">
        <w:rPr>
          <w:sz w:val="24"/>
          <w:szCs w:val="24"/>
        </w:rPr>
        <w:t xml:space="preserve"> карточку</w:t>
      </w:r>
      <w:proofErr w:type="gramEnd"/>
      <w:r w:rsidR="00C63B17" w:rsidRPr="003531D2">
        <w:rPr>
          <w:sz w:val="24"/>
          <w:szCs w:val="24"/>
        </w:rPr>
        <w:t xml:space="preserve"> с  любой профессией</w:t>
      </w:r>
      <w:r w:rsidRPr="003531D2">
        <w:rPr>
          <w:sz w:val="24"/>
          <w:szCs w:val="24"/>
        </w:rPr>
        <w:t>.</w:t>
      </w:r>
      <w:r w:rsidR="00C63B17" w:rsidRPr="003531D2">
        <w:rPr>
          <w:sz w:val="24"/>
          <w:szCs w:val="24"/>
        </w:rPr>
        <w:t xml:space="preserve"> 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Каждой группе необходимо </w:t>
      </w:r>
      <w:proofErr w:type="gramStart"/>
      <w:r w:rsidRPr="003531D2">
        <w:rPr>
          <w:sz w:val="24"/>
          <w:szCs w:val="24"/>
        </w:rPr>
        <w:t>заполнить  карточку</w:t>
      </w:r>
      <w:proofErr w:type="gramEnd"/>
      <w:r w:rsidR="00C63B17" w:rsidRPr="003531D2">
        <w:rPr>
          <w:sz w:val="24"/>
          <w:szCs w:val="24"/>
        </w:rPr>
        <w:t xml:space="preserve">, определив в ней требования к работнику,  известное вам место обучения этой профессии, места работы и возможную карьеру   в </w:t>
      </w:r>
      <w:r w:rsidRPr="003531D2">
        <w:rPr>
          <w:sz w:val="24"/>
          <w:szCs w:val="24"/>
        </w:rPr>
        <w:t xml:space="preserve"> выбранной профессии.</w:t>
      </w:r>
    </w:p>
    <w:p w:rsidR="00FC3CB1" w:rsidRPr="003531D2" w:rsidRDefault="00FC3CB1" w:rsidP="003531D2">
      <w:pPr>
        <w:rPr>
          <w:sz w:val="24"/>
          <w:szCs w:val="24"/>
        </w:rPr>
      </w:pPr>
    </w:p>
    <w:p w:rsidR="00FC3CB1" w:rsidRPr="003531D2" w:rsidRDefault="00FC3CB1" w:rsidP="003531D2">
      <w:pPr>
        <w:rPr>
          <w:sz w:val="24"/>
          <w:szCs w:val="24"/>
        </w:rPr>
      </w:pPr>
    </w:p>
    <w:p w:rsidR="00FC3CB1" w:rsidRPr="003531D2" w:rsidRDefault="00FC3CB1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( На</w:t>
      </w:r>
      <w:proofErr w:type="gramEnd"/>
      <w:r w:rsidRPr="003531D2">
        <w:rPr>
          <w:sz w:val="24"/>
          <w:szCs w:val="24"/>
        </w:rPr>
        <w:t xml:space="preserve"> столе  лежат таблички  с названием рабочих профессий и карточки приведенной ниже формы) )</w:t>
      </w:r>
    </w:p>
    <w:p w:rsidR="00FC3CB1" w:rsidRPr="003531D2" w:rsidRDefault="00FC3CB1" w:rsidP="003531D2">
      <w:pPr>
        <w:rPr>
          <w:sz w:val="24"/>
          <w:szCs w:val="24"/>
        </w:rPr>
      </w:pPr>
    </w:p>
    <w:p w:rsidR="00C63B17" w:rsidRPr="003531D2" w:rsidRDefault="00C63B17" w:rsidP="003531D2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0"/>
        <w:gridCol w:w="2214"/>
        <w:gridCol w:w="1822"/>
        <w:gridCol w:w="1822"/>
        <w:gridCol w:w="1823"/>
      </w:tblGrid>
      <w:tr w:rsidR="00FC3CB1" w:rsidRPr="003531D2" w:rsidTr="00FC3CB1">
        <w:tc>
          <w:tcPr>
            <w:tcW w:w="1890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  <w:r w:rsidRPr="003531D2">
              <w:rPr>
                <w:sz w:val="24"/>
                <w:szCs w:val="24"/>
              </w:rPr>
              <w:t>Личностные качества</w:t>
            </w:r>
          </w:p>
        </w:tc>
        <w:tc>
          <w:tcPr>
            <w:tcW w:w="2214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  <w:r w:rsidRPr="003531D2">
              <w:rPr>
                <w:sz w:val="24"/>
                <w:szCs w:val="24"/>
              </w:rPr>
              <w:t>Профессиональные умения и навыки</w:t>
            </w:r>
          </w:p>
        </w:tc>
        <w:tc>
          <w:tcPr>
            <w:tcW w:w="5467" w:type="dxa"/>
            <w:gridSpan w:val="3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  <w:r w:rsidRPr="003531D2">
              <w:rPr>
                <w:sz w:val="24"/>
                <w:szCs w:val="24"/>
              </w:rPr>
              <w:t>Перспективы в профессии</w:t>
            </w:r>
          </w:p>
        </w:tc>
      </w:tr>
      <w:tr w:rsidR="00C63B17" w:rsidRPr="003531D2" w:rsidTr="00FC3CB1">
        <w:tc>
          <w:tcPr>
            <w:tcW w:w="1890" w:type="dxa"/>
          </w:tcPr>
          <w:p w:rsidR="00C63B17" w:rsidRPr="003531D2" w:rsidRDefault="00C63B17" w:rsidP="003531D2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C63B17" w:rsidRPr="003531D2" w:rsidRDefault="00C63B17" w:rsidP="003531D2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C63B17" w:rsidRPr="003531D2" w:rsidRDefault="00FC3CB1" w:rsidP="003531D2">
            <w:pPr>
              <w:rPr>
                <w:sz w:val="24"/>
                <w:szCs w:val="24"/>
              </w:rPr>
            </w:pPr>
            <w:r w:rsidRPr="003531D2">
              <w:rPr>
                <w:sz w:val="24"/>
                <w:szCs w:val="24"/>
              </w:rPr>
              <w:t>Где можно получить профессию?</w:t>
            </w:r>
          </w:p>
        </w:tc>
        <w:tc>
          <w:tcPr>
            <w:tcW w:w="1822" w:type="dxa"/>
          </w:tcPr>
          <w:p w:rsidR="00C63B17" w:rsidRPr="003531D2" w:rsidRDefault="00FC3CB1" w:rsidP="003531D2">
            <w:pPr>
              <w:rPr>
                <w:sz w:val="24"/>
                <w:szCs w:val="24"/>
              </w:rPr>
            </w:pPr>
            <w:r w:rsidRPr="003531D2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823" w:type="dxa"/>
          </w:tcPr>
          <w:p w:rsidR="00C63B17" w:rsidRPr="003531D2" w:rsidRDefault="00FC3CB1" w:rsidP="003531D2">
            <w:pPr>
              <w:rPr>
                <w:sz w:val="24"/>
                <w:szCs w:val="24"/>
              </w:rPr>
            </w:pPr>
            <w:r w:rsidRPr="003531D2">
              <w:rPr>
                <w:sz w:val="24"/>
                <w:szCs w:val="24"/>
              </w:rPr>
              <w:t>Возможный собственный бизнес</w:t>
            </w:r>
          </w:p>
        </w:tc>
      </w:tr>
      <w:tr w:rsidR="00FC3CB1" w:rsidRPr="003531D2" w:rsidTr="00FC3CB1">
        <w:tc>
          <w:tcPr>
            <w:tcW w:w="1890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FC3CB1" w:rsidRPr="003531D2" w:rsidRDefault="00FC3CB1" w:rsidP="003531D2">
            <w:pPr>
              <w:rPr>
                <w:sz w:val="24"/>
                <w:szCs w:val="24"/>
              </w:rPr>
            </w:pPr>
          </w:p>
        </w:tc>
      </w:tr>
    </w:tbl>
    <w:p w:rsidR="00C63B17" w:rsidRPr="003531D2" w:rsidRDefault="00C63B17" w:rsidP="003531D2">
      <w:pPr>
        <w:rPr>
          <w:sz w:val="24"/>
          <w:szCs w:val="24"/>
        </w:rPr>
      </w:pPr>
    </w:p>
    <w:p w:rsidR="00FC3CB1" w:rsidRPr="003531D2" w:rsidRDefault="00FC3CB1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слайд№12)</w:t>
      </w:r>
    </w:p>
    <w:p w:rsidR="0055472B" w:rsidRPr="003531D2" w:rsidRDefault="0055472B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(при затруднениях </w:t>
      </w:r>
      <w:proofErr w:type="gramStart"/>
      <w:r w:rsidRPr="003531D2">
        <w:rPr>
          <w:sz w:val="24"/>
          <w:szCs w:val="24"/>
        </w:rPr>
        <w:t>предложить  детям</w:t>
      </w:r>
      <w:proofErr w:type="gramEnd"/>
      <w:r w:rsidRPr="003531D2">
        <w:rPr>
          <w:sz w:val="24"/>
          <w:szCs w:val="24"/>
        </w:rPr>
        <w:t xml:space="preserve"> обратиться к содержанию слайда )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</w:t>
      </w:r>
    </w:p>
    <w:p w:rsidR="00FC3CB1" w:rsidRPr="003531D2" w:rsidRDefault="00FC3CB1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55472B" w:rsidRPr="003531D2" w:rsidRDefault="0055472B" w:rsidP="003531D2">
      <w:pPr>
        <w:rPr>
          <w:sz w:val="24"/>
          <w:szCs w:val="24"/>
        </w:rPr>
      </w:pPr>
    </w:p>
    <w:p w:rsidR="00A46DB7" w:rsidRPr="003531D2" w:rsidRDefault="0055472B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Работа детей в группах под спокойную музыку.</w:t>
      </w: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Защита </w:t>
      </w:r>
      <w:proofErr w:type="gramStart"/>
      <w:r w:rsidRPr="003531D2">
        <w:rPr>
          <w:sz w:val="24"/>
          <w:szCs w:val="24"/>
        </w:rPr>
        <w:t>модели  выбранных</w:t>
      </w:r>
      <w:proofErr w:type="gramEnd"/>
      <w:r w:rsidRPr="003531D2">
        <w:rPr>
          <w:sz w:val="24"/>
          <w:szCs w:val="24"/>
        </w:rPr>
        <w:t xml:space="preserve"> критериев, требований и перспектив в профессии.</w:t>
      </w:r>
    </w:p>
    <w:p w:rsidR="0055472B" w:rsidRPr="003531D2" w:rsidRDefault="0055472B" w:rsidP="003531D2">
      <w:pPr>
        <w:rPr>
          <w:sz w:val="24"/>
          <w:szCs w:val="24"/>
        </w:rPr>
      </w:pPr>
    </w:p>
    <w:p w:rsidR="0055472B" w:rsidRPr="003531D2" w:rsidRDefault="000A67EE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(Включаются слайды № 13, 14)</w:t>
      </w:r>
    </w:p>
    <w:p w:rsidR="00F26C5B" w:rsidRPr="003531D2" w:rsidRDefault="00F26C5B" w:rsidP="003531D2">
      <w:pPr>
        <w:jc w:val="center"/>
        <w:rPr>
          <w:sz w:val="24"/>
          <w:szCs w:val="24"/>
        </w:rPr>
      </w:pPr>
      <w:r w:rsidRPr="003531D2">
        <w:rPr>
          <w:sz w:val="24"/>
          <w:szCs w:val="24"/>
        </w:rPr>
        <w:lastRenderedPageBreak/>
        <w:drawing>
          <wp:inline distT="0" distB="0" distL="0" distR="0">
            <wp:extent cx="2828970" cy="1946910"/>
            <wp:effectExtent l="152400" t="171450" r="333375" b="339090"/>
            <wp:docPr id="1" name="Рисунок 1" descr="Изображение 4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464.jpg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l="12107" t="17651" r="8270" b="15776"/>
                    <a:stretch/>
                  </pic:blipFill>
                  <pic:spPr bwMode="auto">
                    <a:xfrm>
                      <a:off x="0" y="0"/>
                      <a:ext cx="2880708" cy="19825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72B" w:rsidRPr="003531D2" w:rsidRDefault="00F26C5B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drawing>
          <wp:inline distT="0" distB="0" distL="0" distR="0">
            <wp:extent cx="2257302" cy="1515447"/>
            <wp:effectExtent l="152400" t="152400" r="334010" b="3517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b="6932"/>
                    <a:stretch/>
                  </pic:blipFill>
                  <pic:spPr bwMode="auto">
                    <a:xfrm>
                      <a:off x="0" y="0"/>
                      <a:ext cx="2278513" cy="1529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31D2" w:rsidRPr="003531D2">
        <w:rPr>
          <w:sz w:val="24"/>
          <w:szCs w:val="24"/>
        </w:rPr>
        <w:drawing>
          <wp:inline distT="0" distB="0" distL="0" distR="0" wp14:anchorId="6D5D9BDC" wp14:editId="3B31269B">
            <wp:extent cx="2485017" cy="1587986"/>
            <wp:effectExtent l="152400" t="152400" r="334645" b="336550"/>
            <wp:docPr id="2" name="Рисунок 2" descr="Изображение 4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Изображение 461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98" cy="1599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472B" w:rsidRPr="003531D2" w:rsidRDefault="0055472B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Рефлекси</w:t>
      </w:r>
      <w:r w:rsidR="000A67EE" w:rsidRPr="003531D2">
        <w:rPr>
          <w:sz w:val="24"/>
          <w:szCs w:val="24"/>
        </w:rPr>
        <w:t xml:space="preserve">я    </w:t>
      </w:r>
      <w:proofErr w:type="gramStart"/>
      <w:r w:rsidR="000A67EE" w:rsidRPr="003531D2">
        <w:rPr>
          <w:sz w:val="24"/>
          <w:szCs w:val="24"/>
        </w:rPr>
        <w:t xml:space="preserve">  </w:t>
      </w:r>
      <w:r w:rsidRPr="003531D2">
        <w:rPr>
          <w:sz w:val="24"/>
          <w:szCs w:val="24"/>
        </w:rPr>
        <w:t xml:space="preserve"> </w:t>
      </w:r>
      <w:r w:rsidR="000A67EE" w:rsidRPr="003531D2">
        <w:rPr>
          <w:sz w:val="24"/>
          <w:szCs w:val="24"/>
        </w:rPr>
        <w:t>(</w:t>
      </w:r>
      <w:proofErr w:type="gramEnd"/>
      <w:r w:rsidRPr="003531D2">
        <w:rPr>
          <w:sz w:val="24"/>
          <w:szCs w:val="24"/>
        </w:rPr>
        <w:t>Включается слайд№</w:t>
      </w:r>
      <w:r w:rsidR="000A67EE" w:rsidRPr="003531D2">
        <w:rPr>
          <w:sz w:val="24"/>
          <w:szCs w:val="24"/>
        </w:rPr>
        <w:t>15)</w:t>
      </w:r>
    </w:p>
    <w:p w:rsidR="000A67EE" w:rsidRPr="003531D2" w:rsidRDefault="000A67EE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0A67EE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Учитель: Что же необходимо для того, чтобы все в вашей жизни сложилось? Верно, чтобы была возможность учиться, было здоровье, любимая работа, верные друзья и дружная </w:t>
      </w:r>
      <w:proofErr w:type="spellStart"/>
      <w:proofErr w:type="gramStart"/>
      <w:r w:rsidRPr="003531D2">
        <w:rPr>
          <w:sz w:val="24"/>
          <w:szCs w:val="24"/>
        </w:rPr>
        <w:t>семья.</w:t>
      </w:r>
      <w:r w:rsidR="00A46DB7" w:rsidRPr="003531D2">
        <w:rPr>
          <w:sz w:val="24"/>
          <w:szCs w:val="24"/>
        </w:rPr>
        <w:t>Ребята</w:t>
      </w:r>
      <w:proofErr w:type="spellEnd"/>
      <w:proofErr w:type="gramEnd"/>
      <w:r w:rsidR="00A46DB7" w:rsidRPr="003531D2">
        <w:rPr>
          <w:sz w:val="24"/>
          <w:szCs w:val="24"/>
        </w:rPr>
        <w:t xml:space="preserve"> я думаю, что прежде чем сделать свой выбор в мире профессий, вы  хорошо взвесите все «ЗА» И  «ПРОТИВ» . Но в любом случае вы будете двигаться вперед и вверх!</w:t>
      </w:r>
      <w:r w:rsidRPr="003531D2">
        <w:rPr>
          <w:sz w:val="24"/>
          <w:szCs w:val="24"/>
        </w:rPr>
        <w:t xml:space="preserve">    </w:t>
      </w:r>
      <w:r w:rsidR="00A46DB7" w:rsidRPr="003531D2">
        <w:rPr>
          <w:sz w:val="24"/>
          <w:szCs w:val="24"/>
        </w:rPr>
        <w:t>А в заключение я прочту вам слова замечательных людей: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b/>
          <w:i/>
          <w:sz w:val="24"/>
          <w:szCs w:val="24"/>
        </w:rPr>
      </w:pPr>
      <w:r w:rsidRPr="003531D2">
        <w:rPr>
          <w:sz w:val="24"/>
          <w:szCs w:val="24"/>
        </w:rPr>
        <w:t xml:space="preserve"> </w:t>
      </w:r>
      <w:r w:rsidRPr="003531D2">
        <w:rPr>
          <w:b/>
          <w:i/>
          <w:sz w:val="24"/>
          <w:szCs w:val="24"/>
        </w:rPr>
        <w:t xml:space="preserve">«Берись за то, к чему ты </w:t>
      </w:r>
      <w:proofErr w:type="spellStart"/>
      <w:r w:rsidRPr="003531D2">
        <w:rPr>
          <w:b/>
          <w:i/>
          <w:sz w:val="24"/>
          <w:szCs w:val="24"/>
        </w:rPr>
        <w:t>сроден</w:t>
      </w:r>
      <w:proofErr w:type="spellEnd"/>
      <w:r w:rsidRPr="003531D2">
        <w:rPr>
          <w:b/>
          <w:i/>
          <w:sz w:val="24"/>
          <w:szCs w:val="24"/>
        </w:rPr>
        <w:t>, коль хочешь, чтоб в делах успешный был конец»</w:t>
      </w:r>
    </w:p>
    <w:p w:rsidR="00A46DB7" w:rsidRPr="003531D2" w:rsidRDefault="00A46DB7" w:rsidP="003531D2">
      <w:pPr>
        <w:jc w:val="right"/>
        <w:rPr>
          <w:b/>
          <w:i/>
          <w:sz w:val="24"/>
          <w:szCs w:val="24"/>
        </w:rPr>
      </w:pPr>
      <w:proofErr w:type="spellStart"/>
      <w:r w:rsidRPr="003531D2">
        <w:rPr>
          <w:b/>
          <w:i/>
          <w:sz w:val="24"/>
          <w:szCs w:val="24"/>
        </w:rPr>
        <w:t>И.А.Крылов</w:t>
      </w:r>
      <w:proofErr w:type="spellEnd"/>
    </w:p>
    <w:p w:rsidR="00A46DB7" w:rsidRPr="003531D2" w:rsidRDefault="00A46DB7" w:rsidP="003531D2">
      <w:pPr>
        <w:rPr>
          <w:b/>
          <w:i/>
          <w:sz w:val="24"/>
          <w:szCs w:val="24"/>
        </w:rPr>
      </w:pPr>
    </w:p>
    <w:p w:rsidR="00A46DB7" w:rsidRPr="003531D2" w:rsidRDefault="00A46DB7" w:rsidP="003531D2">
      <w:pPr>
        <w:rPr>
          <w:b/>
          <w:i/>
          <w:sz w:val="24"/>
          <w:szCs w:val="24"/>
        </w:rPr>
      </w:pPr>
      <w:r w:rsidRPr="003531D2">
        <w:rPr>
          <w:b/>
          <w:i/>
          <w:sz w:val="24"/>
          <w:szCs w:val="24"/>
        </w:rPr>
        <w:t>«Если человек не знает, к какой пристани он держит путь, для него ни один ветер не будет попутным»</w:t>
      </w:r>
    </w:p>
    <w:p w:rsidR="00A46DB7" w:rsidRPr="003531D2" w:rsidRDefault="00A46DB7" w:rsidP="003531D2">
      <w:pPr>
        <w:jc w:val="right"/>
        <w:rPr>
          <w:b/>
          <w:i/>
          <w:sz w:val="24"/>
          <w:szCs w:val="24"/>
        </w:rPr>
      </w:pPr>
      <w:r w:rsidRPr="003531D2">
        <w:rPr>
          <w:b/>
          <w:i/>
          <w:sz w:val="24"/>
          <w:szCs w:val="24"/>
        </w:rPr>
        <w:t>Сенека</w:t>
      </w:r>
    </w:p>
    <w:p w:rsidR="000A67EE" w:rsidRPr="003531D2" w:rsidRDefault="000A67EE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225816" w:rsidRPr="003531D2" w:rsidRDefault="00225816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(Включается слайд№16)</w:t>
      </w: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A46DB7" w:rsidRPr="003531D2" w:rsidRDefault="00A46DB7" w:rsidP="003531D2">
      <w:pPr>
        <w:rPr>
          <w:sz w:val="24"/>
          <w:szCs w:val="24"/>
        </w:rPr>
      </w:pPr>
    </w:p>
    <w:p w:rsidR="00D96AAD" w:rsidRPr="003531D2" w:rsidRDefault="00D96AAD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</w:p>
    <w:p w:rsidR="00DD73BB" w:rsidRPr="003531D2" w:rsidRDefault="00DD73BB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>Используемая литература:</w:t>
      </w:r>
    </w:p>
    <w:p w:rsidR="00DD73BB" w:rsidRPr="003531D2" w:rsidRDefault="00DD73BB" w:rsidP="003531D2">
      <w:pPr>
        <w:rPr>
          <w:sz w:val="24"/>
          <w:szCs w:val="24"/>
        </w:rPr>
      </w:pPr>
      <w:proofErr w:type="gramStart"/>
      <w:r w:rsidRPr="003531D2">
        <w:rPr>
          <w:sz w:val="24"/>
          <w:szCs w:val="24"/>
        </w:rPr>
        <w:t>Буклеты  «</w:t>
      </w:r>
      <w:proofErr w:type="gramEnd"/>
      <w:r w:rsidRPr="003531D2">
        <w:rPr>
          <w:sz w:val="24"/>
          <w:szCs w:val="24"/>
        </w:rPr>
        <w:t>В помощь тебе, выпускник!» -  изд. Государственное учреждение «Центр занятости населения Администрации городского округа Стрежевой», Стрежевой, 2006 год;</w:t>
      </w:r>
    </w:p>
    <w:p w:rsidR="00DD73BB" w:rsidRPr="003531D2" w:rsidRDefault="00DD73BB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«Экспресс - игры по профориентации» - изд. Томский </w:t>
      </w:r>
      <w:proofErr w:type="gramStart"/>
      <w:r w:rsidRPr="003531D2">
        <w:rPr>
          <w:sz w:val="24"/>
          <w:szCs w:val="24"/>
        </w:rPr>
        <w:t>центр  профориентации</w:t>
      </w:r>
      <w:proofErr w:type="gramEnd"/>
      <w:r w:rsidRPr="003531D2">
        <w:rPr>
          <w:sz w:val="24"/>
          <w:szCs w:val="24"/>
        </w:rPr>
        <w:t xml:space="preserve"> молодежи и психологической поддержки населения – Томск,  2004 год;</w:t>
      </w:r>
    </w:p>
    <w:p w:rsidR="00DD73BB" w:rsidRPr="003531D2" w:rsidRDefault="00DD73BB" w:rsidP="003531D2">
      <w:pPr>
        <w:rPr>
          <w:sz w:val="24"/>
          <w:szCs w:val="24"/>
        </w:rPr>
      </w:pPr>
      <w:r w:rsidRPr="003531D2">
        <w:rPr>
          <w:sz w:val="24"/>
          <w:szCs w:val="24"/>
        </w:rPr>
        <w:t xml:space="preserve"> </w:t>
      </w:r>
      <w:proofErr w:type="spellStart"/>
      <w:r w:rsidRPr="003531D2">
        <w:rPr>
          <w:sz w:val="24"/>
          <w:szCs w:val="24"/>
        </w:rPr>
        <w:t>В.П.Ситников</w:t>
      </w:r>
      <w:proofErr w:type="spellEnd"/>
      <w:r w:rsidRPr="003531D2">
        <w:rPr>
          <w:sz w:val="24"/>
          <w:szCs w:val="24"/>
        </w:rPr>
        <w:t xml:space="preserve"> «Основы безопасности жизнедеятельности» справочник школьника – изд. </w:t>
      </w:r>
      <w:proofErr w:type="gramStart"/>
      <w:r w:rsidRPr="003531D2">
        <w:rPr>
          <w:sz w:val="24"/>
          <w:szCs w:val="24"/>
        </w:rPr>
        <w:t>Филологическое  общество</w:t>
      </w:r>
      <w:proofErr w:type="gramEnd"/>
      <w:r w:rsidRPr="003531D2">
        <w:rPr>
          <w:sz w:val="24"/>
          <w:szCs w:val="24"/>
        </w:rPr>
        <w:t xml:space="preserve"> «Слово» АСТ «Ключ-С» центра гуманитарных МГУ им. </w:t>
      </w:r>
      <w:proofErr w:type="spellStart"/>
      <w:r w:rsidRPr="003531D2">
        <w:rPr>
          <w:sz w:val="24"/>
          <w:szCs w:val="24"/>
        </w:rPr>
        <w:t>М.В.Ломоносова</w:t>
      </w:r>
      <w:proofErr w:type="spellEnd"/>
      <w:r w:rsidRPr="003531D2">
        <w:rPr>
          <w:sz w:val="24"/>
          <w:szCs w:val="24"/>
        </w:rPr>
        <w:t xml:space="preserve"> - Москва, 1997 год.</w:t>
      </w:r>
    </w:p>
    <w:p w:rsidR="00DD73BB" w:rsidRPr="003531D2" w:rsidRDefault="00DD73BB" w:rsidP="003531D2">
      <w:pPr>
        <w:rPr>
          <w:sz w:val="24"/>
          <w:szCs w:val="24"/>
        </w:rPr>
      </w:pPr>
    </w:p>
    <w:sectPr w:rsidR="00DD73BB" w:rsidRPr="003531D2" w:rsidSect="00D9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DB7"/>
    <w:rsid w:val="00034479"/>
    <w:rsid w:val="000A67EE"/>
    <w:rsid w:val="00167798"/>
    <w:rsid w:val="00225816"/>
    <w:rsid w:val="00317AD0"/>
    <w:rsid w:val="003531D2"/>
    <w:rsid w:val="004841C8"/>
    <w:rsid w:val="00547D75"/>
    <w:rsid w:val="0055472B"/>
    <w:rsid w:val="006313EB"/>
    <w:rsid w:val="00646A77"/>
    <w:rsid w:val="00955F45"/>
    <w:rsid w:val="00A46DB7"/>
    <w:rsid w:val="00AF14CB"/>
    <w:rsid w:val="00B02DAE"/>
    <w:rsid w:val="00B23ACD"/>
    <w:rsid w:val="00BF6F8C"/>
    <w:rsid w:val="00C43E87"/>
    <w:rsid w:val="00C63B17"/>
    <w:rsid w:val="00D96AAD"/>
    <w:rsid w:val="00DD73BB"/>
    <w:rsid w:val="00EC04DD"/>
    <w:rsid w:val="00ED2B5B"/>
    <w:rsid w:val="00F26C5B"/>
    <w:rsid w:val="00F900D1"/>
    <w:rsid w:val="00FC3CB1"/>
    <w:rsid w:val="00FC4ABD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C819"/>
  <w15:docId w15:val="{B9A83640-4443-438C-A0AF-24F45BDE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63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8A8F48-8C16-46D5-A41B-9731093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S8INF24</cp:lastModifiedBy>
  <cp:revision>12</cp:revision>
  <cp:lastPrinted>2009-12-18T06:13:00Z</cp:lastPrinted>
  <dcterms:created xsi:type="dcterms:W3CDTF">2009-12-16T09:51:00Z</dcterms:created>
  <dcterms:modified xsi:type="dcterms:W3CDTF">2019-11-18T09:31:00Z</dcterms:modified>
</cp:coreProperties>
</file>