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8C" w:rsidRP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F8C">
        <w:rPr>
          <w:rFonts w:ascii="Times New Roman" w:hAnsi="Times New Roman" w:cs="Times New Roman"/>
          <w:b/>
          <w:sz w:val="32"/>
          <w:szCs w:val="32"/>
        </w:rPr>
        <w:t>Педагогический проект</w:t>
      </w:r>
    </w:p>
    <w:p w:rsidR="00B96F8C" w:rsidRPr="00B96F8C" w:rsidRDefault="00B96F8C" w:rsidP="00B96F8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F8C">
        <w:rPr>
          <w:rFonts w:ascii="Times New Roman" w:hAnsi="Times New Roman" w:cs="Times New Roman"/>
          <w:b/>
          <w:sz w:val="32"/>
          <w:szCs w:val="32"/>
        </w:rPr>
        <w:t>«Золотой ключик к творчеству»</w:t>
      </w:r>
    </w:p>
    <w:p w:rsidR="00B96F8C" w:rsidRPr="00B96F8C" w:rsidRDefault="00B96F8C" w:rsidP="00B96F8C">
      <w:pPr>
        <w:rPr>
          <w:rFonts w:ascii="Garamond" w:hAnsi="Garamond"/>
          <w:b/>
        </w:rPr>
      </w:pPr>
    </w:p>
    <w:p w:rsidR="00B96F8C" w:rsidRDefault="00B96F8C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(</w:t>
      </w:r>
      <w:r w:rsidRPr="00A14E7F">
        <w:rPr>
          <w:sz w:val="28"/>
          <w:szCs w:val="28"/>
        </w:rPr>
        <w:t>«Развитие творческих способностей дошк</w:t>
      </w:r>
      <w:r>
        <w:rPr>
          <w:sz w:val="28"/>
          <w:szCs w:val="28"/>
        </w:rPr>
        <w:t xml:space="preserve">ольников в процессе  музыкальной образовательной деятельности </w:t>
      </w:r>
      <w:r w:rsidRPr="00A14E7F">
        <w:rPr>
          <w:sz w:val="28"/>
          <w:szCs w:val="28"/>
        </w:rPr>
        <w:t>с применением информационных технологий».</w:t>
      </w:r>
      <w:r>
        <w:rPr>
          <w:sz w:val="28"/>
          <w:szCs w:val="28"/>
        </w:rPr>
        <w:t>)</w:t>
      </w:r>
      <w:r w:rsidRPr="00A14E7F">
        <w:rPr>
          <w:sz w:val="28"/>
          <w:szCs w:val="28"/>
          <w:lang w:val="x-none" w:eastAsia="x-none"/>
        </w:rPr>
        <w:t xml:space="preserve"> </w:t>
      </w: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Default="001F301A" w:rsidP="00B96F8C">
      <w:pPr>
        <w:spacing w:after="120" w:line="360" w:lineRule="auto"/>
        <w:jc w:val="both"/>
        <w:rPr>
          <w:sz w:val="28"/>
          <w:szCs w:val="28"/>
          <w:lang w:eastAsia="x-none"/>
        </w:rPr>
      </w:pPr>
    </w:p>
    <w:p w:rsidR="001F301A" w:rsidRPr="001F301A" w:rsidRDefault="001F301A" w:rsidP="001F301A">
      <w:pPr>
        <w:spacing w:after="120" w:line="360" w:lineRule="auto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Автор-составитель </w:t>
      </w:r>
      <w:proofErr w:type="spellStart"/>
      <w:r>
        <w:rPr>
          <w:sz w:val="28"/>
          <w:szCs w:val="28"/>
          <w:lang w:eastAsia="x-none"/>
        </w:rPr>
        <w:t>Никонорова</w:t>
      </w:r>
      <w:proofErr w:type="spellEnd"/>
      <w:r>
        <w:rPr>
          <w:sz w:val="28"/>
          <w:szCs w:val="28"/>
          <w:lang w:eastAsia="x-none"/>
        </w:rPr>
        <w:t xml:space="preserve"> Татьяна Михайловна</w:t>
      </w:r>
    </w:p>
    <w:p w:rsidR="00B96F8C" w:rsidRPr="00B96F8C" w:rsidRDefault="001F301A" w:rsidP="001F301A">
      <w:pPr>
        <w:spacing w:after="120" w:line="360" w:lineRule="auto"/>
        <w:jc w:val="center"/>
        <w:rPr>
          <w:b/>
          <w:lang w:eastAsia="x-none"/>
        </w:rPr>
      </w:pPr>
      <w:r>
        <w:rPr>
          <w:b/>
          <w:lang w:eastAsia="x-none"/>
        </w:rPr>
        <w:t xml:space="preserve">Город </w:t>
      </w:r>
      <w:proofErr w:type="spellStart"/>
      <w:r>
        <w:rPr>
          <w:b/>
          <w:lang w:eastAsia="x-none"/>
        </w:rPr>
        <w:t>У</w:t>
      </w:r>
      <w:bookmarkStart w:id="0" w:name="_GoBack"/>
      <w:bookmarkEnd w:id="0"/>
      <w:r>
        <w:rPr>
          <w:b/>
          <w:lang w:eastAsia="x-none"/>
        </w:rPr>
        <w:t>рай</w:t>
      </w:r>
      <w:proofErr w:type="spellEnd"/>
      <w:r>
        <w:rPr>
          <w:b/>
          <w:lang w:eastAsia="x-none"/>
        </w:rPr>
        <w:t xml:space="preserve"> ХМАО-Югры</w:t>
      </w:r>
    </w:p>
    <w:p w:rsidR="00B96F8C" w:rsidRDefault="00B96F8C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br w:type="page"/>
      </w:r>
    </w:p>
    <w:p w:rsidR="001F301A" w:rsidRDefault="001F301A">
      <w:pPr>
        <w:rPr>
          <w:rFonts w:ascii="Garamond" w:hAnsi="Garamond" w:cs="Calibri"/>
          <w:b/>
          <w:sz w:val="22"/>
          <w:szCs w:val="22"/>
        </w:rPr>
      </w:pPr>
    </w:p>
    <w:p w:rsidR="001F6262" w:rsidRPr="002E1134" w:rsidRDefault="001F6262" w:rsidP="002E1134">
      <w:pPr>
        <w:pStyle w:val="a9"/>
        <w:numPr>
          <w:ilvl w:val="0"/>
          <w:numId w:val="35"/>
        </w:numPr>
        <w:rPr>
          <w:rFonts w:ascii="Garamond" w:hAnsi="Garamond"/>
          <w:b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4D4E519" wp14:editId="0665DD55">
                <wp:simplePos x="0" y="0"/>
                <wp:positionH relativeFrom="column">
                  <wp:posOffset>-22860</wp:posOffset>
                </wp:positionH>
                <wp:positionV relativeFrom="paragraph">
                  <wp:posOffset>-215265</wp:posOffset>
                </wp:positionV>
                <wp:extent cx="3829050" cy="598805"/>
                <wp:effectExtent l="0" t="19050" r="38100" b="29845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98805"/>
                        </a:xfrm>
                        <a:prstGeom prst="rightArrow">
                          <a:avLst/>
                        </a:prstGeom>
                        <a:solidFill>
                          <a:srgbClr val="FEB0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4" o:spid="_x0000_s1026" type="#_x0000_t13" style="position:absolute;margin-left:-1.8pt;margin-top:-16.95pt;width:301.5pt;height:47.1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" adj="19911" fillcolor="#feb0ea" strokecolor="#243f60 [1604]" strokeweight="2pt"/>
            </w:pict>
          </mc:Fallback>
        </mc:AlternateContent>
      </w:r>
      <w:r w:rsidR="00355150" w:rsidRPr="002E1134">
        <w:rPr>
          <w:rFonts w:ascii="Garamond" w:hAnsi="Garamond"/>
          <w:b/>
        </w:rPr>
        <w:t>Обоснование необходимости</w:t>
      </w:r>
      <w:r w:rsidRPr="002E1134">
        <w:rPr>
          <w:rFonts w:ascii="Garamond" w:hAnsi="Garamond"/>
          <w:b/>
        </w:rPr>
        <w:t xml:space="preserve"> проекта, </w:t>
      </w:r>
      <w:r w:rsidR="00355150" w:rsidRPr="002E1134">
        <w:rPr>
          <w:rFonts w:ascii="Garamond" w:hAnsi="Garamond"/>
          <w:b/>
        </w:rPr>
        <w:t>актуальность</w:t>
      </w:r>
    </w:p>
    <w:p w:rsidR="00355150" w:rsidRPr="00355150" w:rsidRDefault="00355150" w:rsidP="00355150">
      <w:pPr>
        <w:rPr>
          <w:rFonts w:ascii="Garamond" w:hAnsi="Garamond"/>
          <w:b/>
        </w:rPr>
      </w:pPr>
    </w:p>
    <w:p w:rsidR="00EC7868" w:rsidRPr="00EC7868" w:rsidRDefault="00430DD8" w:rsidP="00EC7868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EC7868" w:rsidRPr="00EC7868">
        <w:rPr>
          <w:iCs/>
          <w:sz w:val="28"/>
          <w:szCs w:val="28"/>
        </w:rPr>
        <w:t>Успешность и социальная компетентность человека XXI века предполагает наличие у него определенного круга способностей, соответствующих требованиям современного общества.</w:t>
      </w:r>
      <w:r w:rsidR="00EC7868" w:rsidRPr="00EC7868">
        <w:rPr>
          <w:sz w:val="28"/>
          <w:szCs w:val="28"/>
        </w:rPr>
        <w:t xml:space="preserve"> </w:t>
      </w:r>
      <w:r w:rsidR="00EC7868" w:rsidRPr="00EC7868">
        <w:rPr>
          <w:sz w:val="28"/>
          <w:szCs w:val="28"/>
          <w:shd w:val="clear" w:color="auto" w:fill="FFFFFF"/>
        </w:rPr>
        <w:t>С 1 января 2014 года вступил в силу </w:t>
      </w:r>
      <w:r w:rsidR="00EC7868" w:rsidRPr="00EC7868">
        <w:rPr>
          <w:b/>
          <w:bCs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EC7868" w:rsidRPr="00EC7868">
        <w:rPr>
          <w:sz w:val="28"/>
          <w:szCs w:val="28"/>
          <w:shd w:val="clear" w:color="auto" w:fill="FFFFFF"/>
        </w:rPr>
        <w:t>, утвержденный </w:t>
      </w:r>
      <w:r w:rsidR="00EC7868" w:rsidRPr="00EC7868">
        <w:rPr>
          <w:b/>
          <w:bCs/>
          <w:sz w:val="28"/>
          <w:szCs w:val="28"/>
          <w:shd w:val="clear" w:color="auto" w:fill="FFFFFF"/>
        </w:rPr>
        <w:t>приказом Минобрнауки России</w:t>
      </w:r>
      <w:r w:rsidR="00EC7868" w:rsidRPr="00EC7868">
        <w:rPr>
          <w:sz w:val="28"/>
          <w:szCs w:val="28"/>
          <w:shd w:val="clear" w:color="auto" w:fill="FFFFFF"/>
        </w:rPr>
        <w:t> от 17.10.2013 № 1155. Новый документ ориентирован на социализацию и индивидуализацию развития ребенка.   А музыка  является одним из средств помощи ребенку вхождения  в мир социальных отношений, открытия и презентации своего «Я».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</w:t>
      </w:r>
      <w:r w:rsidR="00206921" w:rsidRPr="00EC7868">
        <w:rPr>
          <w:sz w:val="28"/>
          <w:szCs w:val="28"/>
        </w:rPr>
        <w:t>роект</w:t>
      </w:r>
      <w:r w:rsidR="00206921">
        <w:rPr>
          <w:sz w:val="28"/>
          <w:szCs w:val="28"/>
        </w:rPr>
        <w:t xml:space="preserve"> </w:t>
      </w:r>
      <w:r w:rsidR="00206921" w:rsidRPr="00206921">
        <w:rPr>
          <w:b/>
          <w:sz w:val="28"/>
          <w:szCs w:val="28"/>
        </w:rPr>
        <w:t>«Золотой ключик к творчеству»</w:t>
      </w:r>
      <w:r w:rsidR="00206921" w:rsidRPr="00BD4F17">
        <w:rPr>
          <w:color w:val="FF0000"/>
          <w:sz w:val="28"/>
          <w:szCs w:val="28"/>
        </w:rPr>
        <w:t xml:space="preserve"> </w:t>
      </w:r>
      <w:r w:rsidR="00EC7868" w:rsidRPr="00EC7868">
        <w:rPr>
          <w:sz w:val="28"/>
          <w:szCs w:val="28"/>
        </w:rPr>
        <w:t>предполагает музыкальное развитие, воспитание и обучение ребенка в условиях, когда компьютерные технологии является помощниками в приобщении детей к музыкальной культуре, инструментом в развитии музыкальных творческих способностей детей, средством самореализации</w:t>
      </w:r>
      <w:r w:rsidR="00EC7868" w:rsidRPr="00EC7868">
        <w:rPr>
          <w:color w:val="FF0000"/>
          <w:sz w:val="28"/>
          <w:szCs w:val="28"/>
        </w:rPr>
        <w:t xml:space="preserve"> </w:t>
      </w:r>
      <w:r w:rsidR="00EC7868" w:rsidRPr="00EC7868">
        <w:rPr>
          <w:sz w:val="28"/>
          <w:szCs w:val="28"/>
        </w:rPr>
        <w:t>каждого ребенка.</w:t>
      </w:r>
    </w:p>
    <w:p w:rsidR="00747144" w:rsidRPr="00EC7868" w:rsidRDefault="00EC7868" w:rsidP="00747144">
      <w:pPr>
        <w:spacing w:line="360" w:lineRule="auto"/>
        <w:jc w:val="both"/>
        <w:rPr>
          <w:sz w:val="28"/>
          <w:szCs w:val="28"/>
        </w:rPr>
      </w:pPr>
      <w:r w:rsidRPr="00EC7868">
        <w:rPr>
          <w:sz w:val="28"/>
          <w:szCs w:val="28"/>
        </w:rPr>
        <w:t xml:space="preserve"> </w:t>
      </w:r>
      <w:r w:rsidR="00430DD8">
        <w:rPr>
          <w:sz w:val="28"/>
          <w:szCs w:val="28"/>
        </w:rPr>
        <w:t xml:space="preserve">    </w:t>
      </w:r>
      <w:r w:rsidRPr="00EC7868">
        <w:rPr>
          <w:sz w:val="28"/>
          <w:szCs w:val="28"/>
        </w:rPr>
        <w:t xml:space="preserve">В условиях современного общества информационная компетентность педагога, его способность решать профессиональные педагогические задачи с привлечением ИКТ, становится важной составляющей его профессионализма.  Проектирование занятий с использованием мультимедийных технологий это совсем новое и актуальное направление в деятельности педагога ДОУ и именно здесь можно применить весь накопленный опыт, знания и умения, творческий подход. Применение ИКТ на музыкальных занятиях в детском саду, ориентированных на индивидуальность ребенка и запросы его семьи,  помогает в формировании художественного вкуса, развитии творческого </w:t>
      </w:r>
      <w:r w:rsidR="00615CFA">
        <w:rPr>
          <w:sz w:val="28"/>
          <w:szCs w:val="28"/>
        </w:rPr>
        <w:t>потенциала ребенка и в гармоничном</w:t>
      </w:r>
      <w:r w:rsidRPr="00EC7868">
        <w:rPr>
          <w:sz w:val="28"/>
          <w:szCs w:val="28"/>
        </w:rPr>
        <w:t xml:space="preserve"> развитии личности в целом,  повышают мотивацию детей к занятию и </w:t>
      </w:r>
      <w:r w:rsidR="00615CFA">
        <w:rPr>
          <w:sz w:val="28"/>
          <w:szCs w:val="28"/>
        </w:rPr>
        <w:t xml:space="preserve">полученные знания </w:t>
      </w:r>
      <w:r w:rsidRPr="00EC7868">
        <w:rPr>
          <w:sz w:val="28"/>
          <w:szCs w:val="28"/>
        </w:rPr>
        <w:t>надолго запом</w:t>
      </w:r>
      <w:r w:rsidR="00615CFA">
        <w:rPr>
          <w:sz w:val="28"/>
          <w:szCs w:val="28"/>
        </w:rPr>
        <w:t>ня</w:t>
      </w:r>
      <w:r w:rsidRPr="00EC7868">
        <w:rPr>
          <w:sz w:val="28"/>
          <w:szCs w:val="28"/>
        </w:rPr>
        <w:t xml:space="preserve">тся детям.   </w:t>
      </w:r>
    </w:p>
    <w:p w:rsidR="00430DD8" w:rsidRDefault="00EC7868" w:rsidP="00430DD8">
      <w:pPr>
        <w:spacing w:line="360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C7868">
        <w:rPr>
          <w:sz w:val="28"/>
          <w:szCs w:val="28"/>
        </w:rPr>
        <w:t xml:space="preserve">При этом, конечно же, по-прежнему в деле воспитания музыкального вкуса важнейшей остается роль педагога, которого не может заменить ни один </w:t>
      </w:r>
      <w:r w:rsidRPr="00EC7868">
        <w:rPr>
          <w:sz w:val="28"/>
          <w:szCs w:val="28"/>
        </w:rPr>
        <w:lastRenderedPageBreak/>
        <w:t>компьютер.</w:t>
      </w:r>
      <w:r w:rsidRPr="00EC7868">
        <w:rPr>
          <w:rFonts w:eastAsia="Calibri"/>
          <w:sz w:val="28"/>
          <w:szCs w:val="28"/>
          <w:lang w:eastAsia="en-US"/>
        </w:rPr>
        <w:t xml:space="preserve"> </w:t>
      </w:r>
      <w:r w:rsidR="00615CFA">
        <w:rPr>
          <w:rFonts w:eastAsia="Calibri"/>
          <w:sz w:val="28"/>
          <w:szCs w:val="28"/>
          <w:lang w:eastAsia="en-US"/>
        </w:rPr>
        <w:t>Но в</w:t>
      </w:r>
      <w:r w:rsidR="00615CFA" w:rsidRPr="00EC7868">
        <w:rPr>
          <w:rFonts w:eastAsia="Calibri"/>
          <w:sz w:val="28"/>
          <w:szCs w:val="28"/>
          <w:lang w:eastAsia="en-US"/>
        </w:rPr>
        <w:t xml:space="preserve"> практике работы музыкального руководителя использование информационно-коммуникационных технологий является необходимым средством повышения качества </w:t>
      </w:r>
      <w:proofErr w:type="spellStart"/>
      <w:r w:rsidR="00615CFA" w:rsidRPr="00EC7868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="00615CFA" w:rsidRPr="00EC7868">
        <w:rPr>
          <w:rFonts w:eastAsia="Calibri"/>
          <w:sz w:val="28"/>
          <w:szCs w:val="28"/>
          <w:lang w:eastAsia="en-US"/>
        </w:rPr>
        <w:t>-образовательного процесса.</w:t>
      </w:r>
      <w:r w:rsidR="00F90AEF" w:rsidRPr="00F90AEF">
        <w:rPr>
          <w:rFonts w:eastAsia="Calibri"/>
          <w:sz w:val="28"/>
          <w:szCs w:val="28"/>
          <w:lang w:eastAsia="en-US"/>
        </w:rPr>
        <w:t xml:space="preserve"> </w:t>
      </w:r>
      <w:r w:rsidR="00F90AEF" w:rsidRPr="00EC7868">
        <w:rPr>
          <w:rFonts w:eastAsia="Calibri"/>
          <w:sz w:val="28"/>
          <w:szCs w:val="28"/>
          <w:lang w:eastAsia="en-US"/>
        </w:rPr>
        <w:t>Использовани</w:t>
      </w:r>
      <w:r w:rsidR="00F90AEF">
        <w:rPr>
          <w:rFonts w:eastAsia="Calibri"/>
          <w:sz w:val="28"/>
          <w:szCs w:val="28"/>
          <w:lang w:eastAsia="en-US"/>
        </w:rPr>
        <w:t xml:space="preserve">е ИКТ с детьми осуществляется </w:t>
      </w:r>
      <w:r w:rsidR="00F90AEF" w:rsidRPr="00EC7868">
        <w:rPr>
          <w:rFonts w:eastAsia="Calibri"/>
          <w:sz w:val="28"/>
          <w:szCs w:val="28"/>
          <w:lang w:eastAsia="en-US"/>
        </w:rPr>
        <w:t xml:space="preserve">непосредственно в образовательной музыкальной деятельности и индивидуальной работе. </w:t>
      </w:r>
      <w:r w:rsidRPr="00EC7868">
        <w:rPr>
          <w:rFonts w:eastAsia="Calibri"/>
          <w:sz w:val="28"/>
          <w:szCs w:val="28"/>
          <w:lang w:eastAsia="en-US"/>
        </w:rPr>
        <w:t>Приобщение ребенка к миру искусства в дошкольном учреждении – в</w:t>
      </w:r>
      <w:r w:rsidR="00615CFA">
        <w:rPr>
          <w:rFonts w:eastAsia="Calibri"/>
          <w:sz w:val="28"/>
          <w:szCs w:val="28"/>
          <w:lang w:eastAsia="en-US"/>
        </w:rPr>
        <w:t xml:space="preserve">ажная и ответственная задача.  </w:t>
      </w:r>
    </w:p>
    <w:p w:rsidR="00EC7868" w:rsidRPr="00430DD8" w:rsidRDefault="00430DD8" w:rsidP="00430DD8">
      <w:pPr>
        <w:spacing w:line="360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   </w:t>
      </w:r>
      <w:r w:rsidR="00EC7868" w:rsidRPr="00EC7868">
        <w:rPr>
          <w:iCs/>
          <w:sz w:val="28"/>
          <w:szCs w:val="28"/>
        </w:rPr>
        <w:t xml:space="preserve">Творчество необходимо воспитывать, чтобы со временем оно стало жизненной установкой, которая, с одной стороны, позволяет нам увидеть новое в знакомом и близком, а с другой – не бояться столкнуться с новым и неизвестным. </w:t>
      </w:r>
    </w:p>
    <w:p w:rsidR="00EC7868" w:rsidRPr="00EC7868" w:rsidRDefault="00430DD8" w:rsidP="00430DD8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EC7868" w:rsidRPr="00EC7868">
        <w:rPr>
          <w:iCs/>
          <w:sz w:val="28"/>
          <w:szCs w:val="28"/>
        </w:rPr>
        <w:t>Рассматривание творчества</w:t>
      </w:r>
      <w:r w:rsidR="00FF2346">
        <w:rPr>
          <w:iCs/>
          <w:sz w:val="28"/>
          <w:szCs w:val="28"/>
        </w:rPr>
        <w:t>,</w:t>
      </w:r>
      <w:r w:rsidR="00EC7868" w:rsidRPr="00EC7868">
        <w:rPr>
          <w:iCs/>
          <w:sz w:val="28"/>
          <w:szCs w:val="28"/>
        </w:rPr>
        <w:t xml:space="preserve"> как процесса</w:t>
      </w:r>
      <w:r w:rsidR="00FF2346">
        <w:rPr>
          <w:iCs/>
          <w:sz w:val="28"/>
          <w:szCs w:val="28"/>
        </w:rPr>
        <w:t>,</w:t>
      </w:r>
      <w:r w:rsidR="00EC7868" w:rsidRPr="00EC7868">
        <w:rPr>
          <w:iCs/>
          <w:sz w:val="28"/>
          <w:szCs w:val="28"/>
        </w:rPr>
        <w:t xml:space="preserve"> дает возможность выявить способности детей к творчеству и </w:t>
      </w:r>
      <w:r w:rsidR="00FF2346">
        <w:rPr>
          <w:iCs/>
          <w:sz w:val="28"/>
          <w:szCs w:val="28"/>
        </w:rPr>
        <w:t xml:space="preserve">определить </w:t>
      </w:r>
      <w:r w:rsidR="00EC7868" w:rsidRPr="00EC7868">
        <w:rPr>
          <w:iCs/>
          <w:sz w:val="28"/>
          <w:szCs w:val="28"/>
        </w:rPr>
        <w:t>условия, облегчающие и стимулирующие этот процесс, а также оценивать его  результаты.</w:t>
      </w:r>
    </w:p>
    <w:p w:rsidR="008B2723" w:rsidRDefault="001F6262" w:rsidP="00430DD8">
      <w:pPr>
        <w:pStyle w:val="3"/>
        <w:spacing w:line="360" w:lineRule="auto"/>
        <w:ind w:left="0"/>
        <w:jc w:val="both"/>
        <w:rPr>
          <w:rFonts w:ascii="Arial-BoldItalicMT" w:hAnsi="Arial-BoldItalicMT" w:cs="Arial-BoldItalicMT"/>
          <w:bCs/>
          <w:i/>
          <w:iCs/>
          <w:color w:val="FF0000"/>
          <w:sz w:val="28"/>
          <w:szCs w:val="28"/>
          <w:lang w:val="ru-RU"/>
        </w:rPr>
      </w:pPr>
      <w:r>
        <w:rPr>
          <w:b/>
          <w:bCs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CE8B2EA" wp14:editId="562474DA">
                <wp:simplePos x="0" y="0"/>
                <wp:positionH relativeFrom="column">
                  <wp:posOffset>-3810</wp:posOffset>
                </wp:positionH>
                <wp:positionV relativeFrom="paragraph">
                  <wp:posOffset>1789430</wp:posOffset>
                </wp:positionV>
                <wp:extent cx="2647950" cy="484505"/>
                <wp:effectExtent l="0" t="19050" r="38100" b="29845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4505"/>
                        </a:xfrm>
                        <a:prstGeom prst="rightArrow">
                          <a:avLst/>
                        </a:prstGeom>
                        <a:solidFill>
                          <a:srgbClr val="FEB0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3" o:spid="_x0000_s1026" type="#_x0000_t13" style="position:absolute;margin-left:-.3pt;margin-top:140.9pt;width:208.5pt;height:38.1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" adj="19624" fillcolor="#feb0ea" strokecolor="#243f60 [1604]" strokeweight="2pt"/>
            </w:pict>
          </mc:Fallback>
        </mc:AlternateContent>
      </w:r>
      <w:r w:rsidR="00430DD8">
        <w:rPr>
          <w:sz w:val="28"/>
          <w:szCs w:val="28"/>
          <w:lang w:val="ru-RU"/>
        </w:rPr>
        <w:t xml:space="preserve">     </w:t>
      </w:r>
      <w:r w:rsidR="00EC7868" w:rsidRPr="00502731">
        <w:rPr>
          <w:sz w:val="28"/>
          <w:szCs w:val="28"/>
        </w:rPr>
        <w:t xml:space="preserve">Конечно, все дети разные. Но в каждом ребенке природа заложила свой дар. Кто-то замечательно поет, кто-то хорошо рисует, сочиняет стихи, танцует. </w:t>
      </w:r>
      <w:r w:rsidR="00EC7868" w:rsidRPr="00502731">
        <w:rPr>
          <w:color w:val="000000"/>
          <w:sz w:val="28"/>
          <w:szCs w:val="28"/>
        </w:rPr>
        <w:t xml:space="preserve">Творчество, словно </w:t>
      </w:r>
      <w:r w:rsidR="00EC7868" w:rsidRPr="00502731">
        <w:rPr>
          <w:b/>
          <w:bCs/>
          <w:i/>
          <w:iCs/>
          <w:sz w:val="28"/>
          <w:szCs w:val="28"/>
          <w:u w:val="single"/>
        </w:rPr>
        <w:t>золотой ключик,</w:t>
      </w:r>
      <w:r w:rsidR="00EC7868" w:rsidRPr="00502731">
        <w:rPr>
          <w:color w:val="000000"/>
          <w:sz w:val="28"/>
          <w:szCs w:val="28"/>
        </w:rPr>
        <w:t xml:space="preserve"> откроет их на р</w:t>
      </w:r>
      <w:r w:rsidR="00EC7868">
        <w:rPr>
          <w:color w:val="000000"/>
          <w:sz w:val="28"/>
          <w:szCs w:val="28"/>
        </w:rPr>
        <w:t>адость всем нам. А мы, педагоги</w:t>
      </w:r>
      <w:r w:rsidR="00EC7868">
        <w:rPr>
          <w:color w:val="000000"/>
          <w:sz w:val="28"/>
          <w:szCs w:val="28"/>
          <w:lang w:val="ru-RU"/>
        </w:rPr>
        <w:t xml:space="preserve"> и родители</w:t>
      </w:r>
      <w:r w:rsidR="008B2723">
        <w:rPr>
          <w:color w:val="000000"/>
          <w:sz w:val="28"/>
          <w:szCs w:val="28"/>
        </w:rPr>
        <w:t xml:space="preserve"> </w:t>
      </w:r>
      <w:r w:rsidR="00EC7868" w:rsidRPr="00502731">
        <w:rPr>
          <w:color w:val="000000"/>
          <w:sz w:val="28"/>
          <w:szCs w:val="28"/>
        </w:rPr>
        <w:t xml:space="preserve"> должны им помочь, испытать, ни с </w:t>
      </w:r>
      <w:r w:rsidR="002A5E70">
        <w:rPr>
          <w:color w:val="000000"/>
          <w:sz w:val="28"/>
          <w:szCs w:val="28"/>
          <w:lang w:val="ru-RU"/>
        </w:rPr>
        <w:t xml:space="preserve">чем </w:t>
      </w:r>
      <w:r w:rsidR="00EC7868" w:rsidRPr="00502731">
        <w:rPr>
          <w:color w:val="000000"/>
          <w:sz w:val="28"/>
          <w:szCs w:val="28"/>
        </w:rPr>
        <w:t>несравнимое, счастье творчества, а потом сам</w:t>
      </w:r>
      <w:r w:rsidR="00EC7868" w:rsidRPr="00502731">
        <w:rPr>
          <w:color w:val="000000"/>
          <w:sz w:val="28"/>
          <w:szCs w:val="28"/>
          <w:lang w:val="ru-RU"/>
        </w:rPr>
        <w:t xml:space="preserve">а </w:t>
      </w:r>
      <w:r w:rsidR="00EC7868" w:rsidRPr="00502731">
        <w:rPr>
          <w:color w:val="000000"/>
          <w:sz w:val="28"/>
          <w:szCs w:val="28"/>
        </w:rPr>
        <w:t>жизнь предоставит им множество ситуаций, где наши дети проявят свою фантазию.</w:t>
      </w:r>
      <w:r w:rsidR="00EC7868" w:rsidRPr="00502731">
        <w:rPr>
          <w:rFonts w:ascii="Arial-BoldItalicMT" w:hAnsi="Arial-BoldItalicMT" w:cs="Arial-BoldItalicMT"/>
          <w:bCs/>
          <w:i/>
          <w:iCs/>
          <w:color w:val="FF0000"/>
          <w:sz w:val="28"/>
          <w:szCs w:val="28"/>
        </w:rPr>
        <w:t xml:space="preserve"> </w:t>
      </w:r>
    </w:p>
    <w:p w:rsidR="003045AA" w:rsidRDefault="001F6262" w:rsidP="002E1134">
      <w:pPr>
        <w:pStyle w:val="3"/>
        <w:numPr>
          <w:ilvl w:val="0"/>
          <w:numId w:val="35"/>
        </w:numPr>
        <w:spacing w:line="360" w:lineRule="auto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Концепция проекта</w:t>
      </w:r>
    </w:p>
    <w:p w:rsidR="00041CF0" w:rsidRPr="00041CF0" w:rsidRDefault="00430DD8" w:rsidP="00041CF0">
      <w:pPr>
        <w:tabs>
          <w:tab w:val="left" w:pos="9354"/>
        </w:tabs>
        <w:spacing w:line="360" w:lineRule="auto"/>
        <w:jc w:val="both"/>
        <w:rPr>
          <w:color w:val="CC0066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1CF0" w:rsidRPr="00EC7868">
        <w:rPr>
          <w:sz w:val="28"/>
          <w:szCs w:val="28"/>
        </w:rPr>
        <w:t xml:space="preserve">Реализация проекта, обобщение и распространение опыта позволят решить комплекс проблем, сопровождающих внедрение информационных компьютерных технологий в образовательный процесс </w:t>
      </w:r>
      <w:r w:rsidR="00EE47CF">
        <w:rPr>
          <w:sz w:val="28"/>
          <w:szCs w:val="28"/>
        </w:rPr>
        <w:t>ДОУ.</w:t>
      </w:r>
      <w:r w:rsidR="00041CF0" w:rsidRPr="00EC7868">
        <w:rPr>
          <w:sz w:val="28"/>
          <w:szCs w:val="28"/>
        </w:rPr>
        <w:t xml:space="preserve"> </w:t>
      </w:r>
    </w:p>
    <w:p w:rsidR="00AA35BB" w:rsidRPr="00C26BE2" w:rsidRDefault="00430DD8" w:rsidP="00C26BE2">
      <w:pPr>
        <w:spacing w:after="120" w:line="360" w:lineRule="auto"/>
        <w:jc w:val="both"/>
        <w:rPr>
          <w:b/>
          <w:lang w:val="x-none" w:eastAsia="x-none"/>
        </w:rPr>
      </w:pPr>
      <w:r>
        <w:rPr>
          <w:b/>
          <w:sz w:val="28"/>
          <w:szCs w:val="28"/>
        </w:rPr>
        <w:t xml:space="preserve">   </w:t>
      </w:r>
      <w:r w:rsidR="00650DAC" w:rsidRPr="00650DAC">
        <w:rPr>
          <w:b/>
          <w:sz w:val="28"/>
          <w:szCs w:val="28"/>
        </w:rPr>
        <w:t xml:space="preserve"> </w:t>
      </w:r>
      <w:r w:rsidR="00FF2346">
        <w:rPr>
          <w:sz w:val="28"/>
          <w:szCs w:val="28"/>
        </w:rPr>
        <w:t xml:space="preserve">В данном проекте </w:t>
      </w:r>
      <w:r w:rsidR="00650DAC" w:rsidRPr="00650DAC">
        <w:rPr>
          <w:sz w:val="28"/>
          <w:szCs w:val="28"/>
        </w:rPr>
        <w:t>развитие творческих способностей детей  рассматривается, как единое целое во всех видах музыкальной деятельности дошкольников. А применение информационных технологий помогает в решении образовательных задач.</w:t>
      </w:r>
      <w:r w:rsidR="00AA35BB" w:rsidRPr="00AA35BB">
        <w:rPr>
          <w:b/>
        </w:rPr>
        <w:t xml:space="preserve">     </w:t>
      </w:r>
      <w:r w:rsidR="00A14E7F" w:rsidRPr="00A14E7F">
        <w:rPr>
          <w:sz w:val="28"/>
          <w:szCs w:val="28"/>
        </w:rPr>
        <w:t xml:space="preserve">Актуализация и приоритетность идей </w:t>
      </w:r>
      <w:proofErr w:type="spellStart"/>
      <w:r w:rsidR="00A14E7F" w:rsidRPr="00A14E7F">
        <w:rPr>
          <w:sz w:val="28"/>
          <w:szCs w:val="28"/>
        </w:rPr>
        <w:t>гуманизации</w:t>
      </w:r>
      <w:proofErr w:type="spellEnd"/>
      <w:r w:rsidR="00A14E7F" w:rsidRPr="00A14E7F">
        <w:rPr>
          <w:sz w:val="28"/>
          <w:szCs w:val="28"/>
        </w:rPr>
        <w:t xml:space="preserve"> в образовании, обращает внимание педагогов на  виды занятий, </w:t>
      </w:r>
      <w:r w:rsidR="00A14E7F" w:rsidRPr="00A14E7F">
        <w:rPr>
          <w:sz w:val="28"/>
          <w:szCs w:val="28"/>
        </w:rPr>
        <w:lastRenderedPageBreak/>
        <w:t>содержание которых связано с миром эмоциональных, духовных ценностей человека. Важное место среди них принадлежит занятиям, свя</w:t>
      </w:r>
      <w:r w:rsidR="00FF2346">
        <w:rPr>
          <w:sz w:val="28"/>
          <w:szCs w:val="28"/>
        </w:rPr>
        <w:t>занным с музыкальным искусством,</w:t>
      </w:r>
      <w:r w:rsidR="00A14E7F" w:rsidRPr="00A14E7F">
        <w:rPr>
          <w:sz w:val="28"/>
          <w:szCs w:val="28"/>
        </w:rPr>
        <w:t xml:space="preserve">  </w:t>
      </w:r>
      <w:r w:rsidR="00FF2346">
        <w:rPr>
          <w:sz w:val="28"/>
          <w:szCs w:val="28"/>
        </w:rPr>
        <w:t>так как</w:t>
      </w:r>
      <w:r w:rsidR="00A14E7F" w:rsidRPr="00A14E7F">
        <w:rPr>
          <w:sz w:val="28"/>
          <w:szCs w:val="28"/>
        </w:rPr>
        <w:t xml:space="preserve"> </w:t>
      </w:r>
      <w:r w:rsidR="00FF2346">
        <w:rPr>
          <w:sz w:val="28"/>
          <w:szCs w:val="28"/>
        </w:rPr>
        <w:t xml:space="preserve">музыка </w:t>
      </w:r>
      <w:r w:rsidR="00A14E7F" w:rsidRPr="00A14E7F">
        <w:rPr>
          <w:sz w:val="28"/>
          <w:szCs w:val="28"/>
        </w:rPr>
        <w:t>играет совершенно особую роль в развитии ребенка. В становлении личности ребенка, в развитии его творческих способностей неоценима роль музыкальной деятельности, при помощи которой ребенок воспринимает окружающий его мир и формируется как творчески мыслящая личность.</w:t>
      </w:r>
      <w:r w:rsidR="00A14E7F" w:rsidRPr="00A14E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14E7F" w:rsidRPr="00A14E7F">
        <w:rPr>
          <w:sz w:val="28"/>
          <w:szCs w:val="28"/>
        </w:rPr>
        <w:t>Именно поэтому была выбрана тема проекта: «Развитие творческих способностей дошк</w:t>
      </w:r>
      <w:r w:rsidR="00302EEC">
        <w:rPr>
          <w:sz w:val="28"/>
          <w:szCs w:val="28"/>
        </w:rPr>
        <w:t xml:space="preserve">ольников в процессе  музыкальной образовательной деятельности </w:t>
      </w:r>
      <w:r w:rsidR="00A14E7F" w:rsidRPr="00A14E7F">
        <w:rPr>
          <w:sz w:val="28"/>
          <w:szCs w:val="28"/>
        </w:rPr>
        <w:t>с применением информационных технологий».</w:t>
      </w:r>
      <w:r w:rsidR="00A14E7F" w:rsidRPr="00A14E7F">
        <w:rPr>
          <w:sz w:val="28"/>
          <w:szCs w:val="28"/>
          <w:lang w:val="x-none" w:eastAsia="x-none"/>
        </w:rPr>
        <w:t xml:space="preserve"> </w:t>
      </w:r>
    </w:p>
    <w:p w:rsidR="00AB0E05" w:rsidRPr="00AB0E05" w:rsidRDefault="007C6A13" w:rsidP="00AB0E05">
      <w:pPr>
        <w:pStyle w:val="a9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1BCD">
        <w:rPr>
          <w:rFonts w:ascii="Times New Roman" w:hAnsi="Times New Roman" w:cs="Times New Roman"/>
          <w:b/>
          <w:sz w:val="28"/>
          <w:szCs w:val="28"/>
        </w:rPr>
        <w:t xml:space="preserve">В практической деятельности я столкнулась с противоречиями:   </w:t>
      </w:r>
    </w:p>
    <w:p w:rsidR="006E7F33" w:rsidRPr="00AB0E05" w:rsidRDefault="006E7F33" w:rsidP="0099793C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0E05">
        <w:rPr>
          <w:rFonts w:ascii="Times New Roman" w:hAnsi="Times New Roman" w:cs="Times New Roman"/>
          <w:bCs/>
          <w:i/>
          <w:iCs/>
          <w:sz w:val="28"/>
          <w:szCs w:val="28"/>
        </w:rPr>
        <w:t>меж</w:t>
      </w:r>
      <w:r w:rsidR="005D0713">
        <w:rPr>
          <w:rFonts w:ascii="Times New Roman" w:hAnsi="Times New Roman" w:cs="Times New Roman"/>
          <w:bCs/>
          <w:i/>
          <w:iCs/>
          <w:sz w:val="28"/>
          <w:szCs w:val="28"/>
        </w:rPr>
        <w:t>ду сложившимися</w:t>
      </w:r>
      <w:r w:rsidRPr="00AB0E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традиционными формами работы  и </w:t>
      </w:r>
      <w:r w:rsidR="005D0713">
        <w:rPr>
          <w:rFonts w:ascii="Times New Roman" w:hAnsi="Times New Roman" w:cs="Times New Roman"/>
          <w:bCs/>
          <w:i/>
          <w:iCs/>
          <w:sz w:val="28"/>
          <w:szCs w:val="28"/>
        </w:rPr>
        <w:t>необходимостью внедрения</w:t>
      </w:r>
      <w:r w:rsidRPr="00AB0E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новых педагогических технологий, о</w:t>
      </w:r>
      <w:r w:rsidR="005D0713">
        <w:rPr>
          <w:rFonts w:ascii="Times New Roman" w:hAnsi="Times New Roman" w:cs="Times New Roman"/>
          <w:bCs/>
          <w:i/>
          <w:iCs/>
          <w:sz w:val="28"/>
          <w:szCs w:val="28"/>
        </w:rPr>
        <w:t>беспечивающих развивающее обучение;</w:t>
      </w:r>
    </w:p>
    <w:p w:rsidR="006E7F33" w:rsidRPr="00AB0E05" w:rsidRDefault="006E7F33" w:rsidP="0099793C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 w:line="360" w:lineRule="auto"/>
        <w:jc w:val="both"/>
        <w:rPr>
          <w:i/>
          <w:sz w:val="28"/>
          <w:szCs w:val="28"/>
          <w:u w:val="single"/>
        </w:rPr>
      </w:pPr>
      <w:r w:rsidRPr="00AB0E05">
        <w:rPr>
          <w:bCs/>
          <w:i/>
          <w:iCs/>
          <w:sz w:val="28"/>
          <w:szCs w:val="28"/>
        </w:rPr>
        <w:t>между необходимостью, диктуемой современным обществом, внедрения информационных технологий в образовательный процесс и недостаточностью разработок в данном направлении для дошкольников по музыкальному воспитанию</w:t>
      </w:r>
      <w:r w:rsidR="00C26BE2" w:rsidRPr="00AB0E05">
        <w:rPr>
          <w:bCs/>
          <w:i/>
          <w:iCs/>
          <w:sz w:val="28"/>
          <w:szCs w:val="28"/>
        </w:rPr>
        <w:t>.</w:t>
      </w:r>
      <w:r w:rsidRPr="00AB0E05">
        <w:rPr>
          <w:bCs/>
          <w:i/>
          <w:iCs/>
          <w:sz w:val="28"/>
          <w:szCs w:val="28"/>
        </w:rPr>
        <w:t xml:space="preserve"> </w:t>
      </w:r>
    </w:p>
    <w:p w:rsidR="003B3D76" w:rsidRDefault="00430DD8" w:rsidP="00430DD8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5432C4" w:rsidRPr="0078457E">
        <w:rPr>
          <w:bCs/>
          <w:color w:val="000000"/>
          <w:sz w:val="28"/>
          <w:szCs w:val="28"/>
        </w:rPr>
        <w:t xml:space="preserve">Установленные противоречия позволили сформулировать </w:t>
      </w:r>
      <w:r w:rsidR="005432C4" w:rsidRPr="002C4E32">
        <w:rPr>
          <w:b/>
          <w:bCs/>
          <w:sz w:val="28"/>
          <w:szCs w:val="28"/>
        </w:rPr>
        <w:t>проблему</w:t>
      </w:r>
      <w:r w:rsidR="00E81634">
        <w:rPr>
          <w:b/>
          <w:bCs/>
          <w:sz w:val="28"/>
          <w:szCs w:val="28"/>
        </w:rPr>
        <w:t xml:space="preserve">: </w:t>
      </w:r>
      <w:r w:rsidR="00720060">
        <w:rPr>
          <w:bCs/>
          <w:color w:val="000000"/>
          <w:sz w:val="28"/>
          <w:szCs w:val="28"/>
        </w:rPr>
        <w:t>создание условий для внедрения   нового</w:t>
      </w:r>
      <w:r w:rsidR="005432C4" w:rsidRPr="0078457E">
        <w:rPr>
          <w:bCs/>
          <w:color w:val="000000"/>
          <w:sz w:val="28"/>
          <w:szCs w:val="28"/>
        </w:rPr>
        <w:t xml:space="preserve"> про</w:t>
      </w:r>
      <w:r w:rsidR="00720060">
        <w:rPr>
          <w:bCs/>
          <w:color w:val="000000"/>
          <w:sz w:val="28"/>
          <w:szCs w:val="28"/>
        </w:rPr>
        <w:t>дуктивного</w:t>
      </w:r>
      <w:r w:rsidR="007D3069">
        <w:rPr>
          <w:bCs/>
          <w:color w:val="000000"/>
          <w:sz w:val="28"/>
          <w:szCs w:val="28"/>
        </w:rPr>
        <w:t xml:space="preserve"> опыт</w:t>
      </w:r>
      <w:r w:rsidR="00720060">
        <w:rPr>
          <w:bCs/>
          <w:color w:val="000000"/>
          <w:sz w:val="28"/>
          <w:szCs w:val="28"/>
        </w:rPr>
        <w:t>а</w:t>
      </w:r>
      <w:r w:rsidR="007D3069">
        <w:rPr>
          <w:bCs/>
          <w:color w:val="000000"/>
          <w:sz w:val="28"/>
          <w:szCs w:val="28"/>
        </w:rPr>
        <w:t xml:space="preserve"> </w:t>
      </w:r>
      <w:r w:rsidR="00720060">
        <w:rPr>
          <w:bCs/>
          <w:color w:val="000000"/>
          <w:sz w:val="28"/>
          <w:szCs w:val="28"/>
        </w:rPr>
        <w:t>по развитию</w:t>
      </w:r>
      <w:r w:rsidR="003536E7">
        <w:rPr>
          <w:bCs/>
          <w:color w:val="000000"/>
          <w:sz w:val="28"/>
          <w:szCs w:val="28"/>
        </w:rPr>
        <w:t xml:space="preserve"> </w:t>
      </w:r>
      <w:r w:rsidR="007D3069">
        <w:rPr>
          <w:bCs/>
          <w:color w:val="000000"/>
          <w:sz w:val="28"/>
          <w:szCs w:val="28"/>
        </w:rPr>
        <w:t xml:space="preserve">музыкального </w:t>
      </w:r>
      <w:r w:rsidR="002C4E32">
        <w:rPr>
          <w:bCs/>
          <w:color w:val="000000"/>
          <w:sz w:val="28"/>
          <w:szCs w:val="28"/>
        </w:rPr>
        <w:t xml:space="preserve"> </w:t>
      </w:r>
      <w:r w:rsidR="007D3069">
        <w:rPr>
          <w:bCs/>
          <w:color w:val="000000"/>
          <w:sz w:val="28"/>
          <w:szCs w:val="28"/>
        </w:rPr>
        <w:t>творчества воспитанников</w:t>
      </w:r>
      <w:r w:rsidR="00206921">
        <w:rPr>
          <w:bCs/>
          <w:color w:val="000000"/>
          <w:sz w:val="28"/>
          <w:szCs w:val="28"/>
        </w:rPr>
        <w:t>,</w:t>
      </w:r>
      <w:r w:rsidR="00206921" w:rsidRPr="00206921">
        <w:rPr>
          <w:color w:val="FF0000"/>
          <w:sz w:val="28"/>
          <w:szCs w:val="28"/>
        </w:rPr>
        <w:t xml:space="preserve"> </w:t>
      </w:r>
      <w:r w:rsidR="00206921" w:rsidRPr="00206921">
        <w:rPr>
          <w:sz w:val="28"/>
          <w:szCs w:val="28"/>
        </w:rPr>
        <w:t>посредством использования в образовательном процессе инф</w:t>
      </w:r>
      <w:r w:rsidR="00206921">
        <w:rPr>
          <w:sz w:val="28"/>
          <w:szCs w:val="28"/>
        </w:rPr>
        <w:t>ормационно</w:t>
      </w:r>
      <w:r w:rsidR="004637CF">
        <w:rPr>
          <w:sz w:val="28"/>
          <w:szCs w:val="28"/>
        </w:rPr>
        <w:t xml:space="preserve"> </w:t>
      </w:r>
      <w:r w:rsidR="00206921">
        <w:rPr>
          <w:sz w:val="28"/>
          <w:szCs w:val="28"/>
        </w:rPr>
        <w:t>-</w:t>
      </w:r>
      <w:r w:rsidR="00206921" w:rsidRPr="00206921">
        <w:rPr>
          <w:sz w:val="28"/>
          <w:szCs w:val="28"/>
        </w:rPr>
        <w:t xml:space="preserve"> коммуникац</w:t>
      </w:r>
      <w:r w:rsidR="00206921">
        <w:rPr>
          <w:sz w:val="28"/>
          <w:szCs w:val="28"/>
        </w:rPr>
        <w:t>ионных</w:t>
      </w:r>
      <w:r w:rsidR="00206921" w:rsidRPr="00206921">
        <w:rPr>
          <w:sz w:val="28"/>
          <w:szCs w:val="28"/>
        </w:rPr>
        <w:t xml:space="preserve"> технологий</w:t>
      </w:r>
      <w:r w:rsidR="00206921">
        <w:rPr>
          <w:sz w:val="28"/>
          <w:szCs w:val="28"/>
        </w:rPr>
        <w:t>.</w:t>
      </w:r>
    </w:p>
    <w:p w:rsidR="003B3D76" w:rsidRPr="003B3D76" w:rsidRDefault="003B3D76" w:rsidP="003B3D76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3B3D76">
        <w:rPr>
          <w:b/>
          <w:sz w:val="28"/>
          <w:szCs w:val="28"/>
        </w:rPr>
        <w:t>Гипотеза исследования</w:t>
      </w:r>
      <w:r w:rsidRPr="003B3D76">
        <w:rPr>
          <w:sz w:val="28"/>
          <w:szCs w:val="28"/>
        </w:rPr>
        <w:t xml:space="preserve">:  </w:t>
      </w:r>
      <w:r w:rsidRPr="003B3D76">
        <w:rPr>
          <w:color w:val="7030A0"/>
          <w:sz w:val="28"/>
          <w:szCs w:val="28"/>
        </w:rPr>
        <w:t xml:space="preserve"> </w:t>
      </w:r>
      <w:r w:rsidRPr="003B3D76">
        <w:rPr>
          <w:sz w:val="28"/>
          <w:szCs w:val="28"/>
        </w:rPr>
        <w:t>Проц</w:t>
      </w:r>
      <w:r w:rsidR="00EF7625">
        <w:rPr>
          <w:sz w:val="28"/>
          <w:szCs w:val="28"/>
        </w:rPr>
        <w:t xml:space="preserve">есс творческого развития </w:t>
      </w:r>
      <w:r w:rsidRPr="003B3D76">
        <w:rPr>
          <w:sz w:val="28"/>
          <w:szCs w:val="28"/>
        </w:rPr>
        <w:t xml:space="preserve"> дошкольников будет более эффективным</w:t>
      </w:r>
      <w:r w:rsidR="003536E7">
        <w:rPr>
          <w:sz w:val="28"/>
          <w:szCs w:val="28"/>
        </w:rPr>
        <w:t>,</w:t>
      </w:r>
      <w:r w:rsidRPr="003B3D76">
        <w:rPr>
          <w:sz w:val="28"/>
          <w:szCs w:val="28"/>
        </w:rPr>
        <w:t xml:space="preserve"> если:</w:t>
      </w:r>
    </w:p>
    <w:p w:rsidR="003B3D76" w:rsidRPr="003B3D76" w:rsidRDefault="003B3D76" w:rsidP="00430DD8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contextualSpacing/>
        <w:jc w:val="both"/>
        <w:rPr>
          <w:sz w:val="28"/>
          <w:szCs w:val="28"/>
        </w:rPr>
      </w:pPr>
      <w:r w:rsidRPr="003B3D76">
        <w:rPr>
          <w:bCs/>
          <w:iCs/>
          <w:sz w:val="28"/>
          <w:szCs w:val="28"/>
        </w:rPr>
        <w:t>рационально сочетаются применение информационных технологий с формами и методами образовательного процесса по музыкальному воспитанию;</w:t>
      </w:r>
    </w:p>
    <w:p w:rsidR="003B3D76" w:rsidRPr="003B3D76" w:rsidRDefault="003536E7" w:rsidP="00430DD8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200" w:line="36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учтены возрастные </w:t>
      </w:r>
      <w:r w:rsidR="003B3D76" w:rsidRPr="003B3D76">
        <w:rPr>
          <w:sz w:val="28"/>
          <w:szCs w:val="28"/>
        </w:rPr>
        <w:t xml:space="preserve"> особенности развития творческих и музыкальных </w:t>
      </w:r>
      <w:r w:rsidR="003B3D76" w:rsidRPr="003B3D76">
        <w:rPr>
          <w:sz w:val="28"/>
          <w:szCs w:val="28"/>
        </w:rPr>
        <w:lastRenderedPageBreak/>
        <w:t>способностей детей;</w:t>
      </w:r>
    </w:p>
    <w:p w:rsidR="003B3D76" w:rsidRPr="003B3D76" w:rsidRDefault="00FE1B8C" w:rsidP="00430DD8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200" w:line="360" w:lineRule="auto"/>
        <w:ind w:left="0"/>
        <w:contextualSpacing/>
        <w:jc w:val="both"/>
        <w:rPr>
          <w:sz w:val="28"/>
          <w:szCs w:val="28"/>
        </w:rPr>
      </w:pPr>
      <w:r w:rsidRPr="00FE1B8C">
        <w:rPr>
          <w:sz w:val="28"/>
          <w:szCs w:val="28"/>
        </w:rPr>
        <w:t>ин</w:t>
      </w:r>
      <w:r>
        <w:rPr>
          <w:sz w:val="28"/>
          <w:szCs w:val="28"/>
        </w:rPr>
        <w:t>формационные технологии</w:t>
      </w:r>
      <w:r w:rsidRPr="00FE1B8C">
        <w:rPr>
          <w:sz w:val="28"/>
          <w:szCs w:val="28"/>
        </w:rPr>
        <w:t xml:space="preserve"> </w:t>
      </w:r>
      <w:r w:rsidR="003B3D76" w:rsidRPr="003B3D76">
        <w:rPr>
          <w:sz w:val="28"/>
          <w:szCs w:val="28"/>
        </w:rPr>
        <w:t xml:space="preserve">использованы </w:t>
      </w:r>
      <w:r w:rsidR="003536E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процессе в </w:t>
      </w:r>
      <w:r w:rsidR="003536E7">
        <w:rPr>
          <w:sz w:val="28"/>
          <w:szCs w:val="28"/>
        </w:rPr>
        <w:t>разумных пределах</w:t>
      </w:r>
      <w:r>
        <w:rPr>
          <w:sz w:val="28"/>
          <w:szCs w:val="28"/>
        </w:rPr>
        <w:t>;</w:t>
      </w:r>
      <w:r w:rsidR="003536E7">
        <w:rPr>
          <w:sz w:val="28"/>
          <w:szCs w:val="28"/>
        </w:rPr>
        <w:t xml:space="preserve"> </w:t>
      </w:r>
    </w:p>
    <w:p w:rsidR="00102EDB" w:rsidRPr="00102EDB" w:rsidRDefault="003B3D76" w:rsidP="00430DD8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hanging="283"/>
        <w:contextualSpacing/>
        <w:jc w:val="both"/>
        <w:rPr>
          <w:bCs/>
          <w:color w:val="000000"/>
          <w:sz w:val="28"/>
          <w:szCs w:val="28"/>
        </w:rPr>
      </w:pPr>
      <w:r w:rsidRPr="00FE1B8C">
        <w:rPr>
          <w:sz w:val="28"/>
          <w:szCs w:val="28"/>
        </w:rPr>
        <w:t xml:space="preserve"> методические рекомендации </w:t>
      </w:r>
      <w:r w:rsidR="00FE1B8C" w:rsidRPr="00FE1B8C">
        <w:rPr>
          <w:sz w:val="28"/>
          <w:szCs w:val="28"/>
        </w:rPr>
        <w:t xml:space="preserve">разработаны в системе; </w:t>
      </w:r>
    </w:p>
    <w:p w:rsidR="00893357" w:rsidRPr="00FE1B8C" w:rsidRDefault="00893357" w:rsidP="00430DD8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FE1B8C">
        <w:rPr>
          <w:b/>
          <w:bCs/>
          <w:sz w:val="28"/>
          <w:szCs w:val="28"/>
        </w:rPr>
        <w:t>Объект исследования</w:t>
      </w:r>
      <w:r w:rsidRPr="00FE1B8C">
        <w:rPr>
          <w:b/>
          <w:bCs/>
          <w:color w:val="000000"/>
          <w:sz w:val="28"/>
          <w:szCs w:val="28"/>
        </w:rPr>
        <w:t xml:space="preserve"> - </w:t>
      </w:r>
      <w:r w:rsidR="00AC7B63" w:rsidRPr="00FE1B8C">
        <w:rPr>
          <w:bCs/>
          <w:color w:val="000000"/>
          <w:sz w:val="28"/>
          <w:szCs w:val="28"/>
        </w:rPr>
        <w:t>механизм</w:t>
      </w:r>
      <w:r w:rsidRPr="00FE1B8C">
        <w:rPr>
          <w:bCs/>
          <w:color w:val="000000"/>
          <w:sz w:val="28"/>
          <w:szCs w:val="28"/>
        </w:rPr>
        <w:t xml:space="preserve"> формирования творческих способностей в</w:t>
      </w:r>
      <w:r w:rsidR="002C4E32" w:rsidRPr="00FE1B8C">
        <w:rPr>
          <w:bCs/>
          <w:color w:val="000000"/>
          <w:sz w:val="28"/>
          <w:szCs w:val="28"/>
        </w:rPr>
        <w:t>оспитан</w:t>
      </w:r>
      <w:r w:rsidR="00580130" w:rsidRPr="00FE1B8C">
        <w:rPr>
          <w:bCs/>
          <w:color w:val="000000"/>
          <w:sz w:val="28"/>
          <w:szCs w:val="28"/>
        </w:rPr>
        <w:t xml:space="preserve">ников средствами музыки </w:t>
      </w:r>
      <w:r w:rsidR="002C4E32" w:rsidRPr="00FE1B8C">
        <w:rPr>
          <w:bCs/>
          <w:color w:val="000000"/>
          <w:sz w:val="28"/>
          <w:szCs w:val="28"/>
        </w:rPr>
        <w:t xml:space="preserve"> с применением информационных технологий в процессе обучения</w:t>
      </w:r>
      <w:r w:rsidR="00E3443B" w:rsidRPr="00FE1B8C">
        <w:rPr>
          <w:bCs/>
          <w:color w:val="000000"/>
          <w:sz w:val="28"/>
          <w:szCs w:val="28"/>
        </w:rPr>
        <w:t>, самостоятельной музыкальной деят</w:t>
      </w:r>
      <w:r w:rsidR="001E3362" w:rsidRPr="00FE1B8C">
        <w:rPr>
          <w:bCs/>
          <w:color w:val="000000"/>
          <w:sz w:val="28"/>
          <w:szCs w:val="28"/>
        </w:rPr>
        <w:t>ельности, мероприятиях проводимых в рамках проекта.</w:t>
      </w:r>
    </w:p>
    <w:p w:rsidR="00747144" w:rsidRDefault="00893357" w:rsidP="00F01A08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C4E32">
        <w:rPr>
          <w:b/>
          <w:bCs/>
          <w:sz w:val="28"/>
          <w:szCs w:val="28"/>
        </w:rPr>
        <w:t>Предмет исследования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8457E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78457E">
        <w:rPr>
          <w:bCs/>
          <w:color w:val="000000"/>
          <w:sz w:val="28"/>
          <w:szCs w:val="28"/>
        </w:rPr>
        <w:t xml:space="preserve">комплекс </w:t>
      </w:r>
      <w:r w:rsidR="002C4E32">
        <w:rPr>
          <w:bCs/>
          <w:color w:val="000000"/>
          <w:sz w:val="28"/>
          <w:szCs w:val="28"/>
        </w:rPr>
        <w:t xml:space="preserve"> методов, </w:t>
      </w:r>
      <w:r w:rsidR="00F90AEF">
        <w:rPr>
          <w:bCs/>
          <w:color w:val="000000"/>
          <w:sz w:val="28"/>
          <w:szCs w:val="28"/>
        </w:rPr>
        <w:t>приемов и использование ИКТ</w:t>
      </w:r>
      <w:r w:rsidR="00720060">
        <w:rPr>
          <w:bCs/>
          <w:color w:val="000000"/>
          <w:sz w:val="28"/>
          <w:szCs w:val="28"/>
        </w:rPr>
        <w:t>,</w:t>
      </w:r>
      <w:r w:rsidRPr="0078457E">
        <w:rPr>
          <w:bCs/>
          <w:color w:val="000000"/>
          <w:sz w:val="28"/>
          <w:szCs w:val="28"/>
        </w:rPr>
        <w:t xml:space="preserve"> стимулирующих развитие </w:t>
      </w:r>
      <w:r w:rsidR="002C4E32">
        <w:rPr>
          <w:bCs/>
          <w:color w:val="000000"/>
          <w:sz w:val="28"/>
          <w:szCs w:val="28"/>
        </w:rPr>
        <w:t>творческих способностей воспитанников.</w:t>
      </w:r>
    </w:p>
    <w:p w:rsidR="00F01A08" w:rsidRPr="00747144" w:rsidRDefault="00F01A08" w:rsidP="00F01A08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01A08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создания проекта</w:t>
      </w:r>
      <w:r w:rsidRPr="00F01A08">
        <w:rPr>
          <w:b/>
          <w:sz w:val="28"/>
          <w:szCs w:val="28"/>
        </w:rPr>
        <w:t xml:space="preserve">: </w:t>
      </w:r>
      <w:r w:rsidR="003B3D76" w:rsidRPr="0095024A">
        <w:rPr>
          <w:sz w:val="28"/>
          <w:szCs w:val="28"/>
        </w:rPr>
        <w:t xml:space="preserve">внедрение информационных технологий в </w:t>
      </w:r>
      <w:r w:rsidR="0095024A" w:rsidRPr="0095024A">
        <w:rPr>
          <w:sz w:val="28"/>
          <w:szCs w:val="28"/>
        </w:rPr>
        <w:t xml:space="preserve"> образовательный процесс по музыкальному воспитанию</w:t>
      </w:r>
      <w:r w:rsidR="003B3D76" w:rsidRPr="0095024A">
        <w:rPr>
          <w:sz w:val="28"/>
          <w:szCs w:val="28"/>
        </w:rPr>
        <w:t xml:space="preserve"> для эффективного развития</w:t>
      </w:r>
      <w:r w:rsidRPr="0095024A">
        <w:rPr>
          <w:sz w:val="28"/>
          <w:szCs w:val="28"/>
        </w:rPr>
        <w:t xml:space="preserve"> творческих способностей  </w:t>
      </w:r>
      <w:r w:rsidR="0095024A" w:rsidRPr="0095024A">
        <w:rPr>
          <w:sz w:val="28"/>
          <w:szCs w:val="28"/>
        </w:rPr>
        <w:t>воспитанников</w:t>
      </w:r>
      <w:r w:rsidR="0095024A">
        <w:rPr>
          <w:sz w:val="28"/>
          <w:szCs w:val="28"/>
        </w:rPr>
        <w:t xml:space="preserve">. </w:t>
      </w:r>
    </w:p>
    <w:p w:rsidR="007D3069" w:rsidRDefault="00430DD8" w:rsidP="007D306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7D3069" w:rsidRPr="0078457E">
        <w:rPr>
          <w:bCs/>
          <w:color w:val="000000"/>
          <w:sz w:val="28"/>
          <w:szCs w:val="28"/>
        </w:rPr>
        <w:t xml:space="preserve">Для достижения намеченной цели и проверки гипотезы исследования необходимо было решить следующие </w:t>
      </w:r>
      <w:r w:rsidR="007D3069" w:rsidRPr="00AC7B63">
        <w:rPr>
          <w:b/>
          <w:bCs/>
          <w:sz w:val="28"/>
          <w:szCs w:val="28"/>
        </w:rPr>
        <w:t>задачи:</w:t>
      </w:r>
    </w:p>
    <w:p w:rsidR="000D129E" w:rsidRPr="008B7FCB" w:rsidRDefault="000D129E" w:rsidP="00430DD8">
      <w:pPr>
        <w:pStyle w:val="a9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B7FCB">
        <w:rPr>
          <w:rFonts w:ascii="Times New Roman" w:eastAsia="Calibri" w:hAnsi="Times New Roman" w:cs="Times New Roman"/>
          <w:sz w:val="28"/>
          <w:szCs w:val="28"/>
        </w:rPr>
        <w:t xml:space="preserve">Изучить современные образовательные технологии, способствующие развитию творческих способностей воспитанников в процессе продуктивной </w:t>
      </w:r>
      <w:r w:rsidR="00EE47CF">
        <w:rPr>
          <w:rFonts w:ascii="Times New Roman" w:eastAsia="Calibri" w:hAnsi="Times New Roman" w:cs="Times New Roman"/>
          <w:sz w:val="28"/>
          <w:szCs w:val="28"/>
        </w:rPr>
        <w:t xml:space="preserve"> музыкальной  деятельности, </w:t>
      </w:r>
      <w:r w:rsidRPr="008B7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B7FCB">
        <w:rPr>
          <w:rFonts w:ascii="Times New Roman" w:eastAsia="Calibri" w:hAnsi="Times New Roman" w:cs="Times New Roman"/>
          <w:sz w:val="28"/>
          <w:szCs w:val="28"/>
        </w:rPr>
        <w:t>на этой основе разработать методические рекомендации по их использован</w:t>
      </w:r>
      <w:r>
        <w:rPr>
          <w:rFonts w:ascii="Times New Roman" w:eastAsia="Calibri" w:hAnsi="Times New Roman" w:cs="Times New Roman"/>
          <w:sz w:val="28"/>
          <w:szCs w:val="28"/>
        </w:rPr>
        <w:t>ию.</w:t>
      </w:r>
    </w:p>
    <w:p w:rsidR="000D129E" w:rsidRPr="00C26BE2" w:rsidRDefault="000D129E" w:rsidP="00430DD8">
      <w:pPr>
        <w:widowControl w:val="0"/>
        <w:numPr>
          <w:ilvl w:val="0"/>
          <w:numId w:val="1"/>
        </w:numPr>
        <w:suppressLineNumbers/>
        <w:tabs>
          <w:tab w:val="clear" w:pos="720"/>
          <w:tab w:val="left" w:pos="0"/>
        </w:tabs>
        <w:suppressAutoHyphens/>
        <w:spacing w:line="360" w:lineRule="auto"/>
        <w:ind w:left="0"/>
        <w:jc w:val="both"/>
        <w:rPr>
          <w:rFonts w:eastAsia="Calibri"/>
          <w:sz w:val="28"/>
          <w:szCs w:val="28"/>
        </w:rPr>
      </w:pPr>
      <w:r w:rsidRPr="00C26BE2">
        <w:rPr>
          <w:rFonts w:eastAsia="Calibri"/>
          <w:sz w:val="28"/>
          <w:szCs w:val="28"/>
        </w:rPr>
        <w:t xml:space="preserve">Выявить </w:t>
      </w:r>
      <w:r>
        <w:rPr>
          <w:rFonts w:eastAsia="Calibri"/>
          <w:sz w:val="28"/>
          <w:szCs w:val="28"/>
        </w:rPr>
        <w:t xml:space="preserve">и создать </w:t>
      </w:r>
      <w:r w:rsidRPr="00C26BE2">
        <w:rPr>
          <w:rFonts w:eastAsia="Calibri"/>
          <w:sz w:val="28"/>
          <w:szCs w:val="28"/>
        </w:rPr>
        <w:t>педагогические условия, обеспечивающие эффективное развитие интереса у старших дошкольников к музыке.</w:t>
      </w:r>
    </w:p>
    <w:p w:rsidR="000D129E" w:rsidRPr="005F2147" w:rsidRDefault="000D129E" w:rsidP="00430DD8">
      <w:pPr>
        <w:widowControl w:val="0"/>
        <w:numPr>
          <w:ilvl w:val="0"/>
          <w:numId w:val="1"/>
        </w:numPr>
        <w:suppressLineNumbers/>
        <w:tabs>
          <w:tab w:val="clear" w:pos="720"/>
          <w:tab w:val="left" w:pos="0"/>
        </w:tabs>
        <w:suppressAutoHyphens/>
        <w:spacing w:line="360" w:lineRule="auto"/>
        <w:ind w:left="0" w:hanging="357"/>
        <w:jc w:val="both"/>
        <w:rPr>
          <w:rFonts w:eastAsia="Calibri"/>
          <w:sz w:val="28"/>
          <w:szCs w:val="28"/>
        </w:rPr>
      </w:pPr>
      <w:r w:rsidRPr="005F2147">
        <w:rPr>
          <w:rFonts w:eastAsia="Calibri"/>
          <w:sz w:val="28"/>
          <w:szCs w:val="28"/>
        </w:rPr>
        <w:t>Отобрать готовые продукты электронных изданий, соответствующие возрасту детей, эстетике, познавательной значимости для повышения интереса к творческому процессу воспитанников.</w:t>
      </w:r>
    </w:p>
    <w:p w:rsidR="000D129E" w:rsidRPr="005F2147" w:rsidRDefault="000D129E" w:rsidP="00430DD8">
      <w:pPr>
        <w:widowControl w:val="0"/>
        <w:numPr>
          <w:ilvl w:val="0"/>
          <w:numId w:val="1"/>
        </w:numPr>
        <w:suppressLineNumbers/>
        <w:tabs>
          <w:tab w:val="clear" w:pos="720"/>
          <w:tab w:val="left" w:pos="0"/>
        </w:tabs>
        <w:suppressAutoHyphens/>
        <w:spacing w:line="360" w:lineRule="auto"/>
        <w:ind w:left="0" w:hanging="357"/>
        <w:jc w:val="both"/>
        <w:rPr>
          <w:rFonts w:eastAsia="Calibri"/>
          <w:sz w:val="28"/>
          <w:szCs w:val="28"/>
        </w:rPr>
      </w:pPr>
      <w:r w:rsidRPr="005F2147">
        <w:rPr>
          <w:rFonts w:eastAsia="Calibri"/>
          <w:sz w:val="28"/>
          <w:szCs w:val="28"/>
        </w:rPr>
        <w:t>Изучить компьютерные программы и технологии для создания собственных творческих продуктов – презентаций, компьютерных дидактических игр, видеоклипов и др.</w:t>
      </w:r>
    </w:p>
    <w:p w:rsidR="000D129E" w:rsidRPr="005F2147" w:rsidRDefault="000D129E" w:rsidP="000D129E">
      <w:pPr>
        <w:widowControl w:val="0"/>
        <w:numPr>
          <w:ilvl w:val="0"/>
          <w:numId w:val="1"/>
        </w:numPr>
        <w:suppressLineNumbers/>
        <w:tabs>
          <w:tab w:val="clear" w:pos="720"/>
          <w:tab w:val="left" w:pos="0"/>
        </w:tabs>
        <w:suppressAutoHyphens/>
        <w:spacing w:line="360" w:lineRule="auto"/>
        <w:ind w:left="0" w:hanging="357"/>
        <w:jc w:val="both"/>
        <w:rPr>
          <w:rFonts w:eastAsia="Calibri"/>
          <w:sz w:val="28"/>
          <w:szCs w:val="28"/>
        </w:rPr>
      </w:pPr>
      <w:r w:rsidRPr="008B7FCB">
        <w:rPr>
          <w:rFonts w:eastAsia="Calibri"/>
          <w:sz w:val="28"/>
          <w:szCs w:val="28"/>
        </w:rPr>
        <w:t xml:space="preserve">Уметь пользоваться  </w:t>
      </w:r>
      <w:r w:rsidRPr="005F2147">
        <w:rPr>
          <w:rFonts w:eastAsia="Calibri"/>
          <w:sz w:val="28"/>
          <w:szCs w:val="28"/>
        </w:rPr>
        <w:t>комплексом приемов данных технологий при разработке занятий, сце</w:t>
      </w:r>
      <w:r>
        <w:rPr>
          <w:rFonts w:eastAsia="Calibri"/>
          <w:sz w:val="28"/>
          <w:szCs w:val="28"/>
        </w:rPr>
        <w:t xml:space="preserve">нариев праздников, развлечений, </w:t>
      </w:r>
      <w:r w:rsidRPr="005F2147">
        <w:rPr>
          <w:rFonts w:eastAsia="Calibri"/>
          <w:sz w:val="28"/>
          <w:szCs w:val="28"/>
        </w:rPr>
        <w:t xml:space="preserve">ориентированных на </w:t>
      </w:r>
      <w:r w:rsidRPr="005F2147">
        <w:rPr>
          <w:rFonts w:eastAsia="Calibri"/>
          <w:sz w:val="28"/>
          <w:szCs w:val="28"/>
        </w:rPr>
        <w:lastRenderedPageBreak/>
        <w:t>творческую деятельность.</w:t>
      </w:r>
    </w:p>
    <w:p w:rsidR="000D129E" w:rsidRPr="005F2147" w:rsidRDefault="00430DD8" w:rsidP="00430DD8">
      <w:pPr>
        <w:spacing w:line="360" w:lineRule="auto"/>
        <w:ind w:left="-1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0D129E">
        <w:rPr>
          <w:rFonts w:eastAsia="Calibri"/>
          <w:sz w:val="28"/>
          <w:szCs w:val="28"/>
        </w:rPr>
        <w:t xml:space="preserve">Найти убедительные доводы для привлечения родителей воспитанников к </w:t>
      </w:r>
      <w:r>
        <w:rPr>
          <w:rFonts w:eastAsia="Calibri"/>
          <w:sz w:val="28"/>
          <w:szCs w:val="28"/>
        </w:rPr>
        <w:t xml:space="preserve">            </w:t>
      </w:r>
      <w:r w:rsidR="000D129E">
        <w:rPr>
          <w:rFonts w:eastAsia="Calibri"/>
          <w:sz w:val="28"/>
          <w:szCs w:val="28"/>
        </w:rPr>
        <w:t>участию в проекте.</w:t>
      </w:r>
    </w:p>
    <w:p w:rsidR="000D129E" w:rsidRPr="000D129E" w:rsidRDefault="000D129E" w:rsidP="000D129E">
      <w:pPr>
        <w:widowControl w:val="0"/>
        <w:suppressLineNumbers/>
        <w:tabs>
          <w:tab w:val="left" w:pos="-284"/>
        </w:tabs>
        <w:suppressAutoHyphens/>
        <w:spacing w:line="360" w:lineRule="auto"/>
        <w:ind w:left="-284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7.</w:t>
      </w:r>
      <w:r w:rsidR="00430DD8">
        <w:rPr>
          <w:bCs/>
          <w:sz w:val="28"/>
          <w:szCs w:val="28"/>
        </w:rPr>
        <w:t xml:space="preserve"> </w:t>
      </w:r>
      <w:r w:rsidRPr="005F2147">
        <w:rPr>
          <w:bCs/>
          <w:sz w:val="28"/>
          <w:szCs w:val="28"/>
        </w:rPr>
        <w:t>Проследить динамику развития творческих способностей.</w:t>
      </w:r>
    </w:p>
    <w:p w:rsidR="00F90AEF" w:rsidRPr="00C26BE2" w:rsidRDefault="00430DD8" w:rsidP="00F90AEF">
      <w:pPr>
        <w:widowControl w:val="0"/>
        <w:suppressLineNumbers/>
        <w:tabs>
          <w:tab w:val="left" w:pos="0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F90AEF" w:rsidRPr="00F90AEF">
        <w:rPr>
          <w:rFonts w:eastAsia="Calibri"/>
          <w:sz w:val="28"/>
          <w:szCs w:val="28"/>
        </w:rPr>
        <w:t>Для решения поставленных задач и проверки гипотезы был</w:t>
      </w:r>
      <w:r w:rsidR="00102EDB">
        <w:rPr>
          <w:rFonts w:eastAsia="Calibri"/>
          <w:sz w:val="28"/>
          <w:szCs w:val="28"/>
        </w:rPr>
        <w:t>и</w:t>
      </w:r>
      <w:r w:rsidR="00F90AEF" w:rsidRPr="00F90AEF">
        <w:rPr>
          <w:rFonts w:eastAsia="Calibri"/>
          <w:sz w:val="28"/>
          <w:szCs w:val="28"/>
        </w:rPr>
        <w:t xml:space="preserve"> использованы следующие методы исследования - содержательный анализ научных источников, учебных и учебно-методических материалов, касающихся музыкального воспитания, применения информационных технологий в образовательном процессе, беседы с детьми, анкетирование, наблюдение педагогического процесса, эксперимент, изучение продуктов детского художественного творчества, электронных образовательных ресурсов в рамках темы исследования.</w:t>
      </w:r>
    </w:p>
    <w:p w:rsidR="00F540D6" w:rsidRPr="00F540D6" w:rsidRDefault="00C26BE2" w:rsidP="0095024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 w:rsidRPr="00F540D6">
        <w:rPr>
          <w:b/>
          <w:sz w:val="28"/>
          <w:szCs w:val="28"/>
        </w:rPr>
        <w:t>Методологической и теоретической основой исследования</w:t>
      </w:r>
      <w:r w:rsidRPr="00F540D6">
        <w:rPr>
          <w:sz w:val="28"/>
          <w:szCs w:val="28"/>
        </w:rPr>
        <w:t xml:space="preserve"> являются подходы к проблеме развития способностей, разработанные зарубежными и отечественными психологами и педагогами (Гилфорд Д., </w:t>
      </w:r>
      <w:proofErr w:type="spellStart"/>
      <w:r w:rsidRPr="00F540D6">
        <w:rPr>
          <w:sz w:val="28"/>
          <w:szCs w:val="28"/>
        </w:rPr>
        <w:t>Лоуэнфельд</w:t>
      </w:r>
      <w:proofErr w:type="spellEnd"/>
      <w:r w:rsidRPr="00F540D6">
        <w:rPr>
          <w:sz w:val="28"/>
          <w:szCs w:val="28"/>
        </w:rPr>
        <w:t xml:space="preserve"> В., Выготский Л.С., Теплов Б.М.), психолого-педагогическая теория деятельности (Рубинштейн С.Л., Леонтьев А.Н., Гальперин П.Я.), теория музыкального обучения и воспитания (Ветлугина Н. Зимина А., </w:t>
      </w:r>
      <w:proofErr w:type="spellStart"/>
      <w:r w:rsidRPr="00F540D6">
        <w:rPr>
          <w:sz w:val="28"/>
          <w:szCs w:val="28"/>
        </w:rPr>
        <w:t>Орф</w:t>
      </w:r>
      <w:proofErr w:type="spellEnd"/>
      <w:r w:rsidRPr="00F540D6">
        <w:rPr>
          <w:sz w:val="28"/>
          <w:szCs w:val="28"/>
        </w:rPr>
        <w:t xml:space="preserve"> К., </w:t>
      </w:r>
      <w:proofErr w:type="spellStart"/>
      <w:r w:rsidRPr="00F540D6">
        <w:rPr>
          <w:sz w:val="28"/>
          <w:szCs w:val="28"/>
        </w:rPr>
        <w:t>Картавцева</w:t>
      </w:r>
      <w:proofErr w:type="spellEnd"/>
      <w:r w:rsidRPr="00F540D6">
        <w:rPr>
          <w:sz w:val="28"/>
          <w:szCs w:val="28"/>
        </w:rPr>
        <w:t xml:space="preserve"> М.Т.)</w:t>
      </w:r>
      <w:r w:rsidR="00F540D6" w:rsidRPr="00F540D6">
        <w:t xml:space="preserve"> </w:t>
      </w:r>
      <w:proofErr w:type="gramEnd"/>
    </w:p>
    <w:p w:rsidR="00F540D6" w:rsidRPr="00D67C8C" w:rsidRDefault="00F540D6" w:rsidP="00D67C8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D67C8C">
        <w:rPr>
          <w:b/>
          <w:sz w:val="28"/>
          <w:szCs w:val="28"/>
        </w:rPr>
        <w:t>Особенности развития творческих способностей детей дошкольного возраста</w:t>
      </w:r>
    </w:p>
    <w:p w:rsidR="00F540D6" w:rsidRPr="00F540D6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7C8C">
        <w:rPr>
          <w:sz w:val="28"/>
          <w:szCs w:val="28"/>
        </w:rPr>
        <w:t>В</w:t>
      </w:r>
      <w:r w:rsidR="00F540D6" w:rsidRPr="00F540D6">
        <w:rPr>
          <w:sz w:val="28"/>
          <w:szCs w:val="28"/>
        </w:rPr>
        <w:t xml:space="preserve"> современной психологической науке </w:t>
      </w:r>
      <w:r w:rsidR="009A5C6B">
        <w:rPr>
          <w:sz w:val="28"/>
          <w:szCs w:val="28"/>
        </w:rPr>
        <w:t>т</w:t>
      </w:r>
      <w:r w:rsidR="00F540D6" w:rsidRPr="00F540D6">
        <w:rPr>
          <w:sz w:val="28"/>
          <w:szCs w:val="28"/>
        </w:rPr>
        <w:t>ворчество понимается как специфический вид продуктивной неадаптивной активности, приводящей к созданию нового за счет преобразования прошлого опыта субъекта.</w:t>
      </w:r>
      <w:r w:rsidR="008B35E9" w:rsidRPr="008B35E9">
        <w:t xml:space="preserve"> </w:t>
      </w:r>
      <w:r w:rsidR="008B35E9" w:rsidRPr="008B35E9">
        <w:rPr>
          <w:sz w:val="28"/>
          <w:szCs w:val="28"/>
        </w:rPr>
        <w:t xml:space="preserve">Современная психолого-педагогическая наука располагает данными о том, что все виды искусства развивают у детей не только художественно-творческие способности, но и «всеобщую универсальную человеческую способность, которая, будучи развитой, реализуется в любой сфере человеческой деятельности» (Э.И. </w:t>
      </w:r>
      <w:proofErr w:type="spellStart"/>
      <w:r w:rsidR="008B35E9" w:rsidRPr="008B35E9">
        <w:rPr>
          <w:sz w:val="28"/>
          <w:szCs w:val="28"/>
        </w:rPr>
        <w:t>Ильенков</w:t>
      </w:r>
      <w:proofErr w:type="spellEnd"/>
      <w:r w:rsidR="008B35E9" w:rsidRPr="008B35E9">
        <w:rPr>
          <w:sz w:val="28"/>
          <w:szCs w:val="28"/>
        </w:rPr>
        <w:t>) - способность к творчеству.</w:t>
      </w:r>
    </w:p>
    <w:p w:rsidR="009A5C6B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40D6" w:rsidRPr="00F540D6">
        <w:rPr>
          <w:sz w:val="28"/>
          <w:szCs w:val="28"/>
        </w:rPr>
        <w:t xml:space="preserve">По мнению </w:t>
      </w:r>
      <w:proofErr w:type="spellStart"/>
      <w:r w:rsidR="00F540D6" w:rsidRPr="00F540D6">
        <w:rPr>
          <w:sz w:val="28"/>
          <w:szCs w:val="28"/>
        </w:rPr>
        <w:t>Гилфорда</w:t>
      </w:r>
      <w:proofErr w:type="spellEnd"/>
      <w:proofErr w:type="gramStart"/>
      <w:r w:rsidR="00F540D6" w:rsidRPr="00F540D6">
        <w:rPr>
          <w:sz w:val="28"/>
          <w:szCs w:val="28"/>
        </w:rPr>
        <w:t xml:space="preserve"> Д</w:t>
      </w:r>
      <w:proofErr w:type="gramEnd"/>
      <w:r w:rsidR="00F540D6" w:rsidRPr="00F540D6">
        <w:rPr>
          <w:sz w:val="28"/>
          <w:szCs w:val="28"/>
        </w:rPr>
        <w:t>ж. способность к творчеству – многомерн</w:t>
      </w:r>
      <w:r w:rsidR="009A5C6B">
        <w:rPr>
          <w:sz w:val="28"/>
          <w:szCs w:val="28"/>
        </w:rPr>
        <w:t xml:space="preserve">а и </w:t>
      </w:r>
      <w:r w:rsidR="009A5C6B">
        <w:rPr>
          <w:sz w:val="28"/>
          <w:szCs w:val="28"/>
        </w:rPr>
        <w:lastRenderedPageBreak/>
        <w:t>включает в себя</w:t>
      </w:r>
      <w:r w:rsidR="00F540D6" w:rsidRPr="00F540D6">
        <w:rPr>
          <w:sz w:val="28"/>
          <w:szCs w:val="28"/>
        </w:rPr>
        <w:t xml:space="preserve"> гибкость </w:t>
      </w:r>
      <w:r w:rsidR="009A5C6B">
        <w:rPr>
          <w:sz w:val="28"/>
          <w:szCs w:val="28"/>
        </w:rPr>
        <w:t xml:space="preserve">и </w:t>
      </w:r>
      <w:r w:rsidR="00F540D6" w:rsidRPr="00F540D6">
        <w:rPr>
          <w:sz w:val="28"/>
          <w:szCs w:val="28"/>
        </w:rPr>
        <w:t xml:space="preserve"> быстроту мышл</w:t>
      </w:r>
      <w:r w:rsidR="00D67C8C">
        <w:rPr>
          <w:sz w:val="28"/>
          <w:szCs w:val="28"/>
        </w:rPr>
        <w:t>ения, богатое воображение</w:t>
      </w:r>
      <w:r w:rsidR="00F540D6" w:rsidRPr="00F540D6">
        <w:rPr>
          <w:sz w:val="28"/>
          <w:szCs w:val="28"/>
        </w:rPr>
        <w:t>, высокие эстетичес</w:t>
      </w:r>
      <w:r w:rsidR="009A5C6B">
        <w:rPr>
          <w:sz w:val="28"/>
          <w:szCs w:val="28"/>
        </w:rPr>
        <w:t>кие ценности.</w:t>
      </w:r>
    </w:p>
    <w:p w:rsidR="00F540D6" w:rsidRPr="00F540D6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40D6" w:rsidRPr="00F540D6">
        <w:rPr>
          <w:sz w:val="28"/>
          <w:szCs w:val="28"/>
        </w:rPr>
        <w:t xml:space="preserve">Л.Б. </w:t>
      </w:r>
      <w:proofErr w:type="gramStart"/>
      <w:r w:rsidR="00F540D6" w:rsidRPr="00F540D6">
        <w:rPr>
          <w:sz w:val="28"/>
          <w:szCs w:val="28"/>
        </w:rPr>
        <w:t>Ермо</w:t>
      </w:r>
      <w:r w:rsidR="009A5C6B">
        <w:rPr>
          <w:sz w:val="28"/>
          <w:szCs w:val="28"/>
        </w:rPr>
        <w:t>лаева-Томина</w:t>
      </w:r>
      <w:proofErr w:type="gramEnd"/>
      <w:r w:rsidR="00F540D6" w:rsidRPr="00F540D6">
        <w:rPr>
          <w:sz w:val="28"/>
          <w:szCs w:val="28"/>
        </w:rPr>
        <w:t xml:space="preserve"> определяет творчество как совокупность разнообразных способностей, каждая их которых может быть представлена в той или иной степени у</w:t>
      </w:r>
      <w:r w:rsidR="005D6100">
        <w:rPr>
          <w:sz w:val="28"/>
          <w:szCs w:val="28"/>
        </w:rPr>
        <w:t xml:space="preserve"> той или иной индивидуальности.</w:t>
      </w:r>
    </w:p>
    <w:p w:rsidR="00F540D6" w:rsidRPr="00F540D6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238">
        <w:rPr>
          <w:sz w:val="28"/>
          <w:szCs w:val="28"/>
        </w:rPr>
        <w:t>Д</w:t>
      </w:r>
      <w:r w:rsidR="00F540D6" w:rsidRPr="00F540D6">
        <w:rPr>
          <w:sz w:val="28"/>
          <w:szCs w:val="28"/>
        </w:rPr>
        <w:t xml:space="preserve">ошкольный возраст является </w:t>
      </w:r>
      <w:proofErr w:type="spellStart"/>
      <w:r w:rsidR="00F540D6" w:rsidRPr="00F540D6">
        <w:rPr>
          <w:sz w:val="28"/>
          <w:szCs w:val="28"/>
        </w:rPr>
        <w:t>сензитивным</w:t>
      </w:r>
      <w:proofErr w:type="spellEnd"/>
      <w:r w:rsidR="00F540D6" w:rsidRPr="00F540D6">
        <w:rPr>
          <w:sz w:val="28"/>
          <w:szCs w:val="28"/>
        </w:rPr>
        <w:t xml:space="preserve"> периодом для творческого развития. Исследуя психические новообразования дошкольного возраста, Е.Е.</w:t>
      </w:r>
      <w:r w:rsidR="008B35E9">
        <w:rPr>
          <w:sz w:val="28"/>
          <w:szCs w:val="28"/>
        </w:rPr>
        <w:t xml:space="preserve"> </w:t>
      </w:r>
      <w:r w:rsidR="00F540D6" w:rsidRPr="00F540D6">
        <w:rPr>
          <w:sz w:val="28"/>
          <w:szCs w:val="28"/>
        </w:rPr>
        <w:t>Кравцова заключает:</w:t>
      </w:r>
    </w:p>
    <w:p w:rsidR="00F540D6" w:rsidRPr="00F540D6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0D6" w:rsidRPr="00F540D6">
        <w:rPr>
          <w:sz w:val="28"/>
          <w:szCs w:val="28"/>
        </w:rPr>
        <w:t>«Творческие способности являются скорее особенностью психического развития детей дошкольного возраста, нежели их и</w:t>
      </w:r>
      <w:r w:rsidR="009A5C6B">
        <w:rPr>
          <w:sz w:val="28"/>
          <w:szCs w:val="28"/>
        </w:rPr>
        <w:t>ндивидуальной характеристикой».</w:t>
      </w:r>
      <w:r w:rsidR="008B35E9" w:rsidRPr="008B35E9">
        <w:rPr>
          <w:sz w:val="28"/>
          <w:szCs w:val="28"/>
        </w:rPr>
        <w:t xml:space="preserve"> </w:t>
      </w:r>
      <w:r w:rsidR="008B35E9">
        <w:rPr>
          <w:sz w:val="28"/>
          <w:szCs w:val="28"/>
        </w:rPr>
        <w:t xml:space="preserve">Автор </w:t>
      </w:r>
      <w:r w:rsidR="008B35E9" w:rsidRPr="00F540D6">
        <w:rPr>
          <w:sz w:val="28"/>
          <w:szCs w:val="28"/>
        </w:rPr>
        <w:t xml:space="preserve"> выдвигает предположение о том, что психологический механизм творчества в дошкольном возрасте заключается в формировании воображения детей и рассматривает развитие воображения дошкольников в игровой, художественной, музыкальной, конструктивной деятельности.</w:t>
      </w:r>
    </w:p>
    <w:p w:rsidR="00F540D6" w:rsidRPr="00F540D6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5A62">
        <w:rPr>
          <w:sz w:val="28"/>
          <w:szCs w:val="28"/>
        </w:rPr>
        <w:t xml:space="preserve">Исследователь </w:t>
      </w:r>
      <w:r w:rsidR="00F540D6" w:rsidRPr="00F540D6">
        <w:rPr>
          <w:sz w:val="28"/>
          <w:szCs w:val="28"/>
        </w:rPr>
        <w:t xml:space="preserve">Н.Е. </w:t>
      </w:r>
      <w:proofErr w:type="spellStart"/>
      <w:r w:rsidR="00F540D6" w:rsidRPr="00F540D6">
        <w:rPr>
          <w:sz w:val="28"/>
          <w:szCs w:val="28"/>
        </w:rPr>
        <w:t>Веракса</w:t>
      </w:r>
      <w:proofErr w:type="spellEnd"/>
      <w:r w:rsidR="00F540D6" w:rsidRPr="00F540D6">
        <w:rPr>
          <w:sz w:val="28"/>
          <w:szCs w:val="28"/>
        </w:rPr>
        <w:t xml:space="preserve">  рассматривает средства творческого мышления дошкольников – </w:t>
      </w:r>
      <w:r w:rsidR="00835A62">
        <w:rPr>
          <w:sz w:val="28"/>
          <w:szCs w:val="28"/>
        </w:rPr>
        <w:t>как д</w:t>
      </w:r>
      <w:r w:rsidR="00F540D6" w:rsidRPr="00F540D6">
        <w:rPr>
          <w:sz w:val="28"/>
          <w:szCs w:val="28"/>
        </w:rPr>
        <w:t xml:space="preserve">ействия объединения и </w:t>
      </w:r>
      <w:proofErr w:type="spellStart"/>
      <w:r w:rsidR="00F540D6" w:rsidRPr="00F540D6">
        <w:rPr>
          <w:sz w:val="28"/>
          <w:szCs w:val="28"/>
        </w:rPr>
        <w:t>опосредования</w:t>
      </w:r>
      <w:proofErr w:type="spellEnd"/>
      <w:r w:rsidR="00F540D6" w:rsidRPr="00F540D6">
        <w:rPr>
          <w:sz w:val="28"/>
          <w:szCs w:val="28"/>
        </w:rPr>
        <w:t xml:space="preserve">. По </w:t>
      </w:r>
      <w:r w:rsidR="004E6962">
        <w:rPr>
          <w:sz w:val="28"/>
          <w:szCs w:val="28"/>
        </w:rPr>
        <w:t>его мнению</w:t>
      </w:r>
      <w:r w:rsidR="00084156">
        <w:rPr>
          <w:sz w:val="28"/>
          <w:szCs w:val="28"/>
        </w:rPr>
        <w:t>,</w:t>
      </w:r>
      <w:r w:rsidR="004E6962">
        <w:rPr>
          <w:sz w:val="28"/>
          <w:szCs w:val="28"/>
        </w:rPr>
        <w:t xml:space="preserve"> </w:t>
      </w:r>
      <w:r w:rsidR="00F540D6" w:rsidRPr="00F540D6">
        <w:rPr>
          <w:sz w:val="28"/>
          <w:szCs w:val="28"/>
        </w:rPr>
        <w:t xml:space="preserve"> эти действия составляют основу формирования способности к преобразованию.</w:t>
      </w:r>
    </w:p>
    <w:p w:rsidR="00F540D6" w:rsidRPr="00F540D6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0D6" w:rsidRPr="00F540D6">
        <w:rPr>
          <w:sz w:val="28"/>
          <w:szCs w:val="28"/>
        </w:rPr>
        <w:t xml:space="preserve"> Воображение в качестве основного новообразования дошкольного возраста рассматривает В.В.</w:t>
      </w:r>
      <w:r w:rsidR="00084156">
        <w:rPr>
          <w:sz w:val="28"/>
          <w:szCs w:val="28"/>
        </w:rPr>
        <w:t xml:space="preserve"> Давыдов. Он</w:t>
      </w:r>
      <w:r w:rsidR="00F540D6" w:rsidRPr="00F540D6">
        <w:rPr>
          <w:sz w:val="28"/>
          <w:szCs w:val="28"/>
        </w:rPr>
        <w:t xml:space="preserve"> отмечает, что основную роль в развитии воображения и творческого характера деятельности у дошкольников выполняет игра.</w:t>
      </w:r>
    </w:p>
    <w:p w:rsidR="00F540D6" w:rsidRDefault="00AE65B3" w:rsidP="00AE65B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0D6" w:rsidRPr="00F540D6">
        <w:rPr>
          <w:sz w:val="28"/>
          <w:szCs w:val="28"/>
        </w:rPr>
        <w:t>Т. Комарова указывает на становление и развитие в данный возрастной период таких базовых для творческой деятельности психических качеств, как восприятие, образное мышление, воображение, эмоционально-положительное отношение</w:t>
      </w:r>
      <w:r w:rsidR="008A5D13">
        <w:rPr>
          <w:sz w:val="28"/>
          <w:szCs w:val="28"/>
        </w:rPr>
        <w:t xml:space="preserve"> к художественной деятельности, </w:t>
      </w:r>
      <w:r w:rsidR="004E6962">
        <w:rPr>
          <w:sz w:val="28"/>
          <w:szCs w:val="28"/>
        </w:rPr>
        <w:t>Это</w:t>
      </w:r>
      <w:r w:rsidR="00F540D6" w:rsidRPr="00F540D6">
        <w:rPr>
          <w:sz w:val="28"/>
          <w:szCs w:val="28"/>
        </w:rPr>
        <w:t xml:space="preserve"> основа любой деятельности, </w:t>
      </w:r>
      <w:r w:rsidR="004E6962">
        <w:rPr>
          <w:sz w:val="28"/>
          <w:szCs w:val="28"/>
        </w:rPr>
        <w:t>в том числе</w:t>
      </w:r>
      <w:r w:rsidR="005D6100">
        <w:rPr>
          <w:sz w:val="28"/>
          <w:szCs w:val="28"/>
        </w:rPr>
        <w:t xml:space="preserve"> музыкальной, игровой</w:t>
      </w:r>
      <w:r w:rsidR="00F540D6" w:rsidRPr="00F540D6">
        <w:rPr>
          <w:sz w:val="28"/>
          <w:szCs w:val="28"/>
        </w:rPr>
        <w:t xml:space="preserve">. Одна из наиболее </w:t>
      </w:r>
      <w:proofErr w:type="gramStart"/>
      <w:r w:rsidR="00F540D6" w:rsidRPr="00F540D6">
        <w:rPr>
          <w:sz w:val="28"/>
          <w:szCs w:val="28"/>
        </w:rPr>
        <w:t>актуальных</w:t>
      </w:r>
      <w:proofErr w:type="gramEnd"/>
      <w:r w:rsidR="00F540D6" w:rsidRPr="00F540D6">
        <w:rPr>
          <w:sz w:val="28"/>
          <w:szCs w:val="28"/>
        </w:rPr>
        <w:t xml:space="preserve"> - интеллектуальная (стремление научиться самому что-то создавать, исполнять, делать). Другая - коммуникативная: потребность </w:t>
      </w:r>
      <w:r w:rsidR="00F540D6" w:rsidRPr="00F540D6">
        <w:rPr>
          <w:sz w:val="28"/>
          <w:szCs w:val="28"/>
        </w:rPr>
        <w:lastRenderedPageBreak/>
        <w:t>содержательного общения со сверстниками и взрослыми. Значимо для дошкольника и потребность в самоутверждении, реализуемая при успешной деятельности.</w:t>
      </w:r>
    </w:p>
    <w:p w:rsidR="00484E69" w:rsidRPr="004637CF" w:rsidRDefault="004637CF" w:rsidP="004637C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мы опираемся на</w:t>
      </w:r>
      <w:r w:rsidR="009B674C" w:rsidRPr="006505F8">
        <w:rPr>
          <w:sz w:val="28"/>
          <w:szCs w:val="28"/>
        </w:rPr>
        <w:t xml:space="preserve"> следующие   </w:t>
      </w:r>
      <w:r w:rsidR="002A0F9C">
        <w:rPr>
          <w:b/>
          <w:sz w:val="28"/>
          <w:szCs w:val="28"/>
        </w:rPr>
        <w:t>принципы:</w:t>
      </w:r>
    </w:p>
    <w:p w:rsidR="00484E69" w:rsidRPr="00084156" w:rsidRDefault="00484E69" w:rsidP="00AB0E05">
      <w:pPr>
        <w:numPr>
          <w:ilvl w:val="0"/>
          <w:numId w:val="8"/>
        </w:numPr>
        <w:spacing w:after="120" w:line="276" w:lineRule="auto"/>
        <w:ind w:left="0"/>
        <w:jc w:val="both"/>
        <w:rPr>
          <w:bCs/>
          <w:i/>
          <w:sz w:val="28"/>
          <w:szCs w:val="28"/>
        </w:rPr>
      </w:pPr>
      <w:r w:rsidRPr="00484E69">
        <w:rPr>
          <w:b/>
          <w:bCs/>
          <w:sz w:val="28"/>
          <w:szCs w:val="28"/>
        </w:rPr>
        <w:t>психологическая комфортность:</w:t>
      </w:r>
      <w:r w:rsidRPr="00484E69">
        <w:rPr>
          <w:bCs/>
          <w:sz w:val="28"/>
          <w:szCs w:val="28"/>
        </w:rPr>
        <w:t xml:space="preserve">  </w:t>
      </w:r>
      <w:r w:rsidRPr="00084156">
        <w:rPr>
          <w:bCs/>
          <w:i/>
          <w:sz w:val="28"/>
          <w:szCs w:val="28"/>
        </w:rPr>
        <w:t>это,  прежде всего создание условий, в которых дети чувствуют себя, как дома, ориентация детей на успех и, главное, ощущение радости, получение удовольствия от самой деятельности.</w:t>
      </w:r>
    </w:p>
    <w:p w:rsidR="00484E69" w:rsidRPr="00084156" w:rsidRDefault="00484E69" w:rsidP="00AB0E05">
      <w:pPr>
        <w:numPr>
          <w:ilvl w:val="0"/>
          <w:numId w:val="8"/>
        </w:numPr>
        <w:spacing w:after="120" w:line="276" w:lineRule="auto"/>
        <w:ind w:left="0"/>
        <w:jc w:val="both"/>
        <w:rPr>
          <w:bCs/>
          <w:i/>
          <w:sz w:val="28"/>
          <w:szCs w:val="28"/>
        </w:rPr>
      </w:pPr>
      <w:r w:rsidRPr="00484E69">
        <w:rPr>
          <w:b/>
          <w:bCs/>
          <w:sz w:val="28"/>
          <w:szCs w:val="28"/>
        </w:rPr>
        <w:t>творчество  (креативность):</w:t>
      </w:r>
      <w:r w:rsidRPr="00484E69">
        <w:rPr>
          <w:bCs/>
          <w:sz w:val="28"/>
          <w:szCs w:val="28"/>
        </w:rPr>
        <w:t xml:space="preserve">  </w:t>
      </w:r>
      <w:r w:rsidRPr="00084156">
        <w:rPr>
          <w:bCs/>
          <w:i/>
          <w:sz w:val="28"/>
          <w:szCs w:val="28"/>
        </w:rPr>
        <w:t>данный принцип предполагает максимальную ориентацию на творческое начало, приобретение детьми собственного опыта творческой деятельности.</w:t>
      </w:r>
    </w:p>
    <w:p w:rsidR="00484E69" w:rsidRPr="00084156" w:rsidRDefault="00484E69" w:rsidP="00AB0E05">
      <w:pPr>
        <w:numPr>
          <w:ilvl w:val="0"/>
          <w:numId w:val="8"/>
        </w:numPr>
        <w:spacing w:after="120" w:line="276" w:lineRule="auto"/>
        <w:ind w:left="0"/>
        <w:jc w:val="both"/>
        <w:rPr>
          <w:bCs/>
          <w:i/>
          <w:sz w:val="28"/>
          <w:szCs w:val="28"/>
        </w:rPr>
      </w:pPr>
      <w:r w:rsidRPr="00484E69">
        <w:rPr>
          <w:b/>
          <w:bCs/>
          <w:sz w:val="28"/>
          <w:szCs w:val="28"/>
        </w:rPr>
        <w:t>вариативность</w:t>
      </w:r>
      <w:r w:rsidRPr="00084156">
        <w:rPr>
          <w:b/>
          <w:bCs/>
          <w:i/>
          <w:sz w:val="28"/>
          <w:szCs w:val="28"/>
        </w:rPr>
        <w:t>:</w:t>
      </w:r>
      <w:r w:rsidRPr="00084156">
        <w:rPr>
          <w:bCs/>
          <w:i/>
          <w:sz w:val="28"/>
          <w:szCs w:val="28"/>
        </w:rPr>
        <w:t xml:space="preserve">     принцип предполагает развитие у детей вариативного мышления, то есть понимания возможности различных вариантов решения задачи. Этот принцип дает свободу творчества и мне, как педагогу, помогает  находить множество различных вариантов реализации требуемого содержания в работе с детьми. </w:t>
      </w:r>
    </w:p>
    <w:p w:rsidR="005D6100" w:rsidRPr="00F90AEF" w:rsidRDefault="00484E69" w:rsidP="00AB0E05">
      <w:pPr>
        <w:numPr>
          <w:ilvl w:val="0"/>
          <w:numId w:val="8"/>
        </w:numPr>
        <w:spacing w:line="276" w:lineRule="auto"/>
        <w:ind w:left="0"/>
        <w:jc w:val="both"/>
        <w:rPr>
          <w:bCs/>
          <w:i/>
        </w:rPr>
      </w:pPr>
      <w:r w:rsidRPr="00484E69">
        <w:rPr>
          <w:b/>
          <w:bCs/>
          <w:sz w:val="28"/>
          <w:szCs w:val="28"/>
        </w:rPr>
        <w:t>минимакс:</w:t>
      </w:r>
      <w:r w:rsidRPr="00484E69">
        <w:rPr>
          <w:bCs/>
          <w:sz w:val="28"/>
          <w:szCs w:val="28"/>
        </w:rPr>
        <w:t xml:space="preserve"> </w:t>
      </w:r>
      <w:r w:rsidRPr="00084156">
        <w:rPr>
          <w:bCs/>
          <w:i/>
          <w:sz w:val="28"/>
          <w:szCs w:val="28"/>
        </w:rPr>
        <w:t>данный принцип помогает учитывать индивидуальные особенности детей. Так один ребенок возьмет минимум, а другой – возьмет все и пойдет дальше.</w:t>
      </w:r>
      <w:r w:rsidRPr="00084156">
        <w:rPr>
          <w:bCs/>
          <w:i/>
        </w:rPr>
        <w:t xml:space="preserve"> </w:t>
      </w:r>
      <w:r w:rsidRPr="00084156">
        <w:rPr>
          <w:bCs/>
          <w:i/>
          <w:sz w:val="28"/>
          <w:szCs w:val="28"/>
        </w:rPr>
        <w:t>Этот принцип, на мой взгляд, особенно важен при организации взаимодействия с одаренными детьми.</w:t>
      </w:r>
    </w:p>
    <w:p w:rsidR="005F2147" w:rsidRPr="00084156" w:rsidRDefault="005F2147" w:rsidP="00CE6238">
      <w:pPr>
        <w:pStyle w:val="HTML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147">
        <w:rPr>
          <w:rFonts w:ascii="Times New Roman" w:hAnsi="Times New Roman" w:cs="Times New Roman"/>
          <w:b/>
          <w:sz w:val="28"/>
          <w:szCs w:val="28"/>
        </w:rPr>
        <w:t>принцип значимости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2147">
        <w:rPr>
          <w:rFonts w:ascii="Times New Roman" w:hAnsi="Times New Roman" w:cs="Times New Roman"/>
          <w:sz w:val="28"/>
          <w:szCs w:val="28"/>
        </w:rPr>
        <w:t xml:space="preserve"> </w:t>
      </w:r>
      <w:r w:rsidRPr="00084156">
        <w:rPr>
          <w:rFonts w:ascii="Times New Roman" w:hAnsi="Times New Roman" w:cs="Times New Roman"/>
          <w:i/>
          <w:sz w:val="28"/>
          <w:szCs w:val="28"/>
        </w:rPr>
        <w:t>значимость информации в образовательном  плане.</w:t>
      </w:r>
    </w:p>
    <w:p w:rsidR="005D6100" w:rsidRPr="00F90AEF" w:rsidRDefault="005F2147" w:rsidP="00CE6238">
      <w:pPr>
        <w:pStyle w:val="af4"/>
        <w:numPr>
          <w:ilvl w:val="0"/>
          <w:numId w:val="8"/>
        </w:numPr>
        <w:spacing w:after="0" w:line="360" w:lineRule="auto"/>
        <w:ind w:left="0"/>
        <w:jc w:val="both"/>
        <w:rPr>
          <w:b/>
          <w:sz w:val="28"/>
          <w:szCs w:val="28"/>
        </w:rPr>
      </w:pPr>
      <w:r w:rsidRPr="002A0F9C">
        <w:rPr>
          <w:b/>
          <w:sz w:val="28"/>
          <w:szCs w:val="28"/>
        </w:rPr>
        <w:t xml:space="preserve">принцип посильности: </w:t>
      </w:r>
      <w:r w:rsidRPr="00084156">
        <w:rPr>
          <w:i/>
          <w:sz w:val="28"/>
          <w:szCs w:val="28"/>
        </w:rPr>
        <w:t>задания должны быть посильными</w:t>
      </w:r>
      <w:r w:rsidRPr="002A0F9C">
        <w:rPr>
          <w:sz w:val="28"/>
          <w:szCs w:val="28"/>
        </w:rPr>
        <w:t>.</w:t>
      </w:r>
    </w:p>
    <w:p w:rsidR="005432C4" w:rsidRPr="00450582" w:rsidRDefault="005432C4" w:rsidP="00AE65B3">
      <w:pPr>
        <w:pStyle w:val="HTML"/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0F9C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F70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697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B45">
        <w:rPr>
          <w:rFonts w:ascii="Times New Roman" w:hAnsi="Times New Roman" w:cs="Times New Roman"/>
          <w:sz w:val="28"/>
          <w:szCs w:val="28"/>
        </w:rPr>
        <w:t xml:space="preserve">младшей, </w:t>
      </w:r>
      <w:r>
        <w:rPr>
          <w:rFonts w:ascii="Times New Roman" w:hAnsi="Times New Roman" w:cs="Times New Roman"/>
          <w:sz w:val="28"/>
          <w:szCs w:val="28"/>
        </w:rPr>
        <w:t xml:space="preserve">средней, старшей и подготовительной группы </w:t>
      </w:r>
      <w:r w:rsidRPr="00F701BC">
        <w:rPr>
          <w:rFonts w:ascii="Times New Roman" w:hAnsi="Times New Roman" w:cs="Times New Roman"/>
          <w:sz w:val="28"/>
          <w:szCs w:val="28"/>
        </w:rPr>
        <w:t xml:space="preserve"> </w:t>
      </w:r>
      <w:r w:rsidR="00A145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МБДОУ «Д</w:t>
      </w:r>
      <w:r w:rsidRPr="004505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етский сад №21  «Лукоморье»</w:t>
      </w:r>
      <w:r w:rsidRPr="004505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0F9C">
        <w:rPr>
          <w:rFonts w:ascii="Times New Roman" w:hAnsi="Times New Roman" w:cs="Times New Roman"/>
          <w:b/>
          <w:sz w:val="28"/>
          <w:szCs w:val="28"/>
        </w:rPr>
        <w:t>Участниками проекта</w:t>
      </w:r>
      <w:r w:rsidRPr="0045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82">
        <w:rPr>
          <w:rFonts w:ascii="Times New Roman" w:hAnsi="Times New Roman" w:cs="Times New Roman"/>
          <w:sz w:val="28"/>
          <w:szCs w:val="28"/>
        </w:rPr>
        <w:t>являются</w:t>
      </w:r>
      <w:r w:rsidR="009502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воспитанники </w:t>
      </w:r>
      <w:r w:rsidR="00302EEC">
        <w:rPr>
          <w:rFonts w:ascii="Times New Roman" w:hAnsi="Times New Roman" w:cs="Times New Roman"/>
          <w:bCs/>
          <w:color w:val="000000"/>
          <w:sz w:val="28"/>
          <w:szCs w:val="28"/>
        </w:rPr>
        <w:t>этих групп</w:t>
      </w:r>
      <w:r w:rsidR="00BB24DD">
        <w:rPr>
          <w:rFonts w:ascii="Times New Roman" w:hAnsi="Times New Roman" w:cs="Times New Roman"/>
          <w:bCs/>
          <w:color w:val="000000"/>
          <w:sz w:val="28"/>
          <w:szCs w:val="28"/>
        </w:rPr>
        <w:t>, родители</w:t>
      </w:r>
      <w:r w:rsidR="00F90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24DD">
        <w:rPr>
          <w:rFonts w:ascii="Times New Roman" w:hAnsi="Times New Roman" w:cs="Times New Roman"/>
          <w:bCs/>
          <w:color w:val="000000"/>
          <w:sz w:val="28"/>
          <w:szCs w:val="28"/>
        </w:rPr>
        <w:t>воспитанников, воспитатели</w:t>
      </w:r>
      <w:r w:rsidRPr="004505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961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музыкальный руководитель</w:t>
      </w:r>
      <w:r w:rsidR="00525E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505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МБДОУ </w:t>
      </w:r>
      <w:r w:rsidR="00A145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«Д</w:t>
      </w:r>
      <w:r w:rsidRPr="004505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етский сад №21  «Лукоморье» </w:t>
      </w:r>
    </w:p>
    <w:p w:rsidR="0003348B" w:rsidRDefault="00FB3FE9" w:rsidP="00AE65B3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FA3B1BA" wp14:editId="55E600F0">
                <wp:simplePos x="0" y="0"/>
                <wp:positionH relativeFrom="column">
                  <wp:posOffset>405764</wp:posOffset>
                </wp:positionH>
                <wp:positionV relativeFrom="paragraph">
                  <wp:posOffset>1402715</wp:posOffset>
                </wp:positionV>
                <wp:extent cx="4410075" cy="484505"/>
                <wp:effectExtent l="0" t="19050" r="47625" b="29845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84505"/>
                        </a:xfrm>
                        <a:prstGeom prst="rightArrow">
                          <a:avLst/>
                        </a:prstGeom>
                        <a:solidFill>
                          <a:srgbClr val="FEB0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5" o:spid="_x0000_s1026" type="#_x0000_t13" style="position:absolute;margin-left:31.95pt;margin-top:110.45pt;width:347.25pt;height:38.15pt;z-index:-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" adj="20413" fillcolor="#feb0ea" strokecolor="#243f60 [1604]" strokeweight="2pt"/>
            </w:pict>
          </mc:Fallback>
        </mc:AlternateContent>
      </w:r>
      <w:r w:rsidR="00902414" w:rsidRPr="00902414">
        <w:rPr>
          <w:b/>
          <w:sz w:val="28"/>
          <w:szCs w:val="28"/>
        </w:rPr>
        <w:t>Новизна</w:t>
      </w:r>
      <w:r w:rsidR="00902414">
        <w:rPr>
          <w:sz w:val="28"/>
          <w:szCs w:val="28"/>
        </w:rPr>
        <w:t xml:space="preserve"> данного проекта</w:t>
      </w:r>
      <w:r w:rsidR="00902414" w:rsidRPr="00650DAC">
        <w:rPr>
          <w:sz w:val="28"/>
          <w:szCs w:val="28"/>
        </w:rPr>
        <w:t xml:space="preserve"> заключается  в разработке условий оптимального</w:t>
      </w:r>
      <w:r w:rsidR="00AC7B63">
        <w:rPr>
          <w:sz w:val="28"/>
          <w:szCs w:val="28"/>
        </w:rPr>
        <w:t xml:space="preserve"> построения воспитательного процесса</w:t>
      </w:r>
      <w:r w:rsidR="00902414" w:rsidRPr="00650DAC">
        <w:rPr>
          <w:sz w:val="28"/>
          <w:szCs w:val="28"/>
        </w:rPr>
        <w:t xml:space="preserve"> на основе интеграции  музыкальной, музыкально-двигательной</w:t>
      </w:r>
      <w:r w:rsidR="00302EEC">
        <w:rPr>
          <w:sz w:val="28"/>
          <w:szCs w:val="28"/>
        </w:rPr>
        <w:t>, художественной</w:t>
      </w:r>
      <w:r w:rsidR="00902414" w:rsidRPr="00650DAC">
        <w:rPr>
          <w:sz w:val="28"/>
          <w:szCs w:val="28"/>
        </w:rPr>
        <w:t xml:space="preserve"> и театрально-игровой деятельности детей с использованием информационных технологий, способствующих тво</w:t>
      </w:r>
      <w:r w:rsidR="00EF7625">
        <w:rPr>
          <w:sz w:val="28"/>
          <w:szCs w:val="28"/>
        </w:rPr>
        <w:t>рческому  развитию детей</w:t>
      </w:r>
      <w:r w:rsidR="00902414" w:rsidRPr="00650DAC">
        <w:rPr>
          <w:sz w:val="28"/>
          <w:szCs w:val="28"/>
        </w:rPr>
        <w:t xml:space="preserve">  дошкольного возраста.</w:t>
      </w:r>
    </w:p>
    <w:p w:rsidR="0095024A" w:rsidRPr="006A71EA" w:rsidRDefault="003045AA" w:rsidP="00FB3FE9">
      <w:pPr>
        <w:spacing w:line="360" w:lineRule="auto"/>
        <w:ind w:firstLine="708"/>
        <w:jc w:val="both"/>
        <w:rPr>
          <w:sz w:val="28"/>
          <w:szCs w:val="28"/>
        </w:rPr>
      </w:pPr>
      <w:r w:rsidRPr="006A71EA">
        <w:rPr>
          <w:b/>
          <w:noProof/>
          <w:sz w:val="28"/>
          <w:szCs w:val="28"/>
        </w:rPr>
        <w:t xml:space="preserve"> </w:t>
      </w:r>
      <w:r w:rsidR="004637CF">
        <w:rPr>
          <w:b/>
          <w:noProof/>
          <w:sz w:val="28"/>
          <w:szCs w:val="28"/>
        </w:rPr>
        <w:t xml:space="preserve">3. </w:t>
      </w:r>
      <w:r w:rsidR="0034260D" w:rsidRPr="006A71EA">
        <w:rPr>
          <w:b/>
          <w:noProof/>
          <w:sz w:val="28"/>
          <w:szCs w:val="28"/>
        </w:rPr>
        <w:t>Механизм реализации педагогического проекта</w:t>
      </w:r>
      <w:r w:rsidR="0034260D" w:rsidRPr="006A71EA">
        <w:rPr>
          <w:noProof/>
          <w:sz w:val="28"/>
          <w:szCs w:val="28"/>
        </w:rPr>
        <w:t xml:space="preserve"> </w:t>
      </w:r>
    </w:p>
    <w:p w:rsidR="00BB2116" w:rsidRPr="00BB2116" w:rsidRDefault="002E1134" w:rsidP="00BB211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3.1</w:t>
      </w:r>
      <w:r w:rsidR="0034260D">
        <w:rPr>
          <w:sz w:val="28"/>
          <w:szCs w:val="28"/>
        </w:rPr>
        <w:t xml:space="preserve">. </w:t>
      </w:r>
      <w:r w:rsidR="00BB2116" w:rsidRPr="00BB2116">
        <w:rPr>
          <w:rFonts w:eastAsiaTheme="minorHAnsi"/>
          <w:b/>
          <w:sz w:val="28"/>
          <w:szCs w:val="28"/>
          <w:lang w:eastAsia="en-US"/>
        </w:rPr>
        <w:t>Взаимодействие музыкальн</w:t>
      </w:r>
      <w:r w:rsidR="009C4DAC">
        <w:rPr>
          <w:rFonts w:eastAsiaTheme="minorHAnsi"/>
          <w:b/>
          <w:sz w:val="28"/>
          <w:szCs w:val="28"/>
          <w:lang w:eastAsia="en-US"/>
        </w:rPr>
        <w:t>ого руководителя и воспитателей:</w:t>
      </w:r>
    </w:p>
    <w:tbl>
      <w:tblPr>
        <w:tblStyle w:val="-20"/>
        <w:tblW w:w="0" w:type="auto"/>
        <w:tblInd w:w="163" w:type="dxa"/>
        <w:tblLook w:val="04A0" w:firstRow="1" w:lastRow="0" w:firstColumn="1" w:lastColumn="0" w:noHBand="0" w:noVBand="1"/>
      </w:tblPr>
      <w:tblGrid>
        <w:gridCol w:w="4258"/>
        <w:gridCol w:w="5102"/>
      </w:tblGrid>
      <w:tr w:rsidR="00BB2116" w:rsidRPr="00BB2116" w:rsidTr="00AE6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jc w:val="center"/>
              <w:rPr>
                <w:sz w:val="28"/>
                <w:szCs w:val="28"/>
              </w:rPr>
            </w:pPr>
            <w:r w:rsidRPr="00BB211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  <w:rPr>
                <w:sz w:val="28"/>
                <w:szCs w:val="28"/>
              </w:rPr>
            </w:pPr>
            <w:r w:rsidRPr="00BB2116">
              <w:rPr>
                <w:sz w:val="28"/>
                <w:szCs w:val="28"/>
              </w:rPr>
              <w:t>Воспитатель</w:t>
            </w:r>
          </w:p>
        </w:tc>
      </w:tr>
      <w:tr w:rsidR="00BB2116" w:rsidRPr="00BB2116" w:rsidTr="00AE65B3">
        <w:trPr>
          <w:trHeight w:val="1188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ind w:left="720"/>
              <w:contextualSpacing/>
            </w:pPr>
            <w:r w:rsidRPr="00BB2116">
              <w:t>Проведение музыкальных занятий разного типа – традиционных, доминантных, комплексных, развивающих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</w:pPr>
            <w:r w:rsidRPr="00BB2116">
              <w:t>Использование музыки на занятиях, в самостоятельной деятельности, играх, развлечениях, на прогулке</w:t>
            </w:r>
          </w:p>
        </w:tc>
      </w:tr>
      <w:tr w:rsidR="00BB2116" w:rsidRPr="00BB2116" w:rsidTr="00AE65B3">
        <w:trPr>
          <w:trHeight w:val="1098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ind w:left="720"/>
              <w:contextualSpacing/>
            </w:pPr>
            <w:r w:rsidRPr="00BB2116">
              <w:t>Обогащение внутреннего мира, чувств, нравственных качеств детей яркими музыкальными впечатлениями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</w:pPr>
            <w:r w:rsidRPr="00BB2116">
              <w:t>Формирование эмоционально-положительной установки к занятиям музыкой.</w:t>
            </w:r>
          </w:p>
        </w:tc>
      </w:tr>
      <w:tr w:rsidR="00BB2116" w:rsidRPr="00BB2116" w:rsidTr="00AE65B3">
        <w:trPr>
          <w:trHeight w:val="2299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ind w:left="720"/>
              <w:contextualSpacing/>
            </w:pPr>
            <w:r w:rsidRPr="00BB2116">
              <w:t>Развитие эмоционального компонента восприятия музыки во всех видах детской музыкальной деятельности: слушании-восприятии, пении, музыкально-</w:t>
            </w:r>
            <w:proofErr w:type="gramStart"/>
            <w:r w:rsidRPr="00BB2116">
              <w:t>ритмической деятельности</w:t>
            </w:r>
            <w:proofErr w:type="gramEnd"/>
            <w:r w:rsidRPr="00BB2116">
              <w:t xml:space="preserve">, </w:t>
            </w:r>
            <w:proofErr w:type="spellStart"/>
            <w:r w:rsidRPr="00BB2116">
              <w:t>музицировании</w:t>
            </w:r>
            <w:proofErr w:type="spellEnd"/>
            <w:r w:rsidRPr="00BB2116">
              <w:t xml:space="preserve"> на инструментах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</w:pPr>
            <w:r w:rsidRPr="00BB2116">
              <w:t>Выявление и формирование музыкальных интересов детей, расширение у них музыкальных представлений</w:t>
            </w:r>
          </w:p>
        </w:tc>
      </w:tr>
      <w:tr w:rsidR="00BB2116" w:rsidRPr="00BB2116" w:rsidTr="00AE65B3">
        <w:trPr>
          <w:trHeight w:val="936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ind w:left="720"/>
              <w:contextualSpacing/>
            </w:pPr>
            <w:r w:rsidRPr="00BB2116">
              <w:t>Формирование умений и навыков по всем видам музыкальной деятельности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</w:pPr>
            <w:r w:rsidRPr="00BB2116">
              <w:t>Закрепление умений и навыков, полученных на музыкальных занятиях</w:t>
            </w:r>
          </w:p>
        </w:tc>
      </w:tr>
      <w:tr w:rsidR="00BB2116" w:rsidRPr="00BB2116" w:rsidTr="00AE65B3">
        <w:trPr>
          <w:trHeight w:val="1347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ind w:left="720"/>
              <w:contextualSpacing/>
            </w:pPr>
            <w:r w:rsidRPr="00BB2116">
              <w:t>Работа над формированием музыкального мышления детей, над усвоением теоретических понятий о музыке, как виде искусства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</w:pPr>
            <w:r w:rsidRPr="00BB2116">
              <w:t>Помощь музыкальному руководителю в освоении детьми теоретических понятий о музыке, как виде искусства</w:t>
            </w:r>
          </w:p>
        </w:tc>
      </w:tr>
      <w:tr w:rsidR="00BB2116" w:rsidRPr="00BB2116" w:rsidTr="00AE65B3">
        <w:trPr>
          <w:trHeight w:val="1169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ind w:left="720"/>
              <w:contextualSpacing/>
            </w:pPr>
            <w:r w:rsidRPr="00BB2116">
              <w:t>Стимулирование творческих проявлений детей, формирование способов творческой деятельности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</w:pPr>
            <w:r w:rsidRPr="00BB2116">
              <w:t xml:space="preserve">Организация самостоятельной деятельности детей в группе. Создание музыкальной зоны </w:t>
            </w:r>
            <w:proofErr w:type="spellStart"/>
            <w:r w:rsidRPr="00BB2116">
              <w:t>музицирования</w:t>
            </w:r>
            <w:proofErr w:type="spellEnd"/>
          </w:p>
        </w:tc>
      </w:tr>
      <w:tr w:rsidR="00BB2116" w:rsidRPr="00BB2116" w:rsidTr="00AE65B3">
        <w:trPr>
          <w:trHeight w:val="1540"/>
        </w:trPr>
        <w:tc>
          <w:tcPr>
            <w:tcW w:w="4198" w:type="dxa"/>
            <w:shd w:val="clear" w:color="auto" w:fill="FFFFCC"/>
          </w:tcPr>
          <w:p w:rsidR="00BB2116" w:rsidRPr="00BB2116" w:rsidRDefault="00BB2116" w:rsidP="00BB2116">
            <w:pPr>
              <w:ind w:left="720"/>
              <w:contextualSpacing/>
            </w:pPr>
            <w:r w:rsidRPr="00BB2116">
              <w:t>Проведение занятий  - практикумов с воспитателями и консультаций для воспитателей по проблемам музыкального развития детей</w:t>
            </w:r>
            <w:r w:rsidR="00B961A3">
              <w:t xml:space="preserve"> и применением информационных технологий</w:t>
            </w:r>
          </w:p>
        </w:tc>
        <w:tc>
          <w:tcPr>
            <w:tcW w:w="5042" w:type="dxa"/>
            <w:shd w:val="clear" w:color="auto" w:fill="CCFFCC"/>
          </w:tcPr>
          <w:p w:rsidR="00BB2116" w:rsidRPr="00BB2116" w:rsidRDefault="00BB2116" w:rsidP="00BB2116">
            <w:pPr>
              <w:jc w:val="center"/>
            </w:pPr>
            <w:r w:rsidRPr="00BB2116">
              <w:t>Участие в занятиях – практикумах с целью совершенствования собственных музыкальных умений и навыков</w:t>
            </w:r>
          </w:p>
        </w:tc>
      </w:tr>
    </w:tbl>
    <w:p w:rsidR="00CE6238" w:rsidRDefault="00CE6238" w:rsidP="00E868B2">
      <w:pPr>
        <w:spacing w:line="360" w:lineRule="auto"/>
        <w:rPr>
          <w:noProof/>
          <w:sz w:val="28"/>
          <w:szCs w:val="28"/>
        </w:rPr>
      </w:pPr>
    </w:p>
    <w:p w:rsidR="00AE65B3" w:rsidRDefault="002E1134" w:rsidP="00AE65B3">
      <w:pPr>
        <w:spacing w:line="360" w:lineRule="auto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3.2</w:t>
      </w:r>
      <w:r w:rsidR="006415A7">
        <w:rPr>
          <w:noProof/>
          <w:sz w:val="28"/>
          <w:szCs w:val="28"/>
        </w:rPr>
        <w:t xml:space="preserve">. </w:t>
      </w:r>
      <w:r w:rsidR="006415A7" w:rsidRPr="006415A7">
        <w:rPr>
          <w:b/>
          <w:noProof/>
          <w:sz w:val="28"/>
          <w:szCs w:val="28"/>
        </w:rPr>
        <w:t xml:space="preserve">Взаимодействие </w:t>
      </w:r>
      <w:r w:rsidR="00761AA3">
        <w:rPr>
          <w:b/>
          <w:noProof/>
          <w:sz w:val="28"/>
          <w:szCs w:val="28"/>
        </w:rPr>
        <w:t>музыкального руководителя с детьми</w:t>
      </w:r>
      <w:r w:rsidR="00C718B4">
        <w:rPr>
          <w:b/>
          <w:noProof/>
          <w:sz w:val="28"/>
          <w:szCs w:val="28"/>
        </w:rPr>
        <w:t>.</w:t>
      </w:r>
      <w:r w:rsidR="00AE65B3">
        <w:rPr>
          <w:b/>
          <w:noProof/>
          <w:sz w:val="28"/>
          <w:szCs w:val="28"/>
        </w:rPr>
        <w:t xml:space="preserve"> </w:t>
      </w:r>
    </w:p>
    <w:p w:rsidR="00FB3FE9" w:rsidRPr="00681629" w:rsidRDefault="00FB3FE9" w:rsidP="00FB3FE9">
      <w:pPr>
        <w:spacing w:line="360" w:lineRule="auto"/>
        <w:rPr>
          <w:b/>
          <w:bCs/>
          <w:color w:val="000000"/>
          <w:sz w:val="28"/>
          <w:szCs w:val="28"/>
        </w:rPr>
      </w:pPr>
      <w:r w:rsidRPr="00681629">
        <w:rPr>
          <w:b/>
          <w:bCs/>
          <w:color w:val="000000"/>
          <w:sz w:val="28"/>
          <w:szCs w:val="28"/>
        </w:rPr>
        <w:t>Условия возникновения детского творчества.</w:t>
      </w:r>
    </w:p>
    <w:p w:rsidR="00FB3FE9" w:rsidRPr="00E868B2" w:rsidRDefault="00FB3FE9" w:rsidP="00FB3FE9">
      <w:pPr>
        <w:spacing w:line="360" w:lineRule="auto"/>
        <w:jc w:val="both"/>
        <w:rPr>
          <w:color w:val="000000"/>
          <w:sz w:val="28"/>
          <w:szCs w:val="28"/>
        </w:rPr>
      </w:pPr>
      <w:r w:rsidRPr="00E868B2">
        <w:rPr>
          <w:color w:val="000000"/>
          <w:sz w:val="28"/>
          <w:szCs w:val="28"/>
        </w:rPr>
        <w:t xml:space="preserve"> 1.  Накопление впечатлений от восприятия искусства, которые являются образцом для творчества, его источником. </w:t>
      </w:r>
    </w:p>
    <w:p w:rsidR="00FB3FE9" w:rsidRDefault="00FB3FE9" w:rsidP="00FB3FE9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3BEE541" wp14:editId="7D6DE84B">
            <wp:simplePos x="0" y="0"/>
            <wp:positionH relativeFrom="column">
              <wp:posOffset>-603885</wp:posOffset>
            </wp:positionH>
            <wp:positionV relativeFrom="paragraph">
              <wp:posOffset>812165</wp:posOffset>
            </wp:positionV>
            <wp:extent cx="1466850" cy="14668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8961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8B2">
        <w:rPr>
          <w:color w:val="000000"/>
          <w:sz w:val="28"/>
          <w:szCs w:val="28"/>
        </w:rPr>
        <w:t xml:space="preserve">2.  Накопление опыта исполнительства. </w:t>
      </w:r>
      <w:r w:rsidRPr="00E868B2">
        <w:rPr>
          <w:sz w:val="28"/>
          <w:szCs w:val="28"/>
        </w:rPr>
        <w:t>Познание ребенком произведе</w:t>
      </w:r>
      <w:r>
        <w:rPr>
          <w:sz w:val="28"/>
          <w:szCs w:val="28"/>
        </w:rPr>
        <w:t>ний искусства  происходит через</w:t>
      </w:r>
      <w:r w:rsidRPr="00E868B2">
        <w:rPr>
          <w:sz w:val="28"/>
          <w:szCs w:val="28"/>
        </w:rPr>
        <w:t xml:space="preserve"> эмоциональное восприятие им худ</w:t>
      </w:r>
      <w:r>
        <w:rPr>
          <w:sz w:val="28"/>
          <w:szCs w:val="28"/>
        </w:rPr>
        <w:t xml:space="preserve">ожественного образа, </w:t>
      </w:r>
      <w:r w:rsidRPr="00E868B2">
        <w:rPr>
          <w:sz w:val="28"/>
          <w:szCs w:val="28"/>
        </w:rPr>
        <w:t xml:space="preserve"> осознание, понимание способов его воплощения. </w:t>
      </w:r>
    </w:p>
    <w:p w:rsidR="00FB3FE9" w:rsidRDefault="00FB3FE9" w:rsidP="00AE65B3">
      <w:pPr>
        <w:spacing w:line="360" w:lineRule="auto"/>
        <w:rPr>
          <w:b/>
          <w:noProof/>
          <w:sz w:val="28"/>
          <w:szCs w:val="28"/>
        </w:rPr>
      </w:pPr>
    </w:p>
    <w:p w:rsidR="00E868B2" w:rsidRPr="00AE65B3" w:rsidRDefault="006A081B" w:rsidP="00FB3FE9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творческой деятельности:</w:t>
      </w:r>
    </w:p>
    <w:p w:rsidR="00496D95" w:rsidRDefault="006A081B" w:rsidP="00E868B2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C7584D8" wp14:editId="43765F8F">
            <wp:extent cx="6248400" cy="1885950"/>
            <wp:effectExtent l="76200" t="0" r="952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35BE3" w:rsidRPr="00582939" w:rsidRDefault="00C452AD" w:rsidP="006A08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Этапы развития детского музыкального творчества</w:t>
      </w:r>
      <w:r w:rsidR="004D2942">
        <w:rPr>
          <w:b/>
          <w:sz w:val="28"/>
          <w:szCs w:val="28"/>
        </w:rPr>
        <w:t>:</w:t>
      </w:r>
    </w:p>
    <w:p w:rsidR="00E35BE3" w:rsidRPr="00582939" w:rsidRDefault="006D21E0" w:rsidP="00C540D0">
      <w:pPr>
        <w:spacing w:line="360" w:lineRule="auto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inline distT="0" distB="0" distL="0" distR="0" wp14:anchorId="2F3CCBFD" wp14:editId="4A6A76FC">
            <wp:extent cx="6067425" cy="2228850"/>
            <wp:effectExtent l="0" t="133350" r="0" b="1143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452AD" w:rsidRPr="0040213B" w:rsidRDefault="0040213B" w:rsidP="00C540D0">
      <w:pPr>
        <w:spacing w:line="36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На первом этапе ставятся</w:t>
      </w:r>
      <w:r w:rsidRPr="0040213B">
        <w:rPr>
          <w:b/>
          <w:bCs/>
          <w:noProof/>
          <w:sz w:val="28"/>
          <w:szCs w:val="28"/>
        </w:rPr>
        <w:t xml:space="preserve"> задачи:</w:t>
      </w:r>
    </w:p>
    <w:p w:rsidR="00C452AD" w:rsidRPr="004D2942" w:rsidRDefault="0040213B" w:rsidP="006A71EA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п</w:t>
      </w:r>
      <w:r w:rsidR="005247E9" w:rsidRPr="004D2942">
        <w:rPr>
          <w:rFonts w:ascii="Times New Roman" w:hAnsi="Times New Roman" w:cs="Times New Roman"/>
          <w:bCs/>
          <w:noProof/>
          <w:sz w:val="28"/>
          <w:szCs w:val="28"/>
        </w:rPr>
        <w:t>ервоначальное ориентиро</w:t>
      </w:r>
      <w:r w:rsidR="00C452AD" w:rsidRPr="004D2942">
        <w:rPr>
          <w:rFonts w:ascii="Times New Roman" w:hAnsi="Times New Roman" w:cs="Times New Roman"/>
          <w:bCs/>
          <w:noProof/>
          <w:sz w:val="28"/>
          <w:szCs w:val="28"/>
        </w:rPr>
        <w:t>вание в творческой деятельности;</w:t>
      </w:r>
    </w:p>
    <w:p w:rsidR="00C452AD" w:rsidRPr="004D2942" w:rsidRDefault="0040213B" w:rsidP="006A71EA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э</w:t>
      </w:r>
      <w:r w:rsidR="00C452AD" w:rsidRPr="004D2942">
        <w:rPr>
          <w:rFonts w:ascii="Times New Roman" w:hAnsi="Times New Roman" w:cs="Times New Roman"/>
          <w:bCs/>
          <w:noProof/>
          <w:sz w:val="28"/>
          <w:szCs w:val="28"/>
        </w:rPr>
        <w:t>моциональный компонент во всех видах деятельности</w:t>
      </w: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C452AD" w:rsidRPr="004D2942" w:rsidRDefault="0040213B" w:rsidP="006A71EA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п</w:t>
      </w:r>
      <w:r w:rsidR="00C452AD" w:rsidRPr="004D2942">
        <w:rPr>
          <w:rFonts w:ascii="Times New Roman" w:hAnsi="Times New Roman" w:cs="Times New Roman"/>
          <w:bCs/>
          <w:noProof/>
          <w:sz w:val="28"/>
          <w:szCs w:val="28"/>
        </w:rPr>
        <w:t>обуждение к выразительной передаче игрового образа</w:t>
      </w: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C452AD" w:rsidRPr="004D2942" w:rsidRDefault="0040213B" w:rsidP="006A71EA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ж</w:t>
      </w:r>
      <w:r w:rsidR="00C452AD" w:rsidRPr="004D2942">
        <w:rPr>
          <w:rFonts w:ascii="Times New Roman" w:hAnsi="Times New Roman" w:cs="Times New Roman"/>
          <w:bCs/>
          <w:noProof/>
          <w:sz w:val="28"/>
          <w:szCs w:val="28"/>
        </w:rPr>
        <w:t>елание слушать музыку различных жанров</w:t>
      </w: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FF4D9B" w:rsidRPr="004D2942" w:rsidRDefault="0040213B" w:rsidP="006A71EA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р</w:t>
      </w:r>
      <w:r w:rsidR="00C452AD" w:rsidRPr="004D2942">
        <w:rPr>
          <w:rFonts w:ascii="Times New Roman" w:hAnsi="Times New Roman" w:cs="Times New Roman"/>
          <w:bCs/>
          <w:noProof/>
          <w:sz w:val="28"/>
          <w:szCs w:val="28"/>
        </w:rPr>
        <w:t>азвитие умений и навыков во всех видах музыкальной деятельности</w:t>
      </w:r>
      <w:r w:rsidRPr="004D2942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40213B" w:rsidRDefault="0040213B" w:rsidP="00C501E9">
      <w:pPr>
        <w:shd w:val="clear" w:color="auto" w:fill="FFFFFF" w:themeFill="background1"/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этап </w:t>
      </w:r>
      <w:r w:rsidRPr="0040213B">
        <w:rPr>
          <w:bCs/>
          <w:sz w:val="28"/>
          <w:szCs w:val="28"/>
        </w:rPr>
        <w:t>предполагает о</w:t>
      </w:r>
      <w:r w:rsidR="005247E9" w:rsidRPr="0040213B">
        <w:rPr>
          <w:bCs/>
          <w:sz w:val="28"/>
          <w:szCs w:val="28"/>
        </w:rPr>
        <w:t>своен</w:t>
      </w:r>
      <w:r w:rsidRPr="0040213B">
        <w:rPr>
          <w:bCs/>
          <w:sz w:val="28"/>
          <w:szCs w:val="28"/>
        </w:rPr>
        <w:t>ие способов творческих действий,</w:t>
      </w:r>
    </w:p>
    <w:p w:rsidR="005247E9" w:rsidRDefault="0040213B" w:rsidP="0040213B">
      <w:pPr>
        <w:shd w:val="clear" w:color="auto" w:fill="FFFFFF" w:themeFill="background1"/>
        <w:spacing w:line="360" w:lineRule="auto"/>
        <w:rPr>
          <w:bCs/>
          <w:sz w:val="28"/>
          <w:szCs w:val="28"/>
        </w:rPr>
      </w:pPr>
      <w:r w:rsidRPr="0040213B">
        <w:rPr>
          <w:bCs/>
          <w:sz w:val="28"/>
          <w:szCs w:val="28"/>
        </w:rPr>
        <w:t>поиск решений:</w:t>
      </w:r>
    </w:p>
    <w:p w:rsidR="0040213B" w:rsidRPr="004D2942" w:rsidRDefault="0040213B" w:rsidP="006A71EA">
      <w:pPr>
        <w:pStyle w:val="a9"/>
        <w:numPr>
          <w:ilvl w:val="0"/>
          <w:numId w:val="2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9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знакомство с особенностями музыкального искусства (рассказывает не словами, а звуками) и </w:t>
      </w:r>
      <w:proofErr w:type="gramStart"/>
      <w:r w:rsidRPr="004D2942">
        <w:rPr>
          <w:rFonts w:ascii="Times New Roman" w:hAnsi="Times New Roman" w:cs="Times New Roman"/>
          <w:bCs/>
          <w:sz w:val="28"/>
          <w:szCs w:val="28"/>
        </w:rPr>
        <w:t>жанрах</w:t>
      </w:r>
      <w:proofErr w:type="gramEnd"/>
      <w:r w:rsidRPr="004D2942">
        <w:rPr>
          <w:rFonts w:ascii="Times New Roman" w:hAnsi="Times New Roman" w:cs="Times New Roman"/>
          <w:bCs/>
          <w:sz w:val="28"/>
          <w:szCs w:val="28"/>
        </w:rPr>
        <w:t xml:space="preserve"> в музыке;</w:t>
      </w:r>
    </w:p>
    <w:p w:rsidR="0040213B" w:rsidRPr="004D2942" w:rsidRDefault="0040213B" w:rsidP="006A71EA">
      <w:pPr>
        <w:pStyle w:val="a9"/>
        <w:numPr>
          <w:ilvl w:val="0"/>
          <w:numId w:val="2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942">
        <w:rPr>
          <w:rFonts w:ascii="Times New Roman" w:hAnsi="Times New Roman" w:cs="Times New Roman"/>
          <w:bCs/>
          <w:sz w:val="28"/>
          <w:szCs w:val="28"/>
        </w:rPr>
        <w:t>внимание детей к средствам музыкальной выразительности и побуждение к выразительной передаче игрового образа;</w:t>
      </w:r>
    </w:p>
    <w:p w:rsidR="00F178AE" w:rsidRDefault="0040213B" w:rsidP="006A71EA">
      <w:pPr>
        <w:pStyle w:val="a9"/>
        <w:numPr>
          <w:ilvl w:val="0"/>
          <w:numId w:val="2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942">
        <w:rPr>
          <w:rFonts w:ascii="Times New Roman" w:hAnsi="Times New Roman" w:cs="Times New Roman"/>
          <w:bCs/>
          <w:sz w:val="28"/>
          <w:szCs w:val="28"/>
        </w:rPr>
        <w:t>присутствие эмоционального компонента во всех видах творческой деятельности</w:t>
      </w:r>
      <w:r w:rsidR="004D2942" w:rsidRPr="004D2942">
        <w:rPr>
          <w:rFonts w:ascii="Times New Roman" w:hAnsi="Times New Roman" w:cs="Times New Roman"/>
          <w:bCs/>
          <w:sz w:val="28"/>
          <w:szCs w:val="28"/>
        </w:rPr>
        <w:t>;</w:t>
      </w:r>
    </w:p>
    <w:p w:rsidR="00C3138D" w:rsidRPr="006A71EA" w:rsidRDefault="004D2942" w:rsidP="006A71EA">
      <w:pPr>
        <w:pStyle w:val="a9"/>
        <w:numPr>
          <w:ilvl w:val="0"/>
          <w:numId w:val="2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78AE">
        <w:rPr>
          <w:rFonts w:ascii="Times New Roman" w:hAnsi="Times New Roman" w:cs="Times New Roman"/>
          <w:bCs/>
          <w:sz w:val="28"/>
          <w:szCs w:val="28"/>
        </w:rPr>
        <w:t>импровизация танцевальных движений и составление небольших муз</w:t>
      </w:r>
      <w:r w:rsidR="00F178AE">
        <w:rPr>
          <w:rFonts w:ascii="Times New Roman" w:hAnsi="Times New Roman" w:cs="Times New Roman"/>
          <w:bCs/>
          <w:sz w:val="28"/>
          <w:szCs w:val="28"/>
        </w:rPr>
        <w:t xml:space="preserve">ыкально-танцевальных композиций, </w:t>
      </w:r>
      <w:r w:rsidR="00F178AE">
        <w:rPr>
          <w:bCs/>
          <w:sz w:val="28"/>
          <w:szCs w:val="28"/>
        </w:rPr>
        <w:t>с</w:t>
      </w:r>
      <w:r w:rsidRPr="00F178AE">
        <w:rPr>
          <w:bCs/>
          <w:sz w:val="28"/>
          <w:szCs w:val="28"/>
        </w:rPr>
        <w:t xml:space="preserve">очинение </w:t>
      </w:r>
      <w:r w:rsidRPr="006A71EA">
        <w:rPr>
          <w:rFonts w:ascii="Times New Roman" w:hAnsi="Times New Roman" w:cs="Times New Roman"/>
          <w:bCs/>
          <w:sz w:val="28"/>
          <w:szCs w:val="28"/>
        </w:rPr>
        <w:t xml:space="preserve">простейших </w:t>
      </w:r>
      <w:proofErr w:type="spellStart"/>
      <w:r w:rsidRPr="006A71EA">
        <w:rPr>
          <w:rFonts w:ascii="Times New Roman" w:hAnsi="Times New Roman" w:cs="Times New Roman"/>
          <w:bCs/>
          <w:sz w:val="28"/>
          <w:szCs w:val="28"/>
        </w:rPr>
        <w:t>попевок</w:t>
      </w:r>
      <w:proofErr w:type="spellEnd"/>
      <w:r w:rsidRPr="006A71EA">
        <w:rPr>
          <w:rFonts w:ascii="Times New Roman" w:hAnsi="Times New Roman" w:cs="Times New Roman"/>
          <w:bCs/>
          <w:sz w:val="28"/>
          <w:szCs w:val="28"/>
        </w:rPr>
        <w:t xml:space="preserve"> различного характера;</w:t>
      </w:r>
    </w:p>
    <w:p w:rsidR="00C3138D" w:rsidRPr="00F178AE" w:rsidRDefault="009C4DAC" w:rsidP="00C3138D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6"/>
          <w:szCs w:val="26"/>
        </w:rPr>
        <w:t xml:space="preserve"> </w:t>
      </w:r>
      <w:r w:rsidRPr="00F178AE">
        <w:rPr>
          <w:b/>
          <w:bCs/>
          <w:sz w:val="28"/>
          <w:szCs w:val="28"/>
        </w:rPr>
        <w:t>Третий</w:t>
      </w:r>
      <w:r w:rsidR="00662640" w:rsidRPr="00F178AE">
        <w:rPr>
          <w:b/>
          <w:bCs/>
          <w:sz w:val="28"/>
          <w:szCs w:val="28"/>
        </w:rPr>
        <w:t xml:space="preserve"> </w:t>
      </w:r>
      <w:r w:rsidR="00C3138D" w:rsidRPr="00F178AE">
        <w:rPr>
          <w:b/>
          <w:bCs/>
          <w:sz w:val="28"/>
          <w:szCs w:val="28"/>
        </w:rPr>
        <w:t>этап</w:t>
      </w:r>
      <w:r w:rsidR="00F178AE">
        <w:rPr>
          <w:b/>
          <w:bCs/>
          <w:sz w:val="28"/>
          <w:szCs w:val="28"/>
        </w:rPr>
        <w:t xml:space="preserve"> рассчитан на два года обучения</w:t>
      </w:r>
      <w:r w:rsidRPr="00F178AE">
        <w:rPr>
          <w:b/>
          <w:bCs/>
          <w:sz w:val="28"/>
          <w:szCs w:val="28"/>
        </w:rPr>
        <w:t>. Самостоятельные действия детей</w:t>
      </w:r>
      <w:r w:rsidR="00F178AE">
        <w:rPr>
          <w:b/>
          <w:bCs/>
          <w:sz w:val="28"/>
          <w:szCs w:val="28"/>
        </w:rPr>
        <w:t>:</w:t>
      </w:r>
    </w:p>
    <w:p w:rsidR="00C3138D" w:rsidRPr="006A71EA" w:rsidRDefault="00C3138D" w:rsidP="00C3138D">
      <w:pPr>
        <w:spacing w:line="360" w:lineRule="auto"/>
        <w:rPr>
          <w:b/>
          <w:bCs/>
          <w:sz w:val="26"/>
          <w:szCs w:val="26"/>
          <w:u w:val="single"/>
        </w:rPr>
      </w:pPr>
      <w:r w:rsidRPr="006A71EA">
        <w:rPr>
          <w:b/>
          <w:bCs/>
          <w:sz w:val="26"/>
          <w:szCs w:val="26"/>
          <w:u w:val="single"/>
        </w:rPr>
        <w:t>Возраст детей пять-шесть лет.</w:t>
      </w:r>
    </w:p>
    <w:p w:rsidR="00F178AE" w:rsidRPr="006528D4" w:rsidRDefault="00F178AE" w:rsidP="006A71EA">
      <w:pPr>
        <w:pStyle w:val="a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8D4">
        <w:rPr>
          <w:rFonts w:ascii="Times New Roman" w:hAnsi="Times New Roman" w:cs="Times New Roman"/>
          <w:bCs/>
          <w:sz w:val="28"/>
          <w:szCs w:val="28"/>
        </w:rPr>
        <w:t>расширение знаний о специфике жанров в музыке;</w:t>
      </w:r>
    </w:p>
    <w:p w:rsidR="00F178AE" w:rsidRPr="006528D4" w:rsidRDefault="00F178AE" w:rsidP="006A71EA">
      <w:pPr>
        <w:pStyle w:val="a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8D4">
        <w:rPr>
          <w:rFonts w:ascii="Times New Roman" w:hAnsi="Times New Roman" w:cs="Times New Roman"/>
          <w:bCs/>
          <w:sz w:val="28"/>
          <w:szCs w:val="28"/>
        </w:rPr>
        <w:t>самостоятельные рассуждения о средствах музыкальной выразительности, составление рассказов о музыке, создание рисунков;</w:t>
      </w:r>
    </w:p>
    <w:p w:rsidR="00F178AE" w:rsidRPr="006528D4" w:rsidRDefault="00F178AE" w:rsidP="006A71EA">
      <w:pPr>
        <w:pStyle w:val="a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8D4">
        <w:rPr>
          <w:rFonts w:ascii="Times New Roman" w:hAnsi="Times New Roman" w:cs="Times New Roman"/>
          <w:bCs/>
          <w:sz w:val="28"/>
          <w:szCs w:val="28"/>
        </w:rPr>
        <w:t>входя в образ самостоятельно находить характер и способ импровизации при минимальной помощи взрослого;</w:t>
      </w:r>
    </w:p>
    <w:p w:rsidR="00F178AE" w:rsidRPr="006528D4" w:rsidRDefault="00F178AE" w:rsidP="006A71EA">
      <w:pPr>
        <w:pStyle w:val="a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8D4">
        <w:rPr>
          <w:rFonts w:ascii="Times New Roman" w:hAnsi="Times New Roman" w:cs="Times New Roman"/>
          <w:bCs/>
          <w:sz w:val="28"/>
          <w:szCs w:val="28"/>
        </w:rPr>
        <w:t>совершенствование ис</w:t>
      </w:r>
      <w:r w:rsidR="006528D4" w:rsidRPr="006528D4">
        <w:rPr>
          <w:rFonts w:ascii="Times New Roman" w:hAnsi="Times New Roman" w:cs="Times New Roman"/>
          <w:bCs/>
          <w:sz w:val="28"/>
          <w:szCs w:val="28"/>
        </w:rPr>
        <w:t>полнительских навыков и умений;</w:t>
      </w:r>
    </w:p>
    <w:p w:rsidR="00C3138D" w:rsidRPr="006528D4" w:rsidRDefault="006528D4" w:rsidP="006A71EA">
      <w:pPr>
        <w:pStyle w:val="a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8D4">
        <w:rPr>
          <w:rFonts w:ascii="Times New Roman" w:hAnsi="Times New Roman" w:cs="Times New Roman"/>
          <w:bCs/>
          <w:sz w:val="28"/>
          <w:szCs w:val="28"/>
        </w:rPr>
        <w:t>развитие коммуникативных и исполнительских навыков, стимулирование желания детей к выразительной передаче игрового образа в песенных и танцевальных импровизациях;</w:t>
      </w:r>
    </w:p>
    <w:p w:rsidR="006528D4" w:rsidRPr="006A71EA" w:rsidRDefault="00C3138D" w:rsidP="00D3284E">
      <w:pPr>
        <w:spacing w:line="360" w:lineRule="auto"/>
        <w:rPr>
          <w:b/>
          <w:bCs/>
          <w:noProof/>
          <w:sz w:val="26"/>
          <w:szCs w:val="26"/>
        </w:rPr>
      </w:pPr>
      <w:r w:rsidRPr="006A71EA">
        <w:rPr>
          <w:b/>
          <w:bCs/>
          <w:sz w:val="26"/>
          <w:szCs w:val="26"/>
          <w:u w:val="single"/>
        </w:rPr>
        <w:t>Возраст детей шесть-семь лет.</w:t>
      </w:r>
      <w:r w:rsidR="001B0166" w:rsidRPr="006A71EA">
        <w:rPr>
          <w:b/>
          <w:bCs/>
          <w:noProof/>
          <w:sz w:val="26"/>
          <w:szCs w:val="26"/>
        </w:rPr>
        <w:t xml:space="preserve"> </w:t>
      </w:r>
    </w:p>
    <w:p w:rsidR="006528D4" w:rsidRPr="006F7EE1" w:rsidRDefault="006F7EE1" w:rsidP="006A71EA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6F7EE1">
        <w:rPr>
          <w:rFonts w:ascii="Times New Roman" w:hAnsi="Times New Roman" w:cs="Times New Roman"/>
          <w:bCs/>
          <w:noProof/>
          <w:sz w:val="28"/>
          <w:szCs w:val="28"/>
        </w:rPr>
        <w:t>с</w:t>
      </w:r>
      <w:r w:rsidR="006528D4" w:rsidRPr="006F7EE1">
        <w:rPr>
          <w:rFonts w:ascii="Times New Roman" w:hAnsi="Times New Roman" w:cs="Times New Roman"/>
          <w:bCs/>
          <w:noProof/>
          <w:sz w:val="28"/>
          <w:szCs w:val="28"/>
        </w:rPr>
        <w:t>амостоятельный анализ музыки изобразительного характера, развитие представлений детей о различиях внутри жанров, умение различать жанровые признаки;</w:t>
      </w:r>
    </w:p>
    <w:p w:rsidR="006528D4" w:rsidRPr="006F7EE1" w:rsidRDefault="006F7EE1" w:rsidP="006A71EA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6F7EE1">
        <w:rPr>
          <w:rFonts w:ascii="Times New Roman" w:hAnsi="Times New Roman" w:cs="Times New Roman"/>
          <w:bCs/>
          <w:noProof/>
          <w:sz w:val="28"/>
          <w:szCs w:val="28"/>
        </w:rPr>
        <w:t>с</w:t>
      </w:r>
      <w:r w:rsidR="006528D4" w:rsidRPr="006F7EE1">
        <w:rPr>
          <w:rFonts w:ascii="Times New Roman" w:hAnsi="Times New Roman" w:cs="Times New Roman"/>
          <w:bCs/>
          <w:noProof/>
          <w:sz w:val="28"/>
          <w:szCs w:val="28"/>
        </w:rPr>
        <w:t>амостоятельные рассуждения о средствах музыкальной выразительности, их сопоставление, составление рассказов о музыке;</w:t>
      </w:r>
    </w:p>
    <w:p w:rsidR="006528D4" w:rsidRPr="006F7EE1" w:rsidRDefault="006F7EE1" w:rsidP="006A71EA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6F7EE1">
        <w:rPr>
          <w:rFonts w:ascii="Times New Roman" w:hAnsi="Times New Roman" w:cs="Times New Roman"/>
          <w:bCs/>
          <w:noProof/>
          <w:sz w:val="28"/>
          <w:szCs w:val="28"/>
        </w:rPr>
        <w:t>в</w:t>
      </w:r>
      <w:r w:rsidR="006528D4" w:rsidRPr="006F7EE1">
        <w:rPr>
          <w:rFonts w:ascii="Times New Roman" w:hAnsi="Times New Roman" w:cs="Times New Roman"/>
          <w:bCs/>
          <w:noProof/>
          <w:sz w:val="28"/>
          <w:szCs w:val="28"/>
        </w:rPr>
        <w:t>ходя в образ самостоятельно находить характер и способ импровизации;</w:t>
      </w:r>
    </w:p>
    <w:p w:rsidR="006528D4" w:rsidRPr="006F7EE1" w:rsidRDefault="006F7EE1" w:rsidP="006A71EA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6F7EE1">
        <w:rPr>
          <w:rFonts w:ascii="Times New Roman" w:hAnsi="Times New Roman" w:cs="Times New Roman"/>
          <w:bCs/>
          <w:noProof/>
          <w:sz w:val="28"/>
          <w:szCs w:val="28"/>
        </w:rPr>
        <w:t>с</w:t>
      </w:r>
      <w:r w:rsidR="006528D4" w:rsidRPr="006F7EE1">
        <w:rPr>
          <w:rFonts w:ascii="Times New Roman" w:hAnsi="Times New Roman" w:cs="Times New Roman"/>
          <w:bCs/>
          <w:noProof/>
          <w:sz w:val="28"/>
          <w:szCs w:val="28"/>
        </w:rPr>
        <w:t>овершенствование коммуникативных и исполнительских навыков;</w:t>
      </w:r>
    </w:p>
    <w:p w:rsidR="006528D4" w:rsidRPr="006F7EE1" w:rsidRDefault="006A71EA" w:rsidP="006A71EA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с</w:t>
      </w:r>
      <w:r w:rsidR="006528D4" w:rsidRPr="006F7EE1">
        <w:rPr>
          <w:rFonts w:ascii="Times New Roman" w:hAnsi="Times New Roman" w:cs="Times New Roman"/>
          <w:bCs/>
          <w:noProof/>
          <w:sz w:val="28"/>
          <w:szCs w:val="28"/>
        </w:rPr>
        <w:t>тимулированиежелания детей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6528D4" w:rsidRPr="006F7EE1">
        <w:rPr>
          <w:rFonts w:ascii="Times New Roman" w:hAnsi="Times New Roman" w:cs="Times New Roman"/>
          <w:bCs/>
          <w:noProof/>
          <w:sz w:val="28"/>
          <w:szCs w:val="28"/>
        </w:rPr>
        <w:t>к выразительной передаче игрового образа в песенных и танцевальных импровизациях</w:t>
      </w:r>
      <w:r w:rsidR="006F7EE1" w:rsidRPr="006F7EE1">
        <w:rPr>
          <w:rFonts w:ascii="Times New Roman" w:hAnsi="Times New Roman" w:cs="Times New Roman"/>
          <w:bCs/>
          <w:noProof/>
          <w:sz w:val="28"/>
          <w:szCs w:val="28"/>
        </w:rPr>
        <w:t>, импровизациях попевок контрастного характера на незнакомый  текст;</w:t>
      </w:r>
    </w:p>
    <w:p w:rsidR="00C718B4" w:rsidRPr="00D3284E" w:rsidRDefault="0065570D" w:rsidP="00D3284E">
      <w:pPr>
        <w:spacing w:line="360" w:lineRule="auto"/>
        <w:ind w:right="423"/>
        <w:jc w:val="center"/>
        <w:rPr>
          <w:b/>
          <w:noProof/>
          <w:sz w:val="28"/>
          <w:szCs w:val="28"/>
        </w:rPr>
      </w:pPr>
      <w:r w:rsidRPr="00D3284E">
        <w:rPr>
          <w:b/>
          <w:noProof/>
          <w:sz w:val="28"/>
          <w:szCs w:val="28"/>
        </w:rPr>
        <w:t>Общие задачи для всех этапов работы</w:t>
      </w:r>
      <w:r w:rsidR="00D3284E">
        <w:rPr>
          <w:b/>
          <w:noProof/>
          <w:sz w:val="28"/>
          <w:szCs w:val="28"/>
        </w:rPr>
        <w:t xml:space="preserve"> с детьми</w:t>
      </w:r>
      <w:r w:rsidR="00582939">
        <w:rPr>
          <w:b/>
          <w:noProof/>
          <w:sz w:val="28"/>
          <w:szCs w:val="28"/>
        </w:rPr>
        <w:t>:</w:t>
      </w:r>
    </w:p>
    <w:p w:rsidR="00C3138D" w:rsidRPr="00C85C5B" w:rsidRDefault="00C3138D" w:rsidP="006A71EA">
      <w:pPr>
        <w:spacing w:line="360" w:lineRule="auto"/>
        <w:jc w:val="both"/>
        <w:rPr>
          <w:sz w:val="28"/>
          <w:szCs w:val="28"/>
        </w:rPr>
      </w:pPr>
      <w:r w:rsidRPr="00D3284E">
        <w:rPr>
          <w:i/>
          <w:sz w:val="28"/>
          <w:szCs w:val="28"/>
        </w:rPr>
        <w:lastRenderedPageBreak/>
        <w:t> </w:t>
      </w:r>
      <w:r w:rsidRPr="00582939">
        <w:rPr>
          <w:sz w:val="28"/>
          <w:szCs w:val="28"/>
        </w:rPr>
        <w:t>1</w:t>
      </w:r>
      <w:r w:rsidRPr="00D3284E">
        <w:rPr>
          <w:i/>
          <w:sz w:val="28"/>
          <w:szCs w:val="28"/>
        </w:rPr>
        <w:t>.</w:t>
      </w:r>
      <w:r w:rsidRPr="00C85C5B">
        <w:rPr>
          <w:sz w:val="28"/>
          <w:szCs w:val="28"/>
        </w:rPr>
        <w:t>Формирование </w:t>
      </w:r>
      <w:r w:rsidRPr="00C85C5B">
        <w:rPr>
          <w:iCs/>
          <w:sz w:val="28"/>
          <w:szCs w:val="28"/>
        </w:rPr>
        <w:t>музыкально-информационной культуры</w:t>
      </w:r>
      <w:r w:rsidRPr="00C85C5B">
        <w:rPr>
          <w:sz w:val="28"/>
          <w:szCs w:val="28"/>
        </w:rPr>
        <w:t> личности и обогащение чувств детей ярк</w:t>
      </w:r>
      <w:r w:rsidR="00C85C5B" w:rsidRPr="00C85C5B">
        <w:rPr>
          <w:sz w:val="28"/>
          <w:szCs w:val="28"/>
        </w:rPr>
        <w:t>ими музыкальными впечатлениями</w:t>
      </w:r>
      <w:r w:rsidR="00C436FC">
        <w:rPr>
          <w:sz w:val="28"/>
          <w:szCs w:val="28"/>
        </w:rPr>
        <w:t>.</w:t>
      </w:r>
    </w:p>
    <w:p w:rsidR="00C3138D" w:rsidRPr="00C85C5B" w:rsidRDefault="00C3138D" w:rsidP="006A71EA">
      <w:pPr>
        <w:spacing w:line="360" w:lineRule="auto"/>
        <w:jc w:val="both"/>
        <w:rPr>
          <w:sz w:val="28"/>
          <w:szCs w:val="28"/>
        </w:rPr>
      </w:pPr>
      <w:r w:rsidRPr="00C85C5B">
        <w:rPr>
          <w:sz w:val="28"/>
          <w:szCs w:val="28"/>
        </w:rPr>
        <w:t xml:space="preserve"> 2. Формирование и развитие умений и навыков по всем видам  </w:t>
      </w:r>
      <w:r w:rsidRPr="00C85C5B">
        <w:rPr>
          <w:iCs/>
          <w:sz w:val="28"/>
          <w:szCs w:val="28"/>
        </w:rPr>
        <w:t>музыкально-исполнительской культуры</w:t>
      </w:r>
      <w:r w:rsidR="00C436FC">
        <w:rPr>
          <w:sz w:val="28"/>
          <w:szCs w:val="28"/>
        </w:rPr>
        <w:t xml:space="preserve"> воспитанников.</w:t>
      </w:r>
    </w:p>
    <w:p w:rsidR="00C3138D" w:rsidRPr="00C85C5B" w:rsidRDefault="00C3138D" w:rsidP="006A71EA">
      <w:pPr>
        <w:spacing w:line="360" w:lineRule="auto"/>
        <w:jc w:val="both"/>
        <w:rPr>
          <w:sz w:val="28"/>
          <w:szCs w:val="28"/>
        </w:rPr>
      </w:pPr>
      <w:r w:rsidRPr="00C85C5B">
        <w:rPr>
          <w:sz w:val="28"/>
          <w:szCs w:val="28"/>
        </w:rPr>
        <w:t> 3. </w:t>
      </w:r>
      <w:r w:rsidRPr="00C85C5B">
        <w:rPr>
          <w:bCs/>
          <w:sz w:val="28"/>
          <w:szCs w:val="28"/>
        </w:rPr>
        <w:t>Развитие эмоционального компонента восприятия музыки во всех</w:t>
      </w:r>
      <w:r w:rsidR="00AF18B3" w:rsidRPr="00C85C5B">
        <w:rPr>
          <w:bCs/>
          <w:sz w:val="28"/>
          <w:szCs w:val="28"/>
        </w:rPr>
        <w:t xml:space="preserve"> видах музыкальной деятельности</w:t>
      </w:r>
      <w:r w:rsidR="00C436FC">
        <w:rPr>
          <w:bCs/>
          <w:sz w:val="28"/>
          <w:szCs w:val="28"/>
        </w:rPr>
        <w:t>.</w:t>
      </w:r>
      <w:r w:rsidRPr="00C85C5B">
        <w:rPr>
          <w:sz w:val="28"/>
          <w:szCs w:val="28"/>
        </w:rPr>
        <w:t> </w:t>
      </w:r>
    </w:p>
    <w:p w:rsidR="001A1EE0" w:rsidRDefault="00582939" w:rsidP="006A71EA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 </w:t>
      </w:r>
      <w:r w:rsidR="00C3138D" w:rsidRPr="00C85C5B">
        <w:rPr>
          <w:sz w:val="28"/>
          <w:szCs w:val="28"/>
        </w:rPr>
        <w:t>4.</w:t>
      </w:r>
      <w:r w:rsidR="00C3138D" w:rsidRPr="00C85C5B">
        <w:rPr>
          <w:bCs/>
          <w:sz w:val="28"/>
          <w:szCs w:val="28"/>
        </w:rPr>
        <w:t xml:space="preserve"> Стимулирование творческих проявлений детей и формирование способов творческой деятельности.</w:t>
      </w:r>
    </w:p>
    <w:p w:rsidR="008851E8" w:rsidRPr="00746035" w:rsidRDefault="008851E8" w:rsidP="008851E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25EEE">
        <w:rPr>
          <w:b/>
          <w:sz w:val="28"/>
          <w:szCs w:val="28"/>
        </w:rPr>
        <w:t xml:space="preserve">Технологии, </w:t>
      </w:r>
      <w:r>
        <w:rPr>
          <w:b/>
          <w:sz w:val="28"/>
          <w:szCs w:val="28"/>
        </w:rPr>
        <w:t>методы, приемы, используемые при работе с детьми</w:t>
      </w:r>
      <w:r w:rsidR="006A71EA">
        <w:rPr>
          <w:b/>
          <w:sz w:val="28"/>
          <w:szCs w:val="28"/>
        </w:rPr>
        <w:t>:</w:t>
      </w:r>
    </w:p>
    <w:p w:rsidR="008851E8" w:rsidRPr="00825EEE" w:rsidRDefault="00E868B2" w:rsidP="006A71EA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6A71EA">
        <w:rPr>
          <w:b/>
          <w:bCs/>
          <w:color w:val="000000"/>
          <w:sz w:val="28"/>
          <w:szCs w:val="28"/>
        </w:rPr>
        <w:t>М</w:t>
      </w:r>
      <w:r w:rsidR="008851E8" w:rsidRPr="006A71EA">
        <w:rPr>
          <w:b/>
          <w:bCs/>
          <w:color w:val="000000"/>
          <w:sz w:val="28"/>
          <w:szCs w:val="28"/>
        </w:rPr>
        <w:t>етоды</w:t>
      </w:r>
      <w:r w:rsidR="008851E8" w:rsidRPr="00825EEE">
        <w:rPr>
          <w:bCs/>
          <w:color w:val="000000"/>
          <w:sz w:val="28"/>
          <w:szCs w:val="28"/>
        </w:rPr>
        <w:t>, способствующие осознанности восприятия, улучшающие эмоциональную отзывчивость на музыку:</w:t>
      </w:r>
    </w:p>
    <w:p w:rsidR="008851E8" w:rsidRPr="00825EEE" w:rsidRDefault="008851E8" w:rsidP="0099793C">
      <w:pPr>
        <w:numPr>
          <w:ilvl w:val="0"/>
          <w:numId w:val="4"/>
        </w:numPr>
        <w:spacing w:after="200" w:line="360" w:lineRule="auto"/>
        <w:ind w:left="0"/>
        <w:contextualSpacing/>
        <w:jc w:val="both"/>
        <w:rPr>
          <w:bCs/>
          <w:color w:val="000000"/>
          <w:sz w:val="28"/>
          <w:szCs w:val="28"/>
        </w:rPr>
      </w:pPr>
      <w:r w:rsidRPr="0009722E">
        <w:rPr>
          <w:b/>
          <w:bCs/>
          <w:color w:val="000000"/>
          <w:sz w:val="28"/>
          <w:szCs w:val="28"/>
          <w:u w:val="single"/>
        </w:rPr>
        <w:t xml:space="preserve">метод </w:t>
      </w:r>
      <w:proofErr w:type="spellStart"/>
      <w:r w:rsidRPr="0009722E">
        <w:rPr>
          <w:b/>
          <w:bCs/>
          <w:color w:val="000000"/>
          <w:sz w:val="28"/>
          <w:szCs w:val="28"/>
          <w:u w:val="single"/>
        </w:rPr>
        <w:t>одномоментности</w:t>
      </w:r>
      <w:proofErr w:type="spellEnd"/>
      <w:r w:rsidRPr="0009722E">
        <w:rPr>
          <w:bCs/>
          <w:color w:val="000000"/>
          <w:sz w:val="28"/>
          <w:szCs w:val="28"/>
          <w:u w:val="single"/>
        </w:rPr>
        <w:t>:</w:t>
      </w:r>
      <w:r w:rsidRPr="00825EEE">
        <w:rPr>
          <w:bCs/>
          <w:color w:val="000000"/>
          <w:sz w:val="28"/>
          <w:szCs w:val="28"/>
        </w:rPr>
        <w:t xml:space="preserve"> основан на одновременном восприятии произведе</w:t>
      </w:r>
      <w:r w:rsidR="001B0166">
        <w:rPr>
          <w:bCs/>
          <w:color w:val="000000"/>
          <w:sz w:val="28"/>
          <w:szCs w:val="28"/>
        </w:rPr>
        <w:t>ний различных видов искусств. С</w:t>
      </w:r>
      <w:r w:rsidRPr="00825EEE">
        <w:rPr>
          <w:bCs/>
          <w:color w:val="000000"/>
          <w:sz w:val="28"/>
          <w:szCs w:val="28"/>
        </w:rPr>
        <w:t>пособствует созданию целостного художественного образа, вызывает яркий эмоционально-чувственный отклик ребенка, обеспечивает самостоятельный творческий поиск детьми средств выразительности.</w:t>
      </w:r>
    </w:p>
    <w:p w:rsidR="008851E8" w:rsidRPr="00825EEE" w:rsidRDefault="008851E8" w:rsidP="0099793C">
      <w:pPr>
        <w:numPr>
          <w:ilvl w:val="0"/>
          <w:numId w:val="4"/>
        </w:numPr>
        <w:spacing w:after="200" w:line="360" w:lineRule="auto"/>
        <w:ind w:left="0"/>
        <w:contextualSpacing/>
        <w:jc w:val="both"/>
        <w:rPr>
          <w:bCs/>
          <w:color w:val="000000"/>
          <w:sz w:val="28"/>
          <w:szCs w:val="28"/>
        </w:rPr>
      </w:pPr>
      <w:r w:rsidRPr="0009722E">
        <w:rPr>
          <w:b/>
          <w:bCs/>
          <w:color w:val="000000"/>
          <w:sz w:val="28"/>
          <w:szCs w:val="28"/>
          <w:u w:val="single"/>
        </w:rPr>
        <w:t>метод контрастности</w:t>
      </w:r>
      <w:r w:rsidRPr="0009722E">
        <w:rPr>
          <w:bCs/>
          <w:color w:val="000000"/>
          <w:sz w:val="28"/>
          <w:szCs w:val="28"/>
          <w:u w:val="single"/>
        </w:rPr>
        <w:t>:</w:t>
      </w:r>
      <w:r w:rsidRPr="00825EEE">
        <w:rPr>
          <w:bCs/>
          <w:color w:val="000000"/>
          <w:sz w:val="28"/>
          <w:szCs w:val="28"/>
        </w:rPr>
        <w:t xml:space="preserve"> контрастные сопоставления произведений позволяют мне заинтересовать детей, активизировать проявления эмоциональной отзывчивости, воображения. Применяю его с учетом возрастных особенностей детей. В младшем возрасте контрастные сопоставления наиболее отчетливы. В старшем возрасте они применяются с постепенным уменьшением контрастности образов.</w:t>
      </w:r>
    </w:p>
    <w:p w:rsidR="0009722E" w:rsidRPr="006A71EA" w:rsidRDefault="008851E8" w:rsidP="006A71EA">
      <w:pPr>
        <w:pStyle w:val="a9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1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 «подмастерья»:</w:t>
      </w:r>
      <w:r w:rsidRPr="006A71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позволяет рассматривать мне педагогический процесс не как воздействие, а как взаимодействие взрослого и ребенка в едином творческом процессе, обеспечивает переход педагога с позиции назидания на позицию сотрудничества. </w:t>
      </w:r>
    </w:p>
    <w:p w:rsidR="00582939" w:rsidRPr="006F7EE1" w:rsidRDefault="006A71EA" w:rsidP="00582939">
      <w:pPr>
        <w:numPr>
          <w:ilvl w:val="0"/>
          <w:numId w:val="4"/>
        </w:numPr>
        <w:spacing w:after="200" w:line="360" w:lineRule="auto"/>
        <w:ind w:left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</w:t>
      </w:r>
      <w:r w:rsidR="008851E8" w:rsidRPr="0009722E">
        <w:rPr>
          <w:b/>
          <w:bCs/>
          <w:sz w:val="28"/>
          <w:szCs w:val="28"/>
          <w:u w:val="single"/>
        </w:rPr>
        <w:t>етод семейного творчества</w:t>
      </w:r>
      <w:r w:rsidR="008851E8" w:rsidRPr="00E868B2">
        <w:rPr>
          <w:b/>
          <w:bCs/>
          <w:sz w:val="28"/>
          <w:szCs w:val="28"/>
        </w:rPr>
        <w:t xml:space="preserve"> –</w:t>
      </w:r>
      <w:r w:rsidR="008851E8" w:rsidRPr="00E868B2">
        <w:rPr>
          <w:bCs/>
          <w:sz w:val="28"/>
          <w:szCs w:val="28"/>
        </w:rPr>
        <w:t xml:space="preserve"> вовлечение родителей в творческий процесс. Родители – активные участники проекта.</w:t>
      </w:r>
    </w:p>
    <w:p w:rsidR="008851E8" w:rsidRDefault="008851E8" w:rsidP="00CD140A">
      <w:pPr>
        <w:spacing w:after="200" w:line="360" w:lineRule="auto"/>
        <w:ind w:firstLine="720"/>
        <w:contextualSpacing/>
        <w:jc w:val="both"/>
        <w:rPr>
          <w:sz w:val="28"/>
          <w:szCs w:val="28"/>
        </w:rPr>
      </w:pPr>
      <w:r w:rsidRPr="00825EEE">
        <w:rPr>
          <w:b/>
          <w:sz w:val="28"/>
          <w:szCs w:val="28"/>
        </w:rPr>
        <w:t>Музыкально</w:t>
      </w:r>
      <w:r w:rsidRPr="00825EEE">
        <w:rPr>
          <w:sz w:val="28"/>
          <w:szCs w:val="28"/>
        </w:rPr>
        <w:t>-</w:t>
      </w:r>
      <w:r w:rsidRPr="00825EEE">
        <w:rPr>
          <w:b/>
          <w:sz w:val="28"/>
          <w:szCs w:val="28"/>
        </w:rPr>
        <w:t>педагогический инструментарий</w:t>
      </w:r>
      <w:r w:rsidRPr="00825EEE">
        <w:rPr>
          <w:sz w:val="28"/>
          <w:szCs w:val="28"/>
        </w:rPr>
        <w:t>:</w:t>
      </w:r>
    </w:p>
    <w:p w:rsidR="0009722E" w:rsidRDefault="0074601E" w:rsidP="006E7F33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716385B9" wp14:editId="120E04CB">
            <wp:extent cx="5724525" cy="2124075"/>
            <wp:effectExtent l="0" t="57150" r="0" b="10477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851E8" w:rsidRDefault="008851E8" w:rsidP="008851E8">
      <w:pPr>
        <w:spacing w:line="360" w:lineRule="auto"/>
        <w:jc w:val="center"/>
        <w:rPr>
          <w:b/>
          <w:sz w:val="28"/>
          <w:szCs w:val="28"/>
        </w:rPr>
      </w:pPr>
      <w:r w:rsidRPr="00825EEE">
        <w:rPr>
          <w:b/>
          <w:sz w:val="28"/>
          <w:szCs w:val="28"/>
        </w:rPr>
        <w:t xml:space="preserve">Технологии, способствующие  творческому </w:t>
      </w:r>
      <w:r w:rsidR="00081496">
        <w:rPr>
          <w:b/>
          <w:sz w:val="28"/>
          <w:szCs w:val="28"/>
        </w:rPr>
        <w:t xml:space="preserve">росту, музыкальному вкусу 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426"/>
        <w:gridCol w:w="6254"/>
      </w:tblGrid>
      <w:tr w:rsidR="004126DC" w:rsidTr="00ED3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  <w:shd w:val="clear" w:color="auto" w:fill="EAF1DD" w:themeFill="accent3" w:themeFillTint="33"/>
          </w:tcPr>
          <w:p w:rsidR="004126DC" w:rsidRPr="001B671C" w:rsidRDefault="004C1262" w:rsidP="001B671C">
            <w:pPr>
              <w:spacing w:line="360" w:lineRule="auto"/>
              <w:rPr>
                <w:b/>
              </w:rPr>
            </w:pPr>
            <w:r w:rsidRPr="001B671C">
              <w:rPr>
                <w:b/>
              </w:rPr>
              <w:t>Технологии</w:t>
            </w:r>
            <w:r w:rsidR="001B671C" w:rsidRPr="001B671C">
              <w:rPr>
                <w:b/>
              </w:rPr>
              <w:t>, способствующие творческому росту и музыкальному вкусу детей</w:t>
            </w:r>
          </w:p>
        </w:tc>
        <w:tc>
          <w:tcPr>
            <w:tcW w:w="6202" w:type="dxa"/>
            <w:shd w:val="clear" w:color="auto" w:fill="EAF1DD" w:themeFill="accent3" w:themeFillTint="33"/>
          </w:tcPr>
          <w:p w:rsidR="001B671C" w:rsidRDefault="001B671C" w:rsidP="008851E8">
            <w:pPr>
              <w:spacing w:line="360" w:lineRule="auto"/>
              <w:jc w:val="center"/>
              <w:rPr>
                <w:b/>
              </w:rPr>
            </w:pPr>
          </w:p>
          <w:p w:rsidR="004126DC" w:rsidRPr="001B671C" w:rsidRDefault="004C1262" w:rsidP="008851E8">
            <w:pPr>
              <w:spacing w:line="360" w:lineRule="auto"/>
              <w:jc w:val="center"/>
              <w:rPr>
                <w:b/>
              </w:rPr>
            </w:pPr>
            <w:r w:rsidRPr="00ED3361">
              <w:rPr>
                <w:b/>
                <w:shd w:val="clear" w:color="auto" w:fill="EAF1DD" w:themeFill="accent3" w:themeFillTint="33"/>
              </w:rPr>
              <w:t>Краткая характеристика</w:t>
            </w:r>
          </w:p>
        </w:tc>
      </w:tr>
      <w:tr w:rsidR="004126DC" w:rsidTr="00ED3361">
        <w:tc>
          <w:tcPr>
            <w:tcW w:w="3369" w:type="dxa"/>
            <w:shd w:val="clear" w:color="auto" w:fill="DAEEF3" w:themeFill="accent5" w:themeFillTint="33"/>
          </w:tcPr>
          <w:p w:rsidR="004126DC" w:rsidRPr="001B671C" w:rsidRDefault="004126DC" w:rsidP="00E44F51">
            <w:pPr>
              <w:spacing w:line="360" w:lineRule="auto"/>
              <w:rPr>
                <w:b/>
                <w:sz w:val="22"/>
                <w:szCs w:val="22"/>
              </w:rPr>
            </w:pPr>
            <w:r w:rsidRPr="001B671C">
              <w:rPr>
                <w:b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6202" w:type="dxa"/>
            <w:shd w:val="clear" w:color="auto" w:fill="FFFFCC"/>
          </w:tcPr>
          <w:p w:rsidR="004126DC" w:rsidRPr="001B671C" w:rsidRDefault="004C1262" w:rsidP="00E44F51">
            <w:pPr>
              <w:spacing w:line="360" w:lineRule="auto"/>
              <w:rPr>
                <w:b/>
                <w:sz w:val="20"/>
                <w:szCs w:val="20"/>
              </w:rPr>
            </w:pPr>
            <w:r w:rsidRPr="001B671C">
              <w:rPr>
                <w:b/>
                <w:sz w:val="20"/>
                <w:szCs w:val="20"/>
              </w:rPr>
              <w:t>способствуют повышению интереса дошкольников к обучению, его эффективности, развивают ребенка всесторонне;</w:t>
            </w:r>
          </w:p>
        </w:tc>
      </w:tr>
      <w:tr w:rsidR="004126DC" w:rsidTr="00ED3361">
        <w:tc>
          <w:tcPr>
            <w:tcW w:w="3369" w:type="dxa"/>
            <w:shd w:val="clear" w:color="auto" w:fill="DAEEF3" w:themeFill="accent5" w:themeFillTint="33"/>
          </w:tcPr>
          <w:p w:rsidR="004126DC" w:rsidRPr="001B671C" w:rsidRDefault="004126DC" w:rsidP="00E44F51">
            <w:pPr>
              <w:spacing w:line="360" w:lineRule="auto"/>
              <w:rPr>
                <w:b/>
                <w:sz w:val="22"/>
                <w:szCs w:val="22"/>
              </w:rPr>
            </w:pPr>
            <w:r w:rsidRPr="001B671C">
              <w:rPr>
                <w:b/>
                <w:sz w:val="22"/>
                <w:szCs w:val="22"/>
              </w:rPr>
              <w:t>пальчиковые игры-песни</w:t>
            </w:r>
          </w:p>
        </w:tc>
        <w:tc>
          <w:tcPr>
            <w:tcW w:w="6202" w:type="dxa"/>
            <w:shd w:val="clear" w:color="auto" w:fill="FFFFCC"/>
          </w:tcPr>
          <w:p w:rsidR="004126DC" w:rsidRPr="001B671C" w:rsidRDefault="004C1262" w:rsidP="00E44F51">
            <w:pPr>
              <w:spacing w:line="360" w:lineRule="auto"/>
              <w:rPr>
                <w:b/>
                <w:sz w:val="20"/>
                <w:szCs w:val="20"/>
              </w:rPr>
            </w:pPr>
            <w:r w:rsidRPr="001B671C">
              <w:rPr>
                <w:b/>
                <w:sz w:val="20"/>
                <w:szCs w:val="20"/>
              </w:rPr>
              <w:t xml:space="preserve"> стимулируют развитие речи, ритма, развивают мелкую моторику, способствуют творческой деятельности.</w:t>
            </w:r>
          </w:p>
        </w:tc>
      </w:tr>
      <w:tr w:rsidR="004126DC" w:rsidRPr="001B671C" w:rsidTr="00ED3361">
        <w:tc>
          <w:tcPr>
            <w:tcW w:w="3369" w:type="dxa"/>
            <w:shd w:val="clear" w:color="auto" w:fill="DAEEF3" w:themeFill="accent5" w:themeFillTint="33"/>
          </w:tcPr>
          <w:p w:rsidR="004126DC" w:rsidRPr="001B671C" w:rsidRDefault="004126DC" w:rsidP="00E44F51">
            <w:pPr>
              <w:spacing w:line="360" w:lineRule="auto"/>
              <w:rPr>
                <w:b/>
                <w:sz w:val="22"/>
                <w:szCs w:val="22"/>
              </w:rPr>
            </w:pPr>
            <w:r w:rsidRPr="001B671C">
              <w:rPr>
                <w:b/>
                <w:sz w:val="22"/>
                <w:szCs w:val="22"/>
              </w:rPr>
              <w:t>«</w:t>
            </w:r>
            <w:proofErr w:type="spellStart"/>
            <w:r w:rsidRPr="001B671C">
              <w:rPr>
                <w:b/>
                <w:sz w:val="22"/>
                <w:szCs w:val="22"/>
              </w:rPr>
              <w:t>Гонзики</w:t>
            </w:r>
            <w:proofErr w:type="spellEnd"/>
            <w:r w:rsidRPr="001B671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202" w:type="dxa"/>
            <w:shd w:val="clear" w:color="auto" w:fill="FFFFCC"/>
          </w:tcPr>
          <w:p w:rsidR="004126DC" w:rsidRPr="001B671C" w:rsidRDefault="004C1262" w:rsidP="00E44F51">
            <w:pPr>
              <w:spacing w:line="360" w:lineRule="auto"/>
              <w:rPr>
                <w:b/>
                <w:sz w:val="20"/>
                <w:szCs w:val="20"/>
              </w:rPr>
            </w:pPr>
            <w:r w:rsidRPr="001B671C">
              <w:rPr>
                <w:b/>
                <w:sz w:val="20"/>
                <w:szCs w:val="20"/>
              </w:rPr>
              <w:t>это смешные «глазки», которые надеваются на пальчики и «оживают» в руках у детей и взрослых. «</w:t>
            </w:r>
            <w:proofErr w:type="spellStart"/>
            <w:r w:rsidRPr="001B671C">
              <w:rPr>
                <w:b/>
                <w:sz w:val="20"/>
                <w:szCs w:val="20"/>
              </w:rPr>
              <w:t>Гонзики</w:t>
            </w:r>
            <w:proofErr w:type="spellEnd"/>
            <w:r w:rsidRPr="001B671C">
              <w:rPr>
                <w:b/>
                <w:sz w:val="20"/>
                <w:szCs w:val="20"/>
              </w:rPr>
              <w:t>»  могут разговаривать, петь, читать стихи и доже участвовать в театрализованных сценах.</w:t>
            </w:r>
          </w:p>
        </w:tc>
      </w:tr>
      <w:tr w:rsidR="004126DC" w:rsidTr="00ED3361">
        <w:trPr>
          <w:trHeight w:val="957"/>
        </w:trPr>
        <w:tc>
          <w:tcPr>
            <w:tcW w:w="3369" w:type="dxa"/>
            <w:shd w:val="clear" w:color="auto" w:fill="DAEEF3" w:themeFill="accent5" w:themeFillTint="33"/>
          </w:tcPr>
          <w:p w:rsidR="004126DC" w:rsidRPr="001B671C" w:rsidRDefault="004126DC" w:rsidP="00E44F51">
            <w:pPr>
              <w:spacing w:line="360" w:lineRule="auto"/>
              <w:rPr>
                <w:b/>
                <w:sz w:val="22"/>
                <w:szCs w:val="22"/>
              </w:rPr>
            </w:pPr>
            <w:r w:rsidRPr="001B671C">
              <w:rPr>
                <w:b/>
                <w:sz w:val="22"/>
                <w:szCs w:val="22"/>
              </w:rPr>
              <w:t>игры с палочками</w:t>
            </w:r>
          </w:p>
        </w:tc>
        <w:tc>
          <w:tcPr>
            <w:tcW w:w="6202" w:type="dxa"/>
            <w:shd w:val="clear" w:color="auto" w:fill="FFFFCC"/>
          </w:tcPr>
          <w:p w:rsidR="004126DC" w:rsidRPr="001B671C" w:rsidRDefault="004C1262" w:rsidP="00E44F51">
            <w:pPr>
              <w:spacing w:line="360" w:lineRule="auto"/>
              <w:rPr>
                <w:b/>
                <w:sz w:val="20"/>
                <w:szCs w:val="20"/>
              </w:rPr>
            </w:pPr>
            <w:r w:rsidRPr="001B671C">
              <w:rPr>
                <w:b/>
                <w:sz w:val="20"/>
                <w:szCs w:val="20"/>
              </w:rPr>
              <w:t xml:space="preserve"> способствуют развитию ритмических навыков, развивают коммуникативные навыки, нацеливают на активные действия, помогают сотрудничеству педагога и детей.</w:t>
            </w:r>
          </w:p>
        </w:tc>
      </w:tr>
      <w:tr w:rsidR="004126DC" w:rsidTr="00ED3361">
        <w:tc>
          <w:tcPr>
            <w:tcW w:w="3369" w:type="dxa"/>
            <w:shd w:val="clear" w:color="auto" w:fill="DAEEF3" w:themeFill="accent5" w:themeFillTint="33"/>
          </w:tcPr>
          <w:p w:rsidR="004126DC" w:rsidRPr="001B671C" w:rsidRDefault="004C1262" w:rsidP="00E44F51">
            <w:pPr>
              <w:spacing w:line="360" w:lineRule="auto"/>
              <w:rPr>
                <w:b/>
                <w:sz w:val="22"/>
                <w:szCs w:val="22"/>
              </w:rPr>
            </w:pPr>
            <w:r w:rsidRPr="001B671C">
              <w:rPr>
                <w:b/>
                <w:sz w:val="22"/>
                <w:szCs w:val="22"/>
              </w:rPr>
              <w:t>игровые песни, сюжетные танцы  в различных жанрах, музыкально-ритмические комплексы, импровизации – свободные,  с предметами, пластические этюды</w:t>
            </w:r>
          </w:p>
        </w:tc>
        <w:tc>
          <w:tcPr>
            <w:tcW w:w="6202" w:type="dxa"/>
            <w:shd w:val="clear" w:color="auto" w:fill="FFFFCC"/>
          </w:tcPr>
          <w:p w:rsidR="004126DC" w:rsidRPr="001B671C" w:rsidRDefault="004C1262" w:rsidP="00E44F51">
            <w:pPr>
              <w:spacing w:line="360" w:lineRule="auto"/>
              <w:rPr>
                <w:b/>
                <w:sz w:val="20"/>
                <w:szCs w:val="20"/>
              </w:rPr>
            </w:pPr>
            <w:r w:rsidRPr="001B671C">
              <w:rPr>
                <w:b/>
                <w:sz w:val="20"/>
                <w:szCs w:val="20"/>
              </w:rPr>
              <w:t>развивают музыкально-ритмические навыки, способствуют творческому росту</w:t>
            </w:r>
          </w:p>
        </w:tc>
      </w:tr>
      <w:tr w:rsidR="004126DC" w:rsidTr="00ED3361">
        <w:trPr>
          <w:trHeight w:val="652"/>
        </w:trPr>
        <w:tc>
          <w:tcPr>
            <w:tcW w:w="3369" w:type="dxa"/>
            <w:shd w:val="clear" w:color="auto" w:fill="DAEEF3" w:themeFill="accent5" w:themeFillTint="33"/>
          </w:tcPr>
          <w:p w:rsidR="004126DC" w:rsidRPr="001B671C" w:rsidRDefault="004C1262" w:rsidP="00E44F51">
            <w:pPr>
              <w:spacing w:line="360" w:lineRule="auto"/>
              <w:rPr>
                <w:b/>
                <w:sz w:val="22"/>
                <w:szCs w:val="22"/>
              </w:rPr>
            </w:pPr>
            <w:r w:rsidRPr="001B671C">
              <w:rPr>
                <w:b/>
                <w:sz w:val="22"/>
                <w:szCs w:val="22"/>
              </w:rPr>
              <w:t>элементарное музицирование</w:t>
            </w:r>
          </w:p>
        </w:tc>
        <w:tc>
          <w:tcPr>
            <w:tcW w:w="6202" w:type="dxa"/>
            <w:shd w:val="clear" w:color="auto" w:fill="FFFFCC"/>
          </w:tcPr>
          <w:p w:rsidR="004126DC" w:rsidRPr="001B671C" w:rsidRDefault="004C1262" w:rsidP="00E44F51">
            <w:pPr>
              <w:spacing w:line="360" w:lineRule="auto"/>
              <w:rPr>
                <w:b/>
                <w:sz w:val="20"/>
                <w:szCs w:val="20"/>
              </w:rPr>
            </w:pPr>
            <w:r w:rsidRPr="001B671C">
              <w:rPr>
                <w:b/>
                <w:sz w:val="20"/>
                <w:szCs w:val="20"/>
              </w:rPr>
              <w:t>развивает эмоциональную сферу ребенка,   музыкальные способности и способствует творческому росту воспитанников</w:t>
            </w:r>
          </w:p>
        </w:tc>
      </w:tr>
      <w:tr w:rsidR="00E44F51" w:rsidTr="00ED3361">
        <w:tc>
          <w:tcPr>
            <w:tcW w:w="9571" w:type="dxa"/>
            <w:gridSpan w:val="2"/>
            <w:shd w:val="clear" w:color="auto" w:fill="FFCCFF"/>
          </w:tcPr>
          <w:p w:rsidR="00E44F51" w:rsidRPr="004C1262" w:rsidRDefault="00E44F51" w:rsidP="008851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C1262">
              <w:rPr>
                <w:b/>
                <w:sz w:val="28"/>
                <w:szCs w:val="28"/>
              </w:rPr>
              <w:tab/>
            </w:r>
            <w:r w:rsidRPr="004C1262">
              <w:rPr>
                <w:b/>
              </w:rPr>
              <w:t>активное слушание музыки,  во всех видах муз</w:t>
            </w:r>
            <w:proofErr w:type="gramStart"/>
            <w:r w:rsidRPr="004C1262">
              <w:rPr>
                <w:b/>
              </w:rPr>
              <w:t>.</w:t>
            </w:r>
            <w:proofErr w:type="gramEnd"/>
            <w:r w:rsidRPr="004C1262">
              <w:rPr>
                <w:b/>
              </w:rPr>
              <w:t xml:space="preserve"> </w:t>
            </w:r>
            <w:proofErr w:type="gramStart"/>
            <w:r w:rsidRPr="004C1262">
              <w:rPr>
                <w:b/>
              </w:rPr>
              <w:t>д</w:t>
            </w:r>
            <w:proofErr w:type="gramEnd"/>
            <w:r w:rsidRPr="004C1262">
              <w:rPr>
                <w:b/>
              </w:rPr>
              <w:t>еятельности детей</w:t>
            </w:r>
          </w:p>
        </w:tc>
      </w:tr>
    </w:tbl>
    <w:p w:rsidR="001C7471" w:rsidRPr="001C7471" w:rsidRDefault="00434161" w:rsidP="001C7471">
      <w:p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Использование</w:t>
      </w:r>
      <w:r w:rsidR="00D344E4" w:rsidRPr="00F56A51">
        <w:rPr>
          <w:b/>
          <w:sz w:val="28"/>
          <w:szCs w:val="28"/>
        </w:rPr>
        <w:t xml:space="preserve"> информационных технологий в </w:t>
      </w:r>
      <w:r w:rsidR="00D31C7B">
        <w:rPr>
          <w:b/>
          <w:sz w:val="28"/>
          <w:szCs w:val="28"/>
        </w:rPr>
        <w:t>сочетании с традиционными методами обучения</w:t>
      </w:r>
      <w:r w:rsidR="001C7471">
        <w:rPr>
          <w:b/>
          <w:sz w:val="28"/>
          <w:szCs w:val="28"/>
        </w:rPr>
        <w:t xml:space="preserve"> позволяет:</w:t>
      </w:r>
    </w:p>
    <w:p w:rsidR="001C7471" w:rsidRPr="008A50B2" w:rsidRDefault="001C7471" w:rsidP="00434161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EDA9984" wp14:editId="63403883">
            <wp:extent cx="5981700" cy="1905000"/>
            <wp:effectExtent l="76200" t="38100" r="95250" b="1143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tbl>
      <w:tblPr>
        <w:tblStyle w:val="-20"/>
        <w:tblW w:w="0" w:type="auto"/>
        <w:tblInd w:w="163" w:type="dxa"/>
        <w:tblLook w:val="00A0" w:firstRow="1" w:lastRow="0" w:firstColumn="1" w:lastColumn="0" w:noHBand="0" w:noVBand="0"/>
      </w:tblPr>
      <w:tblGrid>
        <w:gridCol w:w="3264"/>
        <w:gridCol w:w="1413"/>
        <w:gridCol w:w="4840"/>
      </w:tblGrid>
      <w:tr w:rsidR="008A50B2" w:rsidTr="00AE6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4" w:type="dxa"/>
            <w:shd w:val="clear" w:color="auto" w:fill="DBE5F1" w:themeFill="accent1" w:themeFillTint="33"/>
          </w:tcPr>
          <w:p w:rsidR="008A50B2" w:rsidRPr="00434161" w:rsidRDefault="008A50B2" w:rsidP="00B90209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161">
              <w:rPr>
                <w:rFonts w:eastAsiaTheme="minorHAnsi"/>
                <w:sz w:val="22"/>
                <w:szCs w:val="22"/>
                <w:lang w:eastAsia="en-US"/>
              </w:rPr>
              <w:t>Информационные технологии</w:t>
            </w:r>
          </w:p>
        </w:tc>
        <w:tc>
          <w:tcPr>
            <w:tcW w:w="6194" w:type="dxa"/>
            <w:gridSpan w:val="2"/>
            <w:shd w:val="clear" w:color="auto" w:fill="FDE9D9" w:themeFill="accent6" w:themeFillTint="33"/>
          </w:tcPr>
          <w:p w:rsidR="008A50B2" w:rsidRPr="005A1B8A" w:rsidRDefault="008A50B2" w:rsidP="00B90209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5A1B8A">
              <w:rPr>
                <w:rFonts w:eastAsiaTheme="minorHAnsi"/>
                <w:lang w:eastAsia="en-US"/>
              </w:rPr>
              <w:t>Значимость в образовательном процессе</w:t>
            </w:r>
          </w:p>
        </w:tc>
      </w:tr>
      <w:tr w:rsidR="008A50B2" w:rsidTr="00AE65B3">
        <w:tc>
          <w:tcPr>
            <w:tcW w:w="3204" w:type="dxa"/>
            <w:shd w:val="clear" w:color="auto" w:fill="CCFFCC"/>
          </w:tcPr>
          <w:p w:rsidR="008A50B2" w:rsidRPr="005A1B8A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Проектирование занятий с использованием мультимедийных технологий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Успешно развивает</w:t>
            </w:r>
            <w:r w:rsidRPr="005B18B3">
              <w:rPr>
                <w:rFonts w:eastAsiaTheme="minorHAnsi"/>
                <w:lang w:eastAsia="en-US"/>
              </w:rPr>
              <w:t xml:space="preserve"> познавательн</w:t>
            </w:r>
            <w:r>
              <w:rPr>
                <w:rFonts w:eastAsiaTheme="minorHAnsi"/>
                <w:lang w:eastAsia="en-US"/>
              </w:rPr>
              <w:t>ые интересы дошкольников, делает</w:t>
            </w:r>
            <w:r w:rsidRPr="005B18B3">
              <w:rPr>
                <w:rFonts w:eastAsiaTheme="minorHAnsi"/>
                <w:lang w:eastAsia="en-US"/>
              </w:rPr>
              <w:t xml:space="preserve"> более продуктивным процесс обучения.           </w:t>
            </w:r>
          </w:p>
        </w:tc>
      </w:tr>
      <w:tr w:rsidR="008A50B2" w:rsidTr="00AE65B3">
        <w:tc>
          <w:tcPr>
            <w:tcW w:w="3204" w:type="dxa"/>
            <w:shd w:val="clear" w:color="auto" w:fill="CCFFCC"/>
          </w:tcPr>
          <w:p w:rsidR="008A50B2" w:rsidRPr="005A1B8A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Pr="005A1B8A">
              <w:rPr>
                <w:rFonts w:eastAsiaTheme="minorHAnsi"/>
                <w:lang w:eastAsia="en-US"/>
              </w:rPr>
              <w:t>лектронные музыкально-ритмические игры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5B18B3">
              <w:rPr>
                <w:rFonts w:eastAsiaTheme="minorHAnsi"/>
                <w:lang w:eastAsia="en-US"/>
              </w:rPr>
              <w:t>Повышают интерес детей к музыкально-</w:t>
            </w:r>
            <w:proofErr w:type="gramStart"/>
            <w:r w:rsidRPr="005B18B3">
              <w:rPr>
                <w:rFonts w:eastAsiaTheme="minorHAnsi"/>
                <w:lang w:eastAsia="en-US"/>
              </w:rPr>
              <w:t>ритмической деятельности</w:t>
            </w:r>
            <w:proofErr w:type="gramEnd"/>
            <w:r>
              <w:rPr>
                <w:rFonts w:eastAsiaTheme="minorHAnsi"/>
                <w:lang w:eastAsia="en-US"/>
              </w:rPr>
              <w:t>, эффективно развивают ритмические навыки</w:t>
            </w:r>
          </w:p>
        </w:tc>
      </w:tr>
      <w:tr w:rsidR="008A50B2" w:rsidTr="00AE65B3">
        <w:tc>
          <w:tcPr>
            <w:tcW w:w="3204" w:type="dxa"/>
            <w:shd w:val="clear" w:color="auto" w:fill="CCFFCC"/>
          </w:tcPr>
          <w:p w:rsidR="008A50B2" w:rsidRDefault="008A50B2" w:rsidP="00B90209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1B8A">
              <w:rPr>
                <w:rFonts w:eastAsiaTheme="minorHAnsi"/>
                <w:lang w:eastAsia="en-US"/>
              </w:rPr>
              <w:t xml:space="preserve">Компьютерные  </w:t>
            </w:r>
            <w:r>
              <w:rPr>
                <w:rFonts w:eastAsiaTheme="minorHAnsi"/>
                <w:lang w:eastAsia="en-US"/>
              </w:rPr>
              <w:t xml:space="preserve">интерактивные </w:t>
            </w:r>
            <w:r w:rsidRPr="005A1B8A">
              <w:rPr>
                <w:rFonts w:eastAsiaTheme="minorHAnsi"/>
                <w:lang w:eastAsia="en-US"/>
              </w:rPr>
              <w:t>дидактические игры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В</w:t>
            </w:r>
            <w:r w:rsidRPr="005B18B3">
              <w:rPr>
                <w:rFonts w:eastAsiaTheme="minorHAnsi"/>
                <w:lang w:eastAsia="en-US"/>
              </w:rPr>
              <w:t>ключенные в систему обычных игр, вносят свой вклад в совершенствование воспитания и всестороннее развитие творческой личности ребенка.</w:t>
            </w:r>
          </w:p>
        </w:tc>
      </w:tr>
      <w:tr w:rsidR="008A50B2" w:rsidTr="00AE65B3">
        <w:tc>
          <w:tcPr>
            <w:tcW w:w="3204" w:type="dxa"/>
            <w:shd w:val="clear" w:color="auto" w:fill="CCFFCC"/>
          </w:tcPr>
          <w:p w:rsidR="008A50B2" w:rsidRPr="005A1B8A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5A1B8A">
              <w:rPr>
                <w:rFonts w:eastAsiaTheme="minorHAnsi"/>
                <w:lang w:eastAsia="en-US"/>
              </w:rPr>
              <w:t>Интернет - ресурс</w:t>
            </w:r>
            <w:r>
              <w:rPr>
                <w:rFonts w:eastAsiaTheme="minorHAnsi"/>
                <w:lang w:eastAsia="en-US"/>
              </w:rPr>
              <w:t>ы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Облегчают</w:t>
            </w:r>
            <w:r w:rsidRPr="005B18B3">
              <w:rPr>
                <w:rFonts w:eastAsiaTheme="minorHAnsi"/>
                <w:lang w:eastAsia="en-US"/>
              </w:rPr>
              <w:t xml:space="preserve"> поиск информации в ходе подготовки к занятиям</w:t>
            </w:r>
            <w:r>
              <w:rPr>
                <w:rFonts w:eastAsiaTheme="minorHAnsi"/>
                <w:lang w:eastAsia="en-US"/>
              </w:rPr>
              <w:t>, повышают компетентность педагога</w:t>
            </w:r>
          </w:p>
        </w:tc>
      </w:tr>
      <w:tr w:rsidR="008A50B2" w:rsidTr="00AE65B3">
        <w:tc>
          <w:tcPr>
            <w:tcW w:w="3204" w:type="dxa"/>
            <w:shd w:val="clear" w:color="auto" w:fill="CC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5B18B3">
              <w:rPr>
                <w:rFonts w:eastAsiaTheme="minorHAnsi"/>
                <w:lang w:eastAsia="en-US"/>
              </w:rPr>
              <w:t>амятные клипы фотографий детей, собранные с раннего возраста.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8A50B2" w:rsidRPr="00061AB4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Память</w:t>
            </w:r>
            <w:r w:rsidRPr="00061AB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 том, </w:t>
            </w:r>
            <w:r w:rsidRPr="00061AB4">
              <w:rPr>
                <w:rFonts w:eastAsiaTheme="minorHAnsi"/>
                <w:lang w:eastAsia="en-US"/>
              </w:rPr>
              <w:t xml:space="preserve">как росли наши детки, чем увлекались, в какие игры играли, какие праздники отмечали.   </w:t>
            </w:r>
          </w:p>
        </w:tc>
      </w:tr>
      <w:tr w:rsidR="008A50B2" w:rsidTr="00AE65B3">
        <w:tc>
          <w:tcPr>
            <w:tcW w:w="3204" w:type="dxa"/>
            <w:shd w:val="clear" w:color="auto" w:fill="CC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5B18B3">
              <w:rPr>
                <w:rFonts w:eastAsiaTheme="minorHAnsi"/>
                <w:lang w:eastAsia="en-US"/>
              </w:rPr>
              <w:t>Блог детского сада.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8A50B2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Это </w:t>
            </w:r>
            <w:r w:rsidRPr="00061AB4">
              <w:rPr>
                <w:rFonts w:eastAsiaTheme="minorHAnsi"/>
                <w:lang w:eastAsia="en-US"/>
              </w:rPr>
              <w:t xml:space="preserve"> летопись нашего дошкольного учреждения.</w:t>
            </w:r>
          </w:p>
          <w:p w:rsidR="008A50B2" w:rsidRPr="00061AB4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Pr="00061AB4">
              <w:rPr>
                <w:rFonts w:eastAsiaTheme="minorHAnsi"/>
                <w:lang w:eastAsia="en-US"/>
              </w:rPr>
              <w:t>юбой родитель может получить консультацию и отчет о проведенных мероприятиях</w:t>
            </w:r>
          </w:p>
        </w:tc>
      </w:tr>
      <w:tr w:rsidR="008A50B2" w:rsidTr="00AE65B3">
        <w:tc>
          <w:tcPr>
            <w:tcW w:w="3204" w:type="dxa"/>
            <w:shd w:val="clear" w:color="auto" w:fill="CC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5B18B3">
              <w:rPr>
                <w:rFonts w:eastAsiaTheme="minorHAnsi"/>
                <w:lang w:eastAsia="en-US"/>
              </w:rPr>
              <w:t xml:space="preserve">Сопровождающие </w:t>
            </w:r>
            <w:r w:rsidRPr="005B18B3">
              <w:rPr>
                <w:rFonts w:eastAsiaTheme="minorHAnsi"/>
                <w:lang w:eastAsia="en-US"/>
              </w:rPr>
              <w:lastRenderedPageBreak/>
              <w:t>презентации к сценариям праздников и развлечений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8A50B2" w:rsidRPr="00061AB4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61AB4">
              <w:rPr>
                <w:rFonts w:eastAsiaTheme="minorHAnsi"/>
                <w:lang w:eastAsia="en-US"/>
              </w:rPr>
              <w:lastRenderedPageBreak/>
              <w:t xml:space="preserve">Использование анимации и сюрпризных моментов делает </w:t>
            </w:r>
            <w:r w:rsidRPr="00061AB4">
              <w:rPr>
                <w:rFonts w:eastAsiaTheme="minorHAnsi"/>
                <w:lang w:eastAsia="en-US"/>
              </w:rPr>
              <w:lastRenderedPageBreak/>
              <w:t>познавательный процесс дошкольников интересным и выразительным</w:t>
            </w:r>
            <w:r>
              <w:rPr>
                <w:rFonts w:eastAsiaTheme="minorHAnsi"/>
                <w:lang w:eastAsia="en-US"/>
              </w:rPr>
              <w:t>, помогает в оформлении музыкального зала</w:t>
            </w:r>
          </w:p>
        </w:tc>
      </w:tr>
      <w:tr w:rsidR="008A50B2" w:rsidTr="00AE65B3">
        <w:trPr>
          <w:trHeight w:val="804"/>
        </w:trPr>
        <w:tc>
          <w:tcPr>
            <w:tcW w:w="3204" w:type="dxa"/>
            <w:shd w:val="clear" w:color="auto" w:fill="CCFFCC"/>
          </w:tcPr>
          <w:p w:rsidR="008A50B2" w:rsidRPr="005B18B3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Оформление документации</w:t>
            </w:r>
          </w:p>
        </w:tc>
        <w:tc>
          <w:tcPr>
            <w:tcW w:w="6194" w:type="dxa"/>
            <w:gridSpan w:val="2"/>
            <w:shd w:val="clear" w:color="auto" w:fill="FFFFCC"/>
          </w:tcPr>
          <w:p w:rsidR="007F77E1" w:rsidRPr="00061AB4" w:rsidRDefault="008A50B2" w:rsidP="00B90209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61AB4">
              <w:rPr>
                <w:rFonts w:eastAsiaTheme="minorHAnsi"/>
                <w:lang w:eastAsia="en-US"/>
              </w:rPr>
              <w:t xml:space="preserve">Рациональное использование рабочего времени, сохранность, упорядоченность рабочих материалов  </w:t>
            </w:r>
          </w:p>
        </w:tc>
      </w:tr>
      <w:tr w:rsidR="007F77E1" w:rsidTr="00AE65B3">
        <w:trPr>
          <w:trHeight w:val="402"/>
        </w:trPr>
        <w:tc>
          <w:tcPr>
            <w:tcW w:w="9438" w:type="dxa"/>
            <w:gridSpan w:val="3"/>
            <w:shd w:val="clear" w:color="auto" w:fill="CCFFCC"/>
          </w:tcPr>
          <w:p w:rsidR="007F77E1" w:rsidRPr="00061AB4" w:rsidRDefault="007F77E1" w:rsidP="007F77E1">
            <w:pPr>
              <w:spacing w:line="360" w:lineRule="auto"/>
              <w:rPr>
                <w:rFonts w:eastAsiaTheme="minorHAnsi"/>
                <w:lang w:eastAsia="en-US"/>
              </w:rPr>
            </w:pPr>
            <w:r w:rsidRPr="007F77E1">
              <w:rPr>
                <w:rFonts w:eastAsiaTheme="minorHAnsi"/>
                <w:lang w:eastAsia="en-US"/>
              </w:rPr>
              <w:t>В приложениях представлен</w:t>
            </w:r>
            <w:r w:rsidR="00765586">
              <w:rPr>
                <w:rFonts w:eastAsiaTheme="minorHAnsi"/>
                <w:lang w:eastAsia="en-US"/>
              </w:rPr>
              <w:t xml:space="preserve">ы примеры </w:t>
            </w:r>
            <w:r w:rsidRPr="007F77E1">
              <w:rPr>
                <w:rFonts w:eastAsiaTheme="minorHAnsi"/>
                <w:lang w:eastAsia="en-US"/>
              </w:rPr>
              <w:t xml:space="preserve"> разработок по каждому направлению. </w:t>
            </w:r>
          </w:p>
        </w:tc>
      </w:tr>
      <w:tr w:rsidR="007F77E1" w:rsidTr="00AE65B3">
        <w:trPr>
          <w:trHeight w:val="402"/>
        </w:trPr>
        <w:tc>
          <w:tcPr>
            <w:tcW w:w="9438" w:type="dxa"/>
            <w:gridSpan w:val="3"/>
            <w:shd w:val="clear" w:color="auto" w:fill="E5DFEC" w:themeFill="accent4" w:themeFillTint="33"/>
          </w:tcPr>
          <w:p w:rsidR="007F77E1" w:rsidRPr="007F77E1" w:rsidRDefault="007F77E1" w:rsidP="00CE6238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7F77E1">
              <w:rPr>
                <w:rFonts w:eastAsiaTheme="minorHAnsi"/>
                <w:lang w:eastAsia="en-US"/>
              </w:rPr>
              <w:t>Средства новых информационных технологий включаются во все виды музыкальной деятельности:</w:t>
            </w:r>
          </w:p>
        </w:tc>
      </w:tr>
      <w:tr w:rsidR="007F77E1" w:rsidTr="00AE65B3">
        <w:trPr>
          <w:trHeight w:val="2577"/>
        </w:trPr>
        <w:tc>
          <w:tcPr>
            <w:tcW w:w="4617" w:type="dxa"/>
            <w:gridSpan w:val="2"/>
            <w:shd w:val="clear" w:color="auto" w:fill="CCFFCC"/>
          </w:tcPr>
          <w:p w:rsidR="00457BF6" w:rsidRDefault="00457BF6" w:rsidP="00457BF6">
            <w:pPr>
              <w:contextualSpacing/>
              <w:jc w:val="center"/>
            </w:pPr>
          </w:p>
          <w:p w:rsidR="00457BF6" w:rsidRDefault="00457BF6" w:rsidP="00457BF6">
            <w:pPr>
              <w:contextualSpacing/>
              <w:jc w:val="center"/>
            </w:pPr>
          </w:p>
          <w:p w:rsidR="007F77E1" w:rsidRPr="00457BF6" w:rsidRDefault="00457BF6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57BF6">
              <w:rPr>
                <w:b/>
                <w:sz w:val="28"/>
                <w:szCs w:val="28"/>
              </w:rPr>
              <w:t>Восприятие музыки</w:t>
            </w:r>
            <w:r w:rsidRPr="00457BF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 wp14:anchorId="31C4F872" wp14:editId="6C7BF4BE">
                  <wp:simplePos x="2790825" y="44767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62000" cy="792480"/>
                  <wp:effectExtent l="0" t="0" r="0" b="762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1" w:type="dxa"/>
            <w:shd w:val="clear" w:color="auto" w:fill="CCFFCC"/>
          </w:tcPr>
          <w:p w:rsidR="00457BF6" w:rsidRPr="00457BF6" w:rsidRDefault="00457BF6" w:rsidP="00457BF6">
            <w:pPr>
              <w:rPr>
                <w:rFonts w:eastAsiaTheme="minorHAnsi"/>
                <w:lang w:eastAsia="en-US"/>
              </w:rPr>
            </w:pPr>
            <w:r w:rsidRPr="00457BF6">
              <w:rPr>
                <w:rFonts w:eastAsiaTheme="minorHAnsi"/>
                <w:lang w:eastAsia="en-US"/>
              </w:rPr>
              <w:t xml:space="preserve">Мультимедийные презентации - обогащают процесс эмоционально-образного познания, вызывают желание слушать, помогают надолго запомнить музыкальное произведение.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 </w:t>
            </w:r>
          </w:p>
          <w:p w:rsidR="007F77E1" w:rsidRPr="007F77E1" w:rsidRDefault="00457BF6" w:rsidP="00457BF6">
            <w:pPr>
              <w:rPr>
                <w:rFonts w:eastAsiaTheme="minorHAnsi"/>
                <w:lang w:eastAsia="en-US"/>
              </w:rPr>
            </w:pPr>
            <w:r w:rsidRPr="00457BF6">
              <w:rPr>
                <w:rFonts w:eastAsiaTheme="minorHAnsi"/>
                <w:lang w:eastAsia="en-US"/>
              </w:rPr>
              <w:t>Мультимедийные презентации очень гармонично вписываются в праздник, как часть утренника.</w:t>
            </w:r>
          </w:p>
        </w:tc>
      </w:tr>
      <w:tr w:rsidR="00457BF6" w:rsidTr="00AE65B3">
        <w:trPr>
          <w:trHeight w:val="391"/>
        </w:trPr>
        <w:tc>
          <w:tcPr>
            <w:tcW w:w="4617" w:type="dxa"/>
            <w:gridSpan w:val="2"/>
            <w:shd w:val="clear" w:color="auto" w:fill="CCFFCC"/>
          </w:tcPr>
          <w:p w:rsidR="00457BF6" w:rsidRDefault="00457BF6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7BF6" w:rsidRDefault="00457BF6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7BF6" w:rsidRDefault="00457BF6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457BF6">
              <w:rPr>
                <w:b/>
                <w:sz w:val="28"/>
                <w:szCs w:val="28"/>
              </w:rPr>
              <w:t>Музыкально-ритмически</w:t>
            </w:r>
            <w:proofErr w:type="gramEnd"/>
            <w:r w:rsidRPr="00457BF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6A691A3A" wp14:editId="5D2010FD">
                  <wp:simplePos x="0" y="0"/>
                  <wp:positionH relativeFrom="margin">
                    <wp:posOffset>2269490</wp:posOffset>
                  </wp:positionH>
                  <wp:positionV relativeFrom="margin">
                    <wp:posOffset>-2695575</wp:posOffset>
                  </wp:positionV>
                  <wp:extent cx="762000" cy="792480"/>
                  <wp:effectExtent l="0" t="0" r="0" b="762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57BF6">
              <w:rPr>
                <w:b/>
                <w:sz w:val="28"/>
                <w:szCs w:val="28"/>
              </w:rPr>
              <w:t xml:space="preserve">е </w:t>
            </w:r>
          </w:p>
          <w:p w:rsidR="00457BF6" w:rsidRPr="00457BF6" w:rsidRDefault="00457BF6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57BF6">
              <w:rPr>
                <w:b/>
                <w:sz w:val="28"/>
                <w:szCs w:val="28"/>
              </w:rPr>
              <w:t>танцы и упражнения</w:t>
            </w:r>
          </w:p>
        </w:tc>
        <w:tc>
          <w:tcPr>
            <w:tcW w:w="4781" w:type="dxa"/>
            <w:shd w:val="clear" w:color="auto" w:fill="CCFFCC"/>
          </w:tcPr>
          <w:p w:rsidR="00457BF6" w:rsidRPr="00457BF6" w:rsidRDefault="00457BF6" w:rsidP="00457BF6">
            <w:pPr>
              <w:rPr>
                <w:rFonts w:eastAsiaTheme="minorHAnsi"/>
                <w:lang w:eastAsia="en-US"/>
              </w:rPr>
            </w:pPr>
            <w:r w:rsidRPr="00457BF6">
              <w:rPr>
                <w:rFonts w:eastAsiaTheme="minorHAnsi"/>
                <w:lang w:eastAsia="en-US"/>
              </w:rPr>
              <w:t>Применение ИКТ при выполнении музыкально-</w:t>
            </w:r>
            <w:proofErr w:type="gramStart"/>
            <w:r w:rsidRPr="00457BF6">
              <w:rPr>
                <w:rFonts w:eastAsiaTheme="minorHAnsi"/>
                <w:lang w:eastAsia="en-US"/>
              </w:rPr>
              <w:t>ритмических упражнений</w:t>
            </w:r>
            <w:proofErr w:type="gramEnd"/>
            <w:r w:rsidRPr="00457BF6">
              <w:rPr>
                <w:rFonts w:eastAsiaTheme="minorHAnsi"/>
                <w:lang w:eastAsia="en-US"/>
              </w:rPr>
              <w:t xml:space="preserve">, различных танцев помогает детям точно выполнять указания педагога, выразительно исполнять движения. Качественному исполнению танцевальных композиций способствует просмотр специально созданных видеороликов. </w:t>
            </w:r>
          </w:p>
          <w:p w:rsidR="00457BF6" w:rsidRPr="00457BF6" w:rsidRDefault="00457BF6" w:rsidP="00457BF6">
            <w:pPr>
              <w:rPr>
                <w:rFonts w:eastAsiaTheme="minorHAnsi"/>
                <w:lang w:eastAsia="en-US"/>
              </w:rPr>
            </w:pPr>
            <w:r w:rsidRPr="00457BF6">
              <w:rPr>
                <w:rFonts w:eastAsiaTheme="minorHAnsi"/>
                <w:lang w:eastAsia="en-US"/>
              </w:rPr>
              <w:t xml:space="preserve">Просмотр видеороликов с праздников их </w:t>
            </w:r>
            <w:r w:rsidR="00CE6238">
              <w:rPr>
                <w:rFonts w:eastAsiaTheme="minorHAnsi"/>
                <w:lang w:eastAsia="en-US"/>
              </w:rPr>
              <w:t>анализ.</w:t>
            </w:r>
          </w:p>
        </w:tc>
      </w:tr>
      <w:tr w:rsidR="009F3E0D" w:rsidTr="00AE65B3">
        <w:trPr>
          <w:trHeight w:val="2577"/>
        </w:trPr>
        <w:tc>
          <w:tcPr>
            <w:tcW w:w="4617" w:type="dxa"/>
            <w:gridSpan w:val="2"/>
            <w:shd w:val="clear" w:color="auto" w:fill="CCFFCC"/>
          </w:tcPr>
          <w:p w:rsidR="009F3E0D" w:rsidRDefault="009F3E0D" w:rsidP="00041CF0">
            <w:pPr>
              <w:contextualSpacing/>
              <w:rPr>
                <w:b/>
                <w:sz w:val="28"/>
                <w:szCs w:val="28"/>
              </w:rPr>
            </w:pPr>
            <w:r w:rsidRPr="00457BF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3238A5A9" wp14:editId="4237FF83">
                  <wp:simplePos x="0" y="0"/>
                  <wp:positionH relativeFrom="margin">
                    <wp:posOffset>2128520</wp:posOffset>
                  </wp:positionH>
                  <wp:positionV relativeFrom="margin">
                    <wp:posOffset>41275</wp:posOffset>
                  </wp:positionV>
                  <wp:extent cx="762000" cy="792480"/>
                  <wp:effectExtent l="0" t="0" r="0" b="762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3E0D" w:rsidRDefault="009F3E0D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F3E0D" w:rsidRDefault="009F3E0D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F3E0D" w:rsidRDefault="009F3E0D" w:rsidP="00457BF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Пение</w:t>
            </w:r>
          </w:p>
        </w:tc>
        <w:tc>
          <w:tcPr>
            <w:tcW w:w="4781" w:type="dxa"/>
            <w:shd w:val="clear" w:color="auto" w:fill="CCFFCC"/>
          </w:tcPr>
          <w:p w:rsidR="009F3E0D" w:rsidRPr="009F3E0D" w:rsidRDefault="009F3E0D" w:rsidP="009F3E0D">
            <w:pPr>
              <w:rPr>
                <w:rFonts w:eastAsiaTheme="minorHAnsi"/>
                <w:lang w:eastAsia="en-US"/>
              </w:rPr>
            </w:pPr>
            <w:r w:rsidRPr="009F3E0D">
              <w:rPr>
                <w:rFonts w:eastAsiaTheme="minorHAnsi"/>
                <w:lang w:eastAsia="en-US"/>
              </w:rPr>
              <w:t xml:space="preserve">условием хорошей дикции, выразительного пения является понимание смысла слов, музыкального образа песни. Поэтому мною создана картотека электронных иллюстрации и презентаций к различным песням, требующим пояснения к тексту. Работая над качеством исполнения песен, </w:t>
            </w:r>
            <w:proofErr w:type="spellStart"/>
            <w:r w:rsidRPr="009F3E0D">
              <w:rPr>
                <w:rFonts w:eastAsiaTheme="minorHAnsi"/>
                <w:lang w:eastAsia="en-US"/>
              </w:rPr>
              <w:t>звукоизвлечением</w:t>
            </w:r>
            <w:proofErr w:type="spellEnd"/>
            <w:r w:rsidRPr="009F3E0D">
              <w:rPr>
                <w:rFonts w:eastAsiaTheme="minorHAnsi"/>
                <w:lang w:eastAsia="en-US"/>
              </w:rPr>
              <w:t>, используются видеоролики с участием детей: записывается на видеокамеру исполнение детьми песни, затем совместно с детьми просматривается на большом экране через проектор и обсуждается.</w:t>
            </w:r>
          </w:p>
          <w:p w:rsidR="009F3E0D" w:rsidRPr="00457BF6" w:rsidRDefault="009F3E0D" w:rsidP="009F3E0D">
            <w:pPr>
              <w:rPr>
                <w:rFonts w:eastAsiaTheme="minorHAnsi"/>
                <w:lang w:eastAsia="en-US"/>
              </w:rPr>
            </w:pPr>
            <w:r w:rsidRPr="009F3E0D">
              <w:rPr>
                <w:rFonts w:eastAsiaTheme="minorHAnsi"/>
                <w:lang w:eastAsia="en-US"/>
              </w:rPr>
              <w:t>Создание фонограмм к песням</w:t>
            </w:r>
          </w:p>
        </w:tc>
      </w:tr>
      <w:tr w:rsidR="009F3E0D" w:rsidTr="00AE65B3">
        <w:trPr>
          <w:trHeight w:val="2577"/>
        </w:trPr>
        <w:tc>
          <w:tcPr>
            <w:tcW w:w="4617" w:type="dxa"/>
            <w:gridSpan w:val="2"/>
            <w:shd w:val="clear" w:color="auto" w:fill="CCFFCC"/>
          </w:tcPr>
          <w:p w:rsidR="009F3E0D" w:rsidRDefault="009F3E0D" w:rsidP="00457BF6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  <w:p w:rsidR="009F3E0D" w:rsidRDefault="009F3E0D" w:rsidP="00457BF6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  <w:p w:rsidR="009F3E0D" w:rsidRDefault="009F3E0D" w:rsidP="00457BF6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457BF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79522A7D" wp14:editId="6034FECF">
                  <wp:simplePos x="0" y="0"/>
                  <wp:positionH relativeFrom="margin">
                    <wp:posOffset>2280920</wp:posOffset>
                  </wp:positionH>
                  <wp:positionV relativeFrom="margin">
                    <wp:posOffset>-2304415</wp:posOffset>
                  </wp:positionV>
                  <wp:extent cx="762000" cy="792480"/>
                  <wp:effectExtent l="0" t="0" r="0" b="762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3E0D" w:rsidRDefault="009F3E0D" w:rsidP="00457BF6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  <w:p w:rsidR="009F3E0D" w:rsidRDefault="009F3E0D" w:rsidP="00457BF6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  <w:p w:rsidR="009F3E0D" w:rsidRPr="00457BF6" w:rsidRDefault="009F3E0D" w:rsidP="00457BF6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4781" w:type="dxa"/>
            <w:shd w:val="clear" w:color="auto" w:fill="CCFFCC"/>
          </w:tcPr>
          <w:p w:rsidR="009F3E0D" w:rsidRPr="009F3E0D" w:rsidRDefault="009F3E0D" w:rsidP="009F3E0D">
            <w:pPr>
              <w:rPr>
                <w:rFonts w:eastAsiaTheme="minorHAnsi"/>
                <w:lang w:eastAsia="en-US"/>
              </w:rPr>
            </w:pPr>
            <w:r w:rsidRPr="009F3E0D">
              <w:rPr>
                <w:rFonts w:eastAsiaTheme="minorHAnsi"/>
                <w:lang w:eastAsia="en-US"/>
              </w:rPr>
              <w:t xml:space="preserve">Также можно организовать с применением ИКТ. Разработан комплект музыкально-дидактических игровых пособий с аудио приложениями: «Песня, танец, марш», «Зайцы на полянке», «Кого встретил колобок», «Музыкальные птенчики», «Три цветка» и др. </w:t>
            </w:r>
          </w:p>
          <w:p w:rsidR="009F3E0D" w:rsidRPr="009F3E0D" w:rsidRDefault="009F3E0D" w:rsidP="009F3E0D">
            <w:pPr>
              <w:rPr>
                <w:rFonts w:eastAsiaTheme="minorHAnsi"/>
                <w:lang w:eastAsia="en-US"/>
              </w:rPr>
            </w:pPr>
            <w:r w:rsidRPr="009F3E0D">
              <w:rPr>
                <w:rFonts w:eastAsiaTheme="minorHAnsi"/>
                <w:lang w:eastAsia="en-US"/>
              </w:rPr>
              <w:t>Музыкально-дидактические игровые пособия с аудио приложениями предназначены для организации самостоятельной и совместной деятельности детей 5–7 лет, направлены на накопление опыта восприятия музыки,</w:t>
            </w:r>
          </w:p>
        </w:tc>
      </w:tr>
    </w:tbl>
    <w:p w:rsidR="00081496" w:rsidRPr="0065414E" w:rsidRDefault="0065414E" w:rsidP="00081496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5414E">
        <w:rPr>
          <w:rFonts w:eastAsia="Calibri"/>
          <w:sz w:val="28"/>
          <w:szCs w:val="28"/>
          <w:lang w:eastAsia="en-US"/>
        </w:rPr>
        <w:t xml:space="preserve"> </w:t>
      </w:r>
      <w:r w:rsidR="00081496" w:rsidRPr="00081496">
        <w:rPr>
          <w:rFonts w:eastAsia="Calibri"/>
          <w:sz w:val="28"/>
          <w:szCs w:val="28"/>
          <w:lang w:eastAsia="en-US"/>
        </w:rPr>
        <w:t>При создании мультимедийных пособий использую следующие компьютерные программы:</w:t>
      </w:r>
    </w:p>
    <w:tbl>
      <w:tblPr>
        <w:tblStyle w:val="-3"/>
        <w:tblW w:w="9537" w:type="dxa"/>
        <w:tblCellSpacing w:w="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033"/>
        <w:gridCol w:w="7504"/>
      </w:tblGrid>
      <w:tr w:rsidR="00081496" w:rsidTr="00434161">
        <w:trPr>
          <w:trHeight w:val="262"/>
          <w:tblCellSpacing w:w="0" w:type="dxa"/>
        </w:trPr>
        <w:tc>
          <w:tcPr>
            <w:tcW w:w="2033" w:type="dxa"/>
            <w:shd w:val="clear" w:color="auto" w:fill="FFFFCC"/>
          </w:tcPr>
          <w:p w:rsidR="00081496" w:rsidRPr="00434161" w:rsidRDefault="00081496" w:rsidP="00081496">
            <w:pPr>
              <w:spacing w:after="200"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Power</w:t>
            </w:r>
            <w:proofErr w:type="spellEnd"/>
            <w:r w:rsidRPr="0043416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7504" w:type="dxa"/>
            <w:shd w:val="clear" w:color="auto" w:fill="FFCCFF"/>
          </w:tcPr>
          <w:p w:rsidR="00081496" w:rsidRPr="00434161" w:rsidRDefault="00081496" w:rsidP="00081496">
            <w:pPr>
              <w:spacing w:after="20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программа для создания презентаций</w:t>
            </w:r>
          </w:p>
        </w:tc>
      </w:tr>
      <w:tr w:rsidR="00081496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081496" w:rsidRPr="00434161" w:rsidRDefault="00081496" w:rsidP="00081496">
            <w:pPr>
              <w:spacing w:after="200"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34161">
              <w:rPr>
                <w:rFonts w:eastAsia="Calibri"/>
                <w:sz w:val="20"/>
                <w:szCs w:val="20"/>
                <w:lang w:eastAsia="en-US"/>
              </w:rPr>
              <w:t>Band-a-Box-</w:t>
            </w:r>
            <w:r w:rsidR="00EB6DC0" w:rsidRPr="0043416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04" w:type="dxa"/>
            <w:shd w:val="clear" w:color="auto" w:fill="FFCCFF"/>
          </w:tcPr>
          <w:p w:rsidR="00081496" w:rsidRPr="00434161" w:rsidRDefault="00081496" w:rsidP="00081496">
            <w:pPr>
              <w:spacing w:after="20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программа для создания фонограмм;</w:t>
            </w:r>
          </w:p>
        </w:tc>
      </w:tr>
      <w:tr w:rsidR="00081496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081496" w:rsidRPr="00434161" w:rsidRDefault="00081496" w:rsidP="00081496">
            <w:pPr>
              <w:spacing w:after="200"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ФотоШоу</w:t>
            </w:r>
            <w:proofErr w:type="spellEnd"/>
            <w:r w:rsidRPr="00434161">
              <w:rPr>
                <w:rFonts w:eastAsia="Calibri"/>
                <w:sz w:val="20"/>
                <w:szCs w:val="20"/>
                <w:lang w:eastAsia="en-US"/>
              </w:rPr>
              <w:t xml:space="preserve"> PRO</w:t>
            </w:r>
          </w:p>
        </w:tc>
        <w:tc>
          <w:tcPr>
            <w:tcW w:w="7504" w:type="dxa"/>
            <w:shd w:val="clear" w:color="auto" w:fill="FFCCFF"/>
          </w:tcPr>
          <w:p w:rsidR="00081496" w:rsidRPr="00434161" w:rsidRDefault="00081496" w:rsidP="00081496">
            <w:pPr>
              <w:spacing w:after="20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программа для создания слайд</w:t>
            </w:r>
            <w:r w:rsidR="002E1134" w:rsidRPr="004341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34161">
              <w:rPr>
                <w:rFonts w:eastAsia="Calibri"/>
                <w:sz w:val="22"/>
                <w:szCs w:val="22"/>
                <w:lang w:eastAsia="en-US"/>
              </w:rPr>
              <w:t>шоу из фотографий</w:t>
            </w:r>
          </w:p>
        </w:tc>
      </w:tr>
      <w:tr w:rsidR="00081496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081496" w:rsidRPr="00434161" w:rsidRDefault="00081496" w:rsidP="00081496">
            <w:pPr>
              <w:spacing w:after="200"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ProShow</w:t>
            </w:r>
            <w:proofErr w:type="spellEnd"/>
            <w:r w:rsidRPr="0043416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Product</w:t>
            </w:r>
            <w:proofErr w:type="spellEnd"/>
          </w:p>
        </w:tc>
        <w:tc>
          <w:tcPr>
            <w:tcW w:w="7504" w:type="dxa"/>
            <w:shd w:val="clear" w:color="auto" w:fill="FFCCFF"/>
          </w:tcPr>
          <w:p w:rsidR="00081496" w:rsidRPr="00434161" w:rsidRDefault="00EB6DC0" w:rsidP="00081496">
            <w:pPr>
              <w:spacing w:after="20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программа для создания видео);</w:t>
            </w:r>
          </w:p>
        </w:tc>
      </w:tr>
      <w:tr w:rsidR="00081496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081496" w:rsidRPr="00434161" w:rsidRDefault="00EB6DC0" w:rsidP="00081496">
            <w:pPr>
              <w:spacing w:after="200"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Pinnacle</w:t>
            </w:r>
            <w:proofErr w:type="spellEnd"/>
            <w:r w:rsidRPr="0043416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Studio</w:t>
            </w:r>
            <w:proofErr w:type="spellEnd"/>
            <w:r w:rsidRPr="0043416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04" w:type="dxa"/>
            <w:shd w:val="clear" w:color="auto" w:fill="FFCCFF"/>
          </w:tcPr>
          <w:p w:rsidR="00081496" w:rsidRPr="00434161" w:rsidRDefault="00EB6DC0" w:rsidP="002E1134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для редактирования видео, добавления музыки, переходов, анимации и различных эффектов);</w:t>
            </w:r>
          </w:p>
        </w:tc>
      </w:tr>
      <w:tr w:rsidR="00081496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081496" w:rsidRPr="00434161" w:rsidRDefault="00EB6DC0" w:rsidP="00081496">
            <w:pPr>
              <w:spacing w:after="200"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Format</w:t>
            </w:r>
            <w:proofErr w:type="spellEnd"/>
            <w:r w:rsidRPr="0043416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4161">
              <w:rPr>
                <w:rFonts w:eastAsia="Calibri"/>
                <w:sz w:val="20"/>
                <w:szCs w:val="20"/>
                <w:lang w:eastAsia="en-US"/>
              </w:rPr>
              <w:t>Factoru</w:t>
            </w:r>
            <w:proofErr w:type="spellEnd"/>
          </w:p>
        </w:tc>
        <w:tc>
          <w:tcPr>
            <w:tcW w:w="7504" w:type="dxa"/>
            <w:shd w:val="clear" w:color="auto" w:fill="FFCCFF"/>
          </w:tcPr>
          <w:p w:rsidR="00081496" w:rsidRPr="00434161" w:rsidRDefault="00EB6DC0" w:rsidP="00081496">
            <w:pPr>
              <w:spacing w:after="20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многофункциональный конвертер мультимедиа файлов</w:t>
            </w:r>
          </w:p>
        </w:tc>
      </w:tr>
      <w:tr w:rsidR="00081496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081496" w:rsidRPr="00434161" w:rsidRDefault="00EB6DC0" w:rsidP="00081496">
            <w:pPr>
              <w:spacing w:after="200"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34161">
              <w:rPr>
                <w:rFonts w:eastAsia="Calibri"/>
                <w:sz w:val="20"/>
                <w:szCs w:val="20"/>
                <w:lang w:eastAsia="en-US"/>
              </w:rPr>
              <w:t>PM Nero6</w:t>
            </w:r>
          </w:p>
        </w:tc>
        <w:tc>
          <w:tcPr>
            <w:tcW w:w="7504" w:type="dxa"/>
            <w:shd w:val="clear" w:color="auto" w:fill="FFCCFF"/>
          </w:tcPr>
          <w:p w:rsidR="00081496" w:rsidRPr="00434161" w:rsidRDefault="00EB6DC0" w:rsidP="00081496">
            <w:pPr>
              <w:spacing w:after="20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программа записи на электронный носитель</w:t>
            </w:r>
          </w:p>
        </w:tc>
      </w:tr>
      <w:tr w:rsidR="00521D64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521D64" w:rsidRPr="00521D64" w:rsidRDefault="00521D64" w:rsidP="00081496">
            <w:pPr>
              <w:spacing w:after="200" w:line="360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Караоке </w:t>
            </w:r>
            <w:proofErr w:type="spellStart"/>
            <w:r>
              <w:rPr>
                <w:rFonts w:eastAsia="Calibri"/>
                <w:lang w:val="en-US" w:eastAsia="en-US"/>
              </w:rPr>
              <w:t>Galaxi</w:t>
            </w:r>
            <w:proofErr w:type="spellEnd"/>
          </w:p>
        </w:tc>
        <w:tc>
          <w:tcPr>
            <w:tcW w:w="7504" w:type="dxa"/>
            <w:shd w:val="clear" w:color="auto" w:fill="FFCCFF"/>
          </w:tcPr>
          <w:p w:rsidR="00521D64" w:rsidRPr="00434161" w:rsidRDefault="00434161" w:rsidP="00081496">
            <w:pPr>
              <w:spacing w:after="20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161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521D64" w:rsidRPr="00434161">
              <w:rPr>
                <w:rFonts w:eastAsia="Calibri"/>
                <w:sz w:val="22"/>
                <w:szCs w:val="22"/>
                <w:lang w:eastAsia="en-US"/>
              </w:rPr>
              <w:t>рограмма для создания файлов караоке</w:t>
            </w:r>
          </w:p>
        </w:tc>
      </w:tr>
      <w:tr w:rsidR="00521D64" w:rsidTr="00434161">
        <w:trPr>
          <w:trHeight w:val="12"/>
          <w:tblCellSpacing w:w="0" w:type="dxa"/>
        </w:trPr>
        <w:tc>
          <w:tcPr>
            <w:tcW w:w="2033" w:type="dxa"/>
            <w:shd w:val="clear" w:color="auto" w:fill="FFFFCC"/>
          </w:tcPr>
          <w:p w:rsidR="00521D64" w:rsidRPr="00434161" w:rsidRDefault="00521D64" w:rsidP="00434161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1134">
              <w:rPr>
                <w:rFonts w:eastAsia="Calibri"/>
                <w:sz w:val="22"/>
                <w:szCs w:val="22"/>
                <w:lang w:val="en-US" w:eastAsia="en-US"/>
              </w:rPr>
              <w:t>Microso</w:t>
            </w:r>
            <w:r w:rsidR="00304E8D" w:rsidRPr="002E1134">
              <w:rPr>
                <w:rFonts w:eastAsia="Calibri"/>
                <w:sz w:val="22"/>
                <w:szCs w:val="22"/>
                <w:lang w:val="en-US" w:eastAsia="en-US"/>
              </w:rPr>
              <w:t xml:space="preserve">ft Office </w:t>
            </w:r>
          </w:p>
        </w:tc>
        <w:tc>
          <w:tcPr>
            <w:tcW w:w="7504" w:type="dxa"/>
            <w:shd w:val="clear" w:color="auto" w:fill="FFCCFF"/>
          </w:tcPr>
          <w:p w:rsidR="00521D64" w:rsidRPr="00434161" w:rsidRDefault="00434161" w:rsidP="00304E8D">
            <w:pPr>
              <w:rPr>
                <w:sz w:val="22"/>
                <w:szCs w:val="22"/>
              </w:rPr>
            </w:pPr>
            <w:r w:rsidRPr="00434161">
              <w:rPr>
                <w:sz w:val="22"/>
                <w:szCs w:val="22"/>
              </w:rPr>
              <w:t>с</w:t>
            </w:r>
            <w:r w:rsidR="00304E8D" w:rsidRPr="00434161">
              <w:rPr>
                <w:sz w:val="22"/>
                <w:szCs w:val="22"/>
              </w:rPr>
              <w:t xml:space="preserve">редства структурирования, оформления и систематизации информации. </w:t>
            </w:r>
          </w:p>
        </w:tc>
      </w:tr>
    </w:tbl>
    <w:p w:rsidR="004637CF" w:rsidRPr="004637CF" w:rsidRDefault="0065414E" w:rsidP="004637CF">
      <w:pPr>
        <w:spacing w:after="200" w:line="360" w:lineRule="auto"/>
        <w:jc w:val="both"/>
        <w:rPr>
          <w:rFonts w:eastAsia="Calibri"/>
          <w:sz w:val="28"/>
          <w:lang w:eastAsia="en-US"/>
        </w:rPr>
      </w:pPr>
      <w:r w:rsidRPr="0065414E">
        <w:rPr>
          <w:rFonts w:eastAsia="Calibri"/>
          <w:sz w:val="28"/>
          <w:szCs w:val="28"/>
          <w:lang w:eastAsia="en-US"/>
        </w:rPr>
        <w:t xml:space="preserve"> </w:t>
      </w:r>
      <w:r w:rsidR="00D96706">
        <w:rPr>
          <w:rFonts w:eastAsia="Calibri"/>
          <w:sz w:val="28"/>
          <w:szCs w:val="28"/>
          <w:lang w:eastAsia="en-US"/>
        </w:rPr>
        <w:t xml:space="preserve">    </w:t>
      </w:r>
      <w:r w:rsidR="004637CF" w:rsidRPr="004637CF">
        <w:rPr>
          <w:bCs/>
          <w:sz w:val="28"/>
        </w:rPr>
        <w:t xml:space="preserve">Образовательный процесс в нашем детском саду осуществляется в соответствии с общеобразовательной программой дошкольного образования «Растем вместе», выстроенной на основе комплексной развивающей программы «Из детства – в отрочество…» под редакцией Т.Н. </w:t>
      </w:r>
      <w:proofErr w:type="spellStart"/>
      <w:r w:rsidR="004637CF" w:rsidRPr="004637CF">
        <w:rPr>
          <w:bCs/>
          <w:sz w:val="28"/>
        </w:rPr>
        <w:t>Дороновой</w:t>
      </w:r>
      <w:proofErr w:type="spellEnd"/>
      <w:r w:rsidR="004637CF" w:rsidRPr="004637CF">
        <w:rPr>
          <w:bCs/>
          <w:sz w:val="28"/>
        </w:rPr>
        <w:t>.</w:t>
      </w:r>
    </w:p>
    <w:p w:rsidR="0081473D" w:rsidRPr="00D96706" w:rsidRDefault="00D96706" w:rsidP="00D96706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637CF" w:rsidRPr="004637CF">
        <w:rPr>
          <w:rFonts w:eastAsia="Calibri"/>
          <w:sz w:val="28"/>
          <w:szCs w:val="28"/>
          <w:lang w:eastAsia="en-US"/>
        </w:rPr>
        <w:t xml:space="preserve"> Вместе с тем широко использую</w:t>
      </w:r>
      <w:r w:rsidR="0065414E" w:rsidRPr="004637CF">
        <w:rPr>
          <w:rFonts w:eastAsia="Calibri"/>
          <w:sz w:val="28"/>
          <w:szCs w:val="28"/>
          <w:lang w:eastAsia="en-US"/>
        </w:rPr>
        <w:t xml:space="preserve"> </w:t>
      </w:r>
      <w:r w:rsidR="0065414E" w:rsidRPr="0065414E">
        <w:rPr>
          <w:rFonts w:eastAsia="Calibri"/>
          <w:sz w:val="28"/>
          <w:szCs w:val="28"/>
          <w:lang w:eastAsia="en-US"/>
        </w:rPr>
        <w:t xml:space="preserve">в работе </w:t>
      </w:r>
      <w:r w:rsidR="0065414E" w:rsidRPr="0015375C">
        <w:rPr>
          <w:rFonts w:eastAsia="Calibri"/>
          <w:b/>
          <w:sz w:val="28"/>
          <w:szCs w:val="28"/>
          <w:lang w:eastAsia="en-US"/>
        </w:rPr>
        <w:t>элементы вариативных программ</w:t>
      </w:r>
      <w:r w:rsidR="0065414E" w:rsidRPr="0065414E">
        <w:rPr>
          <w:rFonts w:eastAsia="Calibri"/>
          <w:sz w:val="28"/>
          <w:szCs w:val="28"/>
          <w:lang w:eastAsia="en-US"/>
        </w:rPr>
        <w:t xml:space="preserve">: </w:t>
      </w:r>
      <w:proofErr w:type="gramStart"/>
      <w:r w:rsidR="0065414E" w:rsidRPr="0065414E">
        <w:rPr>
          <w:rFonts w:eastAsia="Calibri"/>
          <w:sz w:val="28"/>
          <w:szCs w:val="28"/>
          <w:lang w:eastAsia="en-US"/>
        </w:rPr>
        <w:t xml:space="preserve">«Ритмическая мозаика» А. Бурениной, </w:t>
      </w:r>
      <w:r w:rsidR="00EB6DC0">
        <w:rPr>
          <w:rFonts w:eastAsia="Calibri"/>
          <w:sz w:val="28"/>
          <w:szCs w:val="28"/>
          <w:lang w:eastAsia="en-US"/>
        </w:rPr>
        <w:t xml:space="preserve"> </w:t>
      </w:r>
      <w:r w:rsidR="0065414E" w:rsidRPr="0065414E">
        <w:rPr>
          <w:rFonts w:eastAsia="Calibri"/>
          <w:sz w:val="28"/>
          <w:szCs w:val="28"/>
          <w:lang w:eastAsia="en-US"/>
        </w:rPr>
        <w:t>«От жеста к танцу» Е. Горшковой,</w:t>
      </w:r>
      <w:r w:rsidR="00EB6DC0">
        <w:rPr>
          <w:rFonts w:eastAsia="Calibri"/>
          <w:sz w:val="28"/>
          <w:szCs w:val="28"/>
          <w:lang w:eastAsia="en-US"/>
        </w:rPr>
        <w:t xml:space="preserve"> </w:t>
      </w:r>
      <w:r w:rsidR="0065414E" w:rsidRPr="0065414E">
        <w:rPr>
          <w:rFonts w:eastAsia="Calibri"/>
          <w:sz w:val="28"/>
          <w:szCs w:val="28"/>
          <w:lang w:eastAsia="en-US"/>
        </w:rPr>
        <w:t xml:space="preserve"> «Пальчиковая гимнастика» М. Картушиной, </w:t>
      </w:r>
      <w:r w:rsidR="00EB6DC0">
        <w:rPr>
          <w:rFonts w:eastAsia="Calibri"/>
          <w:sz w:val="28"/>
          <w:szCs w:val="28"/>
          <w:lang w:eastAsia="en-US"/>
        </w:rPr>
        <w:t xml:space="preserve"> </w:t>
      </w:r>
      <w:r w:rsidR="0065414E" w:rsidRPr="0065414E">
        <w:rPr>
          <w:rFonts w:eastAsia="Calibri"/>
          <w:sz w:val="28"/>
          <w:szCs w:val="28"/>
          <w:lang w:eastAsia="en-US"/>
        </w:rPr>
        <w:t xml:space="preserve">«Танцевальная </w:t>
      </w:r>
      <w:r w:rsidR="0065414E" w:rsidRPr="0065414E">
        <w:rPr>
          <w:rFonts w:eastAsia="Calibri"/>
          <w:sz w:val="28"/>
          <w:szCs w:val="28"/>
          <w:lang w:eastAsia="en-US"/>
        </w:rPr>
        <w:lastRenderedPageBreak/>
        <w:t xml:space="preserve">ритмика» </w:t>
      </w:r>
      <w:r w:rsidR="00EB6DC0">
        <w:rPr>
          <w:rFonts w:eastAsia="Calibri"/>
          <w:sz w:val="28"/>
          <w:szCs w:val="28"/>
          <w:lang w:eastAsia="en-US"/>
        </w:rPr>
        <w:t xml:space="preserve"> </w:t>
      </w:r>
      <w:r w:rsidR="0065414E" w:rsidRPr="0065414E">
        <w:rPr>
          <w:rFonts w:eastAsia="Calibri"/>
          <w:sz w:val="28"/>
          <w:szCs w:val="28"/>
          <w:lang w:eastAsia="en-US"/>
        </w:rPr>
        <w:t xml:space="preserve">Т. Суворовой, </w:t>
      </w:r>
      <w:r w:rsidR="00EB6DC0">
        <w:rPr>
          <w:rFonts w:eastAsia="Calibri"/>
          <w:sz w:val="28"/>
          <w:szCs w:val="28"/>
          <w:lang w:eastAsia="en-US"/>
        </w:rPr>
        <w:t xml:space="preserve"> </w:t>
      </w:r>
      <w:r w:rsidR="0065414E" w:rsidRPr="0065414E">
        <w:rPr>
          <w:rFonts w:eastAsia="Calibri"/>
          <w:sz w:val="28"/>
          <w:szCs w:val="28"/>
          <w:lang w:eastAsia="en-US"/>
        </w:rPr>
        <w:t>«Театр танца» О. Усовой, «Учимся петь и танцевать, играя» А. Евтодьевой, «Топ-хлоп, малыши» Т. Сауко, «Элементарное музицирование дошкольников» Т. Тютюнниковой, Музыкально - ритмические комплексы, игры, пальчиковая гимнастика Е. Железновой</w:t>
      </w:r>
      <w:r w:rsidR="00EB6DC0">
        <w:rPr>
          <w:rFonts w:eastAsia="Calibri"/>
          <w:sz w:val="28"/>
          <w:szCs w:val="28"/>
          <w:lang w:eastAsia="en-US"/>
        </w:rPr>
        <w:t>,</w:t>
      </w:r>
      <w:r w:rsidR="00EB6DC0" w:rsidRPr="00EB6DC0">
        <w:t xml:space="preserve"> </w:t>
      </w:r>
      <w:r w:rsidR="00EB6DC0">
        <w:rPr>
          <w:rFonts w:eastAsia="Calibri"/>
          <w:sz w:val="28"/>
          <w:szCs w:val="28"/>
          <w:lang w:eastAsia="en-US"/>
        </w:rPr>
        <w:t>с</w:t>
      </w:r>
      <w:r w:rsidR="00EB6DC0" w:rsidRPr="00EB6DC0">
        <w:rPr>
          <w:rFonts w:eastAsia="Calibri"/>
          <w:sz w:val="28"/>
          <w:szCs w:val="28"/>
          <w:lang w:eastAsia="en-US"/>
        </w:rPr>
        <w:t>ерия мультимедийных учебно-методических пособий «Игровая теория музыки» под редакцией Татьяны Анатольевны Боровик</w:t>
      </w:r>
      <w:r w:rsidR="0065414E" w:rsidRPr="0065414E">
        <w:rPr>
          <w:rFonts w:eastAsia="Calibri"/>
          <w:sz w:val="28"/>
          <w:szCs w:val="28"/>
          <w:lang w:eastAsia="en-US"/>
        </w:rPr>
        <w:t xml:space="preserve">  и др</w:t>
      </w:r>
      <w:proofErr w:type="gramEnd"/>
      <w:r w:rsidR="0065414E" w:rsidRPr="0065414E">
        <w:rPr>
          <w:rFonts w:eastAsia="Calibri"/>
          <w:sz w:val="28"/>
          <w:szCs w:val="28"/>
          <w:lang w:eastAsia="en-US"/>
        </w:rPr>
        <w:t>. современных и уважаемых авторов</w:t>
      </w:r>
      <w:r w:rsidR="00EB6DC0">
        <w:rPr>
          <w:rFonts w:eastAsia="Calibri"/>
          <w:sz w:val="28"/>
          <w:szCs w:val="28"/>
          <w:lang w:eastAsia="en-US"/>
        </w:rPr>
        <w:t>, интернет-ресурсы.</w:t>
      </w:r>
      <w:r w:rsidR="0081473D" w:rsidRPr="0081473D">
        <w:rPr>
          <w:b/>
          <w:sz w:val="28"/>
          <w:szCs w:val="28"/>
        </w:rPr>
        <w:t xml:space="preserve"> </w:t>
      </w:r>
    </w:p>
    <w:p w:rsidR="00304E8D" w:rsidRPr="00D96706" w:rsidRDefault="00335185" w:rsidP="00D96706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E1134">
        <w:rPr>
          <w:b/>
          <w:bCs/>
          <w:sz w:val="28"/>
          <w:szCs w:val="28"/>
        </w:rPr>
        <w:t>.3</w:t>
      </w:r>
      <w:r>
        <w:rPr>
          <w:b/>
          <w:bCs/>
          <w:sz w:val="28"/>
          <w:szCs w:val="28"/>
        </w:rPr>
        <w:t xml:space="preserve">. Взаимодействие с родителями. </w:t>
      </w:r>
      <w:r w:rsidR="005010D2" w:rsidRPr="00C5634F">
        <w:rPr>
          <w:bCs/>
          <w:sz w:val="28"/>
          <w:szCs w:val="28"/>
        </w:rPr>
        <w:t>Успешность педагогического процесса невозможна без активного взаимодействия с родителями дошкольников. Родители</w:t>
      </w:r>
      <w:r w:rsidR="005010D2">
        <w:rPr>
          <w:bCs/>
          <w:sz w:val="28"/>
          <w:szCs w:val="28"/>
        </w:rPr>
        <w:t xml:space="preserve"> – активные участники</w:t>
      </w:r>
      <w:proofErr w:type="gramStart"/>
      <w:r w:rsidR="00434161">
        <w:rPr>
          <w:bCs/>
          <w:sz w:val="28"/>
          <w:szCs w:val="28"/>
        </w:rPr>
        <w:t xml:space="preserve"> ,</w:t>
      </w:r>
      <w:proofErr w:type="gramEnd"/>
      <w:r w:rsidR="005010D2">
        <w:rPr>
          <w:bCs/>
          <w:sz w:val="28"/>
          <w:szCs w:val="28"/>
        </w:rPr>
        <w:t xml:space="preserve"> партнеры, мои союзники</w:t>
      </w:r>
      <w:r w:rsidR="005010D2" w:rsidRPr="00C5634F">
        <w:rPr>
          <w:bCs/>
          <w:sz w:val="28"/>
          <w:szCs w:val="28"/>
        </w:rPr>
        <w:t xml:space="preserve">   в реализации работы по музыкальному воспитанию детей.  </w:t>
      </w:r>
      <w:r w:rsidR="00E71AF1">
        <w:rPr>
          <w:bCs/>
          <w:sz w:val="28"/>
          <w:szCs w:val="28"/>
        </w:rPr>
        <w:t xml:space="preserve">А </w:t>
      </w:r>
      <w:r w:rsidR="00E71AF1">
        <w:t xml:space="preserve">ИКТ </w:t>
      </w:r>
      <w:r w:rsidR="00E71AF1" w:rsidRPr="00D96706">
        <w:rPr>
          <w:sz w:val="28"/>
          <w:szCs w:val="28"/>
        </w:rPr>
        <w:t xml:space="preserve">помогают мне, создать единое информационно – развивающее пространство. </w:t>
      </w:r>
      <w:r w:rsidR="00D96706">
        <w:rPr>
          <w:sz w:val="28"/>
          <w:szCs w:val="28"/>
        </w:rPr>
        <w:t xml:space="preserve">      </w:t>
      </w:r>
      <w:r w:rsidR="00E71AF1" w:rsidRPr="00D96706">
        <w:rPr>
          <w:sz w:val="28"/>
          <w:szCs w:val="28"/>
        </w:rPr>
        <w:t>С этой целью создаются дидактические презентации для родителей, слайдовые презентации о проведённых праздниках</w:t>
      </w:r>
      <w:r w:rsidR="00D96706">
        <w:rPr>
          <w:sz w:val="28"/>
          <w:szCs w:val="28"/>
        </w:rPr>
        <w:t xml:space="preserve"> и развлечениях в детском </w:t>
      </w:r>
      <w:r w:rsidR="00E71AF1" w:rsidRPr="00D96706">
        <w:rPr>
          <w:sz w:val="28"/>
          <w:szCs w:val="28"/>
        </w:rPr>
        <w:t>саду, о муз</w:t>
      </w:r>
      <w:r w:rsidR="004055C8" w:rsidRPr="00D96706">
        <w:rPr>
          <w:sz w:val="28"/>
          <w:szCs w:val="28"/>
        </w:rPr>
        <w:t>ыкальных занятиях.</w:t>
      </w:r>
      <w:r w:rsidR="00D96706" w:rsidRPr="00D96706">
        <w:rPr>
          <w:sz w:val="28"/>
          <w:szCs w:val="28"/>
        </w:rPr>
        <w:t xml:space="preserve"> </w:t>
      </w:r>
      <w:r w:rsidR="004055C8" w:rsidRPr="00D96706">
        <w:rPr>
          <w:sz w:val="28"/>
          <w:szCs w:val="28"/>
        </w:rPr>
        <w:t>В этом помогает Блог детского сада.</w:t>
      </w:r>
    </w:p>
    <w:p w:rsidR="005010D2" w:rsidRPr="000B7ED1" w:rsidRDefault="005010D2" w:rsidP="005010D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5634F">
        <w:rPr>
          <w:b/>
          <w:sz w:val="28"/>
          <w:szCs w:val="28"/>
        </w:rPr>
        <w:t>Виды совместной деятельности с родителями:</w:t>
      </w:r>
    </w:p>
    <w:p w:rsidR="005010D2" w:rsidRPr="000B7ED1" w:rsidRDefault="004055C8" w:rsidP="00AB0E05">
      <w:pPr>
        <w:numPr>
          <w:ilvl w:val="0"/>
          <w:numId w:val="24"/>
        </w:numPr>
        <w:spacing w:after="200" w:line="36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помощь родителей в закреплении разучиваемого репертуара с детьми дома;</w:t>
      </w:r>
    </w:p>
    <w:p w:rsidR="005010D2" w:rsidRPr="000B7ED1" w:rsidRDefault="005010D2" w:rsidP="00FD0C58">
      <w:pPr>
        <w:numPr>
          <w:ilvl w:val="0"/>
          <w:numId w:val="24"/>
        </w:numPr>
        <w:spacing w:after="200" w:line="360" w:lineRule="auto"/>
        <w:ind w:left="0"/>
        <w:contextualSpacing/>
        <w:jc w:val="both"/>
        <w:rPr>
          <w:sz w:val="28"/>
          <w:szCs w:val="28"/>
        </w:rPr>
      </w:pPr>
      <w:r w:rsidRPr="000B7ED1">
        <w:rPr>
          <w:sz w:val="28"/>
          <w:szCs w:val="28"/>
        </w:rPr>
        <w:t>организация и проведение бесед, консультаций, открыт</w:t>
      </w:r>
      <w:r w:rsidR="004055C8">
        <w:rPr>
          <w:sz w:val="28"/>
          <w:szCs w:val="28"/>
        </w:rPr>
        <w:t>ых занятий с участием родителей;</w:t>
      </w:r>
    </w:p>
    <w:p w:rsidR="005010D2" w:rsidRPr="000B7ED1" w:rsidRDefault="005010D2" w:rsidP="00FD0C58">
      <w:pPr>
        <w:numPr>
          <w:ilvl w:val="0"/>
          <w:numId w:val="24"/>
        </w:numPr>
        <w:spacing w:after="200" w:line="360" w:lineRule="auto"/>
        <w:ind w:left="0"/>
        <w:contextualSpacing/>
        <w:jc w:val="both"/>
        <w:rPr>
          <w:sz w:val="28"/>
          <w:szCs w:val="28"/>
        </w:rPr>
      </w:pPr>
      <w:r w:rsidRPr="000B7ED1">
        <w:rPr>
          <w:sz w:val="28"/>
          <w:szCs w:val="28"/>
        </w:rPr>
        <w:t>совместная подборка фотографий к презентациям</w:t>
      </w:r>
      <w:r w:rsidR="004055C8">
        <w:rPr>
          <w:sz w:val="28"/>
          <w:szCs w:val="28"/>
        </w:rPr>
        <w:t>;</w:t>
      </w:r>
    </w:p>
    <w:p w:rsidR="005010D2" w:rsidRPr="000B7ED1" w:rsidRDefault="005010D2" w:rsidP="00AB0E05">
      <w:pPr>
        <w:numPr>
          <w:ilvl w:val="0"/>
          <w:numId w:val="24"/>
        </w:numPr>
        <w:spacing w:after="200" w:line="360" w:lineRule="auto"/>
        <w:ind w:left="0"/>
        <w:contextualSpacing/>
        <w:jc w:val="both"/>
        <w:rPr>
          <w:sz w:val="28"/>
          <w:szCs w:val="28"/>
        </w:rPr>
      </w:pPr>
      <w:r w:rsidRPr="000B7ED1">
        <w:rPr>
          <w:sz w:val="28"/>
          <w:szCs w:val="28"/>
        </w:rPr>
        <w:t>помощь в выборе эскизов костюмов, атрибутов для домашнего изготовления</w:t>
      </w:r>
    </w:p>
    <w:p w:rsidR="005010D2" w:rsidRPr="001F6445" w:rsidRDefault="005010D2" w:rsidP="004055C8">
      <w:pPr>
        <w:numPr>
          <w:ilvl w:val="0"/>
          <w:numId w:val="24"/>
        </w:numPr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0B7ED1">
        <w:rPr>
          <w:sz w:val="28"/>
          <w:szCs w:val="28"/>
        </w:rPr>
        <w:t>обновление рекомендаций и консультаций на информационном стенде, блоге</w:t>
      </w:r>
      <w:r w:rsidR="001F6445">
        <w:rPr>
          <w:sz w:val="28"/>
          <w:szCs w:val="28"/>
        </w:rPr>
        <w:t xml:space="preserve">, </w:t>
      </w:r>
      <w:r w:rsidRPr="001F6445">
        <w:rPr>
          <w:sz w:val="28"/>
          <w:szCs w:val="28"/>
        </w:rPr>
        <w:t>анкетирование и опрос родителей</w:t>
      </w:r>
      <w:r w:rsidR="004055C8">
        <w:rPr>
          <w:sz w:val="28"/>
          <w:szCs w:val="28"/>
        </w:rPr>
        <w:t>;</w:t>
      </w:r>
    </w:p>
    <w:p w:rsidR="004055C8" w:rsidRPr="004055C8" w:rsidRDefault="002E1134" w:rsidP="004055C8">
      <w:pPr>
        <w:pStyle w:val="a9"/>
        <w:numPr>
          <w:ilvl w:val="0"/>
          <w:numId w:val="24"/>
        </w:numPr>
        <w:spacing w:line="36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C203FB6" wp14:editId="2C391444">
                <wp:simplePos x="0" y="0"/>
                <wp:positionH relativeFrom="column">
                  <wp:posOffset>-32385</wp:posOffset>
                </wp:positionH>
                <wp:positionV relativeFrom="paragraph">
                  <wp:posOffset>311785</wp:posOffset>
                </wp:positionV>
                <wp:extent cx="2800350" cy="484505"/>
                <wp:effectExtent l="0" t="19050" r="38100" b="2984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84505"/>
                        </a:xfrm>
                        <a:prstGeom prst="rightArrow">
                          <a:avLst/>
                        </a:prstGeom>
                        <a:solidFill>
                          <a:srgbClr val="FCCCE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" o:spid="_x0000_s1026" type="#_x0000_t13" style="position:absolute;margin-left:-2.55pt;margin-top:24.55pt;width:220.5pt;height:38.15pt;z-index:-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" adj="19731" fillcolor="#fcccec" strokecolor="#243f60 [1604]" strokeweight="2pt"/>
            </w:pict>
          </mc:Fallback>
        </mc:AlternateContent>
      </w:r>
      <w:r w:rsidR="004055C8" w:rsidRPr="004055C8">
        <w:rPr>
          <w:rFonts w:ascii="Times New Roman" w:hAnsi="Times New Roman" w:cs="Times New Roman"/>
          <w:sz w:val="28"/>
          <w:szCs w:val="28"/>
        </w:rPr>
        <w:t xml:space="preserve">разучивание и </w:t>
      </w:r>
      <w:r w:rsidR="005010D2" w:rsidRPr="004055C8">
        <w:rPr>
          <w:rFonts w:ascii="Times New Roman" w:hAnsi="Times New Roman" w:cs="Times New Roman"/>
          <w:sz w:val="28"/>
          <w:szCs w:val="28"/>
        </w:rPr>
        <w:t>исполнение ролей родителями на праздниках</w:t>
      </w:r>
      <w:r w:rsidR="004055C8" w:rsidRPr="0040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B34" w:rsidRPr="004055C8" w:rsidRDefault="002E1134" w:rsidP="004055C8">
      <w:pPr>
        <w:spacing w:after="20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045AA" w:rsidRPr="004055C8">
        <w:rPr>
          <w:b/>
          <w:sz w:val="28"/>
          <w:szCs w:val="28"/>
        </w:rPr>
        <w:t>Технология внедрения проекта</w:t>
      </w:r>
    </w:p>
    <w:p w:rsidR="00C42937" w:rsidRPr="00C42937" w:rsidRDefault="00C42937" w:rsidP="00C42937">
      <w:pPr>
        <w:spacing w:line="360" w:lineRule="auto"/>
        <w:jc w:val="both"/>
        <w:rPr>
          <w:bCs/>
          <w:sz w:val="28"/>
          <w:szCs w:val="28"/>
        </w:rPr>
      </w:pPr>
      <w:r w:rsidRPr="00C42937">
        <w:rPr>
          <w:bCs/>
          <w:sz w:val="28"/>
          <w:szCs w:val="28"/>
        </w:rPr>
        <w:t xml:space="preserve">Проект </w:t>
      </w:r>
      <w:r w:rsidRPr="00C42937">
        <w:rPr>
          <w:sz w:val="28"/>
          <w:szCs w:val="28"/>
        </w:rPr>
        <w:t xml:space="preserve">«Золотой ключик к творчеству» </w:t>
      </w:r>
      <w:r w:rsidRPr="00C42937">
        <w:rPr>
          <w:bCs/>
          <w:sz w:val="28"/>
          <w:szCs w:val="28"/>
        </w:rPr>
        <w:t xml:space="preserve">предполагает </w:t>
      </w:r>
      <w:r w:rsidRPr="00C42937">
        <w:rPr>
          <w:bCs/>
          <w:i/>
          <w:iCs/>
          <w:sz w:val="28"/>
          <w:szCs w:val="28"/>
        </w:rPr>
        <w:t>создание</w:t>
      </w:r>
      <w:r w:rsidRPr="00C42937">
        <w:rPr>
          <w:bCs/>
          <w:sz w:val="28"/>
          <w:szCs w:val="28"/>
        </w:rPr>
        <w:t>:</w:t>
      </w:r>
    </w:p>
    <w:p w:rsidR="00C42937" w:rsidRPr="00084156" w:rsidRDefault="00C42937" w:rsidP="002E1134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hanging="180"/>
        <w:jc w:val="both"/>
        <w:rPr>
          <w:i/>
          <w:sz w:val="28"/>
          <w:szCs w:val="28"/>
        </w:rPr>
      </w:pPr>
      <w:r w:rsidRPr="00084156">
        <w:rPr>
          <w:i/>
          <w:sz w:val="28"/>
          <w:szCs w:val="28"/>
        </w:rPr>
        <w:t>условий для музыкально-творческого развития дошкольников; интеграции образовательного процесса;</w:t>
      </w:r>
    </w:p>
    <w:p w:rsidR="00C42937" w:rsidRPr="00084156" w:rsidRDefault="00C42937" w:rsidP="002E1134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hanging="180"/>
        <w:jc w:val="both"/>
        <w:rPr>
          <w:i/>
          <w:sz w:val="28"/>
          <w:szCs w:val="28"/>
        </w:rPr>
      </w:pPr>
      <w:proofErr w:type="spellStart"/>
      <w:r w:rsidRPr="00084156">
        <w:rPr>
          <w:i/>
          <w:sz w:val="28"/>
          <w:szCs w:val="28"/>
        </w:rPr>
        <w:t>медиотеки</w:t>
      </w:r>
      <w:proofErr w:type="spellEnd"/>
      <w:r w:rsidRPr="00084156">
        <w:rPr>
          <w:i/>
          <w:sz w:val="28"/>
          <w:szCs w:val="28"/>
        </w:rPr>
        <w:t xml:space="preserve"> компьютерных музыкальных дидактических игр развивающего характера;</w:t>
      </w:r>
    </w:p>
    <w:p w:rsidR="00C42937" w:rsidRPr="00084156" w:rsidRDefault="00C42937" w:rsidP="00AF064D">
      <w:pPr>
        <w:numPr>
          <w:ilvl w:val="0"/>
          <w:numId w:val="11"/>
        </w:numPr>
        <w:tabs>
          <w:tab w:val="clear" w:pos="720"/>
          <w:tab w:val="num" w:pos="0"/>
        </w:tabs>
        <w:ind w:left="0" w:hanging="180"/>
        <w:jc w:val="both"/>
        <w:rPr>
          <w:i/>
          <w:sz w:val="28"/>
          <w:szCs w:val="28"/>
        </w:rPr>
      </w:pPr>
      <w:r w:rsidRPr="00084156">
        <w:rPr>
          <w:i/>
          <w:sz w:val="28"/>
          <w:szCs w:val="28"/>
        </w:rPr>
        <w:lastRenderedPageBreak/>
        <w:t>учебно  -  методических пособий на компакт-дисках (сценарии с сопровождающими презентациями, конкурсы, материалы тематических мероприятий);</w:t>
      </w:r>
    </w:p>
    <w:p w:rsidR="00C42937" w:rsidRPr="00084156" w:rsidRDefault="00C42937" w:rsidP="00AF064D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hanging="180"/>
        <w:jc w:val="both"/>
        <w:rPr>
          <w:i/>
          <w:sz w:val="28"/>
          <w:szCs w:val="28"/>
        </w:rPr>
      </w:pPr>
      <w:r w:rsidRPr="00084156">
        <w:rPr>
          <w:i/>
          <w:sz w:val="28"/>
          <w:szCs w:val="28"/>
        </w:rPr>
        <w:t xml:space="preserve">"копилки" педагогического опыта интеграции образовательного процесса, </w:t>
      </w:r>
    </w:p>
    <w:p w:rsidR="00C42937" w:rsidRPr="00084156" w:rsidRDefault="00C42937" w:rsidP="00AF064D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hanging="180"/>
        <w:jc w:val="both"/>
        <w:rPr>
          <w:i/>
          <w:sz w:val="28"/>
          <w:szCs w:val="28"/>
        </w:rPr>
      </w:pPr>
      <w:r w:rsidRPr="00084156">
        <w:rPr>
          <w:i/>
          <w:sz w:val="28"/>
          <w:szCs w:val="28"/>
        </w:rPr>
        <w:t xml:space="preserve">разработки </w:t>
      </w:r>
      <w:r w:rsidR="008314F1" w:rsidRPr="00084156">
        <w:rPr>
          <w:i/>
          <w:sz w:val="28"/>
          <w:szCs w:val="28"/>
        </w:rPr>
        <w:t xml:space="preserve">рабочей </w:t>
      </w:r>
      <w:r w:rsidRPr="00084156">
        <w:rPr>
          <w:i/>
          <w:sz w:val="28"/>
          <w:szCs w:val="28"/>
        </w:rPr>
        <w:t>программы обучения детей дошкольного возраста;</w:t>
      </w:r>
    </w:p>
    <w:p w:rsidR="00C42937" w:rsidRPr="00084156" w:rsidRDefault="00C42937" w:rsidP="002E1134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hanging="180"/>
        <w:jc w:val="both"/>
        <w:rPr>
          <w:i/>
          <w:sz w:val="28"/>
          <w:szCs w:val="28"/>
        </w:rPr>
      </w:pPr>
      <w:r w:rsidRPr="00084156">
        <w:rPr>
          <w:i/>
          <w:sz w:val="28"/>
          <w:szCs w:val="28"/>
        </w:rPr>
        <w:t>развитие информационной культуры всех участников образовательного процесса;</w:t>
      </w:r>
    </w:p>
    <w:p w:rsidR="00C42937" w:rsidRPr="00747144" w:rsidRDefault="00C42937" w:rsidP="00747144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42937">
        <w:rPr>
          <w:sz w:val="28"/>
          <w:szCs w:val="28"/>
        </w:rPr>
        <w:t>В ходе выполнения проекта возможна корректировка отдельных мероприятий</w:t>
      </w:r>
      <w:r w:rsidRPr="00530FA2">
        <w:rPr>
          <w:rFonts w:ascii="Garamond" w:hAnsi="Garamond"/>
          <w:sz w:val="26"/>
          <w:szCs w:val="26"/>
        </w:rPr>
        <w:t xml:space="preserve">. </w:t>
      </w:r>
    </w:p>
    <w:p w:rsidR="003045AA" w:rsidRDefault="00C42937" w:rsidP="00C42937">
      <w:pPr>
        <w:spacing w:line="360" w:lineRule="auto"/>
        <w:rPr>
          <w:sz w:val="28"/>
          <w:szCs w:val="28"/>
        </w:rPr>
      </w:pPr>
      <w:r w:rsidRPr="00D22D90">
        <w:rPr>
          <w:sz w:val="28"/>
          <w:szCs w:val="28"/>
        </w:rPr>
        <w:t>Реализация проект</w:t>
      </w:r>
      <w:r w:rsidR="00084156">
        <w:rPr>
          <w:sz w:val="28"/>
          <w:szCs w:val="28"/>
        </w:rPr>
        <w:t xml:space="preserve">а  предполагает следующие </w:t>
      </w:r>
      <w:r w:rsidR="00084156" w:rsidRPr="00084156">
        <w:rPr>
          <w:b/>
          <w:sz w:val="28"/>
          <w:szCs w:val="28"/>
        </w:rPr>
        <w:t>этапы</w:t>
      </w:r>
      <w:r w:rsidR="00335185" w:rsidRPr="00084156">
        <w:rPr>
          <w:b/>
          <w:sz w:val="28"/>
          <w:szCs w:val="28"/>
        </w:rPr>
        <w:t>:</w:t>
      </w:r>
    </w:p>
    <w:p w:rsidR="00771B7C" w:rsidRDefault="00335185" w:rsidP="00C429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D90">
        <w:rPr>
          <w:sz w:val="28"/>
          <w:szCs w:val="28"/>
        </w:rPr>
        <w:t>1. Проектировочный.</w:t>
      </w:r>
      <w:r w:rsidR="00E12CAD">
        <w:rPr>
          <w:sz w:val="28"/>
          <w:szCs w:val="28"/>
        </w:rPr>
        <w:t xml:space="preserve"> </w:t>
      </w:r>
      <w:r w:rsidR="00D22D90">
        <w:rPr>
          <w:sz w:val="28"/>
          <w:szCs w:val="28"/>
        </w:rPr>
        <w:t xml:space="preserve">2. Практический. </w:t>
      </w:r>
      <w:r>
        <w:rPr>
          <w:sz w:val="28"/>
          <w:szCs w:val="28"/>
        </w:rPr>
        <w:t>3. Заключительный.</w:t>
      </w:r>
    </w:p>
    <w:p w:rsidR="00C42937" w:rsidRPr="00831516" w:rsidRDefault="00C42937" w:rsidP="00831516">
      <w:pPr>
        <w:ind w:right="794"/>
        <w:jc w:val="both"/>
        <w:rPr>
          <w:rFonts w:ascii="Garamond" w:hAnsi="Garamond" w:cs="Courier New"/>
          <w:sz w:val="26"/>
          <w:szCs w:val="26"/>
        </w:rPr>
      </w:pPr>
      <w:r>
        <w:rPr>
          <w:rFonts w:ascii="Garamond" w:hAnsi="Garamond" w:cs="Courier New"/>
          <w:sz w:val="26"/>
          <w:szCs w:val="26"/>
        </w:rPr>
        <w:t xml:space="preserve">                         </w:t>
      </w:r>
      <w:r w:rsidR="00B90209">
        <w:rPr>
          <w:rFonts w:ascii="Garamond" w:hAnsi="Garamond" w:cs="Courier New"/>
          <w:sz w:val="26"/>
          <w:szCs w:val="26"/>
        </w:rPr>
        <w:t xml:space="preserve">                              </w:t>
      </w:r>
    </w:p>
    <w:tbl>
      <w:tblPr>
        <w:tblStyle w:val="-20"/>
        <w:tblW w:w="9540" w:type="dxa"/>
        <w:tblInd w:w="163" w:type="dxa"/>
        <w:tblLayout w:type="fixed"/>
        <w:tblLook w:val="04E0" w:firstRow="1" w:lastRow="1" w:firstColumn="1" w:lastColumn="0" w:noHBand="0" w:noVBand="1"/>
      </w:tblPr>
      <w:tblGrid>
        <w:gridCol w:w="2947"/>
        <w:gridCol w:w="6593"/>
      </w:tblGrid>
      <w:tr w:rsidR="00E12CAD" w:rsidRPr="008D42EA" w:rsidTr="00D96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7" w:type="dxa"/>
            <w:shd w:val="clear" w:color="auto" w:fill="EAF1DD" w:themeFill="accent3" w:themeFillTint="33"/>
          </w:tcPr>
          <w:p w:rsidR="00E12CAD" w:rsidRPr="00FF5818" w:rsidRDefault="00E12CAD" w:rsidP="00FF5818">
            <w:pPr>
              <w:ind w:right="423"/>
              <w:jc w:val="both"/>
              <w:rPr>
                <w:b/>
                <w:noProof/>
              </w:rPr>
            </w:pPr>
            <w:r w:rsidRPr="00FF5818">
              <w:rPr>
                <w:b/>
                <w:noProof/>
              </w:rPr>
              <w:t xml:space="preserve">Задачи работы </w:t>
            </w:r>
          </w:p>
        </w:tc>
        <w:tc>
          <w:tcPr>
            <w:tcW w:w="6533" w:type="dxa"/>
            <w:shd w:val="clear" w:color="auto" w:fill="EAF1DD" w:themeFill="accent3" w:themeFillTint="33"/>
          </w:tcPr>
          <w:p w:rsidR="00E12CAD" w:rsidRPr="00FF5818" w:rsidRDefault="00E12CAD" w:rsidP="00E15DF9">
            <w:pPr>
              <w:ind w:right="423"/>
              <w:jc w:val="center"/>
              <w:rPr>
                <w:b/>
                <w:noProof/>
              </w:rPr>
            </w:pPr>
            <w:r w:rsidRPr="00FF5818">
              <w:rPr>
                <w:b/>
                <w:noProof/>
              </w:rPr>
              <w:t>Содержание деятельности</w:t>
            </w:r>
          </w:p>
          <w:p w:rsidR="00E12CAD" w:rsidRDefault="00E12CAD" w:rsidP="00E15DF9">
            <w:pPr>
              <w:ind w:right="423"/>
              <w:jc w:val="center"/>
              <w:rPr>
                <w:b/>
                <w:noProof/>
              </w:rPr>
            </w:pPr>
            <w:r w:rsidRPr="00FF5818">
              <w:rPr>
                <w:b/>
                <w:noProof/>
              </w:rPr>
              <w:t>Ответственные</w:t>
            </w:r>
          </w:p>
          <w:p w:rsidR="00E12CAD" w:rsidRPr="00FF5818" w:rsidRDefault="00E12CAD" w:rsidP="00D07F85">
            <w:pPr>
              <w:ind w:right="423"/>
              <w:jc w:val="center"/>
              <w:rPr>
                <w:b/>
                <w:noProof/>
              </w:rPr>
            </w:pPr>
            <w:r w:rsidRPr="00FF5818">
              <w:rPr>
                <w:b/>
                <w:noProof/>
              </w:rPr>
              <w:t>Основной результат</w:t>
            </w:r>
            <w:r>
              <w:rPr>
                <w:b/>
                <w:noProof/>
              </w:rPr>
              <w:t xml:space="preserve"> и срок реализации</w:t>
            </w:r>
          </w:p>
        </w:tc>
      </w:tr>
      <w:tr w:rsidR="00D22D90" w:rsidRPr="008D42EA" w:rsidTr="00434161">
        <w:trPr>
          <w:trHeight w:val="432"/>
        </w:trPr>
        <w:tc>
          <w:tcPr>
            <w:tcW w:w="9460" w:type="dxa"/>
            <w:gridSpan w:val="2"/>
            <w:shd w:val="clear" w:color="auto" w:fill="F2DBDB" w:themeFill="accent2" w:themeFillTint="33"/>
          </w:tcPr>
          <w:p w:rsidR="00D22D90" w:rsidRPr="00434161" w:rsidRDefault="00D22D90" w:rsidP="0099793C">
            <w:pPr>
              <w:pStyle w:val="a9"/>
              <w:numPr>
                <w:ilvl w:val="1"/>
                <w:numId w:val="1"/>
              </w:numPr>
              <w:ind w:right="42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3416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Проектировочный этап</w:t>
            </w:r>
          </w:p>
        </w:tc>
      </w:tr>
      <w:tr w:rsidR="00E12CAD" w:rsidRPr="008D42EA" w:rsidTr="00D96706">
        <w:tc>
          <w:tcPr>
            <w:tcW w:w="2887" w:type="dxa"/>
            <w:shd w:val="clear" w:color="auto" w:fill="FDE9D9" w:themeFill="accent6" w:themeFillTint="33"/>
          </w:tcPr>
          <w:p w:rsidR="00E12CAD" w:rsidRPr="00FF5818" w:rsidRDefault="00BF6467" w:rsidP="00FF5818">
            <w:pPr>
              <w:ind w:right="423"/>
              <w:rPr>
                <w:noProof/>
              </w:rPr>
            </w:pPr>
            <w:proofErr w:type="gramStart"/>
            <w:r>
              <w:rPr>
                <w:noProof/>
              </w:rPr>
              <w:t>1.Констатирующий этап диагностики</w:t>
            </w:r>
            <w:r w:rsidR="00E12CAD" w:rsidRPr="00FF5818">
              <w:rPr>
                <w:noProof/>
              </w:rPr>
              <w:t xml:space="preserve"> развития творческого потенциала  детей ДОУ в средней, старшей и подготовительной к школе группах</w:t>
            </w:r>
            <w:proofErr w:type="gramEnd"/>
          </w:p>
        </w:tc>
        <w:tc>
          <w:tcPr>
            <w:tcW w:w="6533" w:type="dxa"/>
            <w:shd w:val="clear" w:color="auto" w:fill="DAEEF3" w:themeFill="accent5" w:themeFillTint="33"/>
          </w:tcPr>
          <w:p w:rsidR="007E60D3" w:rsidRPr="007E60D3" w:rsidRDefault="007E60D3" w:rsidP="001E3F9A">
            <w:pPr>
              <w:tabs>
                <w:tab w:val="left" w:pos="2804"/>
              </w:tabs>
              <w:jc w:val="both"/>
              <w:rPr>
                <w:noProof/>
              </w:rPr>
            </w:pPr>
            <w:r w:rsidRPr="007E60D3">
              <w:rPr>
                <w:b/>
                <w:noProof/>
              </w:rPr>
              <w:t xml:space="preserve">1. </w:t>
            </w:r>
            <w:r w:rsidRPr="007E60D3">
              <w:rPr>
                <w:noProof/>
              </w:rPr>
              <w:t>Выявление уровня развития творческих способностей детей в музыкально-ритмическом движении.</w:t>
            </w:r>
            <w:r w:rsidRPr="007E60D3">
              <w:t xml:space="preserve"> </w:t>
            </w:r>
            <w:r w:rsidRPr="007E60D3">
              <w:rPr>
                <w:noProof/>
              </w:rPr>
              <w:t>Исполнительское творчество.</w:t>
            </w:r>
            <w:r w:rsidRPr="007E60D3">
              <w:t xml:space="preserve"> </w:t>
            </w:r>
            <w:r w:rsidRPr="007E60D3">
              <w:rPr>
                <w:noProof/>
              </w:rPr>
              <w:t>Композиционное творчество.</w:t>
            </w:r>
          </w:p>
          <w:p w:rsidR="007E60D3" w:rsidRPr="007E60D3" w:rsidRDefault="007E60D3" w:rsidP="001E3F9A">
            <w:pPr>
              <w:tabs>
                <w:tab w:val="left" w:pos="2804"/>
              </w:tabs>
              <w:jc w:val="both"/>
              <w:rPr>
                <w:noProof/>
              </w:rPr>
            </w:pPr>
            <w:r w:rsidRPr="007E60D3">
              <w:rPr>
                <w:noProof/>
              </w:rPr>
              <w:t>2. Песенное творчество.</w:t>
            </w:r>
          </w:p>
          <w:p w:rsidR="007E60D3" w:rsidRPr="007E60D3" w:rsidRDefault="007E60D3" w:rsidP="001E3F9A">
            <w:pPr>
              <w:tabs>
                <w:tab w:val="left" w:pos="2804"/>
              </w:tabs>
              <w:jc w:val="both"/>
              <w:rPr>
                <w:noProof/>
              </w:rPr>
            </w:pPr>
            <w:r w:rsidRPr="007E60D3">
              <w:rPr>
                <w:noProof/>
              </w:rPr>
              <w:t>3. Выявление уровня развития творческих способностей детей в игре на детских музыкальных инструментах.</w:t>
            </w:r>
          </w:p>
          <w:p w:rsidR="007E60D3" w:rsidRPr="007E60D3" w:rsidRDefault="007E60D3" w:rsidP="001E3F9A">
            <w:pPr>
              <w:tabs>
                <w:tab w:val="left" w:pos="2804"/>
              </w:tabs>
              <w:jc w:val="both"/>
              <w:rPr>
                <w:noProof/>
              </w:rPr>
            </w:pPr>
            <w:r w:rsidRPr="007E60D3">
              <w:rPr>
                <w:noProof/>
              </w:rPr>
              <w:t>4. Выявление способности к творческому восприятию музыкального произведения</w:t>
            </w:r>
          </w:p>
          <w:p w:rsidR="00E12CAD" w:rsidRDefault="00E12CAD" w:rsidP="001E3F9A">
            <w:pPr>
              <w:tabs>
                <w:tab w:val="left" w:pos="2804"/>
              </w:tabs>
              <w:jc w:val="both"/>
              <w:rPr>
                <w:b/>
                <w:noProof/>
              </w:rPr>
            </w:pPr>
            <w:r w:rsidRPr="00902414">
              <w:rPr>
                <w:b/>
                <w:noProof/>
              </w:rPr>
              <w:t>Музыкальный руководитель</w:t>
            </w:r>
            <w:r w:rsidR="007E60D3">
              <w:rPr>
                <w:b/>
                <w:noProof/>
              </w:rPr>
              <w:t>.</w:t>
            </w:r>
          </w:p>
          <w:p w:rsidR="00E12CAD" w:rsidRDefault="00E12CAD" w:rsidP="00E12CAD">
            <w:pPr>
              <w:ind w:right="423"/>
              <w:jc w:val="both"/>
              <w:rPr>
                <w:noProof/>
              </w:rPr>
            </w:pPr>
            <w:r w:rsidRPr="008D42EA">
              <w:rPr>
                <w:noProof/>
              </w:rPr>
              <w:t>Проблемно – ориентированны</w:t>
            </w:r>
            <w:r w:rsidRPr="00FF5818">
              <w:rPr>
                <w:noProof/>
              </w:rPr>
              <w:t>й анализ.</w:t>
            </w:r>
          </w:p>
          <w:p w:rsidR="00E12CAD" w:rsidRPr="00FF5818" w:rsidRDefault="0031245F" w:rsidP="00FF5818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Август-сентябрь 2016</w:t>
            </w:r>
            <w:r w:rsidR="00E12CAD" w:rsidRPr="00FF5818">
              <w:rPr>
                <w:noProof/>
              </w:rPr>
              <w:t>г.</w:t>
            </w:r>
          </w:p>
        </w:tc>
      </w:tr>
      <w:tr w:rsidR="00E12CAD" w:rsidRPr="008D42EA" w:rsidTr="00D96706">
        <w:tc>
          <w:tcPr>
            <w:tcW w:w="2887" w:type="dxa"/>
            <w:shd w:val="clear" w:color="auto" w:fill="FDE9D9" w:themeFill="accent6" w:themeFillTint="33"/>
          </w:tcPr>
          <w:p w:rsidR="00E12CAD" w:rsidRDefault="00E12CAD" w:rsidP="0074616E">
            <w:pPr>
              <w:spacing w:before="100" w:beforeAutospacing="1" w:after="100" w:afterAutospacing="1"/>
              <w:rPr>
                <w:iCs/>
              </w:rPr>
            </w:pPr>
            <w:r w:rsidRPr="00D07F85">
              <w:rPr>
                <w:iCs/>
              </w:rPr>
              <w:t>2</w:t>
            </w:r>
            <w:r w:rsidRPr="00D07F85">
              <w:rPr>
                <w:iCs/>
                <w:sz w:val="28"/>
                <w:szCs w:val="28"/>
              </w:rPr>
              <w:t>.</w:t>
            </w:r>
            <w:r>
              <w:rPr>
                <w:iCs/>
              </w:rPr>
              <w:t>П</w:t>
            </w:r>
            <w:r w:rsidRPr="00E15DF9">
              <w:rPr>
                <w:iCs/>
              </w:rPr>
              <w:t>оиск, изучение и анализ эффективных форм работы по развитию творческих способностей детей;</w:t>
            </w:r>
          </w:p>
          <w:p w:rsidR="00E12CAD" w:rsidRPr="0074616E" w:rsidRDefault="00E12CAD" w:rsidP="00E12CAD">
            <w:pPr>
              <w:spacing w:before="100" w:beforeAutospacing="1" w:after="100" w:afterAutospacing="1"/>
              <w:rPr>
                <w:iCs/>
              </w:rPr>
            </w:pPr>
            <w:r w:rsidRPr="003D5F6D">
              <w:rPr>
                <w:iCs/>
              </w:rPr>
              <w:t>Изучение законов Министерства образования:</w:t>
            </w:r>
            <w:r w:rsidRPr="003D5F6D">
              <w:rPr>
                <w:iCs/>
              </w:rPr>
              <w:tab/>
              <w:t xml:space="preserve">Закон РФ «Об образовании», </w:t>
            </w:r>
            <w:r w:rsidRPr="003D5F6D">
              <w:rPr>
                <w:iCs/>
              </w:rPr>
              <w:tab/>
              <w:t>ФГОС</w:t>
            </w:r>
            <w:r w:rsidRPr="003D5F6D">
              <w:rPr>
                <w:iCs/>
              </w:rPr>
              <w:tab/>
              <w:t xml:space="preserve">Изучение требований СанПиН 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E12CAD" w:rsidRPr="00FF5818" w:rsidRDefault="00E12CAD" w:rsidP="001E3F9A">
            <w:pPr>
              <w:ind w:right="423"/>
              <w:jc w:val="both"/>
              <w:rPr>
                <w:noProof/>
              </w:rPr>
            </w:pPr>
            <w:r w:rsidRPr="00FF5818">
              <w:rPr>
                <w:noProof/>
              </w:rPr>
              <w:t>Педагогический совет.</w:t>
            </w:r>
          </w:p>
          <w:p w:rsidR="00E12CAD" w:rsidRPr="00FF5818" w:rsidRDefault="00E12CAD" w:rsidP="001E3F9A">
            <w:pPr>
              <w:ind w:right="423"/>
              <w:jc w:val="both"/>
              <w:rPr>
                <w:noProof/>
              </w:rPr>
            </w:pPr>
            <w:r w:rsidRPr="00FF5818">
              <w:rPr>
                <w:noProof/>
              </w:rPr>
              <w:t>Совещания при заведующем.</w:t>
            </w:r>
          </w:p>
          <w:p w:rsidR="00E12CAD" w:rsidRPr="00FF5818" w:rsidRDefault="00E12CAD" w:rsidP="001E3F9A">
            <w:pPr>
              <w:ind w:right="423"/>
              <w:jc w:val="both"/>
              <w:rPr>
                <w:noProof/>
              </w:rPr>
            </w:pPr>
            <w:r w:rsidRPr="00FF5818">
              <w:rPr>
                <w:noProof/>
              </w:rPr>
              <w:t>Семинары – практикумы.</w:t>
            </w:r>
          </w:p>
          <w:p w:rsidR="00B3605A" w:rsidRDefault="00E12CAD" w:rsidP="001E3F9A">
            <w:pPr>
              <w:ind w:right="423"/>
              <w:jc w:val="both"/>
              <w:rPr>
                <w:b/>
                <w:noProof/>
              </w:rPr>
            </w:pPr>
            <w:r w:rsidRPr="00FF5818">
              <w:rPr>
                <w:b/>
                <w:noProof/>
              </w:rPr>
              <w:t>Заведующий, м</w:t>
            </w:r>
            <w:r w:rsidR="00B3605A" w:rsidRPr="00B3605A">
              <w:rPr>
                <w:b/>
                <w:noProof/>
              </w:rPr>
              <w:t>етодист</w:t>
            </w:r>
            <w:r w:rsidR="00B3605A">
              <w:rPr>
                <w:b/>
                <w:noProof/>
              </w:rPr>
              <w:t>, музыкальный руководитель</w:t>
            </w:r>
          </w:p>
          <w:p w:rsidR="00E12CAD" w:rsidRPr="00FF5818" w:rsidRDefault="00E12CAD" w:rsidP="001E3F9A">
            <w:pPr>
              <w:ind w:right="423"/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 Определение стратегии действий, направленных на реализацию поставленной цели </w:t>
            </w:r>
            <w:r w:rsidR="00FD0C58">
              <w:rPr>
                <w:noProof/>
              </w:rPr>
              <w:t xml:space="preserve"> октябрь </w:t>
            </w:r>
            <w:r w:rsidR="0031245F">
              <w:rPr>
                <w:noProof/>
              </w:rPr>
              <w:t>2016</w:t>
            </w:r>
          </w:p>
          <w:p w:rsidR="00E12CAD" w:rsidRPr="00FF5818" w:rsidRDefault="00E12CAD" w:rsidP="00E12CAD">
            <w:pPr>
              <w:ind w:right="423"/>
              <w:jc w:val="both"/>
              <w:rPr>
                <w:noProof/>
              </w:rPr>
            </w:pPr>
            <w:r w:rsidRPr="00FF5818">
              <w:rPr>
                <w:noProof/>
              </w:rPr>
              <w:t xml:space="preserve"> </w:t>
            </w:r>
          </w:p>
        </w:tc>
      </w:tr>
      <w:tr w:rsidR="00E12CAD" w:rsidRPr="008D42EA" w:rsidTr="00D96706">
        <w:trPr>
          <w:trHeight w:val="2071"/>
        </w:trPr>
        <w:tc>
          <w:tcPr>
            <w:tcW w:w="2887" w:type="dxa"/>
            <w:shd w:val="clear" w:color="auto" w:fill="FDE9D9" w:themeFill="accent6" w:themeFillTint="33"/>
          </w:tcPr>
          <w:p w:rsidR="00E12CAD" w:rsidRPr="0074616E" w:rsidRDefault="00E12CAD" w:rsidP="00FF5818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  <w:r w:rsidRPr="00FF5818">
              <w:rPr>
                <w:noProof/>
              </w:rPr>
              <w:t xml:space="preserve">. Разработать систему мероприятий по повышению уровня развития творческого потенциала у  дошкольников и их родителей. 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E12CAD" w:rsidRPr="00FF5818" w:rsidRDefault="00E12CAD" w:rsidP="00FF5818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Индивидуальная работа музыкального руководителя.</w:t>
            </w:r>
          </w:p>
          <w:p w:rsidR="00E12CAD" w:rsidRDefault="00E12CAD" w:rsidP="00FF5818">
            <w:pPr>
              <w:ind w:right="423"/>
              <w:jc w:val="both"/>
              <w:rPr>
                <w:noProof/>
              </w:rPr>
            </w:pPr>
            <w:r w:rsidRPr="00FF5818">
              <w:rPr>
                <w:noProof/>
              </w:rPr>
              <w:t>Создание творческой группы.</w:t>
            </w:r>
          </w:p>
          <w:p w:rsidR="005B641B" w:rsidRPr="00FF5818" w:rsidRDefault="005B641B" w:rsidP="00FF5818">
            <w:pPr>
              <w:ind w:right="423"/>
              <w:jc w:val="both"/>
              <w:rPr>
                <w:noProof/>
              </w:rPr>
            </w:pPr>
          </w:p>
          <w:p w:rsidR="00E12CAD" w:rsidRPr="00FF5818" w:rsidRDefault="00E12CAD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 xml:space="preserve">Перспективное и поэтапное планирование </w:t>
            </w:r>
            <w:r w:rsidRPr="00FF5818">
              <w:rPr>
                <w:noProof/>
              </w:rPr>
              <w:t xml:space="preserve"> по </w:t>
            </w:r>
            <w:r>
              <w:rPr>
                <w:noProof/>
              </w:rPr>
              <w:t>развитию творческих способностей детей в различных видах музыкальной и театральной деятельности, пла</w:t>
            </w:r>
            <w:r w:rsidR="0031245F">
              <w:rPr>
                <w:noProof/>
              </w:rPr>
              <w:t>н работы с родителями и т.д.2016-2017</w:t>
            </w:r>
            <w:r w:rsidR="00FD0C58">
              <w:rPr>
                <w:noProof/>
              </w:rPr>
              <w:t xml:space="preserve"> уч.г.</w:t>
            </w:r>
          </w:p>
        </w:tc>
      </w:tr>
      <w:tr w:rsidR="005B641B" w:rsidRPr="008D42EA" w:rsidTr="00D96706">
        <w:tc>
          <w:tcPr>
            <w:tcW w:w="2887" w:type="dxa"/>
            <w:shd w:val="clear" w:color="auto" w:fill="FDE9D9" w:themeFill="accent6" w:themeFillTint="33"/>
          </w:tcPr>
          <w:p w:rsidR="005B641B" w:rsidRPr="00D07F85" w:rsidRDefault="005B641B" w:rsidP="00D07F85">
            <w:pPr>
              <w:spacing w:before="100" w:beforeAutospacing="1" w:after="100" w:afterAutospacing="1"/>
              <w:rPr>
                <w:iCs/>
              </w:rPr>
            </w:pPr>
            <w:r>
              <w:rPr>
                <w:iCs/>
              </w:rPr>
              <w:t>4.С</w:t>
            </w:r>
            <w:r w:rsidRPr="00D07F85">
              <w:rPr>
                <w:iCs/>
              </w:rPr>
              <w:t xml:space="preserve">оздание </w:t>
            </w:r>
            <w:r>
              <w:rPr>
                <w:iCs/>
              </w:rPr>
              <w:t xml:space="preserve">максимально благоприятных </w:t>
            </w:r>
            <w:r w:rsidRPr="00D07F85">
              <w:rPr>
                <w:iCs/>
              </w:rPr>
              <w:t xml:space="preserve">условий </w:t>
            </w:r>
            <w:r>
              <w:rPr>
                <w:iCs/>
              </w:rPr>
              <w:t xml:space="preserve"> с требованиями </w:t>
            </w:r>
            <w:proofErr w:type="spellStart"/>
            <w:r>
              <w:rPr>
                <w:iCs/>
              </w:rPr>
              <w:t>СанПин</w:t>
            </w:r>
            <w:proofErr w:type="spellEnd"/>
            <w:r>
              <w:rPr>
                <w:iCs/>
              </w:rPr>
              <w:t xml:space="preserve"> </w:t>
            </w:r>
            <w:r w:rsidRPr="00D07F85">
              <w:rPr>
                <w:iCs/>
              </w:rPr>
              <w:t xml:space="preserve">для </w:t>
            </w:r>
            <w:r>
              <w:rPr>
                <w:iCs/>
              </w:rPr>
              <w:t xml:space="preserve">эффективного </w:t>
            </w:r>
            <w:r w:rsidRPr="00D07F85">
              <w:rPr>
                <w:iCs/>
              </w:rPr>
              <w:t>развития творческих способностей детей;</w:t>
            </w:r>
          </w:p>
          <w:p w:rsidR="005B641B" w:rsidRPr="00FF5818" w:rsidRDefault="005B641B" w:rsidP="00FF5818">
            <w:pPr>
              <w:ind w:right="423"/>
              <w:rPr>
                <w:noProof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136FA1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Провести анализ состояния  предметно-развивающей среды:</w:t>
            </w:r>
          </w:p>
          <w:p w:rsidR="005B641B" w:rsidRDefault="005B641B" w:rsidP="00136FA1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методических и дидактических пособий, литературы, наглядности, театральных костюмов, атрибутов.  технических средств обучения, музыкальных уголков в группах</w:t>
            </w:r>
            <w:r w:rsidR="00B3605A">
              <w:rPr>
                <w:noProof/>
              </w:rPr>
              <w:t xml:space="preserve">            </w:t>
            </w:r>
          </w:p>
          <w:p w:rsidR="005B641B" w:rsidRDefault="005B641B" w:rsidP="00136FA1">
            <w:pPr>
              <w:ind w:right="423"/>
              <w:jc w:val="both"/>
              <w:rPr>
                <w:b/>
                <w:noProof/>
              </w:rPr>
            </w:pPr>
            <w:r w:rsidRPr="00BE4887">
              <w:rPr>
                <w:b/>
                <w:noProof/>
              </w:rPr>
              <w:t>Музыкальный руководитель, воспитатели, методист</w:t>
            </w:r>
          </w:p>
          <w:p w:rsidR="005B641B" w:rsidRPr="00FF5818" w:rsidRDefault="005B641B" w:rsidP="00136FA1">
            <w:pPr>
              <w:ind w:right="423"/>
              <w:rPr>
                <w:noProof/>
              </w:rPr>
            </w:pPr>
            <w:r>
              <w:rPr>
                <w:noProof/>
              </w:rPr>
              <w:t xml:space="preserve">План мероприятий направленных на улучшение </w:t>
            </w:r>
            <w:r w:rsidRPr="00136FA1">
              <w:rPr>
                <w:noProof/>
              </w:rPr>
              <w:t>здоровьесберегающего пространства: природосообразность, соответствие возрастных особенностей детей, мобильность,  универсальность при ведении контроля за безопасностью использования оборудования  музыкального зала.</w:t>
            </w:r>
            <w:r w:rsidR="00FD0C58">
              <w:rPr>
                <w:noProof/>
              </w:rPr>
              <w:t xml:space="preserve"> В течение </w:t>
            </w:r>
            <w:r w:rsidR="0031245F">
              <w:rPr>
                <w:noProof/>
              </w:rPr>
              <w:t>2015 – 2016</w:t>
            </w:r>
            <w:r w:rsidR="00FD0C58">
              <w:rPr>
                <w:noProof/>
              </w:rPr>
              <w:t xml:space="preserve"> уч.г.</w:t>
            </w:r>
          </w:p>
        </w:tc>
      </w:tr>
      <w:tr w:rsidR="005B641B" w:rsidRPr="008D42EA" w:rsidTr="00D96706">
        <w:tc>
          <w:tcPr>
            <w:tcW w:w="2887" w:type="dxa"/>
            <w:shd w:val="clear" w:color="auto" w:fill="FDE9D9" w:themeFill="accent6" w:themeFillTint="33"/>
          </w:tcPr>
          <w:p w:rsidR="005B641B" w:rsidRDefault="005B641B" w:rsidP="00D07F85">
            <w:pPr>
              <w:spacing w:before="100" w:beforeAutospacing="1" w:after="100" w:afterAutospacing="1"/>
              <w:rPr>
                <w:iCs/>
              </w:rPr>
            </w:pPr>
            <w:r>
              <w:rPr>
                <w:iCs/>
              </w:rPr>
              <w:t>5. В</w:t>
            </w:r>
            <w:r w:rsidRPr="00E81939">
              <w:rPr>
                <w:iCs/>
              </w:rPr>
              <w:t>овлечение педагогов и специалистов в совместную деятельность по данному направлению;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575120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Проведение консультаций, круглых столов, семинаров, практикумов</w:t>
            </w:r>
          </w:p>
          <w:p w:rsidR="005B641B" w:rsidRDefault="005B641B" w:rsidP="00575120">
            <w:pPr>
              <w:ind w:right="423"/>
              <w:jc w:val="both"/>
              <w:rPr>
                <w:b/>
                <w:noProof/>
              </w:rPr>
            </w:pPr>
            <w:r w:rsidRPr="00226C77">
              <w:rPr>
                <w:b/>
                <w:noProof/>
              </w:rPr>
              <w:t>Музыкальный руководитель, методист, специалисты,воспитатели</w:t>
            </w:r>
          </w:p>
          <w:p w:rsidR="005B641B" w:rsidRDefault="005B641B" w:rsidP="005B641B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Повышение профессионального уровня педагогов.</w:t>
            </w:r>
          </w:p>
          <w:p w:rsidR="005B641B" w:rsidRDefault="005B641B" w:rsidP="00575120">
            <w:pPr>
              <w:ind w:right="423"/>
              <w:rPr>
                <w:noProof/>
              </w:rPr>
            </w:pPr>
            <w:r>
              <w:rPr>
                <w:noProof/>
              </w:rPr>
              <w:t xml:space="preserve">Мотивирование коллектива на работу по развитию творческих способностей воспитанников и их </w:t>
            </w:r>
            <w:r w:rsidR="00FD0C58">
              <w:rPr>
                <w:noProof/>
              </w:rPr>
              <w:t>родителей. Ежегодно</w:t>
            </w:r>
          </w:p>
        </w:tc>
      </w:tr>
      <w:tr w:rsidR="0038698E" w:rsidRPr="008D42EA" w:rsidTr="00D96706">
        <w:tc>
          <w:tcPr>
            <w:tcW w:w="9460" w:type="dxa"/>
            <w:gridSpan w:val="2"/>
            <w:shd w:val="clear" w:color="auto" w:fill="F2DBDB" w:themeFill="accent2" w:themeFillTint="33"/>
          </w:tcPr>
          <w:p w:rsidR="0038698E" w:rsidRPr="00771B7C" w:rsidRDefault="00771B7C" w:rsidP="00771B7C">
            <w:pPr>
              <w:ind w:right="423"/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Pr="00771B7C">
              <w:rPr>
                <w:b/>
                <w:noProof/>
                <w:sz w:val="28"/>
                <w:szCs w:val="28"/>
              </w:rPr>
              <w:t xml:space="preserve">. </w:t>
            </w:r>
            <w:r w:rsidR="0038698E" w:rsidRPr="00771B7C">
              <w:rPr>
                <w:b/>
                <w:noProof/>
                <w:sz w:val="28"/>
                <w:szCs w:val="28"/>
              </w:rPr>
              <w:t>Практический этап</w:t>
            </w:r>
          </w:p>
        </w:tc>
      </w:tr>
      <w:tr w:rsidR="005B641B" w:rsidRPr="00FF5818" w:rsidTr="00D96706">
        <w:tc>
          <w:tcPr>
            <w:tcW w:w="2887" w:type="dxa"/>
            <w:vMerge w:val="restart"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</w:rPr>
            </w:pPr>
            <w:r w:rsidRPr="00BC54D9">
              <w:rPr>
                <w:noProof/>
              </w:rPr>
              <w:t xml:space="preserve">1.Совершенствовать управление с учетом актуальности задач творческого развития детей 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1E3F9A">
            <w:pPr>
              <w:ind w:right="-108"/>
              <w:jc w:val="both"/>
              <w:rPr>
                <w:b/>
                <w:noProof/>
              </w:rPr>
            </w:pPr>
            <w:r w:rsidRPr="00226C77">
              <w:rPr>
                <w:noProof/>
              </w:rPr>
              <w:t xml:space="preserve">Построение системы работы в рамках ФГОС дошкольного образования </w:t>
            </w:r>
            <w:r w:rsidRPr="00226C77">
              <w:rPr>
                <w:b/>
                <w:noProof/>
              </w:rPr>
              <w:t>Заведующий,методист</w:t>
            </w:r>
          </w:p>
          <w:p w:rsidR="005B641B" w:rsidRDefault="005B641B" w:rsidP="005B641B">
            <w:pPr>
              <w:ind w:right="423"/>
              <w:jc w:val="both"/>
              <w:rPr>
                <w:noProof/>
              </w:rPr>
            </w:pPr>
            <w:r w:rsidRPr="00226C77">
              <w:rPr>
                <w:noProof/>
              </w:rPr>
              <w:t xml:space="preserve">Система </w:t>
            </w:r>
            <w:r w:rsidR="00602B2D">
              <w:rPr>
                <w:noProof/>
              </w:rPr>
              <w:t>работы ДОУ</w:t>
            </w:r>
          </w:p>
          <w:p w:rsidR="005B641B" w:rsidRPr="00226C77" w:rsidRDefault="0031245F" w:rsidP="00FF5818">
            <w:pPr>
              <w:ind w:right="423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Сентябрь 2016</w:t>
            </w:r>
            <w:r w:rsidR="00FD0C58">
              <w:rPr>
                <w:noProof/>
              </w:rPr>
              <w:t xml:space="preserve"> </w:t>
            </w:r>
            <w:r w:rsidR="005B641B" w:rsidRPr="00BC54D9">
              <w:rPr>
                <w:noProof/>
              </w:rPr>
              <w:t>-</w:t>
            </w:r>
            <w:r w:rsidR="00FD0C58">
              <w:rPr>
                <w:noProof/>
              </w:rPr>
              <w:t xml:space="preserve"> май </w:t>
            </w:r>
            <w:r>
              <w:rPr>
                <w:noProof/>
              </w:rPr>
              <w:t>2019</w:t>
            </w:r>
            <w:r w:rsidR="005B641B" w:rsidRPr="00BC54D9">
              <w:rPr>
                <w:noProof/>
              </w:rPr>
              <w:t>г.</w:t>
            </w:r>
          </w:p>
        </w:tc>
      </w:tr>
      <w:tr w:rsidR="005B641B" w:rsidRPr="00FF5818" w:rsidTr="00D96706">
        <w:trPr>
          <w:trHeight w:val="1671"/>
        </w:trPr>
        <w:tc>
          <w:tcPr>
            <w:tcW w:w="2887" w:type="dxa"/>
            <w:vMerge/>
            <w:tcBorders>
              <w:bottom w:val="inset" w:sz="6" w:space="0" w:color="F0F0F0"/>
            </w:tcBorders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</w:rPr>
            </w:pPr>
          </w:p>
        </w:tc>
        <w:tc>
          <w:tcPr>
            <w:tcW w:w="6533" w:type="dxa"/>
            <w:tcBorders>
              <w:bottom w:val="inset" w:sz="6" w:space="0" w:color="F0F0F0"/>
            </w:tcBorders>
            <w:shd w:val="clear" w:color="auto" w:fill="DAEEF3" w:themeFill="accent5" w:themeFillTint="33"/>
          </w:tcPr>
          <w:p w:rsidR="005B641B" w:rsidRPr="00FF5818" w:rsidRDefault="005B641B" w:rsidP="001E3F9A">
            <w:pPr>
              <w:ind w:right="423"/>
              <w:jc w:val="both"/>
              <w:rPr>
                <w:noProof/>
                <w:color w:val="FF0000"/>
              </w:rPr>
            </w:pPr>
            <w:r w:rsidRPr="00BC54D9">
              <w:rPr>
                <w:noProof/>
              </w:rPr>
              <w:t>Создание условий для  работы музыкального руководителя, воспитателей, специалистов</w:t>
            </w:r>
            <w:r w:rsidR="001B7DEE">
              <w:rPr>
                <w:noProof/>
              </w:rPr>
              <w:t>.</w:t>
            </w:r>
          </w:p>
          <w:p w:rsidR="005B641B" w:rsidRDefault="005B641B" w:rsidP="001E3F9A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 xml:space="preserve">Взаимодействие с общественными и культурными </w:t>
            </w:r>
            <w:r w:rsidRPr="00BC54D9">
              <w:rPr>
                <w:noProof/>
              </w:rPr>
              <w:t>организациями города, службой администрации города</w:t>
            </w:r>
            <w:r w:rsidRPr="00BC54D9">
              <w:rPr>
                <w:b/>
                <w:noProof/>
              </w:rPr>
              <w:t xml:space="preserve">, </w:t>
            </w:r>
            <w:r w:rsidRPr="00BC54D9">
              <w:rPr>
                <w:noProof/>
              </w:rPr>
              <w:t>региона</w:t>
            </w:r>
            <w:r>
              <w:rPr>
                <w:noProof/>
              </w:rPr>
              <w:t>…</w:t>
            </w:r>
          </w:p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  <w:r w:rsidRPr="00BC54D9">
              <w:rPr>
                <w:b/>
                <w:noProof/>
              </w:rPr>
              <w:t>Методист, воспитатели, специалисты ДОУ</w:t>
            </w:r>
            <w:r w:rsidR="00FD0C58">
              <w:rPr>
                <w:b/>
                <w:noProof/>
              </w:rPr>
              <w:t>.Ежегодно</w:t>
            </w:r>
          </w:p>
        </w:tc>
      </w:tr>
      <w:tr w:rsidR="005B641B" w:rsidRPr="00FF5818" w:rsidTr="00D96706">
        <w:tc>
          <w:tcPr>
            <w:tcW w:w="2887" w:type="dxa"/>
            <w:vMerge w:val="restart"/>
            <w:shd w:val="clear" w:color="auto" w:fill="FDE9D9" w:themeFill="accent6" w:themeFillTint="33"/>
          </w:tcPr>
          <w:p w:rsidR="005B641B" w:rsidRPr="00FF5818" w:rsidRDefault="005B641B" w:rsidP="00E25DC3">
            <w:pPr>
              <w:ind w:right="423"/>
              <w:rPr>
                <w:noProof/>
                <w:color w:val="FF0000"/>
              </w:rPr>
            </w:pPr>
            <w:r>
              <w:rPr>
                <w:noProof/>
              </w:rPr>
              <w:t>2.</w:t>
            </w:r>
            <w:r w:rsidRPr="00FF5818">
              <w:rPr>
                <w:noProof/>
                <w:color w:val="FF0000"/>
              </w:rPr>
              <w:t xml:space="preserve"> </w:t>
            </w:r>
            <w:r>
              <w:rPr>
                <w:noProof/>
              </w:rPr>
              <w:t>Создать условия для методическог</w:t>
            </w:r>
            <w:r w:rsidRPr="00BC54D9">
              <w:rPr>
                <w:noProof/>
              </w:rPr>
              <w:t>о сопровождения  детей, учитывая их индивидуальные особенности.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1E3F9A">
            <w:pPr>
              <w:ind w:right="423"/>
              <w:jc w:val="both"/>
              <w:rPr>
                <w:noProof/>
              </w:rPr>
            </w:pPr>
            <w:r w:rsidRPr="00BC54D9">
              <w:rPr>
                <w:noProof/>
              </w:rPr>
              <w:t xml:space="preserve">Проведение консультаций, круглых столов, семинаров, родительских собраний, и т.п. </w:t>
            </w:r>
          </w:p>
          <w:p w:rsidR="005B641B" w:rsidRDefault="005B641B" w:rsidP="001E3F9A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Отслеживание новых методических изданий, лиценнзионных компьютерных программ и их приобретение</w:t>
            </w:r>
          </w:p>
          <w:p w:rsidR="005B641B" w:rsidRDefault="005B641B" w:rsidP="001E3F9A">
            <w:pPr>
              <w:ind w:right="423"/>
              <w:jc w:val="both"/>
              <w:rPr>
                <w:b/>
                <w:noProof/>
              </w:rPr>
            </w:pPr>
            <w:r w:rsidRPr="00BC54D9">
              <w:rPr>
                <w:b/>
                <w:noProof/>
              </w:rPr>
              <w:t>музыкальный руководитель,</w:t>
            </w:r>
          </w:p>
          <w:p w:rsidR="005B641B" w:rsidRDefault="005B641B" w:rsidP="0074616E">
            <w:pPr>
              <w:ind w:right="423"/>
              <w:jc w:val="both"/>
              <w:rPr>
                <w:b/>
                <w:noProof/>
              </w:rPr>
            </w:pPr>
            <w:r w:rsidRPr="00BC54D9">
              <w:rPr>
                <w:b/>
                <w:noProof/>
              </w:rPr>
              <w:t>воспитатели</w:t>
            </w:r>
          </w:p>
          <w:p w:rsidR="00FD0C58" w:rsidRDefault="005B641B" w:rsidP="00FF5818">
            <w:pPr>
              <w:ind w:right="423"/>
              <w:rPr>
                <w:noProof/>
              </w:rPr>
            </w:pPr>
            <w:r w:rsidRPr="00802D55">
              <w:rPr>
                <w:noProof/>
              </w:rPr>
              <w:t>Повышение компетентности педагогов и родителей</w:t>
            </w:r>
            <w:r>
              <w:rPr>
                <w:noProof/>
              </w:rPr>
              <w:t>, эффективное развитие творческих способностей детей</w:t>
            </w:r>
            <w:r w:rsidRPr="00802D55">
              <w:rPr>
                <w:noProof/>
              </w:rPr>
              <w:t xml:space="preserve"> </w:t>
            </w:r>
          </w:p>
          <w:p w:rsidR="005B641B" w:rsidRPr="00802D55" w:rsidRDefault="001B7DEE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lastRenderedPageBreak/>
              <w:t>Ежегодно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1E3F9A">
            <w:pPr>
              <w:ind w:right="423"/>
              <w:jc w:val="both"/>
              <w:rPr>
                <w:noProof/>
              </w:rPr>
            </w:pPr>
            <w:r w:rsidRPr="00BC54D9">
              <w:rPr>
                <w:noProof/>
              </w:rPr>
              <w:t xml:space="preserve">Подготовка теоретического </w:t>
            </w:r>
            <w:r>
              <w:rPr>
                <w:noProof/>
              </w:rPr>
              <w:t xml:space="preserve">и практического материала, </w:t>
            </w:r>
            <w:r w:rsidRPr="00BC54D9">
              <w:rPr>
                <w:noProof/>
              </w:rPr>
              <w:t xml:space="preserve">разработка </w:t>
            </w:r>
            <w:r>
              <w:rPr>
                <w:noProof/>
              </w:rPr>
              <w:t>конспектов занятий,</w:t>
            </w:r>
            <w:r w:rsidRPr="00BC54D9">
              <w:rPr>
                <w:noProof/>
              </w:rPr>
              <w:t>сценариев праздников, концертов,</w:t>
            </w:r>
            <w:r>
              <w:rPr>
                <w:noProof/>
              </w:rPr>
              <w:t xml:space="preserve"> театрализованных представлений…</w:t>
            </w:r>
            <w:r w:rsidRPr="00BC54D9">
              <w:rPr>
                <w:noProof/>
              </w:rPr>
              <w:t xml:space="preserve"> </w:t>
            </w:r>
          </w:p>
          <w:p w:rsidR="005B641B" w:rsidRDefault="005B641B" w:rsidP="001E3F9A">
            <w:pPr>
              <w:ind w:right="423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Музыкальный руководитель,</w:t>
            </w:r>
          </w:p>
          <w:p w:rsidR="005B641B" w:rsidRDefault="005B641B" w:rsidP="001E3F9A">
            <w:pPr>
              <w:ind w:right="423"/>
              <w:jc w:val="both"/>
              <w:rPr>
                <w:b/>
                <w:noProof/>
              </w:rPr>
            </w:pPr>
            <w:r w:rsidRPr="00BC54D9">
              <w:rPr>
                <w:b/>
                <w:noProof/>
              </w:rPr>
              <w:t>Воспитатели</w:t>
            </w:r>
          </w:p>
          <w:p w:rsidR="005B641B" w:rsidRPr="00802D55" w:rsidRDefault="005B641B" w:rsidP="005B641B">
            <w:pPr>
              <w:ind w:right="423"/>
              <w:rPr>
                <w:noProof/>
              </w:rPr>
            </w:pPr>
            <w:r w:rsidRPr="00802D55">
              <w:rPr>
                <w:noProof/>
              </w:rPr>
              <w:t>Создание электронной библиотеки по теме, подбор электронных образовательных ресурсов,</w:t>
            </w:r>
          </w:p>
          <w:p w:rsidR="005B641B" w:rsidRPr="00802D55" w:rsidRDefault="005B641B" w:rsidP="005B641B">
            <w:pPr>
              <w:ind w:right="423"/>
              <w:rPr>
                <w:noProof/>
              </w:rPr>
            </w:pPr>
            <w:r w:rsidRPr="00802D55">
              <w:rPr>
                <w:noProof/>
              </w:rPr>
              <w:t>Создание авторских электронных игр, презентаций, клипов,</w:t>
            </w:r>
          </w:p>
          <w:p w:rsidR="005B641B" w:rsidRDefault="005B641B" w:rsidP="005B641B">
            <w:pPr>
              <w:ind w:right="423"/>
              <w:rPr>
                <w:noProof/>
              </w:rPr>
            </w:pPr>
            <w:r w:rsidRPr="00802D55">
              <w:rPr>
                <w:noProof/>
              </w:rPr>
              <w:t>иллюстрированного материала (</w:t>
            </w:r>
            <w:r>
              <w:rPr>
                <w:noProof/>
              </w:rPr>
              <w:t>видео альбомы</w:t>
            </w:r>
            <w:r w:rsidRPr="00802D55">
              <w:rPr>
                <w:noProof/>
              </w:rPr>
              <w:t xml:space="preserve"> </w:t>
            </w:r>
            <w:r>
              <w:rPr>
                <w:noProof/>
              </w:rPr>
              <w:t xml:space="preserve"> фотографий</w:t>
            </w:r>
            <w:r w:rsidRPr="00802D55">
              <w:rPr>
                <w:noProof/>
              </w:rPr>
              <w:t>, выставки детских поделок, рисунков).</w:t>
            </w:r>
          </w:p>
          <w:p w:rsidR="005B641B" w:rsidRPr="00802D55" w:rsidRDefault="005B641B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>Размещение материалов на блоге детского сада</w:t>
            </w:r>
            <w:r w:rsidR="001B7DEE">
              <w:rPr>
                <w:noProof/>
              </w:rPr>
              <w:t xml:space="preserve"> Ежегодно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1E3F9A">
            <w:pPr>
              <w:ind w:right="423"/>
              <w:jc w:val="both"/>
              <w:rPr>
                <w:noProof/>
              </w:rPr>
            </w:pPr>
            <w:r w:rsidRPr="00BC54D9">
              <w:rPr>
                <w:noProof/>
              </w:rPr>
              <w:t xml:space="preserve">Методические конкурсы, семинары – практикумы, деловые игры, тренинговые занятия, </w:t>
            </w:r>
            <w:r>
              <w:rPr>
                <w:noProof/>
              </w:rPr>
              <w:t>курсы повышения квалификации,</w:t>
            </w:r>
          </w:p>
          <w:p w:rsidR="005B641B" w:rsidRDefault="005B641B" w:rsidP="001E3F9A">
            <w:pPr>
              <w:ind w:right="423"/>
              <w:jc w:val="both"/>
              <w:rPr>
                <w:b/>
                <w:noProof/>
              </w:rPr>
            </w:pPr>
            <w:r w:rsidRPr="00BC54D9">
              <w:rPr>
                <w:noProof/>
              </w:rPr>
              <w:t xml:space="preserve">интелектуальные игры и др. </w:t>
            </w:r>
            <w:r>
              <w:rPr>
                <w:b/>
                <w:noProof/>
              </w:rPr>
              <w:t>Методист, музыкальный руководитель, воспитатели</w:t>
            </w:r>
          </w:p>
          <w:p w:rsidR="005B641B" w:rsidRDefault="005B641B" w:rsidP="005B641B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Повышение уровня знаний и компетентности педагогов</w:t>
            </w:r>
          </w:p>
          <w:p w:rsidR="005B641B" w:rsidRPr="00802D55" w:rsidRDefault="001B7DEE" w:rsidP="00FF5818">
            <w:pPr>
              <w:ind w:right="423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Ежегодно</w:t>
            </w:r>
          </w:p>
        </w:tc>
      </w:tr>
      <w:tr w:rsidR="005B641B" w:rsidRPr="00FF5818" w:rsidTr="00D96706">
        <w:tc>
          <w:tcPr>
            <w:tcW w:w="2887" w:type="dxa"/>
            <w:shd w:val="clear" w:color="auto" w:fill="FDE9D9" w:themeFill="accent6" w:themeFillTint="33"/>
          </w:tcPr>
          <w:p w:rsidR="005B641B" w:rsidRPr="0074616E" w:rsidRDefault="005B641B" w:rsidP="0074616E">
            <w:pPr>
              <w:ind w:right="423"/>
              <w:jc w:val="center"/>
              <w:rPr>
                <w:noProof/>
              </w:rPr>
            </w:pPr>
            <w:r w:rsidRPr="00BC54D9">
              <w:rPr>
                <w:noProof/>
              </w:rPr>
              <w:t>Творческий отчет музыкального руководителя о проделанной работе.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FF5818">
            <w:pPr>
              <w:ind w:right="423"/>
              <w:rPr>
                <w:b/>
                <w:noProof/>
              </w:rPr>
            </w:pPr>
            <w:r>
              <w:rPr>
                <w:noProof/>
              </w:rPr>
              <w:t>Ежегодный а</w:t>
            </w:r>
            <w:r w:rsidRPr="00BC54D9">
              <w:rPr>
                <w:noProof/>
              </w:rPr>
              <w:t>нализ деятельности по реал</w:t>
            </w:r>
            <w:r>
              <w:rPr>
                <w:noProof/>
              </w:rPr>
              <w:t xml:space="preserve">изации проекта за </w:t>
            </w:r>
            <w:r w:rsidR="0031245F">
              <w:rPr>
                <w:noProof/>
              </w:rPr>
              <w:t>2016 – 20019</w:t>
            </w:r>
            <w:r w:rsidRPr="00BC54D9">
              <w:rPr>
                <w:noProof/>
              </w:rPr>
              <w:t xml:space="preserve"> учебный год.</w:t>
            </w:r>
            <w:r>
              <w:rPr>
                <w:b/>
                <w:noProof/>
              </w:rPr>
              <w:t xml:space="preserve"> .</w:t>
            </w:r>
            <w:r w:rsidRPr="00BC54D9">
              <w:rPr>
                <w:b/>
                <w:noProof/>
              </w:rPr>
              <w:t xml:space="preserve">Методист, </w:t>
            </w:r>
            <w:r>
              <w:rPr>
                <w:b/>
                <w:noProof/>
              </w:rPr>
              <w:t>музыкальный руководитель,</w:t>
            </w:r>
            <w:r w:rsidRPr="00BC54D9">
              <w:rPr>
                <w:b/>
                <w:noProof/>
              </w:rPr>
              <w:t xml:space="preserve">воспитатели, </w:t>
            </w:r>
          </w:p>
          <w:p w:rsidR="005B641B" w:rsidRPr="00FF5818" w:rsidRDefault="005B641B" w:rsidP="00E25DC3">
            <w:pPr>
              <w:ind w:right="423"/>
              <w:rPr>
                <w:noProof/>
                <w:color w:val="FF0000"/>
              </w:rPr>
            </w:pPr>
            <w:r w:rsidRPr="00B251B6">
              <w:rPr>
                <w:noProof/>
              </w:rPr>
              <w:t>Динамика сформированности</w:t>
            </w:r>
            <w:r>
              <w:rPr>
                <w:noProof/>
              </w:rPr>
              <w:t xml:space="preserve"> творческих способностей</w:t>
            </w:r>
            <w:r w:rsidRPr="00B251B6">
              <w:rPr>
                <w:noProof/>
              </w:rPr>
              <w:t xml:space="preserve"> детей.</w:t>
            </w:r>
            <w:r w:rsidR="0031245F">
              <w:rPr>
                <w:noProof/>
              </w:rPr>
              <w:t xml:space="preserve"> С 2016</w:t>
            </w:r>
            <w:r w:rsidRPr="00AA5CEC">
              <w:rPr>
                <w:noProof/>
              </w:rPr>
              <w:t>г. май.</w:t>
            </w:r>
          </w:p>
        </w:tc>
      </w:tr>
      <w:tr w:rsidR="005B641B" w:rsidRPr="00FF5818" w:rsidTr="00D96706">
        <w:tc>
          <w:tcPr>
            <w:tcW w:w="2887" w:type="dxa"/>
            <w:vMerge w:val="restart"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rPr>
                <w:noProof/>
                <w:color w:val="FF0000"/>
              </w:rPr>
            </w:pPr>
            <w:r w:rsidRPr="00AA5CEC">
              <w:rPr>
                <w:noProof/>
              </w:rPr>
              <w:t>3. Организовать тесное взаимодействие с родителями.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FF5818">
            <w:pPr>
              <w:ind w:right="423"/>
              <w:rPr>
                <w:noProof/>
              </w:rPr>
            </w:pPr>
            <w:r w:rsidRPr="00BC54D9">
              <w:rPr>
                <w:noProof/>
              </w:rPr>
              <w:t>Анкетирование и тест</w:t>
            </w:r>
            <w:r w:rsidR="00BD76F4">
              <w:rPr>
                <w:noProof/>
              </w:rPr>
              <w:t>ирование, дискуссии,</w:t>
            </w:r>
            <w:r w:rsidRPr="00BC54D9">
              <w:rPr>
                <w:noProof/>
              </w:rPr>
              <w:t xml:space="preserve"> ,родительское собрание,семинар практику</w:t>
            </w:r>
            <w:r>
              <w:rPr>
                <w:noProof/>
              </w:rPr>
              <w:t>м «Театр в жизни ребенка»,</w:t>
            </w:r>
          </w:p>
          <w:p w:rsidR="005B641B" w:rsidRDefault="005B641B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>«Пойте детям перед сном», «Музыкальная гостинная»…</w:t>
            </w:r>
          </w:p>
          <w:p w:rsidR="005B641B" w:rsidRDefault="005B641B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>Конкурсы «Малышок года», «Презентация осенних, новогодних, весенних костюмов», «Домашний кукольный театр»,</w:t>
            </w:r>
          </w:p>
          <w:p w:rsidR="005B641B" w:rsidRDefault="005B641B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>Музыкальные инструмен</w:t>
            </w:r>
            <w:r w:rsidR="00BD76F4">
              <w:rPr>
                <w:noProof/>
              </w:rPr>
              <w:t xml:space="preserve">ты своими руками»,»Елочка» </w:t>
            </w:r>
          </w:p>
          <w:p w:rsidR="005B641B" w:rsidRDefault="005B641B" w:rsidP="00FF5818">
            <w:pPr>
              <w:ind w:right="423"/>
              <w:rPr>
                <w:b/>
                <w:noProof/>
              </w:rPr>
            </w:pPr>
            <w:r w:rsidRPr="00BC54D9">
              <w:rPr>
                <w:noProof/>
              </w:rPr>
              <w:t xml:space="preserve"> </w:t>
            </w:r>
            <w:r>
              <w:rPr>
                <w:b/>
                <w:noProof/>
              </w:rPr>
              <w:t>Музыкальный руководитель,</w:t>
            </w:r>
          </w:p>
          <w:p w:rsidR="005B641B" w:rsidRDefault="005B641B" w:rsidP="00FF5818">
            <w:pPr>
              <w:ind w:right="423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 w:rsidRPr="00BC54D9">
              <w:rPr>
                <w:b/>
                <w:noProof/>
              </w:rPr>
              <w:t>оспитатели</w:t>
            </w:r>
          </w:p>
          <w:p w:rsidR="005B641B" w:rsidRDefault="005B641B" w:rsidP="005B641B">
            <w:pPr>
              <w:ind w:right="423"/>
              <w:jc w:val="both"/>
              <w:rPr>
                <w:noProof/>
              </w:rPr>
            </w:pPr>
            <w:r w:rsidRPr="007124CA">
              <w:rPr>
                <w:noProof/>
              </w:rPr>
              <w:t>С целью пропаганды развития детского музыкального и театрального творчества  через доступные средства и создания творческого взаимодействия ребенка и взрослых;</w:t>
            </w:r>
          </w:p>
          <w:p w:rsidR="005B641B" w:rsidRPr="00B3605A" w:rsidRDefault="005B641B" w:rsidP="007124CA">
            <w:pPr>
              <w:ind w:right="423"/>
              <w:jc w:val="both"/>
              <w:rPr>
                <w:b/>
                <w:noProof/>
                <w:color w:val="FF0000"/>
                <w:sz w:val="28"/>
                <w:szCs w:val="28"/>
              </w:rPr>
            </w:pPr>
            <w:r w:rsidRPr="00B3605A">
              <w:rPr>
                <w:b/>
                <w:noProof/>
              </w:rPr>
              <w:t>Ежегодно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162F90">
            <w:pPr>
              <w:ind w:right="423"/>
              <w:rPr>
                <w:noProof/>
              </w:rPr>
            </w:pPr>
            <w:r>
              <w:rPr>
                <w:noProof/>
              </w:rPr>
              <w:t>Совместные п</w:t>
            </w:r>
            <w:r w:rsidRPr="00BC54D9">
              <w:rPr>
                <w:noProof/>
              </w:rPr>
              <w:t>раздники</w:t>
            </w:r>
            <w:r>
              <w:rPr>
                <w:noProof/>
              </w:rPr>
              <w:t xml:space="preserve"> и проекты </w:t>
            </w:r>
            <w:r w:rsidRPr="00BC54D9">
              <w:rPr>
                <w:noProof/>
              </w:rPr>
              <w:t xml:space="preserve">«День Защитника Отечества», «Любимой маме»,«День матери» и т.д. </w:t>
            </w:r>
          </w:p>
          <w:p w:rsidR="005B641B" w:rsidRDefault="005B641B" w:rsidP="00162F90">
            <w:pPr>
              <w:ind w:right="423"/>
              <w:rPr>
                <w:b/>
                <w:noProof/>
              </w:rPr>
            </w:pPr>
            <w:r w:rsidRPr="00162F90">
              <w:rPr>
                <w:b/>
                <w:noProof/>
              </w:rPr>
              <w:t>Музыкальный руководитель, воспитатели</w:t>
            </w:r>
          </w:p>
          <w:p w:rsidR="005B641B" w:rsidRPr="000D766F" w:rsidRDefault="005B641B" w:rsidP="00FF5818">
            <w:pPr>
              <w:ind w:right="423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Активное уч</w:t>
            </w:r>
            <w:r w:rsidRPr="000D766F">
              <w:rPr>
                <w:noProof/>
              </w:rPr>
              <w:t>астие родителей в проведении мероприятий</w:t>
            </w:r>
            <w:r>
              <w:rPr>
                <w:noProof/>
              </w:rPr>
              <w:t>, сближение всех участнииков проекта, эмоциональное благополучие детей</w:t>
            </w:r>
            <w:r w:rsidR="001B7DEE">
              <w:rPr>
                <w:noProof/>
              </w:rPr>
              <w:t>.</w:t>
            </w:r>
            <w:r w:rsidRPr="008C3CC0">
              <w:rPr>
                <w:noProof/>
              </w:rPr>
              <w:t xml:space="preserve"> Ежегодно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 xml:space="preserve">Совместный подбор фотоматериалов для создания памятных презентаций «Мама – солнышко моё», «Мой папа самый лучший», «Вот какими мы были </w:t>
            </w:r>
            <w:r>
              <w:rPr>
                <w:noProof/>
              </w:rPr>
              <w:lastRenderedPageBreak/>
              <w:t>крошками»...и использование их на праздниках</w:t>
            </w:r>
            <w:r w:rsidR="001B7DEE">
              <w:rPr>
                <w:noProof/>
              </w:rPr>
              <w:t>.</w:t>
            </w:r>
          </w:p>
          <w:p w:rsidR="005B641B" w:rsidRPr="005B641B" w:rsidRDefault="005B641B" w:rsidP="00FF5818">
            <w:pPr>
              <w:ind w:right="423"/>
              <w:rPr>
                <w:b/>
                <w:noProof/>
              </w:rPr>
            </w:pPr>
            <w:r w:rsidRPr="005B641B">
              <w:rPr>
                <w:b/>
                <w:noProof/>
              </w:rPr>
              <w:t>Музыкальный руководитель.</w:t>
            </w:r>
          </w:p>
          <w:p w:rsidR="005B641B" w:rsidRDefault="005B641B" w:rsidP="00FF5818">
            <w:pPr>
              <w:ind w:right="423"/>
              <w:rPr>
                <w:b/>
                <w:noProof/>
              </w:rPr>
            </w:pPr>
            <w:r w:rsidRPr="005B641B">
              <w:rPr>
                <w:b/>
                <w:noProof/>
              </w:rPr>
              <w:t>родители, воспитатели</w:t>
            </w:r>
          </w:p>
          <w:p w:rsidR="005B641B" w:rsidRDefault="005B641B" w:rsidP="005B641B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Сближение коллектива взрослых и детей, уважительное отношение детей к родителям.</w:t>
            </w:r>
          </w:p>
          <w:p w:rsidR="005B641B" w:rsidRPr="00B3605A" w:rsidRDefault="005B641B" w:rsidP="00FF5818">
            <w:pPr>
              <w:ind w:right="423"/>
              <w:jc w:val="both"/>
              <w:rPr>
                <w:b/>
                <w:noProof/>
              </w:rPr>
            </w:pPr>
            <w:r w:rsidRPr="00B3605A">
              <w:rPr>
                <w:b/>
                <w:noProof/>
              </w:rPr>
              <w:t>Ежегодно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B3605A" w:rsidRDefault="005B641B" w:rsidP="00B3605A">
            <w:pPr>
              <w:ind w:right="423"/>
              <w:jc w:val="both"/>
              <w:rPr>
                <w:noProof/>
              </w:rPr>
            </w:pPr>
            <w:r>
              <w:rPr>
                <w:noProof/>
              </w:rPr>
              <w:t>Выставки детских рисунков «Мы рисуем музыку», «Моя мама» и др.</w:t>
            </w:r>
            <w:r w:rsidRPr="00BC54D9">
              <w:rPr>
                <w:noProof/>
              </w:rPr>
              <w:t xml:space="preserve"> создание экспозиций, фотоконкурсы. </w:t>
            </w:r>
          </w:p>
          <w:p w:rsidR="005B641B" w:rsidRDefault="005B641B" w:rsidP="00B3605A">
            <w:pPr>
              <w:ind w:right="423"/>
              <w:jc w:val="both"/>
              <w:rPr>
                <w:b/>
                <w:noProof/>
              </w:rPr>
            </w:pPr>
            <w:r w:rsidRPr="00BC54D9">
              <w:rPr>
                <w:b/>
                <w:noProof/>
              </w:rPr>
              <w:t>(</w:t>
            </w:r>
            <w:r w:rsidR="00B3605A">
              <w:rPr>
                <w:b/>
                <w:noProof/>
              </w:rPr>
              <w:t>Музыкальный руководитель,в</w:t>
            </w:r>
            <w:r w:rsidRPr="00BC54D9">
              <w:rPr>
                <w:b/>
                <w:noProof/>
              </w:rPr>
              <w:t>оспитатели)</w:t>
            </w:r>
          </w:p>
          <w:p w:rsidR="005B641B" w:rsidRPr="00FF5818" w:rsidRDefault="005B641B" w:rsidP="00B3605A">
            <w:pPr>
              <w:ind w:right="423"/>
              <w:jc w:val="both"/>
              <w:rPr>
                <w:noProof/>
                <w:color w:val="FF0000"/>
              </w:rPr>
            </w:pPr>
            <w:r w:rsidRPr="00CF446C">
              <w:rPr>
                <w:noProof/>
              </w:rPr>
              <w:t>Взаимодействие родителей и детей в совместной деятельности и общении.</w:t>
            </w:r>
            <w:r w:rsidR="00FD0C58">
              <w:rPr>
                <w:noProof/>
              </w:rPr>
              <w:t xml:space="preserve"> Ежегодно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Default="005B641B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>Помощь родителей в закреплении разучиваемого материала, в оформлении музыкального зала к праздникам, изготовление костюмов и атрибутов, в подготовке детей к конкурсам и фестивалям</w:t>
            </w:r>
          </w:p>
          <w:p w:rsidR="005B641B" w:rsidRDefault="005B641B" w:rsidP="00FF5818">
            <w:pPr>
              <w:ind w:right="423"/>
              <w:rPr>
                <w:b/>
                <w:noProof/>
              </w:rPr>
            </w:pPr>
            <w:r w:rsidRPr="00BC54D9">
              <w:rPr>
                <w:b/>
                <w:noProof/>
              </w:rPr>
              <w:t>(</w:t>
            </w:r>
            <w:r w:rsidR="00B3605A">
              <w:rPr>
                <w:b/>
                <w:noProof/>
              </w:rPr>
              <w:t>Музыкальный руководитель,в</w:t>
            </w:r>
            <w:r w:rsidRPr="00BC54D9">
              <w:rPr>
                <w:b/>
                <w:noProof/>
              </w:rPr>
              <w:t>оспитатели)</w:t>
            </w:r>
          </w:p>
          <w:p w:rsidR="005B641B" w:rsidRDefault="005B641B" w:rsidP="005B641B">
            <w:pPr>
              <w:ind w:right="423"/>
              <w:jc w:val="both"/>
              <w:rPr>
                <w:noProof/>
              </w:rPr>
            </w:pPr>
            <w:r w:rsidRPr="00CF446C">
              <w:rPr>
                <w:noProof/>
              </w:rPr>
              <w:t>Качественное улучшение воспитательного процесса, эмоциональное благополучие детей, развитие их творческого потенциала</w:t>
            </w:r>
            <w:r>
              <w:rPr>
                <w:noProof/>
              </w:rPr>
              <w:t>, развитие интереса детей к исполнительской деятельности</w:t>
            </w:r>
          </w:p>
          <w:p w:rsidR="005B641B" w:rsidRPr="00CF446C" w:rsidRDefault="005B641B" w:rsidP="00FF5818">
            <w:pPr>
              <w:ind w:right="423"/>
              <w:jc w:val="both"/>
              <w:rPr>
                <w:noProof/>
                <w:color w:val="FF0000"/>
              </w:rPr>
            </w:pPr>
            <w:r w:rsidRPr="00162F90">
              <w:rPr>
                <w:noProof/>
              </w:rPr>
              <w:t>Ежегодно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5B641B" w:rsidRPr="00FF5818" w:rsidRDefault="005B641B" w:rsidP="00FF5818">
            <w:pPr>
              <w:ind w:right="423"/>
              <w:rPr>
                <w:noProof/>
                <w:color w:val="FF0000"/>
              </w:rPr>
            </w:pPr>
            <w:r>
              <w:rPr>
                <w:noProof/>
              </w:rPr>
              <w:t>Непосредственное участие родителей в проведении зан</w:t>
            </w:r>
            <w:r w:rsidR="00B3605A">
              <w:rPr>
                <w:noProof/>
              </w:rPr>
              <w:t>ятий, праздников в качестве акт</w:t>
            </w:r>
            <w:r>
              <w:rPr>
                <w:noProof/>
              </w:rPr>
              <w:t>ёров, ведущих</w:t>
            </w:r>
            <w:r w:rsidRPr="00BC54D9">
              <w:rPr>
                <w:noProof/>
              </w:rPr>
              <w:t xml:space="preserve"> </w:t>
            </w:r>
            <w:r w:rsidR="00B3605A">
              <w:rPr>
                <w:b/>
                <w:noProof/>
              </w:rPr>
              <w:t>Музыкальный руководитель</w:t>
            </w:r>
            <w:r w:rsidR="001B7DEE">
              <w:rPr>
                <w:b/>
                <w:noProof/>
              </w:rPr>
              <w:t xml:space="preserve"> Ежегодно</w:t>
            </w:r>
          </w:p>
        </w:tc>
      </w:tr>
      <w:tr w:rsidR="005B641B" w:rsidRPr="00FF5818" w:rsidTr="00D96706">
        <w:tc>
          <w:tcPr>
            <w:tcW w:w="2887" w:type="dxa"/>
            <w:vMerge w:val="restart"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rPr>
                <w:noProof/>
                <w:color w:val="FF0000"/>
              </w:rPr>
            </w:pPr>
            <w:r w:rsidRPr="00B34869">
              <w:rPr>
                <w:noProof/>
              </w:rPr>
              <w:t>Совместная партнерская деятельность педагога с детьми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B3605A" w:rsidRDefault="005B641B" w:rsidP="00CB4016">
            <w:pPr>
              <w:ind w:right="423"/>
              <w:jc w:val="both"/>
              <w:rPr>
                <w:noProof/>
              </w:rPr>
            </w:pPr>
            <w:r w:rsidRPr="00BC54D9">
              <w:rPr>
                <w:noProof/>
              </w:rPr>
              <w:t xml:space="preserve">Обогащение развивающей среды дидактическими играми, сюжетно – ролевые игры, театрализованные представления, конкурсы детского художественного творчества,занятия с использованием   </w:t>
            </w:r>
            <w:r>
              <w:rPr>
                <w:noProof/>
              </w:rPr>
              <w:t xml:space="preserve">информационных технологий </w:t>
            </w:r>
          </w:p>
          <w:p w:rsidR="005B641B" w:rsidRDefault="005B641B" w:rsidP="00CB4016">
            <w:pPr>
              <w:ind w:right="423"/>
              <w:jc w:val="both"/>
              <w:rPr>
                <w:noProof/>
              </w:rPr>
            </w:pPr>
            <w:r>
              <w:rPr>
                <w:b/>
                <w:noProof/>
              </w:rPr>
              <w:t>Музыкальный руководитель</w:t>
            </w:r>
            <w:r w:rsidRPr="00BC54D9">
              <w:rPr>
                <w:noProof/>
              </w:rPr>
              <w:t xml:space="preserve"> </w:t>
            </w:r>
          </w:p>
          <w:p w:rsidR="005B641B" w:rsidRPr="00FF5818" w:rsidRDefault="00FD0C58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  <w:r>
              <w:rPr>
                <w:noProof/>
              </w:rPr>
              <w:t xml:space="preserve">Сентябрь </w:t>
            </w:r>
            <w:r w:rsidR="0031245F">
              <w:rPr>
                <w:noProof/>
              </w:rPr>
              <w:t>2016</w:t>
            </w:r>
            <w:r w:rsidR="005B641B" w:rsidRPr="00F47D61">
              <w:rPr>
                <w:noProof/>
              </w:rPr>
              <w:t xml:space="preserve"> -</w:t>
            </w:r>
            <w:r>
              <w:rPr>
                <w:noProof/>
              </w:rPr>
              <w:t xml:space="preserve"> </w:t>
            </w:r>
            <w:r w:rsidR="0031245F">
              <w:rPr>
                <w:noProof/>
              </w:rPr>
              <w:t>май2019</w:t>
            </w:r>
            <w:r w:rsidR="005B641B" w:rsidRPr="00F47D61">
              <w:rPr>
                <w:noProof/>
              </w:rPr>
              <w:t>г</w:t>
            </w:r>
            <w:r w:rsidR="005B641B" w:rsidRPr="00FF5818">
              <w:rPr>
                <w:noProof/>
                <w:color w:val="FF0000"/>
              </w:rPr>
              <w:t>.</w:t>
            </w:r>
          </w:p>
        </w:tc>
      </w:tr>
      <w:tr w:rsidR="005B641B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5B641B" w:rsidRPr="00FF5818" w:rsidRDefault="005B641B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B3605A" w:rsidRDefault="005B641B" w:rsidP="001E3F9A">
            <w:pPr>
              <w:ind w:right="423"/>
              <w:jc w:val="both"/>
              <w:rPr>
                <w:noProof/>
              </w:rPr>
            </w:pPr>
            <w:r w:rsidRPr="00C436FC">
              <w:rPr>
                <w:b/>
                <w:noProof/>
              </w:rPr>
              <w:t>Традиции</w:t>
            </w:r>
            <w:r w:rsidRPr="00BC54D9">
              <w:rPr>
                <w:noProof/>
              </w:rPr>
              <w:t xml:space="preserve"> в жи</w:t>
            </w:r>
            <w:r>
              <w:rPr>
                <w:noProof/>
              </w:rPr>
              <w:t xml:space="preserve">зни воспитанников: встречи с педагогами и учащимися детской школы искусств, в рамках преемственности детского сада и школы – партнерские отношения со школой №6 ( концерты, встречи с бывшими выпускниками детского сада, конкурсы) </w:t>
            </w:r>
          </w:p>
          <w:p w:rsidR="005B641B" w:rsidRDefault="005B641B" w:rsidP="001E3F9A">
            <w:pPr>
              <w:ind w:right="423"/>
              <w:jc w:val="both"/>
              <w:rPr>
                <w:b/>
                <w:noProof/>
              </w:rPr>
            </w:pPr>
            <w:r w:rsidRPr="00BC54D9">
              <w:rPr>
                <w:b/>
                <w:noProof/>
              </w:rPr>
              <w:t>Методис</w:t>
            </w:r>
            <w:r w:rsidR="00B3605A">
              <w:rPr>
                <w:b/>
                <w:noProof/>
              </w:rPr>
              <w:t>т, воспитатели, специалисты ДОУ</w:t>
            </w:r>
          </w:p>
          <w:p w:rsidR="005B641B" w:rsidRPr="00AE69E1" w:rsidRDefault="005B641B" w:rsidP="00FF5818">
            <w:pPr>
              <w:ind w:right="423"/>
              <w:jc w:val="both"/>
              <w:rPr>
                <w:noProof/>
                <w:color w:val="FF0000"/>
              </w:rPr>
            </w:pPr>
            <w:r w:rsidRPr="00AE69E1">
              <w:rPr>
                <w:noProof/>
              </w:rPr>
              <w:t>Почти половина выпускников продолжила своё обучение в ДШИ, развитие коммуникативных и исполнительских навыков воспитанников</w:t>
            </w:r>
            <w:r w:rsidR="001B7DEE">
              <w:rPr>
                <w:noProof/>
              </w:rPr>
              <w:t>. Ежегодно.</w:t>
            </w:r>
          </w:p>
        </w:tc>
      </w:tr>
      <w:tr w:rsidR="0038698E" w:rsidRPr="00FF5818" w:rsidTr="00D96706">
        <w:tc>
          <w:tcPr>
            <w:tcW w:w="9460" w:type="dxa"/>
            <w:gridSpan w:val="2"/>
            <w:shd w:val="clear" w:color="auto" w:fill="EAF1DD" w:themeFill="accent3" w:themeFillTint="33"/>
          </w:tcPr>
          <w:p w:rsidR="0038698E" w:rsidRPr="00FF5818" w:rsidRDefault="0038698E" w:rsidP="00A6576B">
            <w:pPr>
              <w:ind w:right="423"/>
              <w:jc w:val="center"/>
              <w:rPr>
                <w:noProof/>
                <w:color w:val="FF0000"/>
              </w:rPr>
            </w:pPr>
            <w:r>
              <w:rPr>
                <w:b/>
                <w:noProof/>
              </w:rPr>
              <w:t xml:space="preserve">3. </w:t>
            </w:r>
            <w:r w:rsidRPr="00A6576B">
              <w:rPr>
                <w:b/>
                <w:noProof/>
              </w:rPr>
              <w:t>Заключительный этап</w:t>
            </w:r>
            <w:r>
              <w:rPr>
                <w:b/>
                <w:noProof/>
              </w:rPr>
              <w:t>.</w:t>
            </w:r>
            <w:r>
              <w:t xml:space="preserve"> </w:t>
            </w:r>
            <w:r>
              <w:rPr>
                <w:b/>
                <w:noProof/>
              </w:rPr>
              <w:t>Переход в режим функцио</w:t>
            </w:r>
            <w:r w:rsidRPr="001E3F9A">
              <w:rPr>
                <w:b/>
                <w:noProof/>
              </w:rPr>
              <w:t>нирования и анализ опыта работы.</w:t>
            </w:r>
          </w:p>
        </w:tc>
      </w:tr>
      <w:tr w:rsidR="007343E0" w:rsidRPr="00FF5818" w:rsidTr="00D96706">
        <w:tc>
          <w:tcPr>
            <w:tcW w:w="2887" w:type="dxa"/>
            <w:vMerge w:val="restart"/>
            <w:shd w:val="clear" w:color="auto" w:fill="FDE9D9" w:themeFill="accent6" w:themeFillTint="33"/>
          </w:tcPr>
          <w:p w:rsidR="007343E0" w:rsidRPr="00FF5818" w:rsidRDefault="007343E0" w:rsidP="00FF5818">
            <w:pPr>
              <w:ind w:right="423"/>
              <w:rPr>
                <w:noProof/>
                <w:color w:val="FF0000"/>
                <w:sz w:val="28"/>
                <w:szCs w:val="28"/>
              </w:rPr>
            </w:pPr>
            <w:r w:rsidRPr="00AE69E1">
              <w:rPr>
                <w:noProof/>
              </w:rPr>
              <w:t>1. Анализ результативности работы</w:t>
            </w:r>
          </w:p>
        </w:tc>
        <w:tc>
          <w:tcPr>
            <w:tcW w:w="6533" w:type="dxa"/>
            <w:shd w:val="clear" w:color="auto" w:fill="DAEEF3" w:themeFill="accent5" w:themeFillTint="33"/>
          </w:tcPr>
          <w:p w:rsidR="007343E0" w:rsidRDefault="007343E0" w:rsidP="00B9244F">
            <w:pPr>
              <w:ind w:right="423"/>
              <w:rPr>
                <w:b/>
                <w:noProof/>
              </w:rPr>
            </w:pPr>
            <w:r w:rsidRPr="00BC54D9">
              <w:rPr>
                <w:noProof/>
              </w:rPr>
              <w:t>Анализ деятельности</w:t>
            </w:r>
            <w:r w:rsidR="0031245F">
              <w:rPr>
                <w:noProof/>
              </w:rPr>
              <w:t xml:space="preserve"> по реализации проекта за 2016 -2019</w:t>
            </w:r>
            <w:r w:rsidRPr="00BC54D9">
              <w:rPr>
                <w:noProof/>
              </w:rPr>
              <w:t xml:space="preserve"> учебный год. </w:t>
            </w:r>
            <w:r w:rsidRPr="00BC54D9">
              <w:rPr>
                <w:b/>
                <w:noProof/>
              </w:rPr>
              <w:t>(Методист, воспитатели, специалисты ДОУ)</w:t>
            </w:r>
          </w:p>
          <w:p w:rsidR="007343E0" w:rsidRPr="00FF5818" w:rsidRDefault="007343E0" w:rsidP="00065F5B">
            <w:pPr>
              <w:ind w:right="423"/>
              <w:rPr>
                <w:noProof/>
                <w:color w:val="FF0000"/>
              </w:rPr>
            </w:pPr>
            <w:r>
              <w:rPr>
                <w:noProof/>
              </w:rPr>
              <w:t>Положительная д</w:t>
            </w:r>
            <w:r w:rsidRPr="00607389">
              <w:rPr>
                <w:noProof/>
              </w:rPr>
              <w:t>инамика сформированности знаний по развитию твор</w:t>
            </w:r>
            <w:r>
              <w:rPr>
                <w:noProof/>
              </w:rPr>
              <w:t>ческих способностей во всех</w:t>
            </w:r>
            <w:r w:rsidR="00CC143B">
              <w:rPr>
                <w:noProof/>
              </w:rPr>
              <w:t xml:space="preserve"> видах музыкальной </w:t>
            </w:r>
            <w:r>
              <w:rPr>
                <w:noProof/>
              </w:rPr>
              <w:t xml:space="preserve"> деятельности</w:t>
            </w:r>
            <w:r w:rsidRPr="00607389">
              <w:rPr>
                <w:noProof/>
              </w:rPr>
              <w:t xml:space="preserve"> </w:t>
            </w:r>
            <w:r w:rsidR="00FD0C58">
              <w:rPr>
                <w:noProof/>
              </w:rPr>
              <w:t xml:space="preserve">май </w:t>
            </w:r>
            <w:r w:rsidR="0031245F">
              <w:rPr>
                <w:noProof/>
              </w:rPr>
              <w:t>2019</w:t>
            </w:r>
            <w:r w:rsidRPr="00607389">
              <w:rPr>
                <w:noProof/>
              </w:rPr>
              <w:t xml:space="preserve"> г.</w:t>
            </w:r>
          </w:p>
        </w:tc>
      </w:tr>
      <w:tr w:rsidR="007343E0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7343E0" w:rsidRPr="00FF5818" w:rsidRDefault="007343E0" w:rsidP="00FF5818">
            <w:pPr>
              <w:ind w:right="423"/>
              <w:rPr>
                <w:noProof/>
                <w:color w:val="FF0000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7343E0" w:rsidRPr="00AE69E1" w:rsidRDefault="007343E0" w:rsidP="00FF5818">
            <w:pPr>
              <w:ind w:right="423"/>
              <w:rPr>
                <w:noProof/>
              </w:rPr>
            </w:pPr>
            <w:r>
              <w:rPr>
                <w:noProof/>
              </w:rPr>
              <w:t xml:space="preserve">Диагностика творческого развития </w:t>
            </w:r>
            <w:r w:rsidRPr="00AE69E1">
              <w:rPr>
                <w:noProof/>
              </w:rPr>
              <w:t>детей.</w:t>
            </w:r>
          </w:p>
          <w:p w:rsidR="007343E0" w:rsidRPr="00FF5818" w:rsidRDefault="007343E0" w:rsidP="00FF5818">
            <w:pPr>
              <w:ind w:right="423"/>
              <w:jc w:val="both"/>
              <w:rPr>
                <w:noProof/>
                <w:color w:val="FF0000"/>
              </w:rPr>
            </w:pPr>
            <w:r w:rsidRPr="00AE69E1">
              <w:rPr>
                <w:noProof/>
              </w:rPr>
              <w:t>Опрос детей.</w:t>
            </w:r>
            <w:r w:rsidR="00B3605A">
              <w:rPr>
                <w:b/>
                <w:noProof/>
              </w:rPr>
              <w:t xml:space="preserve"> </w:t>
            </w:r>
            <w:r w:rsidRPr="00AE69E1">
              <w:rPr>
                <w:b/>
                <w:noProof/>
              </w:rPr>
              <w:t>Музыкальный руководитель</w:t>
            </w:r>
            <w:r w:rsidR="00FD0C58">
              <w:rPr>
                <w:noProof/>
              </w:rPr>
              <w:t xml:space="preserve"> май 2014</w:t>
            </w:r>
            <w:r w:rsidR="00FD0C58" w:rsidRPr="00607389">
              <w:rPr>
                <w:noProof/>
              </w:rPr>
              <w:t xml:space="preserve"> г.</w:t>
            </w:r>
          </w:p>
        </w:tc>
      </w:tr>
      <w:tr w:rsidR="007343E0" w:rsidRPr="00FF5818" w:rsidTr="00D96706">
        <w:tc>
          <w:tcPr>
            <w:tcW w:w="2887" w:type="dxa"/>
            <w:vMerge/>
            <w:shd w:val="clear" w:color="auto" w:fill="FDE9D9" w:themeFill="accent6" w:themeFillTint="33"/>
          </w:tcPr>
          <w:p w:rsidR="007343E0" w:rsidRPr="00FF5818" w:rsidRDefault="007343E0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B3605A" w:rsidRDefault="007343E0" w:rsidP="00FF5818">
            <w:pPr>
              <w:ind w:right="423"/>
              <w:rPr>
                <w:noProof/>
              </w:rPr>
            </w:pPr>
            <w:r w:rsidRPr="00AE69E1">
              <w:rPr>
                <w:noProof/>
              </w:rPr>
              <w:t>Анкетирование родителей .</w:t>
            </w:r>
          </w:p>
          <w:p w:rsidR="007343E0" w:rsidRDefault="00B3605A" w:rsidP="00FF5818">
            <w:pPr>
              <w:ind w:right="423"/>
              <w:rPr>
                <w:b/>
                <w:noProof/>
              </w:rPr>
            </w:pPr>
            <w:r>
              <w:rPr>
                <w:b/>
                <w:noProof/>
              </w:rPr>
              <w:t xml:space="preserve"> Музыкальный руководитель</w:t>
            </w:r>
          </w:p>
          <w:p w:rsidR="007343E0" w:rsidRPr="00FF5818" w:rsidRDefault="007343E0" w:rsidP="00607389">
            <w:pPr>
              <w:ind w:right="423"/>
              <w:rPr>
                <w:noProof/>
                <w:color w:val="FF0000"/>
              </w:rPr>
            </w:pPr>
            <w:r w:rsidRPr="00AE69E1">
              <w:rPr>
                <w:noProof/>
              </w:rPr>
              <w:t>Оценка эффектив</w:t>
            </w:r>
            <w:r>
              <w:rPr>
                <w:noProof/>
              </w:rPr>
              <w:t xml:space="preserve">ности апробации ВС </w:t>
            </w:r>
            <w:r w:rsidRPr="00AE69E1">
              <w:rPr>
                <w:noProof/>
              </w:rPr>
              <w:t>и степени применимости в работе ДОУ.</w:t>
            </w:r>
            <w:r w:rsidR="0031245F">
              <w:rPr>
                <w:noProof/>
              </w:rPr>
              <w:t xml:space="preserve"> май 2019</w:t>
            </w:r>
            <w:r w:rsidR="00FD0C58" w:rsidRPr="00607389">
              <w:rPr>
                <w:noProof/>
              </w:rPr>
              <w:t xml:space="preserve"> г.</w:t>
            </w:r>
          </w:p>
        </w:tc>
      </w:tr>
      <w:tr w:rsidR="007343E0" w:rsidRPr="00CC143B" w:rsidTr="00434161">
        <w:trPr>
          <w:trHeight w:val="2025"/>
        </w:trPr>
        <w:tc>
          <w:tcPr>
            <w:tcW w:w="2887" w:type="dxa"/>
            <w:vMerge/>
            <w:shd w:val="clear" w:color="auto" w:fill="FDE9D9" w:themeFill="accent6" w:themeFillTint="33"/>
          </w:tcPr>
          <w:p w:rsidR="007343E0" w:rsidRPr="00FF5818" w:rsidRDefault="007343E0" w:rsidP="00FF5818">
            <w:pPr>
              <w:ind w:right="423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6533" w:type="dxa"/>
            <w:shd w:val="clear" w:color="auto" w:fill="DAEEF3" w:themeFill="accent5" w:themeFillTint="33"/>
          </w:tcPr>
          <w:p w:rsidR="007343E0" w:rsidRPr="00CC143B" w:rsidRDefault="007343E0" w:rsidP="00FF5818">
            <w:pPr>
              <w:ind w:right="423"/>
              <w:rPr>
                <w:noProof/>
                <w:sz w:val="22"/>
                <w:szCs w:val="22"/>
              </w:rPr>
            </w:pPr>
            <w:r w:rsidRPr="00CC143B">
              <w:rPr>
                <w:noProof/>
                <w:sz w:val="22"/>
                <w:szCs w:val="22"/>
              </w:rPr>
              <w:t>Мониторинг улучшения развивающей среды</w:t>
            </w:r>
          </w:p>
          <w:p w:rsidR="007343E0" w:rsidRPr="00CC143B" w:rsidRDefault="007343E0" w:rsidP="00FF5818">
            <w:pPr>
              <w:ind w:right="423"/>
              <w:jc w:val="both"/>
              <w:rPr>
                <w:b/>
                <w:noProof/>
                <w:sz w:val="22"/>
                <w:szCs w:val="22"/>
              </w:rPr>
            </w:pPr>
            <w:r w:rsidRPr="00CC143B">
              <w:rPr>
                <w:noProof/>
                <w:sz w:val="22"/>
                <w:szCs w:val="22"/>
              </w:rPr>
              <w:t xml:space="preserve">Диагностика работы музыкального руководителя </w:t>
            </w:r>
            <w:r w:rsidR="00B3605A" w:rsidRPr="00CC143B">
              <w:rPr>
                <w:b/>
                <w:noProof/>
                <w:sz w:val="22"/>
                <w:szCs w:val="22"/>
              </w:rPr>
              <w:t>Заведующий, методист</w:t>
            </w:r>
          </w:p>
          <w:p w:rsidR="007343E0" w:rsidRPr="00CC143B" w:rsidRDefault="007343E0" w:rsidP="007343E0">
            <w:pPr>
              <w:ind w:right="423"/>
              <w:jc w:val="both"/>
              <w:rPr>
                <w:noProof/>
                <w:sz w:val="22"/>
                <w:szCs w:val="22"/>
              </w:rPr>
            </w:pPr>
            <w:r w:rsidRPr="00CC143B">
              <w:rPr>
                <w:noProof/>
                <w:sz w:val="22"/>
                <w:szCs w:val="22"/>
              </w:rPr>
              <w:t xml:space="preserve">Оценка состояния </w:t>
            </w:r>
          </w:p>
          <w:p w:rsidR="00CC143B" w:rsidRPr="00CC143B" w:rsidRDefault="007343E0" w:rsidP="00CC143B">
            <w:pPr>
              <w:spacing w:after="120" w:line="276" w:lineRule="auto"/>
              <w:jc w:val="both"/>
              <w:rPr>
                <w:b/>
                <w:sz w:val="22"/>
                <w:szCs w:val="22"/>
                <w:lang w:val="x-none" w:eastAsia="x-none"/>
              </w:rPr>
            </w:pPr>
            <w:r w:rsidRPr="00CC143B">
              <w:rPr>
                <w:noProof/>
                <w:sz w:val="22"/>
                <w:szCs w:val="22"/>
              </w:rPr>
              <w:t xml:space="preserve">Создание системы работы </w:t>
            </w:r>
            <w:r w:rsidR="00CC143B">
              <w:rPr>
                <w:sz w:val="22"/>
                <w:szCs w:val="22"/>
              </w:rPr>
              <w:t>по развитию</w:t>
            </w:r>
            <w:r w:rsidR="00CC143B" w:rsidRPr="00CC143B">
              <w:rPr>
                <w:sz w:val="22"/>
                <w:szCs w:val="22"/>
              </w:rPr>
              <w:t xml:space="preserve"> творческих способностей дошкольников в процессе  музыкальной образовательной деятельности с примен</w:t>
            </w:r>
            <w:r w:rsidR="00CC143B">
              <w:rPr>
                <w:sz w:val="22"/>
                <w:szCs w:val="22"/>
              </w:rPr>
              <w:t>ением информационных технологий</w:t>
            </w:r>
            <w:r w:rsidR="00CC143B" w:rsidRPr="00CC143B">
              <w:rPr>
                <w:sz w:val="22"/>
                <w:szCs w:val="22"/>
              </w:rPr>
              <w:t>.</w:t>
            </w:r>
            <w:r w:rsidR="00CC143B" w:rsidRPr="00CC143B">
              <w:rPr>
                <w:sz w:val="22"/>
                <w:szCs w:val="22"/>
                <w:lang w:val="x-none" w:eastAsia="x-none"/>
              </w:rPr>
              <w:t xml:space="preserve"> </w:t>
            </w:r>
          </w:p>
          <w:p w:rsidR="007343E0" w:rsidRPr="00CC143B" w:rsidRDefault="0031245F" w:rsidP="00FF5818">
            <w:pPr>
              <w:ind w:right="423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Май 2019</w:t>
            </w:r>
            <w:r w:rsidR="007343E0" w:rsidRPr="00CC143B">
              <w:rPr>
                <w:noProof/>
                <w:sz w:val="22"/>
                <w:szCs w:val="22"/>
              </w:rPr>
              <w:t>г.</w:t>
            </w:r>
          </w:p>
        </w:tc>
      </w:tr>
    </w:tbl>
    <w:tbl>
      <w:tblPr>
        <w:tblStyle w:val="-3"/>
        <w:tblW w:w="9540" w:type="dxa"/>
        <w:tblInd w:w="208" w:type="dxa"/>
        <w:tblLayout w:type="fixed"/>
        <w:tblLook w:val="01E0" w:firstRow="1" w:lastRow="1" w:firstColumn="1" w:lastColumn="1" w:noHBand="0" w:noVBand="0"/>
      </w:tblPr>
      <w:tblGrid>
        <w:gridCol w:w="1915"/>
        <w:gridCol w:w="7625"/>
      </w:tblGrid>
      <w:tr w:rsidR="00771B7C" w:rsidRPr="00CF6888" w:rsidTr="00D96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1855" w:type="dxa"/>
            <w:shd w:val="clear" w:color="auto" w:fill="F2DBDB" w:themeFill="accent2" w:themeFillTint="33"/>
          </w:tcPr>
          <w:p w:rsidR="00771B7C" w:rsidRPr="00CF6888" w:rsidRDefault="00454B3D" w:rsidP="00343F71">
            <w:pPr>
              <w:spacing w:before="120" w:after="120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CB44F4" wp14:editId="25210CB9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27305</wp:posOffset>
                      </wp:positionV>
                      <wp:extent cx="800100" cy="228600"/>
                      <wp:effectExtent l="0" t="0" r="0" b="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8C" w:rsidRPr="00B74089" w:rsidRDefault="00B96F8C" w:rsidP="00771B7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left:0;text-align:left;margin-left:381pt;margin-top:2.15pt;width:63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" filled="f" stroked="f">
                      <v:textbox>
                        <w:txbxContent>
                          <w:p w:rsidR="00B96F8C" w:rsidRPr="00B74089" w:rsidRDefault="00B96F8C" w:rsidP="00771B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1B7C" w:rsidRPr="00CF6888">
              <w:rPr>
                <w:rFonts w:ascii="Garamond" w:hAnsi="Garamond"/>
                <w:sz w:val="26"/>
                <w:szCs w:val="26"/>
              </w:rPr>
              <w:t xml:space="preserve">Участники </w:t>
            </w:r>
          </w:p>
        </w:tc>
        <w:tc>
          <w:tcPr>
            <w:tcW w:w="7565" w:type="dxa"/>
            <w:shd w:val="clear" w:color="auto" w:fill="F2DBDB" w:themeFill="accent2" w:themeFillTint="33"/>
          </w:tcPr>
          <w:p w:rsidR="00771B7C" w:rsidRPr="00CF6888" w:rsidRDefault="00771B7C" w:rsidP="00343F71">
            <w:pPr>
              <w:spacing w:before="120" w:after="120"/>
              <w:jc w:val="center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 xml:space="preserve">Функции </w:t>
            </w:r>
          </w:p>
        </w:tc>
      </w:tr>
      <w:tr w:rsidR="00771B7C" w:rsidRPr="00CF6888" w:rsidTr="00D96706">
        <w:trPr>
          <w:trHeight w:val="1419"/>
        </w:trPr>
        <w:tc>
          <w:tcPr>
            <w:tcW w:w="1855" w:type="dxa"/>
            <w:shd w:val="clear" w:color="auto" w:fill="DAEEF3" w:themeFill="accent5" w:themeFillTint="33"/>
          </w:tcPr>
          <w:p w:rsidR="00771B7C" w:rsidRPr="00CF6888" w:rsidRDefault="00454B3D" w:rsidP="00343F71">
            <w:pPr>
              <w:spacing w:before="120" w:after="120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Музыкальный руководитель</w:t>
            </w:r>
          </w:p>
          <w:p w:rsidR="00771B7C" w:rsidRPr="00CF6888" w:rsidRDefault="00771B7C" w:rsidP="00343F71">
            <w:pPr>
              <w:tabs>
                <w:tab w:val="left" w:pos="3080"/>
              </w:tabs>
              <w:spacing w:before="120" w:after="120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ab/>
            </w:r>
          </w:p>
        </w:tc>
        <w:tc>
          <w:tcPr>
            <w:tcW w:w="7565" w:type="dxa"/>
            <w:shd w:val="clear" w:color="auto" w:fill="DAEEF3" w:themeFill="accent5" w:themeFillTint="33"/>
          </w:tcPr>
          <w:p w:rsidR="00771B7C" w:rsidRPr="00CF6888" w:rsidRDefault="00771B7C" w:rsidP="0099793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Маркетинговое исследование по данному вопросу</w:t>
            </w:r>
          </w:p>
          <w:p w:rsidR="00771B7C" w:rsidRPr="00CF6888" w:rsidRDefault="00771B7C" w:rsidP="0099793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Разработка проекта, программы</w:t>
            </w:r>
          </w:p>
          <w:p w:rsidR="00771B7C" w:rsidRPr="00CF6888" w:rsidRDefault="00771B7C" w:rsidP="0099793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Руководство и реализация проекта</w:t>
            </w:r>
          </w:p>
          <w:p w:rsidR="00771B7C" w:rsidRPr="00CF6888" w:rsidRDefault="00771B7C" w:rsidP="0099793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Мониторинг исследования</w:t>
            </w:r>
          </w:p>
        </w:tc>
      </w:tr>
      <w:tr w:rsidR="00771B7C" w:rsidRPr="00CF6888" w:rsidTr="00D96706">
        <w:trPr>
          <w:trHeight w:val="390"/>
        </w:trPr>
        <w:tc>
          <w:tcPr>
            <w:tcW w:w="1855" w:type="dxa"/>
            <w:shd w:val="clear" w:color="auto" w:fill="FDE9D9" w:themeFill="accent6" w:themeFillTint="33"/>
          </w:tcPr>
          <w:p w:rsidR="00771B7C" w:rsidRPr="00CF6888" w:rsidRDefault="00771B7C" w:rsidP="00343F71">
            <w:pPr>
              <w:spacing w:before="120" w:after="120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 xml:space="preserve">Дети </w:t>
            </w:r>
          </w:p>
        </w:tc>
        <w:tc>
          <w:tcPr>
            <w:tcW w:w="7565" w:type="dxa"/>
            <w:shd w:val="clear" w:color="auto" w:fill="FDE9D9" w:themeFill="accent6" w:themeFillTint="33"/>
          </w:tcPr>
          <w:p w:rsidR="00771B7C" w:rsidRPr="00CF6888" w:rsidRDefault="007343E0" w:rsidP="0099793C">
            <w:pPr>
              <w:numPr>
                <w:ilvl w:val="0"/>
                <w:numId w:val="13"/>
              </w:numPr>
              <w:tabs>
                <w:tab w:val="clear" w:pos="744"/>
                <w:tab w:val="num" w:pos="252"/>
              </w:tabs>
              <w:ind w:left="252" w:hanging="252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Осваивают </w:t>
            </w:r>
            <w:r w:rsidR="00771B7C" w:rsidRPr="00CF6888">
              <w:rPr>
                <w:rFonts w:ascii="Garamond" w:hAnsi="Garamond"/>
                <w:sz w:val="26"/>
                <w:szCs w:val="26"/>
              </w:rPr>
              <w:t xml:space="preserve"> умения </w:t>
            </w:r>
            <w:r>
              <w:rPr>
                <w:rFonts w:ascii="Garamond" w:hAnsi="Garamond"/>
                <w:sz w:val="26"/>
                <w:szCs w:val="26"/>
              </w:rPr>
              <w:t>и навыки по всем видам музыкальной деятельности;</w:t>
            </w:r>
          </w:p>
          <w:p w:rsidR="00771B7C" w:rsidRPr="00CF6888" w:rsidRDefault="00771B7C" w:rsidP="0099793C">
            <w:pPr>
              <w:numPr>
                <w:ilvl w:val="0"/>
                <w:numId w:val="13"/>
              </w:numPr>
              <w:tabs>
                <w:tab w:val="clear" w:pos="744"/>
                <w:tab w:val="num" w:pos="252"/>
              </w:tabs>
              <w:ind w:left="72" w:hanging="72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 xml:space="preserve">Развиваются </w:t>
            </w:r>
            <w:r w:rsidR="001F6445">
              <w:rPr>
                <w:rFonts w:ascii="Garamond" w:hAnsi="Garamond"/>
                <w:sz w:val="26"/>
                <w:szCs w:val="26"/>
              </w:rPr>
              <w:t xml:space="preserve">творчески и </w:t>
            </w:r>
            <w:r w:rsidRPr="00CF6888">
              <w:rPr>
                <w:rFonts w:ascii="Garamond" w:hAnsi="Garamond"/>
                <w:sz w:val="26"/>
                <w:szCs w:val="26"/>
              </w:rPr>
              <w:t>интеллектуально</w:t>
            </w:r>
          </w:p>
          <w:p w:rsidR="00771B7C" w:rsidRPr="00CF6888" w:rsidRDefault="00771B7C" w:rsidP="0099793C">
            <w:pPr>
              <w:numPr>
                <w:ilvl w:val="0"/>
                <w:numId w:val="13"/>
              </w:numPr>
              <w:tabs>
                <w:tab w:val="clear" w:pos="744"/>
                <w:tab w:val="num" w:pos="252"/>
              </w:tabs>
              <w:ind w:left="72" w:hanging="72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Осваи</w:t>
            </w:r>
            <w:r w:rsidR="00DA1EA5">
              <w:rPr>
                <w:rFonts w:ascii="Garamond" w:hAnsi="Garamond"/>
                <w:sz w:val="26"/>
                <w:szCs w:val="26"/>
              </w:rPr>
              <w:t xml:space="preserve">вают программу на основе природ </w:t>
            </w:r>
            <w:r w:rsidRPr="00CF6888">
              <w:rPr>
                <w:rFonts w:ascii="Garamond" w:hAnsi="Garamond"/>
                <w:sz w:val="26"/>
                <w:szCs w:val="26"/>
              </w:rPr>
              <w:t>сообразности</w:t>
            </w:r>
          </w:p>
          <w:p w:rsidR="00771B7C" w:rsidRPr="00CF6888" w:rsidRDefault="007343E0" w:rsidP="0099793C">
            <w:pPr>
              <w:numPr>
                <w:ilvl w:val="0"/>
                <w:numId w:val="13"/>
              </w:numPr>
              <w:tabs>
                <w:tab w:val="clear" w:pos="744"/>
                <w:tab w:val="num" w:pos="252"/>
              </w:tabs>
              <w:ind w:left="72" w:hanging="72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color w:val="000000"/>
                <w:sz w:val="26"/>
                <w:szCs w:val="26"/>
              </w:rPr>
              <w:t>Получают удовольствие, эмоциональное удовлетворение</w:t>
            </w:r>
          </w:p>
          <w:p w:rsidR="00771B7C" w:rsidRPr="00CF6888" w:rsidRDefault="001F6445" w:rsidP="0099793C">
            <w:pPr>
              <w:numPr>
                <w:ilvl w:val="0"/>
                <w:numId w:val="13"/>
              </w:numPr>
              <w:tabs>
                <w:tab w:val="clear" w:pos="744"/>
                <w:tab w:val="num" w:pos="252"/>
              </w:tabs>
              <w:ind w:left="252" w:hanging="252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color w:val="000000"/>
                <w:sz w:val="26"/>
                <w:szCs w:val="26"/>
              </w:rPr>
              <w:t>Используют развивающую среду,</w:t>
            </w:r>
            <w:r w:rsidR="00771B7C" w:rsidRPr="00CF6888">
              <w:rPr>
                <w:rFonts w:ascii="Garamond" w:hAnsi="Garamond"/>
                <w:color w:val="000000"/>
                <w:sz w:val="26"/>
                <w:szCs w:val="26"/>
              </w:rPr>
              <w:t xml:space="preserve"> имеющиеся образовательные ресурсы</w:t>
            </w:r>
            <w:r>
              <w:rPr>
                <w:rFonts w:ascii="Garamond" w:hAnsi="Garamond"/>
                <w:color w:val="000000"/>
                <w:sz w:val="26"/>
                <w:szCs w:val="26"/>
              </w:rPr>
              <w:t xml:space="preserve"> для удовлетворения своих потребностей и интересов</w:t>
            </w:r>
          </w:p>
        </w:tc>
      </w:tr>
      <w:tr w:rsidR="00771B7C" w:rsidRPr="00CF6888" w:rsidTr="00D96706">
        <w:trPr>
          <w:trHeight w:val="678"/>
        </w:trPr>
        <w:tc>
          <w:tcPr>
            <w:tcW w:w="1855" w:type="dxa"/>
            <w:shd w:val="clear" w:color="auto" w:fill="FFFFCC"/>
          </w:tcPr>
          <w:p w:rsidR="00771B7C" w:rsidRPr="00CF6888" w:rsidRDefault="00771B7C" w:rsidP="00343F71">
            <w:pPr>
              <w:spacing w:before="120" w:after="120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 xml:space="preserve">Родители </w:t>
            </w:r>
          </w:p>
        </w:tc>
        <w:tc>
          <w:tcPr>
            <w:tcW w:w="7565" w:type="dxa"/>
            <w:shd w:val="clear" w:color="auto" w:fill="FFFFCC"/>
          </w:tcPr>
          <w:p w:rsidR="00771B7C" w:rsidRPr="00CF6888" w:rsidRDefault="00771B7C" w:rsidP="0099793C">
            <w:pPr>
              <w:numPr>
                <w:ilvl w:val="0"/>
                <w:numId w:val="14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Получают информацию о результатах обучения и развития ребенка</w:t>
            </w:r>
          </w:p>
          <w:p w:rsidR="00771B7C" w:rsidRPr="00CF6888" w:rsidRDefault="00771B7C" w:rsidP="0099793C">
            <w:pPr>
              <w:numPr>
                <w:ilvl w:val="0"/>
                <w:numId w:val="14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П</w:t>
            </w:r>
            <w:r w:rsidR="00590FF6">
              <w:rPr>
                <w:rFonts w:ascii="Garamond" w:hAnsi="Garamond"/>
                <w:sz w:val="26"/>
                <w:szCs w:val="26"/>
              </w:rPr>
              <w:t>ринимают участие в мероприятиях, проводимых в рамках проекта</w:t>
            </w:r>
          </w:p>
          <w:p w:rsidR="00771B7C" w:rsidRPr="00CF6888" w:rsidRDefault="00771B7C" w:rsidP="0099793C">
            <w:pPr>
              <w:numPr>
                <w:ilvl w:val="0"/>
                <w:numId w:val="14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Взаимодействуют с руководителем проекта и воспитателями группы</w:t>
            </w:r>
          </w:p>
          <w:p w:rsidR="00771B7C" w:rsidRPr="00CF6888" w:rsidRDefault="00771B7C" w:rsidP="0099793C">
            <w:pPr>
              <w:numPr>
                <w:ilvl w:val="0"/>
                <w:numId w:val="14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color w:val="000000"/>
                <w:sz w:val="26"/>
                <w:szCs w:val="26"/>
              </w:rPr>
              <w:t>Знакомятся с нормативной, медицинской, педагогической информацией</w:t>
            </w:r>
          </w:p>
        </w:tc>
      </w:tr>
      <w:tr w:rsidR="00771B7C" w:rsidRPr="00CF6888" w:rsidTr="00D96706">
        <w:trPr>
          <w:trHeight w:val="2622"/>
        </w:trPr>
        <w:tc>
          <w:tcPr>
            <w:tcW w:w="1855" w:type="dxa"/>
            <w:shd w:val="clear" w:color="auto" w:fill="E5DFEC" w:themeFill="accent4" w:themeFillTint="33"/>
          </w:tcPr>
          <w:p w:rsidR="00771B7C" w:rsidRPr="00CF6888" w:rsidRDefault="00771B7C" w:rsidP="00343F71">
            <w:pPr>
              <w:spacing w:before="120" w:after="120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 xml:space="preserve">Воспитатели </w:t>
            </w:r>
          </w:p>
        </w:tc>
        <w:tc>
          <w:tcPr>
            <w:tcW w:w="7565" w:type="dxa"/>
            <w:shd w:val="clear" w:color="auto" w:fill="E5DFEC" w:themeFill="accent4" w:themeFillTint="33"/>
          </w:tcPr>
          <w:p w:rsidR="00771B7C" w:rsidRPr="00CF6888" w:rsidRDefault="00771B7C" w:rsidP="0099793C">
            <w:pPr>
              <w:numPr>
                <w:ilvl w:val="0"/>
                <w:numId w:val="15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 xml:space="preserve">Осуществляют взаимодействие «родители + дети + </w:t>
            </w:r>
            <w:r w:rsidR="00454B3D">
              <w:rPr>
                <w:rFonts w:ascii="Garamond" w:hAnsi="Garamond"/>
                <w:sz w:val="26"/>
                <w:szCs w:val="26"/>
              </w:rPr>
              <w:t xml:space="preserve">музыкальный </w:t>
            </w:r>
            <w:r w:rsidRPr="00CF6888">
              <w:rPr>
                <w:rFonts w:ascii="Garamond" w:hAnsi="Garamond"/>
                <w:sz w:val="26"/>
                <w:szCs w:val="26"/>
              </w:rPr>
              <w:t>руководитель»</w:t>
            </w:r>
          </w:p>
          <w:p w:rsidR="00771B7C" w:rsidRPr="00CF6888" w:rsidRDefault="00771B7C" w:rsidP="0099793C">
            <w:pPr>
              <w:numPr>
                <w:ilvl w:val="0"/>
                <w:numId w:val="15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sz w:val="26"/>
                <w:szCs w:val="26"/>
              </w:rPr>
              <w:t>Осваивают новые информационные технологии</w:t>
            </w:r>
          </w:p>
          <w:p w:rsidR="00771B7C" w:rsidRPr="00CF6888" w:rsidRDefault="00771B7C" w:rsidP="0099793C">
            <w:pPr>
              <w:numPr>
                <w:ilvl w:val="0"/>
                <w:numId w:val="15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color w:val="000000"/>
                <w:sz w:val="26"/>
                <w:szCs w:val="26"/>
              </w:rPr>
              <w:t xml:space="preserve">Получают информацию о педагогической и методической литературе, </w:t>
            </w:r>
          </w:p>
          <w:p w:rsidR="00771B7C" w:rsidRPr="00CF6888" w:rsidRDefault="00771B7C" w:rsidP="0099793C">
            <w:pPr>
              <w:numPr>
                <w:ilvl w:val="0"/>
                <w:numId w:val="15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color w:val="000000"/>
                <w:sz w:val="26"/>
                <w:szCs w:val="26"/>
              </w:rPr>
              <w:t>Используют Интернет – ресурсы учебного назначения</w:t>
            </w:r>
          </w:p>
          <w:p w:rsidR="00771B7C" w:rsidRPr="00CF6888" w:rsidRDefault="00771B7C" w:rsidP="0099793C">
            <w:pPr>
              <w:numPr>
                <w:ilvl w:val="0"/>
                <w:numId w:val="15"/>
              </w:numPr>
              <w:tabs>
                <w:tab w:val="clear" w:pos="744"/>
                <w:tab w:val="num" w:pos="252"/>
              </w:tabs>
              <w:ind w:left="249" w:hanging="249"/>
              <w:rPr>
                <w:rFonts w:ascii="Garamond" w:hAnsi="Garamond"/>
                <w:sz w:val="26"/>
                <w:szCs w:val="26"/>
              </w:rPr>
            </w:pPr>
            <w:r w:rsidRPr="00CF6888">
              <w:rPr>
                <w:rFonts w:ascii="Garamond" w:hAnsi="Garamond"/>
                <w:color w:val="000000"/>
                <w:sz w:val="26"/>
                <w:szCs w:val="26"/>
              </w:rPr>
              <w:t xml:space="preserve">Обмениваются информацией по методике использования </w:t>
            </w:r>
            <w:r w:rsidRPr="00CF6888">
              <w:rPr>
                <w:rFonts w:ascii="Garamond" w:hAnsi="Garamond"/>
                <w:sz w:val="26"/>
                <w:szCs w:val="26"/>
              </w:rPr>
              <w:t>новых информационных технологий</w:t>
            </w:r>
            <w:r w:rsidRPr="00CF6888">
              <w:rPr>
                <w:rFonts w:ascii="Garamond" w:hAnsi="Garamond"/>
                <w:color w:val="000000"/>
                <w:sz w:val="26"/>
                <w:szCs w:val="26"/>
              </w:rPr>
              <w:t xml:space="preserve"> в рамках МО</w:t>
            </w:r>
          </w:p>
        </w:tc>
      </w:tr>
    </w:tbl>
    <w:p w:rsidR="00DA1EA5" w:rsidRDefault="00DA1EA5" w:rsidP="001F6445">
      <w:pPr>
        <w:spacing w:line="360" w:lineRule="auto"/>
        <w:jc w:val="center"/>
        <w:rPr>
          <w:b/>
          <w:sz w:val="28"/>
          <w:szCs w:val="28"/>
        </w:rPr>
      </w:pPr>
    </w:p>
    <w:p w:rsidR="001F6445" w:rsidRPr="001F6445" w:rsidRDefault="003045AA" w:rsidP="001F6445">
      <w:pPr>
        <w:spacing w:line="360" w:lineRule="auto"/>
        <w:jc w:val="center"/>
        <w:rPr>
          <w:b/>
          <w:sz w:val="28"/>
          <w:szCs w:val="28"/>
        </w:rPr>
      </w:pPr>
      <w:r w:rsidRPr="001F6445">
        <w:rPr>
          <w:b/>
          <w:sz w:val="28"/>
          <w:szCs w:val="28"/>
        </w:rPr>
        <w:lastRenderedPageBreak/>
        <w:t>Методы реализации проект</w:t>
      </w:r>
      <w:r w:rsidR="001F6445" w:rsidRPr="001F6445">
        <w:rPr>
          <w:b/>
          <w:sz w:val="28"/>
          <w:szCs w:val="28"/>
        </w:rPr>
        <w:t>а.</w:t>
      </w:r>
    </w:p>
    <w:p w:rsidR="000E4D3A" w:rsidRPr="003B2C00" w:rsidRDefault="003B2C00" w:rsidP="00F402B3">
      <w:pPr>
        <w:pStyle w:val="a9"/>
        <w:numPr>
          <w:ilvl w:val="0"/>
          <w:numId w:val="29"/>
        </w:numPr>
        <w:spacing w:line="240" w:lineRule="auto"/>
        <w:ind w:left="0" w:hanging="180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3B2C00">
        <w:rPr>
          <w:rFonts w:ascii="Times New Roman" w:eastAsia="Calibri" w:hAnsi="Times New Roman" w:cs="Times New Roman"/>
          <w:sz w:val="28"/>
          <w:szCs w:val="28"/>
        </w:rPr>
        <w:t>м</w:t>
      </w:r>
      <w:r w:rsidR="000E4D3A" w:rsidRPr="003B2C00">
        <w:rPr>
          <w:rFonts w:ascii="Times New Roman" w:eastAsia="Calibri" w:hAnsi="Times New Roman" w:cs="Times New Roman"/>
          <w:sz w:val="28"/>
          <w:szCs w:val="28"/>
        </w:rPr>
        <w:t>етоды теоретического исследования: изучение, отбор и систематизация материалов, анализ учебно-методического комплекса;</w:t>
      </w:r>
    </w:p>
    <w:p w:rsidR="000E4D3A" w:rsidRDefault="000E4D3A" w:rsidP="007343E0">
      <w:pPr>
        <w:widowControl w:val="0"/>
        <w:numPr>
          <w:ilvl w:val="0"/>
          <w:numId w:val="3"/>
        </w:numPr>
        <w:suppressLineNumbers/>
        <w:tabs>
          <w:tab w:val="left" w:pos="720"/>
        </w:tabs>
        <w:suppressAutoHyphens/>
        <w:spacing w:line="360" w:lineRule="auto"/>
        <w:ind w:left="0" w:hanging="142"/>
        <w:jc w:val="both"/>
        <w:rPr>
          <w:rFonts w:eastAsia="Calibri"/>
          <w:sz w:val="28"/>
          <w:szCs w:val="28"/>
        </w:rPr>
      </w:pPr>
      <w:r w:rsidRPr="00C83E6A">
        <w:rPr>
          <w:rFonts w:eastAsia="Calibri"/>
          <w:sz w:val="28"/>
          <w:szCs w:val="28"/>
        </w:rPr>
        <w:t>методы эмпирического исследования</w:t>
      </w:r>
      <w:r>
        <w:rPr>
          <w:rFonts w:eastAsia="Calibri"/>
          <w:sz w:val="28"/>
          <w:szCs w:val="28"/>
        </w:rPr>
        <w:t xml:space="preserve"> (наблюдение);</w:t>
      </w:r>
    </w:p>
    <w:p w:rsidR="000E4D3A" w:rsidRDefault="000E4D3A" w:rsidP="007343E0">
      <w:pPr>
        <w:widowControl w:val="0"/>
        <w:numPr>
          <w:ilvl w:val="0"/>
          <w:numId w:val="3"/>
        </w:numPr>
        <w:suppressLineNumbers/>
        <w:tabs>
          <w:tab w:val="left" w:pos="720"/>
        </w:tabs>
        <w:suppressAutoHyphens/>
        <w:spacing w:line="360" w:lineRule="auto"/>
        <w:ind w:left="0" w:hanging="142"/>
        <w:jc w:val="both"/>
        <w:rPr>
          <w:rFonts w:eastAsia="Calibri"/>
          <w:sz w:val="28"/>
          <w:szCs w:val="28"/>
        </w:rPr>
      </w:pPr>
      <w:r w:rsidRPr="00C83E6A">
        <w:rPr>
          <w:rFonts w:eastAsia="Calibri"/>
          <w:sz w:val="28"/>
          <w:szCs w:val="28"/>
        </w:rPr>
        <w:t>методы экспериментального исследования (</w:t>
      </w:r>
      <w:proofErr w:type="gramStart"/>
      <w:r w:rsidRPr="00C83E6A">
        <w:rPr>
          <w:rFonts w:eastAsia="Calibri"/>
          <w:sz w:val="28"/>
          <w:szCs w:val="28"/>
        </w:rPr>
        <w:t>диагнос</w:t>
      </w:r>
      <w:r>
        <w:rPr>
          <w:rFonts w:eastAsia="Calibri"/>
          <w:sz w:val="28"/>
          <w:szCs w:val="28"/>
        </w:rPr>
        <w:t>тический</w:t>
      </w:r>
      <w:proofErr w:type="gramEnd"/>
      <w:r>
        <w:rPr>
          <w:rFonts w:eastAsia="Calibri"/>
          <w:sz w:val="28"/>
          <w:szCs w:val="28"/>
        </w:rPr>
        <w:t>): тестирование воспитанников</w:t>
      </w:r>
      <w:r w:rsidR="005E0CA7">
        <w:rPr>
          <w:rFonts w:eastAsia="Calibri"/>
          <w:sz w:val="28"/>
          <w:szCs w:val="28"/>
        </w:rPr>
        <w:t>, разработка фрагмента занятия</w:t>
      </w:r>
      <w:r>
        <w:rPr>
          <w:rFonts w:eastAsia="Calibri"/>
          <w:sz w:val="28"/>
          <w:szCs w:val="28"/>
        </w:rPr>
        <w:t>;</w:t>
      </w:r>
    </w:p>
    <w:p w:rsidR="003E4BCE" w:rsidRPr="003045AA" w:rsidRDefault="00F47914" w:rsidP="007343E0">
      <w:pPr>
        <w:widowControl w:val="0"/>
        <w:numPr>
          <w:ilvl w:val="0"/>
          <w:numId w:val="3"/>
        </w:numPr>
        <w:suppressLineNumbers/>
        <w:tabs>
          <w:tab w:val="left" w:pos="720"/>
        </w:tabs>
        <w:suppressAutoHyphens/>
        <w:spacing w:line="360" w:lineRule="auto"/>
        <w:ind w:left="0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математический метод: анализ, обработка полученных данных;</w:t>
      </w:r>
    </w:p>
    <w:p w:rsidR="00331588" w:rsidRPr="00F47914" w:rsidRDefault="003045AA" w:rsidP="001F6445">
      <w:pPr>
        <w:spacing w:line="360" w:lineRule="auto"/>
        <w:ind w:right="42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Ресурсное обеспечение проекта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00"/>
        <w:gridCol w:w="6964"/>
      </w:tblGrid>
      <w:tr w:rsidR="00331588" w:rsidTr="00734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0" w:type="dxa"/>
          </w:tcPr>
          <w:p w:rsidR="00331588" w:rsidRPr="00F47914" w:rsidRDefault="00331588" w:rsidP="00331588">
            <w:pPr>
              <w:rPr>
                <w:b/>
                <w:i/>
              </w:rPr>
            </w:pPr>
            <w:r w:rsidRPr="00F47914">
              <w:rPr>
                <w:b/>
                <w:i/>
              </w:rPr>
              <w:t>Направление деятельности</w:t>
            </w:r>
          </w:p>
        </w:tc>
        <w:tc>
          <w:tcPr>
            <w:tcW w:w="6904" w:type="dxa"/>
          </w:tcPr>
          <w:p w:rsidR="00331588" w:rsidRPr="00331588" w:rsidRDefault="00331588" w:rsidP="00331588">
            <w:pPr>
              <w:jc w:val="center"/>
              <w:rPr>
                <w:b/>
              </w:rPr>
            </w:pPr>
            <w:r w:rsidRPr="00331588">
              <w:rPr>
                <w:b/>
              </w:rPr>
              <w:t>Содержание</w:t>
            </w:r>
          </w:p>
        </w:tc>
      </w:tr>
      <w:tr w:rsidR="00331588" w:rsidRPr="00331588" w:rsidTr="00D43561">
        <w:trPr>
          <w:trHeight w:val="1447"/>
        </w:trPr>
        <w:tc>
          <w:tcPr>
            <w:tcW w:w="2540" w:type="dxa"/>
          </w:tcPr>
          <w:p w:rsidR="00331588" w:rsidRPr="00F47914" w:rsidRDefault="00331588" w:rsidP="00331588">
            <w:pPr>
              <w:rPr>
                <w:b/>
                <w:i/>
              </w:rPr>
            </w:pPr>
            <w:r w:rsidRPr="00F47914">
              <w:rPr>
                <w:b/>
                <w:i/>
              </w:rPr>
              <w:t>Нормативно-правовое</w:t>
            </w:r>
          </w:p>
        </w:tc>
        <w:tc>
          <w:tcPr>
            <w:tcW w:w="6904" w:type="dxa"/>
          </w:tcPr>
          <w:p w:rsidR="004055C8" w:rsidRPr="00D43561" w:rsidRDefault="00CC143B" w:rsidP="004055C8">
            <w:pPr>
              <w:rPr>
                <w:b/>
              </w:rPr>
            </w:pPr>
            <w:r>
              <w:rPr>
                <w:b/>
              </w:rPr>
              <w:t>1.</w:t>
            </w:r>
            <w:r w:rsidR="004055C8" w:rsidRPr="00D43561">
              <w:rPr>
                <w:b/>
              </w:rPr>
              <w:t xml:space="preserve">Закон «Об образовании в РФ». </w:t>
            </w:r>
          </w:p>
          <w:p w:rsidR="004055C8" w:rsidRPr="00D43561" w:rsidRDefault="00CC143B" w:rsidP="004055C8">
            <w:pPr>
              <w:rPr>
                <w:b/>
              </w:rPr>
            </w:pPr>
            <w:r>
              <w:rPr>
                <w:b/>
              </w:rPr>
              <w:t>2.</w:t>
            </w:r>
            <w:r w:rsidR="004055C8" w:rsidRPr="00D43561">
              <w:rPr>
                <w:b/>
              </w:rPr>
              <w:t>ФГОС  ДО.</w:t>
            </w:r>
          </w:p>
          <w:p w:rsidR="004055C8" w:rsidRPr="00D43561" w:rsidRDefault="00CC143B" w:rsidP="004055C8">
            <w:pPr>
              <w:rPr>
                <w:b/>
              </w:rPr>
            </w:pPr>
            <w:r>
              <w:rPr>
                <w:b/>
              </w:rPr>
              <w:t>3.</w:t>
            </w:r>
            <w:r w:rsidR="004055C8" w:rsidRPr="00D43561">
              <w:rPr>
                <w:b/>
              </w:rPr>
              <w:t>Программа</w:t>
            </w:r>
            <w:r w:rsidR="0031245F">
              <w:rPr>
                <w:b/>
              </w:rPr>
              <w:t xml:space="preserve"> развития детского сада  на 2016-2019</w:t>
            </w:r>
            <w:r w:rsidR="004055C8" w:rsidRPr="00D43561">
              <w:rPr>
                <w:b/>
              </w:rPr>
              <w:t xml:space="preserve"> г.</w:t>
            </w:r>
          </w:p>
          <w:p w:rsidR="004055C8" w:rsidRPr="00D43561" w:rsidRDefault="004055C8" w:rsidP="004055C8">
            <w:pPr>
              <w:rPr>
                <w:b/>
              </w:rPr>
            </w:pPr>
            <w:r w:rsidRPr="00D43561">
              <w:rPr>
                <w:b/>
              </w:rPr>
              <w:t>4. Конвенция о правах ребенка.</w:t>
            </w:r>
          </w:p>
          <w:p w:rsidR="001F6445" w:rsidRPr="00331588" w:rsidRDefault="004055C8" w:rsidP="00331588">
            <w:pPr>
              <w:rPr>
                <w:b/>
              </w:rPr>
            </w:pPr>
            <w:r w:rsidRPr="00D43561">
              <w:rPr>
                <w:b/>
              </w:rPr>
              <w:t>5. Санитарно-эпидемиологические требования</w:t>
            </w:r>
          </w:p>
        </w:tc>
      </w:tr>
      <w:tr w:rsidR="00331588" w:rsidRPr="00331588" w:rsidTr="007343E0">
        <w:tc>
          <w:tcPr>
            <w:tcW w:w="2540" w:type="dxa"/>
          </w:tcPr>
          <w:p w:rsidR="00331588" w:rsidRPr="00F47914" w:rsidRDefault="00331588" w:rsidP="00331588">
            <w:pPr>
              <w:rPr>
                <w:b/>
                <w:i/>
              </w:rPr>
            </w:pPr>
            <w:r w:rsidRPr="00F47914">
              <w:rPr>
                <w:b/>
                <w:i/>
              </w:rPr>
              <w:t>Информационное</w:t>
            </w:r>
          </w:p>
        </w:tc>
        <w:tc>
          <w:tcPr>
            <w:tcW w:w="6904" w:type="dxa"/>
          </w:tcPr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1. Создание комплекта информационно-методических материалов (рекомендации, публикации  и т.д.).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2.  Создание банка данных проекта.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3.  Издание методических материалов, публикация.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4.   Информирование родителей воспитанников о целях, задачах, содержании и планах проекта.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5.   Формирование банка достижений воспитанников.</w:t>
            </w:r>
          </w:p>
        </w:tc>
      </w:tr>
      <w:tr w:rsidR="00331588" w:rsidRPr="00331588" w:rsidTr="007343E0">
        <w:tc>
          <w:tcPr>
            <w:tcW w:w="2540" w:type="dxa"/>
          </w:tcPr>
          <w:p w:rsidR="00331588" w:rsidRPr="00F47914" w:rsidRDefault="00331588" w:rsidP="00331588">
            <w:pPr>
              <w:rPr>
                <w:b/>
                <w:i/>
              </w:rPr>
            </w:pPr>
            <w:r w:rsidRPr="00F47914">
              <w:rPr>
                <w:b/>
                <w:i/>
              </w:rPr>
              <w:t>Кадровое</w:t>
            </w:r>
          </w:p>
        </w:tc>
        <w:tc>
          <w:tcPr>
            <w:tcW w:w="6904" w:type="dxa"/>
          </w:tcPr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1. Повышение квалификации через систему курсов, семинаров, планерок, мастерских, самообразования и т.д.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2. Изучение обобщения опыта работы педагогов по данному направлению.</w:t>
            </w:r>
          </w:p>
        </w:tc>
      </w:tr>
      <w:tr w:rsidR="00331588" w:rsidRPr="00331588" w:rsidTr="007343E0">
        <w:tc>
          <w:tcPr>
            <w:tcW w:w="2540" w:type="dxa"/>
          </w:tcPr>
          <w:p w:rsidR="00331588" w:rsidRPr="00F47914" w:rsidRDefault="00331588" w:rsidP="00331588">
            <w:pPr>
              <w:rPr>
                <w:b/>
                <w:i/>
              </w:rPr>
            </w:pPr>
            <w:r w:rsidRPr="00F47914">
              <w:rPr>
                <w:b/>
                <w:i/>
              </w:rPr>
              <w:t>Материально-техническое</w:t>
            </w:r>
          </w:p>
        </w:tc>
        <w:tc>
          <w:tcPr>
            <w:tcW w:w="6904" w:type="dxa"/>
          </w:tcPr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>1.Оснащенность кабинета  и музыкального зала полностью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 xml:space="preserve"> удовлетворяет требованиям проекта.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 xml:space="preserve">2. </w:t>
            </w:r>
            <w:proofErr w:type="spellStart"/>
            <w:r w:rsidRPr="00331588">
              <w:rPr>
                <w:b/>
              </w:rPr>
              <w:t>Медиаресурсами</w:t>
            </w:r>
            <w:proofErr w:type="spellEnd"/>
            <w:r w:rsidRPr="00331588">
              <w:rPr>
                <w:b/>
              </w:rPr>
              <w:t xml:space="preserve"> являются: Интернет и  </w:t>
            </w:r>
            <w:proofErr w:type="spellStart"/>
            <w:r w:rsidRPr="00331588">
              <w:rPr>
                <w:b/>
              </w:rPr>
              <w:t>медиатека</w:t>
            </w:r>
            <w:proofErr w:type="spellEnd"/>
            <w:r w:rsidRPr="00331588">
              <w:rPr>
                <w:b/>
              </w:rPr>
              <w:t xml:space="preserve"> - как источники  необходимой информации;      программы </w:t>
            </w:r>
            <w:proofErr w:type="spellStart"/>
            <w:r w:rsidRPr="00331588">
              <w:rPr>
                <w:b/>
              </w:rPr>
              <w:t>Microsoft</w:t>
            </w:r>
            <w:proofErr w:type="spellEnd"/>
            <w:r w:rsidRPr="00331588">
              <w:rPr>
                <w:b/>
              </w:rPr>
              <w:t xml:space="preserve"> </w:t>
            </w:r>
            <w:proofErr w:type="spellStart"/>
            <w:r w:rsidRPr="00331588">
              <w:rPr>
                <w:b/>
              </w:rPr>
              <w:t>Office</w:t>
            </w:r>
            <w:proofErr w:type="spellEnd"/>
            <w:r w:rsidRPr="00331588">
              <w:rPr>
                <w:b/>
              </w:rPr>
              <w:t xml:space="preserve"> – средства структурирования, оформления и систематизации информации. </w:t>
            </w:r>
          </w:p>
          <w:p w:rsidR="00331588" w:rsidRPr="00331588" w:rsidRDefault="00331588" w:rsidP="00331588">
            <w:pPr>
              <w:rPr>
                <w:b/>
              </w:rPr>
            </w:pPr>
            <w:r w:rsidRPr="00331588">
              <w:rPr>
                <w:b/>
              </w:rPr>
              <w:t xml:space="preserve">3.Ноутбук, </w:t>
            </w:r>
            <w:proofErr w:type="spellStart"/>
            <w:r w:rsidRPr="00331588">
              <w:rPr>
                <w:b/>
              </w:rPr>
              <w:t>мультимедиапроектор</w:t>
            </w:r>
            <w:proofErr w:type="spellEnd"/>
            <w:r w:rsidRPr="00331588">
              <w:rPr>
                <w:b/>
              </w:rPr>
              <w:t xml:space="preserve"> с экраном;  интерактивная доска, телевизор, музыкальный центр, музыкальный синтезатор, лазерный принтер; VHS - DVD плеер.</w:t>
            </w:r>
          </w:p>
        </w:tc>
      </w:tr>
    </w:tbl>
    <w:p w:rsidR="00446F11" w:rsidRPr="00D17720" w:rsidRDefault="00446F11" w:rsidP="007B1AD5">
      <w:pPr>
        <w:spacing w:line="360" w:lineRule="auto"/>
        <w:jc w:val="center"/>
        <w:rPr>
          <w:b/>
          <w:color w:val="CC0066"/>
          <w:sz w:val="28"/>
          <w:szCs w:val="28"/>
        </w:rPr>
      </w:pPr>
      <w:r w:rsidRPr="008030B2">
        <w:rPr>
          <w:b/>
          <w:sz w:val="28"/>
          <w:szCs w:val="28"/>
        </w:rPr>
        <w:t>Сроки реализации проекта</w:t>
      </w:r>
      <w:r w:rsidRPr="00D17720">
        <w:rPr>
          <w:b/>
          <w:color w:val="CC0066"/>
          <w:sz w:val="28"/>
          <w:szCs w:val="28"/>
        </w:rPr>
        <w:t>.</w:t>
      </w:r>
    </w:p>
    <w:p w:rsidR="00446F11" w:rsidRPr="0093089A" w:rsidRDefault="003F5BDF" w:rsidP="00525D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6F11" w:rsidRPr="00D96FCB">
        <w:rPr>
          <w:sz w:val="28"/>
          <w:szCs w:val="28"/>
        </w:rPr>
        <w:t xml:space="preserve">Внедрение </w:t>
      </w:r>
      <w:r w:rsidR="00446F11" w:rsidRPr="003F5BDF">
        <w:rPr>
          <w:sz w:val="28"/>
          <w:szCs w:val="28"/>
        </w:rPr>
        <w:t xml:space="preserve">Проекта </w:t>
      </w:r>
      <w:r w:rsidR="004B2538">
        <w:rPr>
          <w:sz w:val="28"/>
          <w:szCs w:val="28"/>
        </w:rPr>
        <w:t xml:space="preserve">осуществлялось </w:t>
      </w:r>
      <w:r w:rsidR="00446F11" w:rsidRPr="00D96FCB">
        <w:rPr>
          <w:sz w:val="28"/>
          <w:szCs w:val="28"/>
        </w:rPr>
        <w:t xml:space="preserve"> в</w:t>
      </w:r>
      <w:r w:rsidR="00446F11">
        <w:rPr>
          <w:sz w:val="28"/>
          <w:szCs w:val="28"/>
        </w:rPr>
        <w:t xml:space="preserve"> течение 20</w:t>
      </w:r>
      <w:r w:rsidR="0031245F">
        <w:rPr>
          <w:sz w:val="28"/>
          <w:szCs w:val="28"/>
        </w:rPr>
        <w:t>16</w:t>
      </w:r>
      <w:r w:rsidR="00446F11">
        <w:rPr>
          <w:sz w:val="28"/>
          <w:szCs w:val="28"/>
        </w:rPr>
        <w:t xml:space="preserve"> – 201</w:t>
      </w:r>
      <w:r w:rsidR="0031245F">
        <w:rPr>
          <w:sz w:val="28"/>
          <w:szCs w:val="28"/>
        </w:rPr>
        <w:t>9</w:t>
      </w:r>
      <w:r w:rsidR="00446F11">
        <w:rPr>
          <w:sz w:val="28"/>
          <w:szCs w:val="28"/>
        </w:rPr>
        <w:t>гг.</w:t>
      </w:r>
      <w:r w:rsidR="00446F11" w:rsidRPr="00D96FCB">
        <w:rPr>
          <w:sz w:val="28"/>
          <w:szCs w:val="28"/>
        </w:rPr>
        <w:t xml:space="preserve"> Вместе с тем </w:t>
      </w:r>
      <w:r w:rsidR="00446F11">
        <w:rPr>
          <w:sz w:val="28"/>
          <w:szCs w:val="28"/>
        </w:rPr>
        <w:t>нельзя</w:t>
      </w:r>
      <w:r w:rsidR="00446F11" w:rsidRPr="00D96FCB">
        <w:rPr>
          <w:sz w:val="28"/>
          <w:szCs w:val="28"/>
        </w:rPr>
        <w:t xml:space="preserve"> ограничиваться календарными сро</w:t>
      </w:r>
      <w:r w:rsidR="00334662">
        <w:rPr>
          <w:sz w:val="28"/>
          <w:szCs w:val="28"/>
        </w:rPr>
        <w:t xml:space="preserve">ками, так как процесс  </w:t>
      </w:r>
      <w:r w:rsidR="00446F11" w:rsidRPr="00D96FCB">
        <w:rPr>
          <w:sz w:val="28"/>
          <w:szCs w:val="28"/>
        </w:rPr>
        <w:t xml:space="preserve">развития </w:t>
      </w:r>
      <w:r w:rsidR="00AC3926">
        <w:rPr>
          <w:sz w:val="28"/>
          <w:szCs w:val="28"/>
        </w:rPr>
        <w:t>творческих способностей воспитанников</w:t>
      </w:r>
      <w:r w:rsidR="00446F11" w:rsidRPr="00D96FCB">
        <w:rPr>
          <w:sz w:val="28"/>
          <w:szCs w:val="28"/>
        </w:rPr>
        <w:t xml:space="preserve"> является непрерывным. </w:t>
      </w:r>
    </w:p>
    <w:p w:rsidR="00DA1EA5" w:rsidRDefault="00BE5834" w:rsidP="00BE5834">
      <w:pPr>
        <w:spacing w:line="360" w:lineRule="auto"/>
        <w:jc w:val="center"/>
        <w:rPr>
          <w:b/>
          <w:color w:val="CC0066"/>
          <w:sz w:val="28"/>
          <w:szCs w:val="28"/>
        </w:rPr>
      </w:pPr>
      <w:r w:rsidRPr="00D17720">
        <w:rPr>
          <w:b/>
          <w:color w:val="CC0066"/>
          <w:sz w:val="28"/>
          <w:szCs w:val="28"/>
        </w:rPr>
        <w:t xml:space="preserve"> </w:t>
      </w:r>
    </w:p>
    <w:p w:rsidR="00BE5834" w:rsidRPr="008030B2" w:rsidRDefault="00BE5834" w:rsidP="00BE5834">
      <w:pPr>
        <w:spacing w:line="360" w:lineRule="auto"/>
        <w:jc w:val="center"/>
        <w:rPr>
          <w:b/>
          <w:color w:val="CC0066"/>
          <w:sz w:val="28"/>
          <w:szCs w:val="28"/>
        </w:rPr>
      </w:pPr>
      <w:r w:rsidRPr="00580130">
        <w:rPr>
          <w:b/>
          <w:color w:val="CC0066"/>
          <w:sz w:val="28"/>
          <w:szCs w:val="28"/>
        </w:rPr>
        <w:lastRenderedPageBreak/>
        <w:t xml:space="preserve"> </w:t>
      </w:r>
      <w:r w:rsidRPr="008030B2">
        <w:rPr>
          <w:b/>
          <w:sz w:val="28"/>
          <w:szCs w:val="28"/>
        </w:rPr>
        <w:t>Ожидаемые результаты.</w:t>
      </w:r>
    </w:p>
    <w:p w:rsidR="00BE5834" w:rsidRPr="00084156" w:rsidRDefault="00BE5834" w:rsidP="0032648E">
      <w:pPr>
        <w:pStyle w:val="a9"/>
        <w:numPr>
          <w:ilvl w:val="0"/>
          <w:numId w:val="26"/>
        </w:numPr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156">
        <w:rPr>
          <w:rFonts w:ascii="Times New Roman" w:hAnsi="Times New Roman" w:cs="Times New Roman"/>
          <w:i/>
          <w:sz w:val="28"/>
          <w:szCs w:val="28"/>
        </w:rPr>
        <w:t>Обеспечение каждому ребенку равных стартовых возможностей в развитии его творческих способностей.</w:t>
      </w:r>
    </w:p>
    <w:p w:rsidR="00BE5834" w:rsidRPr="00084156" w:rsidRDefault="00BE5834" w:rsidP="0032648E">
      <w:pPr>
        <w:pStyle w:val="a9"/>
        <w:numPr>
          <w:ilvl w:val="0"/>
          <w:numId w:val="26"/>
        </w:numPr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156">
        <w:rPr>
          <w:rFonts w:ascii="Times New Roman" w:hAnsi="Times New Roman" w:cs="Times New Roman"/>
          <w:i/>
          <w:sz w:val="28"/>
          <w:szCs w:val="28"/>
        </w:rPr>
        <w:t>Стимулирование мотивации развития способностей.</w:t>
      </w:r>
    </w:p>
    <w:p w:rsidR="00BE5834" w:rsidRPr="00084156" w:rsidRDefault="00BE5834" w:rsidP="0032648E">
      <w:pPr>
        <w:pStyle w:val="a9"/>
        <w:numPr>
          <w:ilvl w:val="0"/>
          <w:numId w:val="26"/>
        </w:numPr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156">
        <w:rPr>
          <w:rFonts w:ascii="Times New Roman" w:hAnsi="Times New Roman" w:cs="Times New Roman"/>
          <w:i/>
          <w:sz w:val="28"/>
          <w:szCs w:val="28"/>
        </w:rPr>
        <w:t xml:space="preserve">Активное участие </w:t>
      </w:r>
      <w:r w:rsidR="0035151A" w:rsidRPr="00084156">
        <w:rPr>
          <w:rFonts w:ascii="Times New Roman" w:hAnsi="Times New Roman" w:cs="Times New Roman"/>
          <w:i/>
          <w:sz w:val="28"/>
          <w:szCs w:val="28"/>
        </w:rPr>
        <w:t xml:space="preserve">педагогов и детей </w:t>
      </w:r>
      <w:r w:rsidRPr="00084156">
        <w:rPr>
          <w:rFonts w:ascii="Times New Roman" w:hAnsi="Times New Roman" w:cs="Times New Roman"/>
          <w:i/>
          <w:sz w:val="28"/>
          <w:szCs w:val="28"/>
        </w:rPr>
        <w:t>в конк</w:t>
      </w:r>
      <w:r w:rsidR="00E60544" w:rsidRPr="00084156">
        <w:rPr>
          <w:rFonts w:ascii="Times New Roman" w:hAnsi="Times New Roman" w:cs="Times New Roman"/>
          <w:i/>
          <w:sz w:val="28"/>
          <w:szCs w:val="28"/>
        </w:rPr>
        <w:t>урсах, фес</w:t>
      </w:r>
      <w:r w:rsidR="0035151A" w:rsidRPr="00084156">
        <w:rPr>
          <w:rFonts w:ascii="Times New Roman" w:hAnsi="Times New Roman" w:cs="Times New Roman"/>
          <w:i/>
          <w:sz w:val="28"/>
          <w:szCs w:val="28"/>
        </w:rPr>
        <w:t>тивалях.</w:t>
      </w:r>
      <w:r w:rsidRPr="000841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064D" w:rsidRPr="00084156" w:rsidRDefault="00BE5834" w:rsidP="0032648E">
      <w:pPr>
        <w:pStyle w:val="a9"/>
        <w:numPr>
          <w:ilvl w:val="0"/>
          <w:numId w:val="26"/>
        </w:numPr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156">
        <w:rPr>
          <w:rFonts w:ascii="Times New Roman" w:hAnsi="Times New Roman" w:cs="Times New Roman"/>
          <w:i/>
          <w:sz w:val="28"/>
          <w:szCs w:val="28"/>
        </w:rPr>
        <w:t>Увеличение числа детей, активно занимающи</w:t>
      </w:r>
      <w:r w:rsidR="0035151A" w:rsidRPr="00084156">
        <w:rPr>
          <w:rFonts w:ascii="Times New Roman" w:hAnsi="Times New Roman" w:cs="Times New Roman"/>
          <w:i/>
          <w:sz w:val="28"/>
          <w:szCs w:val="28"/>
        </w:rPr>
        <w:t>хся творческой, музыкальной</w:t>
      </w:r>
      <w:r w:rsidRPr="00084156">
        <w:rPr>
          <w:rFonts w:ascii="Times New Roman" w:hAnsi="Times New Roman" w:cs="Times New Roman"/>
          <w:i/>
          <w:sz w:val="28"/>
          <w:szCs w:val="28"/>
        </w:rPr>
        <w:t xml:space="preserve"> деятельностью</w:t>
      </w:r>
      <w:r w:rsidR="0035151A" w:rsidRPr="00084156">
        <w:rPr>
          <w:rFonts w:ascii="Times New Roman" w:hAnsi="Times New Roman" w:cs="Times New Roman"/>
          <w:i/>
          <w:sz w:val="28"/>
          <w:szCs w:val="28"/>
        </w:rPr>
        <w:t xml:space="preserve"> и повышения уровня их музыкального развития</w:t>
      </w:r>
      <w:r w:rsidRPr="0008415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2510" w:rsidRDefault="00AF064D" w:rsidP="0032648E">
      <w:pPr>
        <w:numPr>
          <w:ilvl w:val="0"/>
          <w:numId w:val="26"/>
        </w:numPr>
        <w:ind w:left="0"/>
        <w:jc w:val="both"/>
        <w:rPr>
          <w:i/>
          <w:sz w:val="28"/>
          <w:szCs w:val="28"/>
        </w:rPr>
      </w:pPr>
      <w:r w:rsidRPr="00084156">
        <w:rPr>
          <w:i/>
          <w:sz w:val="28"/>
          <w:szCs w:val="28"/>
        </w:rPr>
        <w:t>Разработка методических пособий для работы, направленной на эффективное развитие творческих способностей детей.</w:t>
      </w:r>
      <w:r w:rsidR="0032648E" w:rsidRPr="00084156">
        <w:rPr>
          <w:i/>
          <w:sz w:val="28"/>
          <w:szCs w:val="28"/>
        </w:rPr>
        <w:t xml:space="preserve"> </w:t>
      </w:r>
      <w:r w:rsidR="00BE5834" w:rsidRPr="00084156">
        <w:rPr>
          <w:i/>
          <w:sz w:val="28"/>
          <w:szCs w:val="28"/>
        </w:rPr>
        <w:t>Систематизация диагностических материалов по определению уровней поэтапного формировани</w:t>
      </w:r>
      <w:r w:rsidR="00FC2510" w:rsidRPr="00084156">
        <w:rPr>
          <w:i/>
          <w:sz w:val="28"/>
          <w:szCs w:val="28"/>
        </w:rPr>
        <w:t>я творческих способностей.</w:t>
      </w:r>
    </w:p>
    <w:p w:rsidR="00084156" w:rsidRPr="00084156" w:rsidRDefault="00084156" w:rsidP="00084156">
      <w:pPr>
        <w:jc w:val="both"/>
        <w:rPr>
          <w:i/>
          <w:sz w:val="28"/>
          <w:szCs w:val="28"/>
        </w:rPr>
      </w:pPr>
    </w:p>
    <w:p w:rsidR="00434161" w:rsidRDefault="00D96706" w:rsidP="00434161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6E7853" w:rsidRPr="0035151A">
        <w:rPr>
          <w:iCs/>
          <w:sz w:val="28"/>
          <w:szCs w:val="28"/>
        </w:rPr>
        <w:t>На п</w:t>
      </w:r>
      <w:r w:rsidR="00BD76F4">
        <w:rPr>
          <w:iCs/>
          <w:sz w:val="28"/>
          <w:szCs w:val="28"/>
        </w:rPr>
        <w:t>ервоначальном этапе внедрения проекта</w:t>
      </w:r>
      <w:r w:rsidR="006E7853" w:rsidRPr="0035151A">
        <w:rPr>
          <w:iCs/>
          <w:sz w:val="28"/>
          <w:szCs w:val="28"/>
        </w:rPr>
        <w:t xml:space="preserve">  наблюдались сложности в понимании родителей необходимости данного направления работы. Но «Вода и камень точит» гласит народная мудрость. В настоящее время Проект «Золотой ключик к творчеству» получил признание родителей. Они с удовольствием участвуют в мероприятия</w:t>
      </w:r>
      <w:r w:rsidR="00E60544">
        <w:rPr>
          <w:iCs/>
          <w:sz w:val="28"/>
          <w:szCs w:val="28"/>
        </w:rPr>
        <w:t>х, проводимых в рамках проекта</w:t>
      </w:r>
      <w:r w:rsidR="006E7853" w:rsidRPr="0035151A">
        <w:rPr>
          <w:iCs/>
          <w:sz w:val="28"/>
          <w:szCs w:val="28"/>
        </w:rPr>
        <w:t xml:space="preserve">. </w:t>
      </w:r>
      <w:r w:rsidR="006E7853" w:rsidRPr="00BD76F4">
        <w:rPr>
          <w:iCs/>
          <w:sz w:val="28"/>
          <w:szCs w:val="28"/>
        </w:rPr>
        <w:t xml:space="preserve">Интерес родителей к педагогическому </w:t>
      </w:r>
      <w:r w:rsidR="00434161">
        <w:rPr>
          <w:iCs/>
          <w:sz w:val="28"/>
          <w:szCs w:val="28"/>
        </w:rPr>
        <w:t xml:space="preserve">процессу ежегодно </w:t>
      </w:r>
      <w:proofErr w:type="spellStart"/>
      <w:r w:rsidR="00434161">
        <w:rPr>
          <w:iCs/>
          <w:sz w:val="28"/>
          <w:szCs w:val="28"/>
        </w:rPr>
        <w:t>увеличиваетсся</w:t>
      </w:r>
      <w:proofErr w:type="spellEnd"/>
      <w:r w:rsidR="00434161">
        <w:rPr>
          <w:iCs/>
          <w:sz w:val="28"/>
          <w:szCs w:val="28"/>
        </w:rPr>
        <w:t>.</w:t>
      </w:r>
    </w:p>
    <w:p w:rsidR="00DA1EA5" w:rsidRDefault="00DA1EA5" w:rsidP="001C7471">
      <w:pPr>
        <w:spacing w:line="360" w:lineRule="auto"/>
        <w:rPr>
          <w:b/>
          <w:sz w:val="28"/>
          <w:szCs w:val="28"/>
        </w:rPr>
      </w:pPr>
    </w:p>
    <w:p w:rsidR="001C7471" w:rsidRDefault="000619CE" w:rsidP="001C7471">
      <w:pPr>
        <w:spacing w:line="360" w:lineRule="auto"/>
      </w:pPr>
      <w:r w:rsidRPr="000E1B4D">
        <w:rPr>
          <w:b/>
          <w:sz w:val="28"/>
          <w:szCs w:val="28"/>
        </w:rPr>
        <w:t>Мониторинг удовлетворенности и участия родителей в процессе музыкального воспитания дошкольников</w:t>
      </w:r>
      <w:r w:rsidR="0025526F" w:rsidRPr="000E1B4D">
        <w:rPr>
          <w:b/>
          <w:sz w:val="28"/>
          <w:szCs w:val="28"/>
        </w:rPr>
        <w:t>.</w:t>
      </w:r>
    </w:p>
    <w:p w:rsidR="0025526F" w:rsidRPr="00043BB7" w:rsidRDefault="0025526F" w:rsidP="001C7471">
      <w:pPr>
        <w:spacing w:line="360" w:lineRule="auto"/>
        <w:jc w:val="right"/>
        <w:rPr>
          <w:iCs/>
          <w:sz w:val="28"/>
          <w:szCs w:val="28"/>
        </w:rPr>
      </w:pPr>
      <w:r>
        <w:t xml:space="preserve">Проводился на основе </w:t>
      </w:r>
      <w:r w:rsidR="001C7471">
        <w:rPr>
          <w:noProof/>
        </w:rPr>
        <w:drawing>
          <wp:inline distT="0" distB="0" distL="0" distR="0" wp14:anchorId="7FF1E501" wp14:editId="7DEB425C">
            <wp:extent cx="3019425" cy="1276350"/>
            <wp:effectExtent l="0" t="0" r="0" b="0"/>
            <wp:docPr id="16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t>анкетирования</w:t>
      </w:r>
      <w:r w:rsidR="00334B50">
        <w:t xml:space="preserve"> родителе</w:t>
      </w:r>
      <w:r w:rsidR="0086633B">
        <w:t>й:</w:t>
      </w:r>
    </w:p>
    <w:p w:rsidR="00DA1EA5" w:rsidRDefault="00DA1EA5" w:rsidP="00AF064D">
      <w:pPr>
        <w:tabs>
          <w:tab w:val="left" w:pos="0"/>
          <w:tab w:val="left" w:pos="9180"/>
        </w:tabs>
        <w:spacing w:before="100" w:beforeAutospacing="1" w:after="100" w:afterAutospacing="1" w:line="360" w:lineRule="auto"/>
        <w:ind w:right="76"/>
        <w:jc w:val="both"/>
        <w:rPr>
          <w:iCs/>
          <w:sz w:val="28"/>
          <w:szCs w:val="28"/>
        </w:rPr>
      </w:pPr>
    </w:p>
    <w:p w:rsidR="0025526F" w:rsidRDefault="001C7471" w:rsidP="00AF064D">
      <w:pPr>
        <w:tabs>
          <w:tab w:val="left" w:pos="0"/>
          <w:tab w:val="left" w:pos="9180"/>
        </w:tabs>
        <w:spacing w:before="100" w:beforeAutospacing="1" w:after="100" w:afterAutospacing="1" w:line="360" w:lineRule="auto"/>
        <w:ind w:right="7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внедрении проекта</w:t>
      </w:r>
      <w:r w:rsidR="006E7853" w:rsidRPr="0035151A">
        <w:rPr>
          <w:iCs/>
          <w:sz w:val="28"/>
          <w:szCs w:val="28"/>
        </w:rPr>
        <w:t xml:space="preserve"> в практику возникали трудности в техническом </w:t>
      </w:r>
      <w:r w:rsidR="003045AA">
        <w:rPr>
          <w:iCs/>
          <w:sz w:val="28"/>
          <w:szCs w:val="28"/>
        </w:rPr>
        <w:t xml:space="preserve">и методическом </w:t>
      </w:r>
      <w:r w:rsidR="006E7853" w:rsidRPr="0035151A">
        <w:rPr>
          <w:iCs/>
          <w:sz w:val="28"/>
          <w:szCs w:val="28"/>
        </w:rPr>
        <w:t xml:space="preserve">обеспечении. Но на сегодняшний день наш детский сад </w:t>
      </w:r>
      <w:r w:rsidR="006E7853" w:rsidRPr="0035151A">
        <w:rPr>
          <w:iCs/>
          <w:sz w:val="28"/>
          <w:szCs w:val="28"/>
        </w:rPr>
        <w:lastRenderedPageBreak/>
        <w:t xml:space="preserve">оснащен  </w:t>
      </w:r>
      <w:r w:rsidR="00D43561">
        <w:rPr>
          <w:iCs/>
          <w:sz w:val="28"/>
          <w:szCs w:val="28"/>
        </w:rPr>
        <w:t xml:space="preserve">всем </w:t>
      </w:r>
      <w:r w:rsidR="006E7853" w:rsidRPr="0035151A">
        <w:rPr>
          <w:iCs/>
          <w:sz w:val="28"/>
          <w:szCs w:val="28"/>
        </w:rPr>
        <w:t>современным оборудование</w:t>
      </w:r>
      <w:r>
        <w:rPr>
          <w:iCs/>
          <w:sz w:val="28"/>
          <w:szCs w:val="28"/>
        </w:rPr>
        <w:t>м,</w:t>
      </w:r>
      <w:r w:rsidR="00DA1EA5">
        <w:rPr>
          <w:iCs/>
          <w:sz w:val="28"/>
          <w:szCs w:val="28"/>
        </w:rPr>
        <w:t xml:space="preserve"> необходимым для его реализации:</w:t>
      </w:r>
    </w:p>
    <w:tbl>
      <w:tblPr>
        <w:tblStyle w:val="a8"/>
        <w:tblW w:w="957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A6922" w:rsidTr="001B7DEE">
        <w:trPr>
          <w:trHeight w:val="1701"/>
        </w:trPr>
        <w:tc>
          <w:tcPr>
            <w:tcW w:w="4785" w:type="dxa"/>
          </w:tcPr>
          <w:p w:rsidR="008045CD" w:rsidRDefault="00DA6922" w:rsidP="008045C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center"/>
              <w:rPr>
                <w:b/>
                <w:iCs/>
              </w:rPr>
            </w:pPr>
            <w:r w:rsidRPr="00DA6922">
              <w:rPr>
                <w:b/>
                <w:iCs/>
              </w:rPr>
              <w:t xml:space="preserve">Мониторинг внедрения </w:t>
            </w:r>
          </w:p>
          <w:p w:rsidR="008045CD" w:rsidRDefault="00DA6922" w:rsidP="008045C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center"/>
              <w:rPr>
                <w:b/>
                <w:iCs/>
              </w:rPr>
            </w:pPr>
            <w:r w:rsidRPr="00DA6922">
              <w:rPr>
                <w:b/>
                <w:iCs/>
              </w:rPr>
              <w:t>в педагогический процесс</w:t>
            </w:r>
          </w:p>
          <w:p w:rsidR="00DA6922" w:rsidRPr="00DA6922" w:rsidRDefault="00DA6922" w:rsidP="008045C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center"/>
              <w:rPr>
                <w:b/>
                <w:iCs/>
              </w:rPr>
            </w:pPr>
            <w:r w:rsidRPr="00DA6922">
              <w:rPr>
                <w:b/>
                <w:iCs/>
              </w:rPr>
              <w:t>информационных технологий</w:t>
            </w:r>
          </w:p>
        </w:tc>
        <w:tc>
          <w:tcPr>
            <w:tcW w:w="4786" w:type="dxa"/>
          </w:tcPr>
          <w:p w:rsidR="00DA6922" w:rsidRPr="00DA6922" w:rsidRDefault="00DA6922" w:rsidP="00AF064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both"/>
              <w:rPr>
                <w:b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55DABF2" wp14:editId="359A4BBD">
                  <wp:extent cx="2809875" cy="1133475"/>
                  <wp:effectExtent l="0" t="0" r="0" b="0"/>
                  <wp:docPr id="31" name="Объек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DA6922" w:rsidTr="002E1134">
        <w:trPr>
          <w:trHeight w:val="1781"/>
        </w:trPr>
        <w:tc>
          <w:tcPr>
            <w:tcW w:w="4785" w:type="dxa"/>
          </w:tcPr>
          <w:p w:rsidR="008045CD" w:rsidRDefault="00DA6922" w:rsidP="008045C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center"/>
              <w:rPr>
                <w:b/>
                <w:iCs/>
              </w:rPr>
            </w:pPr>
            <w:r w:rsidRPr="00DA6922">
              <w:rPr>
                <w:b/>
                <w:iCs/>
              </w:rPr>
              <w:t>Мониторинг улучшения предметно-</w:t>
            </w:r>
          </w:p>
          <w:p w:rsidR="008045CD" w:rsidRDefault="00DA6922" w:rsidP="008045C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center"/>
              <w:rPr>
                <w:b/>
                <w:iCs/>
              </w:rPr>
            </w:pPr>
            <w:r w:rsidRPr="00DA6922">
              <w:rPr>
                <w:b/>
                <w:iCs/>
              </w:rPr>
              <w:t>развивающей среды,</w:t>
            </w:r>
            <w:r w:rsidR="008045CD">
              <w:rPr>
                <w:b/>
                <w:iCs/>
              </w:rPr>
              <w:t xml:space="preserve"> </w:t>
            </w:r>
            <w:r w:rsidRPr="00DA6922">
              <w:rPr>
                <w:b/>
                <w:iCs/>
              </w:rPr>
              <w:t xml:space="preserve">влияющей </w:t>
            </w:r>
            <w:proofErr w:type="gramStart"/>
            <w:r w:rsidRPr="00DA6922">
              <w:rPr>
                <w:b/>
                <w:iCs/>
              </w:rPr>
              <w:t>на</w:t>
            </w:r>
            <w:proofErr w:type="gramEnd"/>
            <w:r w:rsidRPr="00DA6922">
              <w:rPr>
                <w:b/>
                <w:iCs/>
              </w:rPr>
              <w:t xml:space="preserve"> </w:t>
            </w:r>
          </w:p>
          <w:p w:rsidR="00DA6922" w:rsidRPr="00DA6922" w:rsidRDefault="00DA6922" w:rsidP="008045C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center"/>
              <w:rPr>
                <w:b/>
                <w:iCs/>
              </w:rPr>
            </w:pPr>
            <w:r w:rsidRPr="00DA6922">
              <w:rPr>
                <w:b/>
                <w:iCs/>
              </w:rPr>
              <w:t>качество педагогического процесса:</w:t>
            </w:r>
          </w:p>
        </w:tc>
        <w:tc>
          <w:tcPr>
            <w:tcW w:w="4786" w:type="dxa"/>
          </w:tcPr>
          <w:p w:rsidR="00DA6922" w:rsidRDefault="00DA6922" w:rsidP="00AF064D">
            <w:pPr>
              <w:tabs>
                <w:tab w:val="left" w:pos="0"/>
                <w:tab w:val="left" w:pos="9180"/>
              </w:tabs>
              <w:spacing w:before="100" w:beforeAutospacing="1" w:after="100" w:afterAutospacing="1" w:line="360" w:lineRule="auto"/>
              <w:ind w:right="76"/>
              <w:jc w:val="both"/>
              <w:rPr>
                <w:iCs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B586FEB" wp14:editId="0ACA778C">
                  <wp:extent cx="2809875" cy="1181100"/>
                  <wp:effectExtent l="0" t="0" r="0" b="0"/>
                  <wp:docPr id="32" name="Объект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</w:tbl>
    <w:p w:rsidR="00043BB7" w:rsidRPr="00334B50" w:rsidRDefault="00043BB7" w:rsidP="000E1B4D">
      <w:pPr>
        <w:tabs>
          <w:tab w:val="left" w:pos="180"/>
          <w:tab w:val="left" w:pos="9180"/>
        </w:tabs>
        <w:spacing w:before="100" w:beforeAutospacing="1" w:after="100" w:afterAutospacing="1"/>
        <w:ind w:right="76"/>
        <w:jc w:val="center"/>
        <w:rPr>
          <w:b/>
          <w:sz w:val="28"/>
          <w:szCs w:val="28"/>
        </w:rPr>
      </w:pPr>
      <w:r w:rsidRPr="00043BB7">
        <w:rPr>
          <w:b/>
          <w:sz w:val="28"/>
          <w:szCs w:val="28"/>
        </w:rPr>
        <w:t>Диагностика развития творческих способностей детей.</w:t>
      </w:r>
    </w:p>
    <w:p w:rsidR="00A641E3" w:rsidRDefault="00334B50" w:rsidP="00F402B3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34B50">
        <w:rPr>
          <w:sz w:val="28"/>
          <w:szCs w:val="28"/>
        </w:rPr>
        <w:t xml:space="preserve">С целью подтверждения выдвинутой в проекте гипотезы и решения </w:t>
      </w:r>
      <w:r w:rsidR="000B11D9">
        <w:rPr>
          <w:sz w:val="28"/>
          <w:szCs w:val="28"/>
        </w:rPr>
        <w:t xml:space="preserve">поставленных </w:t>
      </w:r>
      <w:r w:rsidRPr="00334B50">
        <w:rPr>
          <w:sz w:val="28"/>
          <w:szCs w:val="28"/>
        </w:rPr>
        <w:t xml:space="preserve"> задач был проведен </w:t>
      </w:r>
      <w:r w:rsidR="00513FA2">
        <w:rPr>
          <w:sz w:val="28"/>
          <w:szCs w:val="28"/>
        </w:rPr>
        <w:t xml:space="preserve"> </w:t>
      </w:r>
      <w:r w:rsidRPr="00334B50">
        <w:rPr>
          <w:b/>
          <w:bCs/>
          <w:color w:val="000000"/>
          <w:sz w:val="28"/>
          <w:szCs w:val="28"/>
          <w:bdr w:val="none" w:sz="0" w:space="0" w:color="auto" w:frame="1"/>
        </w:rPr>
        <w:t>Педагогический эксперимент</w:t>
      </w:r>
      <w:r w:rsidR="00513FA2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CC143B" w:rsidRDefault="00CC143B" w:rsidP="00F402B3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34161" w:rsidRDefault="00434161" w:rsidP="00F402B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458DC00" wp14:editId="2FFCB0EF">
            <wp:extent cx="5895975" cy="2457450"/>
            <wp:effectExtent l="38100" t="19050" r="28575" b="3810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7313F8" w:rsidRDefault="007313F8" w:rsidP="007B4B34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856"/>
      </w:tblGrid>
      <w:tr w:rsidR="00CD0F57" w:rsidTr="000C55FC">
        <w:trPr>
          <w:trHeight w:val="2188"/>
        </w:trPr>
        <w:tc>
          <w:tcPr>
            <w:tcW w:w="5036" w:type="dxa"/>
          </w:tcPr>
          <w:p w:rsidR="00CD0F57" w:rsidRPr="00CD0F57" w:rsidRDefault="00CD0F57" w:rsidP="001C7471">
            <w:pPr>
              <w:spacing w:line="360" w:lineRule="auto"/>
              <w:rPr>
                <w:b/>
                <w:sz w:val="28"/>
                <w:szCs w:val="28"/>
              </w:rPr>
            </w:pPr>
            <w:r w:rsidRPr="00CD0F57">
              <w:rPr>
                <w:b/>
                <w:sz w:val="28"/>
                <w:szCs w:val="28"/>
              </w:rPr>
              <w:t>Констатирующий эксперимент</w:t>
            </w:r>
          </w:p>
          <w:p w:rsidR="00CD0F57" w:rsidRPr="00CD0F57" w:rsidRDefault="00CD0F57" w:rsidP="000E1B4D">
            <w:pPr>
              <w:spacing w:line="360" w:lineRule="auto"/>
              <w:ind w:left="601"/>
            </w:pPr>
            <w:r w:rsidRPr="00CD0F57">
              <w:t>Нами было отмечен</w:t>
            </w:r>
            <w:r>
              <w:t xml:space="preserve">о, что значительная часть </w:t>
            </w:r>
            <w:r w:rsidRPr="00CD0F57">
              <w:t xml:space="preserve"> детей</w:t>
            </w:r>
            <w:r>
              <w:t xml:space="preserve"> показала </w:t>
            </w:r>
            <w:r w:rsidRPr="00CD0F57">
              <w:t xml:space="preserve"> средний уровень творческого развития </w:t>
            </w:r>
          </w:p>
        </w:tc>
        <w:tc>
          <w:tcPr>
            <w:tcW w:w="5136" w:type="dxa"/>
          </w:tcPr>
          <w:p w:rsidR="00CD0F57" w:rsidRDefault="00CD0F57" w:rsidP="007B4B34">
            <w:pPr>
              <w:spacing w:line="360" w:lineRule="auto"/>
              <w:rPr>
                <w:sz w:val="28"/>
                <w:szCs w:val="28"/>
              </w:rPr>
            </w:pPr>
            <w:r w:rsidRPr="009A3EA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1C9EDD" wp14:editId="41073630">
                  <wp:extent cx="3571875" cy="1457325"/>
                  <wp:effectExtent l="0" t="0" r="9525" b="9525"/>
                  <wp:docPr id="29" name="Диаграмма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434161" w:rsidTr="000C55FC">
        <w:trPr>
          <w:trHeight w:val="2188"/>
        </w:trPr>
        <w:tc>
          <w:tcPr>
            <w:tcW w:w="5036" w:type="dxa"/>
          </w:tcPr>
          <w:p w:rsidR="00434161" w:rsidRPr="00CD0F57" w:rsidRDefault="00434161" w:rsidP="000E1B4D">
            <w:pPr>
              <w:spacing w:line="360" w:lineRule="auto"/>
              <w:ind w:left="601"/>
              <w:rPr>
                <w:b/>
                <w:sz w:val="28"/>
                <w:szCs w:val="28"/>
              </w:rPr>
            </w:pPr>
            <w:r w:rsidRPr="00CD0F57">
              <w:rPr>
                <w:b/>
                <w:sz w:val="28"/>
                <w:szCs w:val="28"/>
              </w:rPr>
              <w:lastRenderedPageBreak/>
              <w:t>Контрольный эксперимент</w:t>
            </w:r>
            <w:r>
              <w:rPr>
                <w:b/>
                <w:sz w:val="28"/>
                <w:szCs w:val="28"/>
              </w:rPr>
              <w:t xml:space="preserve"> 2014</w:t>
            </w:r>
          </w:p>
          <w:p w:rsidR="00434161" w:rsidRDefault="00434161" w:rsidP="000E1B4D">
            <w:pPr>
              <w:spacing w:line="360" w:lineRule="auto"/>
              <w:ind w:left="601"/>
              <w:rPr>
                <w:b/>
                <w:sz w:val="28"/>
                <w:szCs w:val="28"/>
              </w:rPr>
            </w:pPr>
            <w:r w:rsidRPr="00CD0F57">
              <w:t>После проведения формирующего эксперимента уровень творческого развития детей</w:t>
            </w:r>
            <w:r w:rsidRPr="00334B50">
              <w:rPr>
                <w:sz w:val="28"/>
                <w:szCs w:val="28"/>
              </w:rPr>
              <w:t xml:space="preserve"> </w:t>
            </w:r>
            <w:r w:rsidRPr="00CD0F57">
              <w:t>значительно вырос</w:t>
            </w:r>
          </w:p>
        </w:tc>
        <w:tc>
          <w:tcPr>
            <w:tcW w:w="5136" w:type="dxa"/>
          </w:tcPr>
          <w:p w:rsidR="00434161" w:rsidRPr="009A3EA1" w:rsidRDefault="00434161" w:rsidP="007B4B34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9A3EA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CB6A83A" wp14:editId="16609C47">
                  <wp:extent cx="3571875" cy="1552575"/>
                  <wp:effectExtent l="0" t="0" r="9525" b="9525"/>
                  <wp:docPr id="30" name="Диаграмма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  <w:tr w:rsidR="00CD0F57" w:rsidTr="000C55FC">
        <w:trPr>
          <w:trHeight w:val="503"/>
        </w:trPr>
        <w:tc>
          <w:tcPr>
            <w:tcW w:w="5036" w:type="dxa"/>
          </w:tcPr>
          <w:p w:rsidR="00CD0F57" w:rsidRPr="000C55FC" w:rsidRDefault="00CD0F57" w:rsidP="000C55F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:rsidR="00CD0F57" w:rsidRPr="009A3EA1" w:rsidRDefault="00CD0F57" w:rsidP="007B4B34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</w:tc>
      </w:tr>
    </w:tbl>
    <w:p w:rsidR="00840A75" w:rsidRDefault="00DA1EA5" w:rsidP="00043BB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   </w:t>
      </w:r>
      <w:r w:rsidR="00CD0F57" w:rsidRPr="00CD0F57">
        <w:rPr>
          <w:sz w:val="28"/>
          <w:szCs w:val="28"/>
        </w:rPr>
        <w:t>Та</w:t>
      </w:r>
      <w:r w:rsidR="000C55FC" w:rsidRPr="00043BB7">
        <w:rPr>
          <w:sz w:val="28"/>
          <w:szCs w:val="28"/>
        </w:rPr>
        <w:t>ким образом, эксперимент показал</w:t>
      </w:r>
      <w:r w:rsidR="00CD0F57" w:rsidRPr="00043BB7">
        <w:rPr>
          <w:sz w:val="28"/>
          <w:szCs w:val="28"/>
        </w:rPr>
        <w:t xml:space="preserve">, </w:t>
      </w:r>
      <w:r w:rsidR="00CD0F57" w:rsidRPr="00CD0F57">
        <w:rPr>
          <w:sz w:val="28"/>
          <w:szCs w:val="28"/>
        </w:rPr>
        <w:t xml:space="preserve">высокую степень эффективности </w:t>
      </w:r>
      <w:r w:rsidR="00CD0F57" w:rsidRPr="00043BB7">
        <w:rPr>
          <w:sz w:val="28"/>
          <w:szCs w:val="28"/>
        </w:rPr>
        <w:t xml:space="preserve">внедрения </w:t>
      </w:r>
      <w:r w:rsidR="000B11D9">
        <w:rPr>
          <w:sz w:val="28"/>
          <w:szCs w:val="28"/>
        </w:rPr>
        <w:t>проекта «Золотой ключик к творчеству»</w:t>
      </w:r>
      <w:r w:rsidR="00CD0F57" w:rsidRPr="00043BB7">
        <w:rPr>
          <w:sz w:val="28"/>
          <w:szCs w:val="28"/>
        </w:rPr>
        <w:t xml:space="preserve"> </w:t>
      </w:r>
      <w:r w:rsidR="000B11D9">
        <w:rPr>
          <w:sz w:val="28"/>
          <w:szCs w:val="28"/>
        </w:rPr>
        <w:t>(</w:t>
      </w:r>
      <w:r w:rsidR="000B11D9" w:rsidRPr="000B11D9">
        <w:rPr>
          <w:sz w:val="28"/>
          <w:szCs w:val="28"/>
        </w:rPr>
        <w:t>Развитие творческих способностей дошкольников в процессе  музыкальной образовательной деятельности с примен</w:t>
      </w:r>
      <w:r w:rsidR="000B11D9">
        <w:rPr>
          <w:sz w:val="28"/>
          <w:szCs w:val="28"/>
        </w:rPr>
        <w:t>ением информационных технологий)</w:t>
      </w:r>
      <w:r w:rsidR="000B11D9" w:rsidRPr="000B11D9">
        <w:rPr>
          <w:sz w:val="28"/>
          <w:szCs w:val="28"/>
        </w:rPr>
        <w:t>.</w:t>
      </w:r>
    </w:p>
    <w:p w:rsidR="00DA6922" w:rsidRPr="00043BB7" w:rsidRDefault="00DA6922" w:rsidP="00043BB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B5747F" w:rsidRPr="00B5747F" w:rsidRDefault="00B5747F" w:rsidP="00B06EC0">
      <w:pPr>
        <w:spacing w:before="120" w:after="120"/>
        <w:jc w:val="center"/>
        <w:rPr>
          <w:b/>
          <w:sz w:val="28"/>
          <w:szCs w:val="28"/>
        </w:rPr>
      </w:pPr>
      <w:r w:rsidRPr="00B5747F">
        <w:rPr>
          <w:b/>
          <w:sz w:val="28"/>
          <w:szCs w:val="28"/>
        </w:rPr>
        <w:t>Социальная оценка сообществ:</w:t>
      </w:r>
    </w:p>
    <w:tbl>
      <w:tblPr>
        <w:tblStyle w:val="-8"/>
        <w:tblpPr w:leftFromText="180" w:rightFromText="180" w:vertAnchor="text" w:horzAnchor="margin" w:tblpX="-459" w:tblpY="298"/>
        <w:tblW w:w="10348" w:type="dxa"/>
        <w:tblLook w:val="01E0" w:firstRow="1" w:lastRow="1" w:firstColumn="1" w:lastColumn="1" w:noHBand="0" w:noVBand="0"/>
      </w:tblPr>
      <w:tblGrid>
        <w:gridCol w:w="2203"/>
        <w:gridCol w:w="8145"/>
      </w:tblGrid>
      <w:tr w:rsidR="00B5747F" w:rsidRPr="0032648E" w:rsidTr="00B06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B5747F" w:rsidRPr="00403367" w:rsidRDefault="00B5747F" w:rsidP="00B06EC0">
            <w:pPr>
              <w:spacing w:before="120" w:after="120"/>
              <w:jc w:val="center"/>
              <w:rPr>
                <w:b w:val="0"/>
                <w:i w:val="0"/>
                <w:sz w:val="22"/>
                <w:szCs w:val="22"/>
              </w:rPr>
            </w:pPr>
            <w:r w:rsidRPr="00403367">
              <w:rPr>
                <w:b w:val="0"/>
                <w:i w:val="0"/>
                <w:sz w:val="22"/>
                <w:szCs w:val="22"/>
              </w:rPr>
              <w:t>Общественная</w:t>
            </w:r>
          </w:p>
          <w:p w:rsidR="00B5747F" w:rsidRPr="00403367" w:rsidRDefault="00B5747F" w:rsidP="00B06EC0">
            <w:pPr>
              <w:spacing w:before="120" w:after="120"/>
              <w:jc w:val="center"/>
              <w:rPr>
                <w:i w:val="0"/>
                <w:sz w:val="22"/>
                <w:szCs w:val="22"/>
              </w:rPr>
            </w:pPr>
            <w:r w:rsidRPr="00403367">
              <w:rPr>
                <w:b w:val="0"/>
                <w:i w:val="0"/>
                <w:sz w:val="22"/>
                <w:szCs w:val="22"/>
              </w:rPr>
              <w:t>оценка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5" w:type="dxa"/>
          </w:tcPr>
          <w:p w:rsidR="00B5747F" w:rsidRPr="00403367" w:rsidRDefault="00B5747F" w:rsidP="00B06EC0">
            <w:pPr>
              <w:numPr>
                <w:ilvl w:val="0"/>
                <w:numId w:val="10"/>
              </w:numPr>
              <w:tabs>
                <w:tab w:val="clear" w:pos="720"/>
                <w:tab w:val="num" w:pos="72"/>
              </w:tabs>
              <w:ind w:left="144" w:hanging="144"/>
              <w:rPr>
                <w:i w:val="0"/>
                <w:sz w:val="22"/>
                <w:szCs w:val="22"/>
              </w:rPr>
            </w:pPr>
            <w:r w:rsidRPr="00403367">
              <w:rPr>
                <w:i w:val="0"/>
                <w:sz w:val="22"/>
                <w:szCs w:val="22"/>
              </w:rPr>
              <w:t xml:space="preserve">Взаимодействия со СМИ, </w:t>
            </w:r>
          </w:p>
          <w:p w:rsidR="00B5747F" w:rsidRPr="00403367" w:rsidRDefault="00B5747F" w:rsidP="00B06EC0">
            <w:pPr>
              <w:numPr>
                <w:ilvl w:val="0"/>
                <w:numId w:val="10"/>
              </w:numPr>
              <w:tabs>
                <w:tab w:val="clear" w:pos="720"/>
                <w:tab w:val="num" w:pos="72"/>
              </w:tabs>
              <w:ind w:left="144" w:hanging="144"/>
              <w:rPr>
                <w:i w:val="0"/>
                <w:sz w:val="22"/>
                <w:szCs w:val="22"/>
              </w:rPr>
            </w:pPr>
            <w:r w:rsidRPr="00403367">
              <w:rPr>
                <w:i w:val="0"/>
                <w:sz w:val="22"/>
                <w:szCs w:val="22"/>
              </w:rPr>
              <w:t xml:space="preserve">Обсуждение проекта «Золотой ключик к творчеству» на сайте творческих учителей </w:t>
            </w:r>
          </w:p>
          <w:p w:rsidR="00B5747F" w:rsidRPr="00403367" w:rsidRDefault="00B5747F" w:rsidP="00B06EC0">
            <w:pPr>
              <w:numPr>
                <w:ilvl w:val="0"/>
                <w:numId w:val="10"/>
              </w:numPr>
              <w:tabs>
                <w:tab w:val="clear" w:pos="720"/>
                <w:tab w:val="num" w:pos="72"/>
              </w:tabs>
              <w:ind w:left="144" w:hanging="144"/>
              <w:rPr>
                <w:i w:val="0"/>
                <w:sz w:val="22"/>
                <w:szCs w:val="22"/>
              </w:rPr>
            </w:pPr>
            <w:r w:rsidRPr="00403367">
              <w:rPr>
                <w:i w:val="0"/>
                <w:sz w:val="22"/>
                <w:szCs w:val="22"/>
              </w:rPr>
              <w:t xml:space="preserve">Обсуждение на Интернет  - </w:t>
            </w:r>
            <w:proofErr w:type="gramStart"/>
            <w:r w:rsidRPr="00403367">
              <w:rPr>
                <w:i w:val="0"/>
                <w:sz w:val="22"/>
                <w:szCs w:val="22"/>
              </w:rPr>
              <w:t>Форуме</w:t>
            </w:r>
            <w:proofErr w:type="gramEnd"/>
          </w:p>
          <w:p w:rsidR="00B5747F" w:rsidRPr="00403367" w:rsidRDefault="003859D6" w:rsidP="00B06EC0">
            <w:pPr>
              <w:numPr>
                <w:ilvl w:val="0"/>
                <w:numId w:val="10"/>
              </w:numPr>
              <w:tabs>
                <w:tab w:val="clear" w:pos="720"/>
                <w:tab w:val="num" w:pos="72"/>
              </w:tabs>
              <w:ind w:left="144" w:hanging="14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Оценка  Управляющи</w:t>
            </w:r>
            <w:r w:rsidR="00B5747F" w:rsidRPr="00403367">
              <w:rPr>
                <w:i w:val="0"/>
                <w:sz w:val="22"/>
                <w:szCs w:val="22"/>
              </w:rPr>
              <w:t>м совета</w:t>
            </w:r>
          </w:p>
          <w:p w:rsidR="00B5747F" w:rsidRPr="00403367" w:rsidRDefault="00B5747F" w:rsidP="00B06EC0">
            <w:pPr>
              <w:numPr>
                <w:ilvl w:val="0"/>
                <w:numId w:val="10"/>
              </w:numPr>
              <w:tabs>
                <w:tab w:val="clear" w:pos="720"/>
                <w:tab w:val="num" w:pos="72"/>
              </w:tabs>
              <w:ind w:left="144" w:hanging="144"/>
              <w:rPr>
                <w:i w:val="0"/>
                <w:sz w:val="22"/>
                <w:szCs w:val="22"/>
              </w:rPr>
            </w:pPr>
            <w:r w:rsidRPr="00403367">
              <w:rPr>
                <w:i w:val="0"/>
                <w:sz w:val="22"/>
                <w:szCs w:val="22"/>
              </w:rPr>
              <w:t>Оценка родительского собрания</w:t>
            </w:r>
          </w:p>
        </w:tc>
      </w:tr>
      <w:tr w:rsidR="00403367" w:rsidRPr="0032648E" w:rsidTr="00B0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B5747F" w:rsidRPr="0032648E" w:rsidRDefault="00B5747F" w:rsidP="00B06EC0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32648E">
              <w:rPr>
                <w:b w:val="0"/>
                <w:sz w:val="22"/>
                <w:szCs w:val="22"/>
              </w:rPr>
              <w:t>Корпоративное</w:t>
            </w:r>
          </w:p>
          <w:p w:rsidR="00B5747F" w:rsidRPr="0032648E" w:rsidRDefault="00B5747F" w:rsidP="00B06EC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2648E">
              <w:rPr>
                <w:b w:val="0"/>
                <w:sz w:val="22"/>
                <w:szCs w:val="22"/>
              </w:rPr>
              <w:t>сообщество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5" w:type="dxa"/>
          </w:tcPr>
          <w:p w:rsidR="0032648E" w:rsidRPr="00403367" w:rsidRDefault="0032648E" w:rsidP="00B06EC0">
            <w:pPr>
              <w:ind w:left="72"/>
              <w:rPr>
                <w:sz w:val="22"/>
                <w:szCs w:val="22"/>
              </w:rPr>
            </w:pPr>
          </w:p>
          <w:p w:rsidR="00B5747F" w:rsidRPr="00403367" w:rsidRDefault="00B5747F" w:rsidP="00B06EC0">
            <w:pPr>
              <w:numPr>
                <w:ilvl w:val="0"/>
                <w:numId w:val="10"/>
              </w:numPr>
              <w:tabs>
                <w:tab w:val="clear" w:pos="720"/>
              </w:tabs>
              <w:ind w:left="72" w:hanging="106"/>
              <w:rPr>
                <w:sz w:val="22"/>
                <w:szCs w:val="22"/>
              </w:rPr>
            </w:pPr>
            <w:r w:rsidRPr="00403367">
              <w:rPr>
                <w:sz w:val="22"/>
                <w:szCs w:val="22"/>
              </w:rPr>
              <w:t xml:space="preserve">Овладение всеми педагогами ИКТ </w:t>
            </w:r>
          </w:p>
          <w:p w:rsidR="00B5747F" w:rsidRPr="008A5D13" w:rsidRDefault="00B5747F" w:rsidP="00B06EC0">
            <w:pPr>
              <w:numPr>
                <w:ilvl w:val="0"/>
                <w:numId w:val="10"/>
              </w:numPr>
              <w:tabs>
                <w:tab w:val="clear" w:pos="720"/>
              </w:tabs>
              <w:ind w:left="72" w:hanging="106"/>
              <w:rPr>
                <w:sz w:val="22"/>
                <w:szCs w:val="22"/>
              </w:rPr>
            </w:pPr>
            <w:r w:rsidRPr="00403367">
              <w:rPr>
                <w:sz w:val="22"/>
                <w:szCs w:val="22"/>
              </w:rPr>
              <w:t>Интеграция учебного процесса</w:t>
            </w:r>
          </w:p>
        </w:tc>
      </w:tr>
      <w:tr w:rsidR="00B5747F" w:rsidRPr="0032648E" w:rsidTr="00B06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B5747F" w:rsidRPr="0032648E" w:rsidRDefault="00B5747F" w:rsidP="00B06EC0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32648E">
              <w:rPr>
                <w:b w:val="0"/>
                <w:sz w:val="22"/>
                <w:szCs w:val="22"/>
              </w:rPr>
              <w:t>Муниципальное</w:t>
            </w:r>
          </w:p>
          <w:p w:rsidR="00B5747F" w:rsidRPr="0032648E" w:rsidRDefault="00B5747F" w:rsidP="00B06EC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2648E">
              <w:rPr>
                <w:b w:val="0"/>
                <w:sz w:val="22"/>
                <w:szCs w:val="22"/>
              </w:rPr>
              <w:t>сообщество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5" w:type="dxa"/>
          </w:tcPr>
          <w:p w:rsidR="00B5747F" w:rsidRPr="00403367" w:rsidRDefault="00B5747F" w:rsidP="00B06EC0">
            <w:pPr>
              <w:numPr>
                <w:ilvl w:val="0"/>
                <w:numId w:val="16"/>
              </w:numPr>
              <w:tabs>
                <w:tab w:val="clear" w:pos="720"/>
                <w:tab w:val="num" w:pos="72"/>
              </w:tabs>
              <w:ind w:left="72" w:right="74" w:hanging="180"/>
              <w:jc w:val="both"/>
              <w:rPr>
                <w:sz w:val="22"/>
                <w:szCs w:val="22"/>
              </w:rPr>
            </w:pPr>
            <w:r w:rsidRPr="00403367">
              <w:rPr>
                <w:sz w:val="22"/>
                <w:szCs w:val="22"/>
              </w:rPr>
              <w:t>Функционирование  Мастер – класса « Использование компьютерных технологий в образовательно</w:t>
            </w:r>
            <w:r w:rsidR="00C54901">
              <w:rPr>
                <w:sz w:val="22"/>
                <w:szCs w:val="22"/>
              </w:rPr>
              <w:t>м процессе по муз. во</w:t>
            </w:r>
            <w:r w:rsidR="003859D6">
              <w:rPr>
                <w:sz w:val="22"/>
                <w:szCs w:val="22"/>
              </w:rPr>
              <w:t>спитанию</w:t>
            </w:r>
            <w:r w:rsidRPr="00403367">
              <w:rPr>
                <w:sz w:val="22"/>
                <w:szCs w:val="22"/>
              </w:rPr>
              <w:t>».</w:t>
            </w:r>
          </w:p>
          <w:p w:rsidR="00B5747F" w:rsidRPr="00403367" w:rsidRDefault="00B5747F" w:rsidP="00B06EC0">
            <w:pPr>
              <w:pStyle w:val="a9"/>
              <w:numPr>
                <w:ilvl w:val="0"/>
                <w:numId w:val="16"/>
              </w:numPr>
              <w:tabs>
                <w:tab w:val="clear" w:pos="720"/>
                <w:tab w:val="num" w:pos="73"/>
              </w:tabs>
              <w:ind w:left="-69" w:firstLine="3"/>
              <w:rPr>
                <w:rFonts w:ascii="Times New Roman" w:hAnsi="Times New Roman" w:cs="Times New Roman"/>
              </w:rPr>
            </w:pPr>
            <w:r w:rsidRPr="00403367">
              <w:rPr>
                <w:rFonts w:ascii="Times New Roman" w:hAnsi="Times New Roman" w:cs="Times New Roman"/>
              </w:rPr>
              <w:t xml:space="preserve">Демонстрация материалов учебного процесса на МО «ИКТ в образовательном процессе </w:t>
            </w:r>
            <w:r w:rsidR="003859D6">
              <w:rPr>
                <w:rFonts w:ascii="Times New Roman" w:hAnsi="Times New Roman" w:cs="Times New Roman"/>
              </w:rPr>
              <w:t xml:space="preserve">по музыкальному воспитанию </w:t>
            </w:r>
            <w:r w:rsidRPr="00403367">
              <w:rPr>
                <w:rFonts w:ascii="Times New Roman" w:hAnsi="Times New Roman" w:cs="Times New Roman"/>
              </w:rPr>
              <w:t>ДОУ»</w:t>
            </w:r>
          </w:p>
        </w:tc>
      </w:tr>
      <w:tr w:rsidR="00B5747F" w:rsidRPr="0032648E" w:rsidTr="00B06E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B5747F" w:rsidRPr="0032648E" w:rsidRDefault="00B5747F" w:rsidP="00B06EC0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32648E">
              <w:rPr>
                <w:b w:val="0"/>
                <w:sz w:val="22"/>
                <w:szCs w:val="22"/>
              </w:rPr>
              <w:t xml:space="preserve">Перспективы </w:t>
            </w:r>
            <w:proofErr w:type="gramStart"/>
            <w:r w:rsidRPr="0032648E">
              <w:rPr>
                <w:b w:val="0"/>
                <w:sz w:val="22"/>
                <w:szCs w:val="22"/>
              </w:rPr>
              <w:t>в</w:t>
            </w:r>
            <w:proofErr w:type="gramEnd"/>
          </w:p>
          <w:p w:rsidR="00B5747F" w:rsidRPr="0032648E" w:rsidRDefault="00B5747F" w:rsidP="00B06EC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2648E">
              <w:rPr>
                <w:b w:val="0"/>
                <w:sz w:val="22"/>
                <w:szCs w:val="22"/>
              </w:rPr>
              <w:t>оценке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5" w:type="dxa"/>
          </w:tcPr>
          <w:p w:rsidR="00B5747F" w:rsidRPr="00403367" w:rsidRDefault="00B5747F" w:rsidP="00B06EC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120" w:after="120"/>
              <w:ind w:left="144" w:hanging="180"/>
              <w:rPr>
                <w:sz w:val="22"/>
                <w:szCs w:val="22"/>
              </w:rPr>
            </w:pPr>
            <w:r w:rsidRPr="00403367">
              <w:rPr>
                <w:sz w:val="22"/>
                <w:szCs w:val="22"/>
              </w:rPr>
              <w:t xml:space="preserve">Успешное обучение </w:t>
            </w:r>
            <w:r w:rsidR="00DA1EA5">
              <w:rPr>
                <w:sz w:val="22"/>
                <w:szCs w:val="22"/>
              </w:rPr>
              <w:t xml:space="preserve">детей </w:t>
            </w:r>
            <w:r w:rsidRPr="00403367">
              <w:rPr>
                <w:sz w:val="22"/>
                <w:szCs w:val="22"/>
              </w:rPr>
              <w:t>в школе</w:t>
            </w:r>
            <w:r w:rsidR="000E1B4D">
              <w:rPr>
                <w:sz w:val="22"/>
                <w:szCs w:val="22"/>
              </w:rPr>
              <w:t>, школе искусств, музыкальной школе.</w:t>
            </w:r>
          </w:p>
          <w:p w:rsidR="00B5747F" w:rsidRPr="00403367" w:rsidRDefault="00B5747F" w:rsidP="00B06EC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120" w:after="120"/>
              <w:ind w:left="144" w:hanging="180"/>
              <w:rPr>
                <w:sz w:val="22"/>
                <w:szCs w:val="22"/>
              </w:rPr>
            </w:pPr>
            <w:r w:rsidRPr="00403367">
              <w:rPr>
                <w:sz w:val="22"/>
                <w:szCs w:val="22"/>
              </w:rPr>
              <w:t>Внедрение проекта  «Золотой ключик к творчеству» в детские образовательные учреждения города</w:t>
            </w:r>
            <w:r w:rsidR="000E1B4D">
              <w:rPr>
                <w:sz w:val="22"/>
                <w:szCs w:val="22"/>
              </w:rPr>
              <w:t>.</w:t>
            </w:r>
          </w:p>
        </w:tc>
      </w:tr>
    </w:tbl>
    <w:p w:rsidR="000A15E3" w:rsidRPr="0032648E" w:rsidRDefault="000A15E3" w:rsidP="00747144">
      <w:pPr>
        <w:rPr>
          <w:sz w:val="22"/>
          <w:szCs w:val="22"/>
        </w:rPr>
      </w:pPr>
    </w:p>
    <w:p w:rsidR="0086633B" w:rsidRDefault="0086633B" w:rsidP="00071A71">
      <w:pPr>
        <w:pStyle w:val="af0"/>
        <w:rPr>
          <w:b/>
          <w:color w:val="FF0000"/>
        </w:rPr>
      </w:pPr>
    </w:p>
    <w:p w:rsidR="008045CD" w:rsidRPr="001F385C" w:rsidRDefault="008045CD" w:rsidP="00071A71">
      <w:pPr>
        <w:pStyle w:val="af0"/>
        <w:rPr>
          <w:b/>
          <w:color w:val="FF0000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DA1EA5" w:rsidRDefault="00DA1EA5" w:rsidP="00E71AF1">
      <w:pPr>
        <w:spacing w:line="300" w:lineRule="atLeast"/>
        <w:ind w:left="450"/>
        <w:rPr>
          <w:b/>
          <w:sz w:val="28"/>
          <w:szCs w:val="28"/>
        </w:rPr>
      </w:pPr>
    </w:p>
    <w:p w:rsidR="00E71AF1" w:rsidRPr="008045CD" w:rsidRDefault="00E71AF1" w:rsidP="00E71AF1">
      <w:pPr>
        <w:spacing w:line="300" w:lineRule="atLeast"/>
        <w:ind w:left="450"/>
        <w:rPr>
          <w:b/>
          <w:sz w:val="28"/>
          <w:szCs w:val="28"/>
        </w:rPr>
      </w:pPr>
      <w:r w:rsidRPr="008045CD">
        <w:rPr>
          <w:b/>
          <w:sz w:val="28"/>
          <w:szCs w:val="28"/>
        </w:rPr>
        <w:lastRenderedPageBreak/>
        <w:t>Список используемой литературы:</w:t>
      </w:r>
    </w:p>
    <w:p w:rsidR="00E71AF1" w:rsidRPr="008045CD" w:rsidRDefault="00E71AF1" w:rsidP="008045CD">
      <w:pPr>
        <w:spacing w:line="360" w:lineRule="auto"/>
        <w:rPr>
          <w:sz w:val="28"/>
          <w:szCs w:val="28"/>
        </w:rPr>
      </w:pPr>
      <w:r w:rsidRPr="008045CD">
        <w:rPr>
          <w:sz w:val="28"/>
          <w:szCs w:val="28"/>
        </w:rPr>
        <w:t xml:space="preserve">1. </w:t>
      </w:r>
      <w:proofErr w:type="spellStart"/>
      <w:r w:rsidRPr="008045CD">
        <w:rPr>
          <w:sz w:val="28"/>
          <w:szCs w:val="28"/>
        </w:rPr>
        <w:t>Доронова</w:t>
      </w:r>
      <w:proofErr w:type="spellEnd"/>
      <w:r w:rsidRPr="008045CD">
        <w:rPr>
          <w:sz w:val="28"/>
          <w:szCs w:val="28"/>
        </w:rPr>
        <w:t xml:space="preserve"> Т.Н. Вместе с семьёй. </w:t>
      </w:r>
      <w:proofErr w:type="spellStart"/>
      <w:r w:rsidRPr="008045CD">
        <w:rPr>
          <w:sz w:val="28"/>
          <w:szCs w:val="28"/>
        </w:rPr>
        <w:t>М.Просвещение</w:t>
      </w:r>
      <w:proofErr w:type="spellEnd"/>
      <w:r w:rsidRPr="008045CD">
        <w:rPr>
          <w:sz w:val="28"/>
          <w:szCs w:val="28"/>
        </w:rPr>
        <w:t>, 2006.</w:t>
      </w:r>
    </w:p>
    <w:p w:rsidR="00E71AF1" w:rsidRPr="008045CD" w:rsidRDefault="008045CD" w:rsidP="0080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71AF1" w:rsidRPr="008045CD">
        <w:rPr>
          <w:sz w:val="28"/>
          <w:szCs w:val="28"/>
        </w:rPr>
        <w:t>. Калинина Т.В. Новые информационные технологии в дошкольном детстве Ж. Управление ДОУ 2008 №6.</w:t>
      </w:r>
    </w:p>
    <w:p w:rsidR="001F385C" w:rsidRPr="008045CD" w:rsidRDefault="008045CD" w:rsidP="0080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71AF1" w:rsidRPr="008045CD">
        <w:rPr>
          <w:sz w:val="28"/>
          <w:szCs w:val="28"/>
        </w:rPr>
        <w:t xml:space="preserve">. </w:t>
      </w:r>
      <w:proofErr w:type="spellStart"/>
      <w:r w:rsidR="00E71AF1" w:rsidRPr="008045CD">
        <w:rPr>
          <w:sz w:val="28"/>
          <w:szCs w:val="28"/>
        </w:rPr>
        <w:t>Радынова</w:t>
      </w:r>
      <w:proofErr w:type="spellEnd"/>
      <w:r w:rsidR="00E71AF1" w:rsidRPr="008045CD">
        <w:rPr>
          <w:sz w:val="28"/>
          <w:szCs w:val="28"/>
        </w:rPr>
        <w:t xml:space="preserve"> О.П. Музыкальное воспитан</w:t>
      </w:r>
      <w:r w:rsidRPr="008045CD">
        <w:rPr>
          <w:sz w:val="28"/>
          <w:szCs w:val="28"/>
        </w:rPr>
        <w:t>ие в семье М. Просвещение, 1994</w:t>
      </w:r>
    </w:p>
    <w:p w:rsidR="001F385C" w:rsidRPr="008045CD" w:rsidRDefault="008045CD" w:rsidP="008045CD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F385C" w:rsidRPr="008045CD">
        <w:rPr>
          <w:sz w:val="28"/>
          <w:szCs w:val="28"/>
        </w:rPr>
        <w:t xml:space="preserve">.     </w:t>
      </w:r>
      <w:proofErr w:type="spellStart"/>
      <w:r w:rsidR="001F385C" w:rsidRPr="008045CD">
        <w:rPr>
          <w:sz w:val="28"/>
          <w:szCs w:val="28"/>
        </w:rPr>
        <w:t>Гулак</w:t>
      </w:r>
      <w:proofErr w:type="spellEnd"/>
      <w:r w:rsidR="001F385C" w:rsidRPr="008045CD">
        <w:rPr>
          <w:sz w:val="28"/>
          <w:szCs w:val="28"/>
        </w:rPr>
        <w:t>, И.В. Использование компьютера //Управление ДОУ. – 2006. № 8</w:t>
      </w:r>
    </w:p>
    <w:p w:rsidR="001F385C" w:rsidRPr="008045CD" w:rsidRDefault="001F385C" w:rsidP="008045CD">
      <w:pPr>
        <w:pStyle w:val="af0"/>
        <w:spacing w:line="360" w:lineRule="auto"/>
        <w:rPr>
          <w:sz w:val="28"/>
          <w:szCs w:val="28"/>
        </w:rPr>
      </w:pPr>
      <w:r w:rsidRPr="008045CD">
        <w:rPr>
          <w:sz w:val="28"/>
          <w:szCs w:val="28"/>
        </w:rPr>
        <w:t>– С. 36.</w:t>
      </w:r>
    </w:p>
    <w:p w:rsidR="001F385C" w:rsidRPr="008045CD" w:rsidRDefault="008045CD" w:rsidP="008045CD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F385C" w:rsidRPr="008045CD">
        <w:rPr>
          <w:sz w:val="28"/>
          <w:szCs w:val="28"/>
        </w:rPr>
        <w:t xml:space="preserve">.     </w:t>
      </w:r>
      <w:proofErr w:type="spellStart"/>
      <w:r w:rsidR="001F385C" w:rsidRPr="008045CD">
        <w:rPr>
          <w:sz w:val="28"/>
          <w:szCs w:val="28"/>
        </w:rPr>
        <w:t>Новосёлова</w:t>
      </w:r>
      <w:proofErr w:type="spellEnd"/>
      <w:r w:rsidR="001F385C" w:rsidRPr="008045CD">
        <w:rPr>
          <w:sz w:val="28"/>
          <w:szCs w:val="28"/>
        </w:rPr>
        <w:t>, С.Л. Компьютерный мир дошкольника //Новая школа.  –</w:t>
      </w:r>
    </w:p>
    <w:p w:rsidR="001F385C" w:rsidRPr="008045CD" w:rsidRDefault="001F385C" w:rsidP="008045CD">
      <w:pPr>
        <w:pStyle w:val="af0"/>
        <w:spacing w:line="360" w:lineRule="auto"/>
        <w:rPr>
          <w:sz w:val="28"/>
          <w:szCs w:val="28"/>
        </w:rPr>
      </w:pPr>
      <w:r w:rsidRPr="008045CD">
        <w:rPr>
          <w:sz w:val="28"/>
          <w:szCs w:val="28"/>
        </w:rPr>
        <w:t>1997. - № 3. – С. 23.</w:t>
      </w:r>
    </w:p>
    <w:p w:rsidR="001F385C" w:rsidRPr="008045CD" w:rsidRDefault="008045CD" w:rsidP="008045CD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1F385C" w:rsidRPr="008045CD">
        <w:rPr>
          <w:sz w:val="28"/>
          <w:szCs w:val="28"/>
        </w:rPr>
        <w:t xml:space="preserve">.     Калинина, </w:t>
      </w:r>
      <w:proofErr w:type="spellStart"/>
      <w:r w:rsidR="001F385C" w:rsidRPr="008045CD">
        <w:rPr>
          <w:sz w:val="28"/>
          <w:szCs w:val="28"/>
        </w:rPr>
        <w:t>Т.В.Новые</w:t>
      </w:r>
      <w:proofErr w:type="spellEnd"/>
      <w:r w:rsidR="001F385C" w:rsidRPr="008045CD">
        <w:rPr>
          <w:sz w:val="28"/>
          <w:szCs w:val="28"/>
        </w:rPr>
        <w:t xml:space="preserve"> информационные технологии в </w:t>
      </w:r>
      <w:proofErr w:type="gramStart"/>
      <w:r w:rsidR="001F385C" w:rsidRPr="008045CD">
        <w:rPr>
          <w:sz w:val="28"/>
          <w:szCs w:val="28"/>
        </w:rPr>
        <w:t>дошкольном</w:t>
      </w:r>
      <w:proofErr w:type="gramEnd"/>
    </w:p>
    <w:p w:rsidR="00E71AF1" w:rsidRPr="008045CD" w:rsidRDefault="001F385C" w:rsidP="001F385C">
      <w:pPr>
        <w:pStyle w:val="af0"/>
        <w:rPr>
          <w:sz w:val="28"/>
          <w:szCs w:val="28"/>
        </w:rPr>
      </w:pPr>
      <w:proofErr w:type="gramStart"/>
      <w:r w:rsidRPr="008045CD">
        <w:rPr>
          <w:sz w:val="28"/>
          <w:szCs w:val="28"/>
        </w:rPr>
        <w:t>детстве</w:t>
      </w:r>
      <w:proofErr w:type="gramEnd"/>
      <w:r w:rsidRPr="008045CD">
        <w:rPr>
          <w:sz w:val="28"/>
          <w:szCs w:val="28"/>
        </w:rPr>
        <w:t xml:space="preserve"> // Управление ДОУ. – 2008. № 6 – С. 32</w:t>
      </w:r>
    </w:p>
    <w:sectPr w:rsidR="00E71AF1" w:rsidRPr="008045CD" w:rsidSect="001F301A">
      <w:footerReference w:type="even" r:id="rId41"/>
      <w:footerReference w:type="default" r:id="rId4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99" w:rsidRDefault="00A96799">
      <w:r>
        <w:separator/>
      </w:r>
    </w:p>
  </w:endnote>
  <w:endnote w:type="continuationSeparator" w:id="0">
    <w:p w:rsidR="00A96799" w:rsidRDefault="00A9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C" w:rsidRDefault="00B96F8C" w:rsidP="004756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6F8C" w:rsidRDefault="00B96F8C" w:rsidP="00AE3A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C" w:rsidRDefault="00B96F8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F301A">
      <w:rPr>
        <w:noProof/>
      </w:rPr>
      <w:t>2</w:t>
    </w:r>
    <w:r>
      <w:fldChar w:fldCharType="end"/>
    </w:r>
  </w:p>
  <w:p w:rsidR="00B96F8C" w:rsidRDefault="00B96F8C" w:rsidP="004756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99" w:rsidRDefault="00A96799">
      <w:r>
        <w:separator/>
      </w:r>
    </w:p>
  </w:footnote>
  <w:footnote w:type="continuationSeparator" w:id="0">
    <w:p w:rsidR="00A96799" w:rsidRDefault="00A9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29A7"/>
      </v:shape>
    </w:pict>
  </w:numPicBullet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4897"/>
        </w:tabs>
        <w:ind w:left="4897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5257"/>
        </w:tabs>
        <w:ind w:left="5257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5617"/>
        </w:tabs>
        <w:ind w:left="5617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5977"/>
        </w:tabs>
        <w:ind w:left="5977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6337"/>
        </w:tabs>
        <w:ind w:left="6337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6697"/>
        </w:tabs>
        <w:ind w:left="6697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7057"/>
        </w:tabs>
        <w:ind w:left="7057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7417"/>
        </w:tabs>
        <w:ind w:left="7417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7777"/>
        </w:tabs>
        <w:ind w:left="7777" w:hanging="360"/>
      </w:pPr>
      <w:rPr>
        <w:rFonts w:ascii="StarSymbol" w:hAnsi="StarSymbol"/>
        <w:sz w:val="18"/>
      </w:rPr>
    </w:lvl>
  </w:abstractNum>
  <w:abstractNum w:abstractNumId="2">
    <w:nsid w:val="043177D0"/>
    <w:multiLevelType w:val="hybridMultilevel"/>
    <w:tmpl w:val="947E24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7709B"/>
    <w:multiLevelType w:val="hybridMultilevel"/>
    <w:tmpl w:val="4F5A859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941"/>
    <w:multiLevelType w:val="hybridMultilevel"/>
    <w:tmpl w:val="F2403D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E64BD"/>
    <w:multiLevelType w:val="multilevel"/>
    <w:tmpl w:val="52C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C77D8"/>
    <w:multiLevelType w:val="hybridMultilevel"/>
    <w:tmpl w:val="8690C1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206C2"/>
    <w:multiLevelType w:val="hybridMultilevel"/>
    <w:tmpl w:val="C7E2E244"/>
    <w:lvl w:ilvl="0" w:tplc="FA96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B513D"/>
    <w:multiLevelType w:val="hybridMultilevel"/>
    <w:tmpl w:val="6374EF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4269D0"/>
    <w:multiLevelType w:val="hybridMultilevel"/>
    <w:tmpl w:val="234C8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0E093D"/>
    <w:multiLevelType w:val="hybridMultilevel"/>
    <w:tmpl w:val="5100C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B2288"/>
    <w:multiLevelType w:val="hybridMultilevel"/>
    <w:tmpl w:val="E8AEF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E2E1A"/>
    <w:multiLevelType w:val="hybridMultilevel"/>
    <w:tmpl w:val="6E9E25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6E3E29"/>
    <w:multiLevelType w:val="hybridMultilevel"/>
    <w:tmpl w:val="FCAC182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>
    <w:nsid w:val="25E748E9"/>
    <w:multiLevelType w:val="hybridMultilevel"/>
    <w:tmpl w:val="960E1476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5">
    <w:nsid w:val="272C0A3A"/>
    <w:multiLevelType w:val="hybridMultilevel"/>
    <w:tmpl w:val="09043E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1D14F5"/>
    <w:multiLevelType w:val="hybridMultilevel"/>
    <w:tmpl w:val="D794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D0C20"/>
    <w:multiLevelType w:val="hybridMultilevel"/>
    <w:tmpl w:val="ABC070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8721B2C"/>
    <w:multiLevelType w:val="hybridMultilevel"/>
    <w:tmpl w:val="A7FE2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8C81598"/>
    <w:multiLevelType w:val="hybridMultilevel"/>
    <w:tmpl w:val="0A081612"/>
    <w:lvl w:ilvl="0" w:tplc="B1301424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35B15"/>
    <w:multiLevelType w:val="hybridMultilevel"/>
    <w:tmpl w:val="71BE28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D6CD2"/>
    <w:multiLevelType w:val="hybridMultilevel"/>
    <w:tmpl w:val="EADEF4CC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22">
    <w:nsid w:val="3AB2080C"/>
    <w:multiLevelType w:val="hybridMultilevel"/>
    <w:tmpl w:val="EFECDA82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3">
    <w:nsid w:val="3B363396"/>
    <w:multiLevelType w:val="hybridMultilevel"/>
    <w:tmpl w:val="A38A9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D7E85"/>
    <w:multiLevelType w:val="hybridMultilevel"/>
    <w:tmpl w:val="1766FB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87B7E"/>
    <w:multiLevelType w:val="hybridMultilevel"/>
    <w:tmpl w:val="DF06ADA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4C2A9E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DFE5D5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DA2738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EE4B6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476C2B0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36E6F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C2BD2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058CC5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1C3AA7"/>
    <w:multiLevelType w:val="hybridMultilevel"/>
    <w:tmpl w:val="4AE46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D6C02"/>
    <w:multiLevelType w:val="hybridMultilevel"/>
    <w:tmpl w:val="42121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F2472"/>
    <w:multiLevelType w:val="hybridMultilevel"/>
    <w:tmpl w:val="B4E66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E2828"/>
    <w:multiLevelType w:val="hybridMultilevel"/>
    <w:tmpl w:val="A2BEBB6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0">
    <w:nsid w:val="719122CA"/>
    <w:multiLevelType w:val="hybridMultilevel"/>
    <w:tmpl w:val="967A4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83D91"/>
    <w:multiLevelType w:val="hybridMultilevel"/>
    <w:tmpl w:val="419ED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BD1E3C"/>
    <w:multiLevelType w:val="hybridMultilevel"/>
    <w:tmpl w:val="4BD0E574"/>
    <w:lvl w:ilvl="0" w:tplc="5642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0F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E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83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86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83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E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6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C2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9E64D23"/>
    <w:multiLevelType w:val="hybridMultilevel"/>
    <w:tmpl w:val="ED543E4E"/>
    <w:lvl w:ilvl="0" w:tplc="A3BA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A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C2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62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01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25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85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86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6A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C5641B0"/>
    <w:multiLevelType w:val="hybridMultilevel"/>
    <w:tmpl w:val="6F1AC0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C5246"/>
    <w:multiLevelType w:val="hybridMultilevel"/>
    <w:tmpl w:val="37CE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2"/>
  </w:num>
  <w:num w:numId="5">
    <w:abstractNumId w:val="18"/>
  </w:num>
  <w:num w:numId="6">
    <w:abstractNumId w:val="13"/>
  </w:num>
  <w:num w:numId="7">
    <w:abstractNumId w:val="25"/>
  </w:num>
  <w:num w:numId="8">
    <w:abstractNumId w:val="3"/>
  </w:num>
  <w:num w:numId="9">
    <w:abstractNumId w:val="17"/>
  </w:num>
  <w:num w:numId="10">
    <w:abstractNumId w:val="5"/>
  </w:num>
  <w:num w:numId="11">
    <w:abstractNumId w:val="31"/>
  </w:num>
  <w:num w:numId="12">
    <w:abstractNumId w:val="11"/>
  </w:num>
  <w:num w:numId="13">
    <w:abstractNumId w:val="22"/>
  </w:num>
  <w:num w:numId="14">
    <w:abstractNumId w:val="29"/>
  </w:num>
  <w:num w:numId="15">
    <w:abstractNumId w:val="14"/>
  </w:num>
  <w:num w:numId="16">
    <w:abstractNumId w:val="9"/>
  </w:num>
  <w:num w:numId="17">
    <w:abstractNumId w:val="20"/>
  </w:num>
  <w:num w:numId="18">
    <w:abstractNumId w:val="28"/>
  </w:num>
  <w:num w:numId="19">
    <w:abstractNumId w:val="24"/>
  </w:num>
  <w:num w:numId="20">
    <w:abstractNumId w:val="4"/>
  </w:num>
  <w:num w:numId="21">
    <w:abstractNumId w:val="23"/>
  </w:num>
  <w:num w:numId="22">
    <w:abstractNumId w:val="30"/>
  </w:num>
  <w:num w:numId="23">
    <w:abstractNumId w:val="35"/>
  </w:num>
  <w:num w:numId="24">
    <w:abstractNumId w:val="26"/>
  </w:num>
  <w:num w:numId="25">
    <w:abstractNumId w:val="15"/>
  </w:num>
  <w:num w:numId="26">
    <w:abstractNumId w:val="10"/>
  </w:num>
  <w:num w:numId="27">
    <w:abstractNumId w:val="2"/>
  </w:num>
  <w:num w:numId="28">
    <w:abstractNumId w:val="32"/>
  </w:num>
  <w:num w:numId="29">
    <w:abstractNumId w:val="7"/>
  </w:num>
  <w:num w:numId="30">
    <w:abstractNumId w:val="6"/>
  </w:num>
  <w:num w:numId="31">
    <w:abstractNumId w:val="27"/>
  </w:num>
  <w:num w:numId="32">
    <w:abstractNumId w:val="34"/>
  </w:num>
  <w:num w:numId="33">
    <w:abstractNumId w:val="21"/>
  </w:num>
  <w:num w:numId="34">
    <w:abstractNumId w:val="19"/>
  </w:num>
  <w:num w:numId="35">
    <w:abstractNumId w:val="16"/>
  </w:num>
  <w:num w:numId="36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42"/>
    <w:rsid w:val="00001F2A"/>
    <w:rsid w:val="0000444C"/>
    <w:rsid w:val="0000449E"/>
    <w:rsid w:val="00007FDD"/>
    <w:rsid w:val="00010436"/>
    <w:rsid w:val="00011151"/>
    <w:rsid w:val="0001138E"/>
    <w:rsid w:val="00011561"/>
    <w:rsid w:val="00017566"/>
    <w:rsid w:val="00023880"/>
    <w:rsid w:val="00027457"/>
    <w:rsid w:val="00030214"/>
    <w:rsid w:val="000310E8"/>
    <w:rsid w:val="0003348B"/>
    <w:rsid w:val="0003371B"/>
    <w:rsid w:val="00035AC3"/>
    <w:rsid w:val="00041CF0"/>
    <w:rsid w:val="000435AE"/>
    <w:rsid w:val="00043BB7"/>
    <w:rsid w:val="00044515"/>
    <w:rsid w:val="000465BE"/>
    <w:rsid w:val="00046766"/>
    <w:rsid w:val="000479E5"/>
    <w:rsid w:val="000512B3"/>
    <w:rsid w:val="00052917"/>
    <w:rsid w:val="00052A42"/>
    <w:rsid w:val="0006015D"/>
    <w:rsid w:val="000619CE"/>
    <w:rsid w:val="00061AB4"/>
    <w:rsid w:val="00062F02"/>
    <w:rsid w:val="00065929"/>
    <w:rsid w:val="00065F5B"/>
    <w:rsid w:val="0006616A"/>
    <w:rsid w:val="00070234"/>
    <w:rsid w:val="00071A71"/>
    <w:rsid w:val="00074087"/>
    <w:rsid w:val="00074442"/>
    <w:rsid w:val="00074EC9"/>
    <w:rsid w:val="000753AB"/>
    <w:rsid w:val="000777A3"/>
    <w:rsid w:val="00077ECD"/>
    <w:rsid w:val="00081496"/>
    <w:rsid w:val="00084156"/>
    <w:rsid w:val="000927B9"/>
    <w:rsid w:val="000933B3"/>
    <w:rsid w:val="000958B3"/>
    <w:rsid w:val="0009722E"/>
    <w:rsid w:val="00097371"/>
    <w:rsid w:val="000A15E3"/>
    <w:rsid w:val="000A4563"/>
    <w:rsid w:val="000A5667"/>
    <w:rsid w:val="000A5C08"/>
    <w:rsid w:val="000B00DB"/>
    <w:rsid w:val="000B11D9"/>
    <w:rsid w:val="000B1A57"/>
    <w:rsid w:val="000B2AF4"/>
    <w:rsid w:val="000B3AEF"/>
    <w:rsid w:val="000B73D1"/>
    <w:rsid w:val="000B7ED1"/>
    <w:rsid w:val="000C07ED"/>
    <w:rsid w:val="000C0F68"/>
    <w:rsid w:val="000C22C1"/>
    <w:rsid w:val="000C55FC"/>
    <w:rsid w:val="000C5C17"/>
    <w:rsid w:val="000C64C5"/>
    <w:rsid w:val="000C6A5D"/>
    <w:rsid w:val="000C7C2B"/>
    <w:rsid w:val="000D129E"/>
    <w:rsid w:val="000D4BCB"/>
    <w:rsid w:val="000D636D"/>
    <w:rsid w:val="000D766F"/>
    <w:rsid w:val="000D78D2"/>
    <w:rsid w:val="000E1491"/>
    <w:rsid w:val="000E1B4D"/>
    <w:rsid w:val="000E3B44"/>
    <w:rsid w:val="000E4D3A"/>
    <w:rsid w:val="000E783F"/>
    <w:rsid w:val="000F3BC8"/>
    <w:rsid w:val="00102910"/>
    <w:rsid w:val="00102EDB"/>
    <w:rsid w:val="00105E7B"/>
    <w:rsid w:val="001060F2"/>
    <w:rsid w:val="0010734C"/>
    <w:rsid w:val="00110E92"/>
    <w:rsid w:val="00110EEC"/>
    <w:rsid w:val="001113F6"/>
    <w:rsid w:val="00112B22"/>
    <w:rsid w:val="00120C3D"/>
    <w:rsid w:val="00123266"/>
    <w:rsid w:val="0012718C"/>
    <w:rsid w:val="00131140"/>
    <w:rsid w:val="00134E14"/>
    <w:rsid w:val="00134FB0"/>
    <w:rsid w:val="001350C3"/>
    <w:rsid w:val="00135DED"/>
    <w:rsid w:val="00136FA1"/>
    <w:rsid w:val="00137269"/>
    <w:rsid w:val="00141E17"/>
    <w:rsid w:val="00146D83"/>
    <w:rsid w:val="00147D1B"/>
    <w:rsid w:val="00150838"/>
    <w:rsid w:val="00150A8A"/>
    <w:rsid w:val="00151A28"/>
    <w:rsid w:val="0015375C"/>
    <w:rsid w:val="00160F0B"/>
    <w:rsid w:val="001611FF"/>
    <w:rsid w:val="00162F90"/>
    <w:rsid w:val="00164B45"/>
    <w:rsid w:val="0017167D"/>
    <w:rsid w:val="001724DD"/>
    <w:rsid w:val="0017608B"/>
    <w:rsid w:val="0017644C"/>
    <w:rsid w:val="00176E5A"/>
    <w:rsid w:val="00177E0D"/>
    <w:rsid w:val="001802B2"/>
    <w:rsid w:val="00180453"/>
    <w:rsid w:val="00184141"/>
    <w:rsid w:val="00184672"/>
    <w:rsid w:val="00186B8F"/>
    <w:rsid w:val="001875C8"/>
    <w:rsid w:val="00187B4A"/>
    <w:rsid w:val="001960BA"/>
    <w:rsid w:val="001A1EE0"/>
    <w:rsid w:val="001A463B"/>
    <w:rsid w:val="001A519C"/>
    <w:rsid w:val="001B0166"/>
    <w:rsid w:val="001B0FAE"/>
    <w:rsid w:val="001B14EF"/>
    <w:rsid w:val="001B2970"/>
    <w:rsid w:val="001B2C31"/>
    <w:rsid w:val="001B544B"/>
    <w:rsid w:val="001B671C"/>
    <w:rsid w:val="001B7DEE"/>
    <w:rsid w:val="001C2D7F"/>
    <w:rsid w:val="001C7471"/>
    <w:rsid w:val="001D5481"/>
    <w:rsid w:val="001D60E3"/>
    <w:rsid w:val="001E0A00"/>
    <w:rsid w:val="001E3362"/>
    <w:rsid w:val="001E3BFD"/>
    <w:rsid w:val="001E3F9A"/>
    <w:rsid w:val="001E4F6D"/>
    <w:rsid w:val="001E5FD7"/>
    <w:rsid w:val="001E62E3"/>
    <w:rsid w:val="001E6E61"/>
    <w:rsid w:val="001F1619"/>
    <w:rsid w:val="001F22DC"/>
    <w:rsid w:val="001F301A"/>
    <w:rsid w:val="001F3532"/>
    <w:rsid w:val="001F385C"/>
    <w:rsid w:val="001F3952"/>
    <w:rsid w:val="001F593D"/>
    <w:rsid w:val="001F5F66"/>
    <w:rsid w:val="001F6262"/>
    <w:rsid w:val="001F6445"/>
    <w:rsid w:val="00200890"/>
    <w:rsid w:val="00202607"/>
    <w:rsid w:val="00206492"/>
    <w:rsid w:val="00206921"/>
    <w:rsid w:val="00207DCC"/>
    <w:rsid w:val="00210F5A"/>
    <w:rsid w:val="00212917"/>
    <w:rsid w:val="00212C7C"/>
    <w:rsid w:val="002176BC"/>
    <w:rsid w:val="00220A89"/>
    <w:rsid w:val="002239E5"/>
    <w:rsid w:val="00225038"/>
    <w:rsid w:val="002256AB"/>
    <w:rsid w:val="00226C77"/>
    <w:rsid w:val="00232AEC"/>
    <w:rsid w:val="00233F72"/>
    <w:rsid w:val="002346BE"/>
    <w:rsid w:val="00235150"/>
    <w:rsid w:val="00236200"/>
    <w:rsid w:val="00236950"/>
    <w:rsid w:val="002372D0"/>
    <w:rsid w:val="00240137"/>
    <w:rsid w:val="0024214C"/>
    <w:rsid w:val="002438D5"/>
    <w:rsid w:val="0024526D"/>
    <w:rsid w:val="00247071"/>
    <w:rsid w:val="00251A41"/>
    <w:rsid w:val="0025526F"/>
    <w:rsid w:val="00260EC9"/>
    <w:rsid w:val="00261D01"/>
    <w:rsid w:val="002639A1"/>
    <w:rsid w:val="002648DE"/>
    <w:rsid w:val="00264FA9"/>
    <w:rsid w:val="00265BDF"/>
    <w:rsid w:val="00266334"/>
    <w:rsid w:val="00267917"/>
    <w:rsid w:val="00270002"/>
    <w:rsid w:val="002700BF"/>
    <w:rsid w:val="00272E74"/>
    <w:rsid w:val="002819D5"/>
    <w:rsid w:val="00283670"/>
    <w:rsid w:val="0028792D"/>
    <w:rsid w:val="00291415"/>
    <w:rsid w:val="00292AF9"/>
    <w:rsid w:val="002936F0"/>
    <w:rsid w:val="00293F9E"/>
    <w:rsid w:val="0029412A"/>
    <w:rsid w:val="00294E09"/>
    <w:rsid w:val="002963DB"/>
    <w:rsid w:val="002A0F1F"/>
    <w:rsid w:val="002A0F9C"/>
    <w:rsid w:val="002A18E4"/>
    <w:rsid w:val="002A24B8"/>
    <w:rsid w:val="002A30EF"/>
    <w:rsid w:val="002A5A4E"/>
    <w:rsid w:val="002A5E70"/>
    <w:rsid w:val="002A6DC6"/>
    <w:rsid w:val="002B105D"/>
    <w:rsid w:val="002B4356"/>
    <w:rsid w:val="002B5A02"/>
    <w:rsid w:val="002B6EE0"/>
    <w:rsid w:val="002C1E21"/>
    <w:rsid w:val="002C2CAA"/>
    <w:rsid w:val="002C4E32"/>
    <w:rsid w:val="002C5039"/>
    <w:rsid w:val="002C6D30"/>
    <w:rsid w:val="002D3C5A"/>
    <w:rsid w:val="002E1134"/>
    <w:rsid w:val="002E1E0B"/>
    <w:rsid w:val="002F05D0"/>
    <w:rsid w:val="002F1915"/>
    <w:rsid w:val="002F4259"/>
    <w:rsid w:val="002F5927"/>
    <w:rsid w:val="00300D11"/>
    <w:rsid w:val="003020B8"/>
    <w:rsid w:val="00302C2C"/>
    <w:rsid w:val="00302EEC"/>
    <w:rsid w:val="003045AA"/>
    <w:rsid w:val="00304E8D"/>
    <w:rsid w:val="00305450"/>
    <w:rsid w:val="00305EBB"/>
    <w:rsid w:val="00307F26"/>
    <w:rsid w:val="0031245F"/>
    <w:rsid w:val="0032648E"/>
    <w:rsid w:val="00327726"/>
    <w:rsid w:val="00331588"/>
    <w:rsid w:val="00331B83"/>
    <w:rsid w:val="00334662"/>
    <w:rsid w:val="00334B50"/>
    <w:rsid w:val="00335185"/>
    <w:rsid w:val="00336838"/>
    <w:rsid w:val="00336CA0"/>
    <w:rsid w:val="00340132"/>
    <w:rsid w:val="0034260D"/>
    <w:rsid w:val="00343F71"/>
    <w:rsid w:val="0035151A"/>
    <w:rsid w:val="003536E7"/>
    <w:rsid w:val="00355150"/>
    <w:rsid w:val="0035518D"/>
    <w:rsid w:val="0036151A"/>
    <w:rsid w:val="00361A79"/>
    <w:rsid w:val="00362247"/>
    <w:rsid w:val="0036397F"/>
    <w:rsid w:val="003644AB"/>
    <w:rsid w:val="00366695"/>
    <w:rsid w:val="0036685D"/>
    <w:rsid w:val="0036686C"/>
    <w:rsid w:val="00370745"/>
    <w:rsid w:val="00374EDD"/>
    <w:rsid w:val="0037777A"/>
    <w:rsid w:val="0038035A"/>
    <w:rsid w:val="003809CB"/>
    <w:rsid w:val="0038137B"/>
    <w:rsid w:val="003859D6"/>
    <w:rsid w:val="0038698E"/>
    <w:rsid w:val="00390E06"/>
    <w:rsid w:val="0039558E"/>
    <w:rsid w:val="003970E6"/>
    <w:rsid w:val="00397369"/>
    <w:rsid w:val="003A02C6"/>
    <w:rsid w:val="003A1714"/>
    <w:rsid w:val="003A3142"/>
    <w:rsid w:val="003A4EC3"/>
    <w:rsid w:val="003A7506"/>
    <w:rsid w:val="003B2669"/>
    <w:rsid w:val="003B2C00"/>
    <w:rsid w:val="003B2C6B"/>
    <w:rsid w:val="003B2D6F"/>
    <w:rsid w:val="003B3C34"/>
    <w:rsid w:val="003B3D76"/>
    <w:rsid w:val="003C04EF"/>
    <w:rsid w:val="003C16B2"/>
    <w:rsid w:val="003C18D8"/>
    <w:rsid w:val="003C56ED"/>
    <w:rsid w:val="003C75FA"/>
    <w:rsid w:val="003C76DD"/>
    <w:rsid w:val="003D0C5F"/>
    <w:rsid w:val="003D0F5A"/>
    <w:rsid w:val="003D2A17"/>
    <w:rsid w:val="003D2C60"/>
    <w:rsid w:val="003D5F6D"/>
    <w:rsid w:val="003D754D"/>
    <w:rsid w:val="003D7F8D"/>
    <w:rsid w:val="003E030A"/>
    <w:rsid w:val="003E1265"/>
    <w:rsid w:val="003E25F7"/>
    <w:rsid w:val="003E2A19"/>
    <w:rsid w:val="003E2D23"/>
    <w:rsid w:val="003E2D2D"/>
    <w:rsid w:val="003E446B"/>
    <w:rsid w:val="003E4BCE"/>
    <w:rsid w:val="003F5BDF"/>
    <w:rsid w:val="00401C64"/>
    <w:rsid w:val="00401DE4"/>
    <w:rsid w:val="0040213B"/>
    <w:rsid w:val="0040235B"/>
    <w:rsid w:val="00402E13"/>
    <w:rsid w:val="00402E4F"/>
    <w:rsid w:val="00402F94"/>
    <w:rsid w:val="00403367"/>
    <w:rsid w:val="004055C8"/>
    <w:rsid w:val="00411080"/>
    <w:rsid w:val="0041235A"/>
    <w:rsid w:val="004125B7"/>
    <w:rsid w:val="004126DC"/>
    <w:rsid w:val="0041368C"/>
    <w:rsid w:val="004149D6"/>
    <w:rsid w:val="00415519"/>
    <w:rsid w:val="00416DB2"/>
    <w:rsid w:val="004202FB"/>
    <w:rsid w:val="00420D18"/>
    <w:rsid w:val="00421E77"/>
    <w:rsid w:val="004224D4"/>
    <w:rsid w:val="0042265A"/>
    <w:rsid w:val="00422FCE"/>
    <w:rsid w:val="004230AB"/>
    <w:rsid w:val="00423FD5"/>
    <w:rsid w:val="0042434D"/>
    <w:rsid w:val="004254BD"/>
    <w:rsid w:val="00427E3F"/>
    <w:rsid w:val="00430C3B"/>
    <w:rsid w:val="00430DD8"/>
    <w:rsid w:val="004321F1"/>
    <w:rsid w:val="0043413B"/>
    <w:rsid w:val="00434161"/>
    <w:rsid w:val="004341AE"/>
    <w:rsid w:val="00435DC2"/>
    <w:rsid w:val="004413A7"/>
    <w:rsid w:val="00442A9B"/>
    <w:rsid w:val="00442FAB"/>
    <w:rsid w:val="0044537F"/>
    <w:rsid w:val="00445970"/>
    <w:rsid w:val="00446973"/>
    <w:rsid w:val="00446F11"/>
    <w:rsid w:val="00447095"/>
    <w:rsid w:val="00450582"/>
    <w:rsid w:val="00453F82"/>
    <w:rsid w:val="0045497E"/>
    <w:rsid w:val="00454B3D"/>
    <w:rsid w:val="00457BF6"/>
    <w:rsid w:val="004612E0"/>
    <w:rsid w:val="00461D58"/>
    <w:rsid w:val="004637CF"/>
    <w:rsid w:val="00470C14"/>
    <w:rsid w:val="0047299F"/>
    <w:rsid w:val="00472A7E"/>
    <w:rsid w:val="004744E1"/>
    <w:rsid w:val="0047568E"/>
    <w:rsid w:val="004778AD"/>
    <w:rsid w:val="0048132C"/>
    <w:rsid w:val="00481FAC"/>
    <w:rsid w:val="00482168"/>
    <w:rsid w:val="00484E69"/>
    <w:rsid w:val="00486F77"/>
    <w:rsid w:val="00487115"/>
    <w:rsid w:val="004923B1"/>
    <w:rsid w:val="00492B7A"/>
    <w:rsid w:val="0049432D"/>
    <w:rsid w:val="00496A94"/>
    <w:rsid w:val="00496D95"/>
    <w:rsid w:val="0049770E"/>
    <w:rsid w:val="004A0E40"/>
    <w:rsid w:val="004A412C"/>
    <w:rsid w:val="004A607A"/>
    <w:rsid w:val="004B2538"/>
    <w:rsid w:val="004B3A04"/>
    <w:rsid w:val="004B50F1"/>
    <w:rsid w:val="004B7CA6"/>
    <w:rsid w:val="004C1262"/>
    <w:rsid w:val="004C1F64"/>
    <w:rsid w:val="004C20C4"/>
    <w:rsid w:val="004C4280"/>
    <w:rsid w:val="004C48A3"/>
    <w:rsid w:val="004C4D59"/>
    <w:rsid w:val="004C534E"/>
    <w:rsid w:val="004C58D9"/>
    <w:rsid w:val="004C6521"/>
    <w:rsid w:val="004D03F3"/>
    <w:rsid w:val="004D048F"/>
    <w:rsid w:val="004D2942"/>
    <w:rsid w:val="004D33FC"/>
    <w:rsid w:val="004D3833"/>
    <w:rsid w:val="004D410E"/>
    <w:rsid w:val="004D5A5D"/>
    <w:rsid w:val="004E1AD0"/>
    <w:rsid w:val="004E3BB5"/>
    <w:rsid w:val="004E5202"/>
    <w:rsid w:val="004E6962"/>
    <w:rsid w:val="004E72B5"/>
    <w:rsid w:val="004E7F59"/>
    <w:rsid w:val="004F6916"/>
    <w:rsid w:val="004F7604"/>
    <w:rsid w:val="00500792"/>
    <w:rsid w:val="005010D2"/>
    <w:rsid w:val="0050232E"/>
    <w:rsid w:val="0050239F"/>
    <w:rsid w:val="00502731"/>
    <w:rsid w:val="005030EE"/>
    <w:rsid w:val="00503C96"/>
    <w:rsid w:val="00507CD4"/>
    <w:rsid w:val="00510906"/>
    <w:rsid w:val="00513318"/>
    <w:rsid w:val="00513FA2"/>
    <w:rsid w:val="00520087"/>
    <w:rsid w:val="00521D64"/>
    <w:rsid w:val="005247E9"/>
    <w:rsid w:val="00525D36"/>
    <w:rsid w:val="00525E3B"/>
    <w:rsid w:val="005264F9"/>
    <w:rsid w:val="0052662D"/>
    <w:rsid w:val="00526FA3"/>
    <w:rsid w:val="00530243"/>
    <w:rsid w:val="00530FF1"/>
    <w:rsid w:val="00531FF4"/>
    <w:rsid w:val="00533915"/>
    <w:rsid w:val="00533D15"/>
    <w:rsid w:val="00534135"/>
    <w:rsid w:val="005351D1"/>
    <w:rsid w:val="00536595"/>
    <w:rsid w:val="00537C78"/>
    <w:rsid w:val="00540D7F"/>
    <w:rsid w:val="005425CB"/>
    <w:rsid w:val="005432C4"/>
    <w:rsid w:val="005437A8"/>
    <w:rsid w:val="00545C29"/>
    <w:rsid w:val="005460AC"/>
    <w:rsid w:val="00546534"/>
    <w:rsid w:val="00555666"/>
    <w:rsid w:val="00555A49"/>
    <w:rsid w:val="00556334"/>
    <w:rsid w:val="00557129"/>
    <w:rsid w:val="00560BFE"/>
    <w:rsid w:val="00562354"/>
    <w:rsid w:val="0056748F"/>
    <w:rsid w:val="00567C94"/>
    <w:rsid w:val="00567F22"/>
    <w:rsid w:val="0057232C"/>
    <w:rsid w:val="00575120"/>
    <w:rsid w:val="00580130"/>
    <w:rsid w:val="00582939"/>
    <w:rsid w:val="0058324C"/>
    <w:rsid w:val="005877EC"/>
    <w:rsid w:val="00587B24"/>
    <w:rsid w:val="00590FF6"/>
    <w:rsid w:val="00591F4A"/>
    <w:rsid w:val="005925B9"/>
    <w:rsid w:val="0059355B"/>
    <w:rsid w:val="005A0FA6"/>
    <w:rsid w:val="005A1B8A"/>
    <w:rsid w:val="005A3E16"/>
    <w:rsid w:val="005A4262"/>
    <w:rsid w:val="005A6B19"/>
    <w:rsid w:val="005A7866"/>
    <w:rsid w:val="005B18B3"/>
    <w:rsid w:val="005B1BCD"/>
    <w:rsid w:val="005B5827"/>
    <w:rsid w:val="005B593D"/>
    <w:rsid w:val="005B641B"/>
    <w:rsid w:val="005B7846"/>
    <w:rsid w:val="005C69ED"/>
    <w:rsid w:val="005C78AE"/>
    <w:rsid w:val="005D0713"/>
    <w:rsid w:val="005D076A"/>
    <w:rsid w:val="005D4266"/>
    <w:rsid w:val="005D5CFA"/>
    <w:rsid w:val="005D60F9"/>
    <w:rsid w:val="005D6100"/>
    <w:rsid w:val="005E0CA7"/>
    <w:rsid w:val="005E1432"/>
    <w:rsid w:val="005E49CF"/>
    <w:rsid w:val="005F2147"/>
    <w:rsid w:val="005F4936"/>
    <w:rsid w:val="005F79CE"/>
    <w:rsid w:val="00602B2D"/>
    <w:rsid w:val="0060478F"/>
    <w:rsid w:val="006069EF"/>
    <w:rsid w:val="00607389"/>
    <w:rsid w:val="00612CDD"/>
    <w:rsid w:val="0061312B"/>
    <w:rsid w:val="0061498A"/>
    <w:rsid w:val="00614D4F"/>
    <w:rsid w:val="00615145"/>
    <w:rsid w:val="00615CFA"/>
    <w:rsid w:val="00617625"/>
    <w:rsid w:val="00617627"/>
    <w:rsid w:val="00624369"/>
    <w:rsid w:val="00624CB1"/>
    <w:rsid w:val="00626149"/>
    <w:rsid w:val="00631DDD"/>
    <w:rsid w:val="00633C96"/>
    <w:rsid w:val="00634239"/>
    <w:rsid w:val="00634567"/>
    <w:rsid w:val="00636B11"/>
    <w:rsid w:val="006415A7"/>
    <w:rsid w:val="0064628C"/>
    <w:rsid w:val="00647608"/>
    <w:rsid w:val="006505F8"/>
    <w:rsid w:val="00650700"/>
    <w:rsid w:val="00650DAC"/>
    <w:rsid w:val="00650E52"/>
    <w:rsid w:val="00651550"/>
    <w:rsid w:val="006528D4"/>
    <w:rsid w:val="00653FC4"/>
    <w:rsid w:val="0065414E"/>
    <w:rsid w:val="0065570D"/>
    <w:rsid w:val="00655CE6"/>
    <w:rsid w:val="0065616C"/>
    <w:rsid w:val="00660736"/>
    <w:rsid w:val="00662109"/>
    <w:rsid w:val="00662640"/>
    <w:rsid w:val="00664F30"/>
    <w:rsid w:val="0066518C"/>
    <w:rsid w:val="00670737"/>
    <w:rsid w:val="00671745"/>
    <w:rsid w:val="00672E03"/>
    <w:rsid w:val="00681629"/>
    <w:rsid w:val="00681DBB"/>
    <w:rsid w:val="0068305B"/>
    <w:rsid w:val="0068369D"/>
    <w:rsid w:val="006848C2"/>
    <w:rsid w:val="00684AF4"/>
    <w:rsid w:val="00690FB6"/>
    <w:rsid w:val="0069430C"/>
    <w:rsid w:val="00696025"/>
    <w:rsid w:val="0069777B"/>
    <w:rsid w:val="006979D8"/>
    <w:rsid w:val="00697D51"/>
    <w:rsid w:val="00697E1F"/>
    <w:rsid w:val="006A072C"/>
    <w:rsid w:val="006A081B"/>
    <w:rsid w:val="006A0AA1"/>
    <w:rsid w:val="006A1121"/>
    <w:rsid w:val="006A1D7D"/>
    <w:rsid w:val="006A2A2A"/>
    <w:rsid w:val="006A322E"/>
    <w:rsid w:val="006A3E66"/>
    <w:rsid w:val="006A6692"/>
    <w:rsid w:val="006A71EA"/>
    <w:rsid w:val="006B0F3E"/>
    <w:rsid w:val="006B3430"/>
    <w:rsid w:val="006B633D"/>
    <w:rsid w:val="006B7229"/>
    <w:rsid w:val="006C109B"/>
    <w:rsid w:val="006C1761"/>
    <w:rsid w:val="006C4A1F"/>
    <w:rsid w:val="006C6590"/>
    <w:rsid w:val="006D21E0"/>
    <w:rsid w:val="006D2FE6"/>
    <w:rsid w:val="006E0950"/>
    <w:rsid w:val="006E2DA4"/>
    <w:rsid w:val="006E3976"/>
    <w:rsid w:val="006E7853"/>
    <w:rsid w:val="006E7F33"/>
    <w:rsid w:val="006F027C"/>
    <w:rsid w:val="006F1F59"/>
    <w:rsid w:val="006F5280"/>
    <w:rsid w:val="006F7EE1"/>
    <w:rsid w:val="0070017F"/>
    <w:rsid w:val="0070125D"/>
    <w:rsid w:val="00702533"/>
    <w:rsid w:val="00703F13"/>
    <w:rsid w:val="00704E4A"/>
    <w:rsid w:val="00712272"/>
    <w:rsid w:val="007124CA"/>
    <w:rsid w:val="00714BE4"/>
    <w:rsid w:val="0071603C"/>
    <w:rsid w:val="00717E9F"/>
    <w:rsid w:val="00720060"/>
    <w:rsid w:val="0072481B"/>
    <w:rsid w:val="00724C82"/>
    <w:rsid w:val="00726FC7"/>
    <w:rsid w:val="007301DC"/>
    <w:rsid w:val="00730969"/>
    <w:rsid w:val="007313F8"/>
    <w:rsid w:val="00732A75"/>
    <w:rsid w:val="00732EF1"/>
    <w:rsid w:val="0073420C"/>
    <w:rsid w:val="007343E0"/>
    <w:rsid w:val="007352D5"/>
    <w:rsid w:val="0073544A"/>
    <w:rsid w:val="00735E13"/>
    <w:rsid w:val="007377C2"/>
    <w:rsid w:val="00737887"/>
    <w:rsid w:val="007403E4"/>
    <w:rsid w:val="0074053C"/>
    <w:rsid w:val="00742A64"/>
    <w:rsid w:val="0074601E"/>
    <w:rsid w:val="00746035"/>
    <w:rsid w:val="0074616E"/>
    <w:rsid w:val="00746A41"/>
    <w:rsid w:val="00747144"/>
    <w:rsid w:val="007473B8"/>
    <w:rsid w:val="0075257A"/>
    <w:rsid w:val="0075355F"/>
    <w:rsid w:val="00753A7B"/>
    <w:rsid w:val="00761AA3"/>
    <w:rsid w:val="00761CF9"/>
    <w:rsid w:val="0076230D"/>
    <w:rsid w:val="00765586"/>
    <w:rsid w:val="00765BBE"/>
    <w:rsid w:val="00767B33"/>
    <w:rsid w:val="00771B7C"/>
    <w:rsid w:val="0077386D"/>
    <w:rsid w:val="0077683D"/>
    <w:rsid w:val="00777B0E"/>
    <w:rsid w:val="00783DE6"/>
    <w:rsid w:val="0078457E"/>
    <w:rsid w:val="00787821"/>
    <w:rsid w:val="00787D05"/>
    <w:rsid w:val="00796DB9"/>
    <w:rsid w:val="007A0E99"/>
    <w:rsid w:val="007A4EF0"/>
    <w:rsid w:val="007B1AD5"/>
    <w:rsid w:val="007B2048"/>
    <w:rsid w:val="007B4B34"/>
    <w:rsid w:val="007B6ED9"/>
    <w:rsid w:val="007B7812"/>
    <w:rsid w:val="007C204F"/>
    <w:rsid w:val="007C6482"/>
    <w:rsid w:val="007C6A13"/>
    <w:rsid w:val="007C75E9"/>
    <w:rsid w:val="007C7976"/>
    <w:rsid w:val="007C7CFB"/>
    <w:rsid w:val="007D3069"/>
    <w:rsid w:val="007D77BA"/>
    <w:rsid w:val="007E3404"/>
    <w:rsid w:val="007E4229"/>
    <w:rsid w:val="007E477B"/>
    <w:rsid w:val="007E5BB9"/>
    <w:rsid w:val="007E60D3"/>
    <w:rsid w:val="007E7E88"/>
    <w:rsid w:val="007F0B87"/>
    <w:rsid w:val="007F0BAB"/>
    <w:rsid w:val="007F0F0A"/>
    <w:rsid w:val="007F166D"/>
    <w:rsid w:val="007F1B89"/>
    <w:rsid w:val="007F3DD4"/>
    <w:rsid w:val="007F54C1"/>
    <w:rsid w:val="007F627F"/>
    <w:rsid w:val="007F67B8"/>
    <w:rsid w:val="007F7450"/>
    <w:rsid w:val="007F77E1"/>
    <w:rsid w:val="0080217E"/>
    <w:rsid w:val="00802D55"/>
    <w:rsid w:val="008030B2"/>
    <w:rsid w:val="008045CD"/>
    <w:rsid w:val="00804633"/>
    <w:rsid w:val="008052B4"/>
    <w:rsid w:val="00805456"/>
    <w:rsid w:val="00805F3E"/>
    <w:rsid w:val="00807284"/>
    <w:rsid w:val="00807529"/>
    <w:rsid w:val="008078C9"/>
    <w:rsid w:val="00807E42"/>
    <w:rsid w:val="00811A2B"/>
    <w:rsid w:val="0081473D"/>
    <w:rsid w:val="00814B6D"/>
    <w:rsid w:val="00814DE0"/>
    <w:rsid w:val="008156BC"/>
    <w:rsid w:val="00815820"/>
    <w:rsid w:val="00820EBA"/>
    <w:rsid w:val="00825EEE"/>
    <w:rsid w:val="0082614E"/>
    <w:rsid w:val="008302FA"/>
    <w:rsid w:val="008313F7"/>
    <w:rsid w:val="008314F1"/>
    <w:rsid w:val="00831516"/>
    <w:rsid w:val="00831D7C"/>
    <w:rsid w:val="0083237F"/>
    <w:rsid w:val="00834E68"/>
    <w:rsid w:val="00834ED4"/>
    <w:rsid w:val="008359F5"/>
    <w:rsid w:val="00835A62"/>
    <w:rsid w:val="00836515"/>
    <w:rsid w:val="0083731D"/>
    <w:rsid w:val="0084087C"/>
    <w:rsid w:val="00840A75"/>
    <w:rsid w:val="008427EA"/>
    <w:rsid w:val="00842FD4"/>
    <w:rsid w:val="00847848"/>
    <w:rsid w:val="00852487"/>
    <w:rsid w:val="008532D1"/>
    <w:rsid w:val="00857030"/>
    <w:rsid w:val="00864C5B"/>
    <w:rsid w:val="0086633B"/>
    <w:rsid w:val="008678F2"/>
    <w:rsid w:val="0087068A"/>
    <w:rsid w:val="00872789"/>
    <w:rsid w:val="00873B58"/>
    <w:rsid w:val="00882938"/>
    <w:rsid w:val="008831FE"/>
    <w:rsid w:val="00884218"/>
    <w:rsid w:val="00884791"/>
    <w:rsid w:val="00884B7F"/>
    <w:rsid w:val="008851E8"/>
    <w:rsid w:val="008856D8"/>
    <w:rsid w:val="00890A9F"/>
    <w:rsid w:val="00890E1A"/>
    <w:rsid w:val="00891127"/>
    <w:rsid w:val="00892227"/>
    <w:rsid w:val="00893357"/>
    <w:rsid w:val="008A313D"/>
    <w:rsid w:val="008A38C8"/>
    <w:rsid w:val="008A50B2"/>
    <w:rsid w:val="008A5AC0"/>
    <w:rsid w:val="008A5D13"/>
    <w:rsid w:val="008B17D2"/>
    <w:rsid w:val="008B261E"/>
    <w:rsid w:val="008B2723"/>
    <w:rsid w:val="008B35E9"/>
    <w:rsid w:val="008B496E"/>
    <w:rsid w:val="008B53CF"/>
    <w:rsid w:val="008B548A"/>
    <w:rsid w:val="008C0002"/>
    <w:rsid w:val="008C1099"/>
    <w:rsid w:val="008C3596"/>
    <w:rsid w:val="008C3B27"/>
    <w:rsid w:val="008C3CC0"/>
    <w:rsid w:val="008D13D6"/>
    <w:rsid w:val="008D42CB"/>
    <w:rsid w:val="008D42EA"/>
    <w:rsid w:val="008D7303"/>
    <w:rsid w:val="008E07B9"/>
    <w:rsid w:val="008E096B"/>
    <w:rsid w:val="008E1526"/>
    <w:rsid w:val="008E3B87"/>
    <w:rsid w:val="008E4232"/>
    <w:rsid w:val="008E5D0A"/>
    <w:rsid w:val="008F1540"/>
    <w:rsid w:val="008F15F5"/>
    <w:rsid w:val="009015B8"/>
    <w:rsid w:val="00901CF9"/>
    <w:rsid w:val="00902414"/>
    <w:rsid w:val="00902873"/>
    <w:rsid w:val="009053E8"/>
    <w:rsid w:val="00906AE6"/>
    <w:rsid w:val="00907860"/>
    <w:rsid w:val="0091188D"/>
    <w:rsid w:val="00914123"/>
    <w:rsid w:val="00917504"/>
    <w:rsid w:val="00920626"/>
    <w:rsid w:val="009209F3"/>
    <w:rsid w:val="00926287"/>
    <w:rsid w:val="009269A7"/>
    <w:rsid w:val="0092707B"/>
    <w:rsid w:val="0093089A"/>
    <w:rsid w:val="00930EAC"/>
    <w:rsid w:val="0093115B"/>
    <w:rsid w:val="00931810"/>
    <w:rsid w:val="0093385F"/>
    <w:rsid w:val="00933D87"/>
    <w:rsid w:val="00935961"/>
    <w:rsid w:val="00937CB4"/>
    <w:rsid w:val="009429ED"/>
    <w:rsid w:val="00945B5A"/>
    <w:rsid w:val="00946E50"/>
    <w:rsid w:val="0095024A"/>
    <w:rsid w:val="00950651"/>
    <w:rsid w:val="00950992"/>
    <w:rsid w:val="00951FEE"/>
    <w:rsid w:val="0095263F"/>
    <w:rsid w:val="00952D2D"/>
    <w:rsid w:val="00954DF4"/>
    <w:rsid w:val="00963D6A"/>
    <w:rsid w:val="00965033"/>
    <w:rsid w:val="00966982"/>
    <w:rsid w:val="00974DDB"/>
    <w:rsid w:val="009817E4"/>
    <w:rsid w:val="00982A7E"/>
    <w:rsid w:val="00984CCA"/>
    <w:rsid w:val="00985F0F"/>
    <w:rsid w:val="0098628E"/>
    <w:rsid w:val="00986837"/>
    <w:rsid w:val="00987FC4"/>
    <w:rsid w:val="0099635B"/>
    <w:rsid w:val="00996970"/>
    <w:rsid w:val="00997904"/>
    <w:rsid w:val="0099793C"/>
    <w:rsid w:val="009A3859"/>
    <w:rsid w:val="009A44E6"/>
    <w:rsid w:val="009A5C6B"/>
    <w:rsid w:val="009A78E5"/>
    <w:rsid w:val="009B08AB"/>
    <w:rsid w:val="009B1E55"/>
    <w:rsid w:val="009B674C"/>
    <w:rsid w:val="009B6E99"/>
    <w:rsid w:val="009B72C9"/>
    <w:rsid w:val="009C0F2B"/>
    <w:rsid w:val="009C4DAC"/>
    <w:rsid w:val="009C598E"/>
    <w:rsid w:val="009C5DF7"/>
    <w:rsid w:val="009C746A"/>
    <w:rsid w:val="009C7D85"/>
    <w:rsid w:val="009D1DFE"/>
    <w:rsid w:val="009D2427"/>
    <w:rsid w:val="009D289E"/>
    <w:rsid w:val="009D39DB"/>
    <w:rsid w:val="009D4B42"/>
    <w:rsid w:val="009E0765"/>
    <w:rsid w:val="009F25F2"/>
    <w:rsid w:val="009F307F"/>
    <w:rsid w:val="009F3E0D"/>
    <w:rsid w:val="00A0060E"/>
    <w:rsid w:val="00A01E8D"/>
    <w:rsid w:val="00A056B0"/>
    <w:rsid w:val="00A1027B"/>
    <w:rsid w:val="00A13B77"/>
    <w:rsid w:val="00A14506"/>
    <w:rsid w:val="00A14E7F"/>
    <w:rsid w:val="00A170DD"/>
    <w:rsid w:val="00A1792A"/>
    <w:rsid w:val="00A209B0"/>
    <w:rsid w:val="00A24A90"/>
    <w:rsid w:val="00A257A5"/>
    <w:rsid w:val="00A3032A"/>
    <w:rsid w:val="00A31F92"/>
    <w:rsid w:val="00A35485"/>
    <w:rsid w:val="00A36BA8"/>
    <w:rsid w:val="00A4034F"/>
    <w:rsid w:val="00A4265A"/>
    <w:rsid w:val="00A42B87"/>
    <w:rsid w:val="00A44A94"/>
    <w:rsid w:val="00A44E15"/>
    <w:rsid w:val="00A46ED3"/>
    <w:rsid w:val="00A47AB9"/>
    <w:rsid w:val="00A53A53"/>
    <w:rsid w:val="00A545AB"/>
    <w:rsid w:val="00A56074"/>
    <w:rsid w:val="00A57DCE"/>
    <w:rsid w:val="00A614F7"/>
    <w:rsid w:val="00A63936"/>
    <w:rsid w:val="00A641E3"/>
    <w:rsid w:val="00A64F9D"/>
    <w:rsid w:val="00A6576B"/>
    <w:rsid w:val="00A6633B"/>
    <w:rsid w:val="00A664FE"/>
    <w:rsid w:val="00A67DB1"/>
    <w:rsid w:val="00A735DA"/>
    <w:rsid w:val="00A76E31"/>
    <w:rsid w:val="00A7705B"/>
    <w:rsid w:val="00A77D48"/>
    <w:rsid w:val="00A80BFA"/>
    <w:rsid w:val="00A811D6"/>
    <w:rsid w:val="00A829B9"/>
    <w:rsid w:val="00A907AA"/>
    <w:rsid w:val="00A90BFD"/>
    <w:rsid w:val="00A94E04"/>
    <w:rsid w:val="00A96799"/>
    <w:rsid w:val="00A96CDD"/>
    <w:rsid w:val="00A9740D"/>
    <w:rsid w:val="00AA35BB"/>
    <w:rsid w:val="00AA4C51"/>
    <w:rsid w:val="00AA4F0B"/>
    <w:rsid w:val="00AA5CEC"/>
    <w:rsid w:val="00AA6979"/>
    <w:rsid w:val="00AB0E05"/>
    <w:rsid w:val="00AB37B6"/>
    <w:rsid w:val="00AB5753"/>
    <w:rsid w:val="00AC05F6"/>
    <w:rsid w:val="00AC3926"/>
    <w:rsid w:val="00AC39E4"/>
    <w:rsid w:val="00AC7B63"/>
    <w:rsid w:val="00AD07FC"/>
    <w:rsid w:val="00AD1FE3"/>
    <w:rsid w:val="00AD2981"/>
    <w:rsid w:val="00AD4AEF"/>
    <w:rsid w:val="00AD4B81"/>
    <w:rsid w:val="00AD54CE"/>
    <w:rsid w:val="00AD56FE"/>
    <w:rsid w:val="00AD6AF1"/>
    <w:rsid w:val="00AD791F"/>
    <w:rsid w:val="00AD7943"/>
    <w:rsid w:val="00AE0282"/>
    <w:rsid w:val="00AE134B"/>
    <w:rsid w:val="00AE204A"/>
    <w:rsid w:val="00AE21B5"/>
    <w:rsid w:val="00AE3A15"/>
    <w:rsid w:val="00AE5DDF"/>
    <w:rsid w:val="00AE65B3"/>
    <w:rsid w:val="00AE69E1"/>
    <w:rsid w:val="00AF064D"/>
    <w:rsid w:val="00AF18B3"/>
    <w:rsid w:val="00AF226C"/>
    <w:rsid w:val="00AF61CA"/>
    <w:rsid w:val="00AF7E8C"/>
    <w:rsid w:val="00B056FF"/>
    <w:rsid w:val="00B05D20"/>
    <w:rsid w:val="00B06EC0"/>
    <w:rsid w:val="00B117AE"/>
    <w:rsid w:val="00B11A4B"/>
    <w:rsid w:val="00B159C2"/>
    <w:rsid w:val="00B17189"/>
    <w:rsid w:val="00B20845"/>
    <w:rsid w:val="00B217EE"/>
    <w:rsid w:val="00B23242"/>
    <w:rsid w:val="00B251B6"/>
    <w:rsid w:val="00B25E9E"/>
    <w:rsid w:val="00B25FEC"/>
    <w:rsid w:val="00B308F4"/>
    <w:rsid w:val="00B3112D"/>
    <w:rsid w:val="00B34869"/>
    <w:rsid w:val="00B3605A"/>
    <w:rsid w:val="00B4332F"/>
    <w:rsid w:val="00B51D25"/>
    <w:rsid w:val="00B52088"/>
    <w:rsid w:val="00B5420F"/>
    <w:rsid w:val="00B54D60"/>
    <w:rsid w:val="00B5747F"/>
    <w:rsid w:val="00B6366E"/>
    <w:rsid w:val="00B64FE9"/>
    <w:rsid w:val="00B67987"/>
    <w:rsid w:val="00B729E2"/>
    <w:rsid w:val="00B76C47"/>
    <w:rsid w:val="00B7725F"/>
    <w:rsid w:val="00B7769B"/>
    <w:rsid w:val="00B83B88"/>
    <w:rsid w:val="00B83E88"/>
    <w:rsid w:val="00B847D8"/>
    <w:rsid w:val="00B84E4C"/>
    <w:rsid w:val="00B852E5"/>
    <w:rsid w:val="00B86031"/>
    <w:rsid w:val="00B87FE2"/>
    <w:rsid w:val="00B90209"/>
    <w:rsid w:val="00B916F8"/>
    <w:rsid w:val="00B91CC4"/>
    <w:rsid w:val="00B9244F"/>
    <w:rsid w:val="00B932B2"/>
    <w:rsid w:val="00B95DE5"/>
    <w:rsid w:val="00B961A3"/>
    <w:rsid w:val="00B96F8C"/>
    <w:rsid w:val="00BA229D"/>
    <w:rsid w:val="00BB113B"/>
    <w:rsid w:val="00BB1C19"/>
    <w:rsid w:val="00BB2116"/>
    <w:rsid w:val="00BB24DD"/>
    <w:rsid w:val="00BB2A3F"/>
    <w:rsid w:val="00BB2DE1"/>
    <w:rsid w:val="00BB442E"/>
    <w:rsid w:val="00BB4FA1"/>
    <w:rsid w:val="00BC099B"/>
    <w:rsid w:val="00BC2512"/>
    <w:rsid w:val="00BC2B4D"/>
    <w:rsid w:val="00BC54D9"/>
    <w:rsid w:val="00BC6269"/>
    <w:rsid w:val="00BC6A4B"/>
    <w:rsid w:val="00BD0A35"/>
    <w:rsid w:val="00BD3D4F"/>
    <w:rsid w:val="00BD5622"/>
    <w:rsid w:val="00BD68A4"/>
    <w:rsid w:val="00BD76F4"/>
    <w:rsid w:val="00BD7AE4"/>
    <w:rsid w:val="00BE0E29"/>
    <w:rsid w:val="00BE0F74"/>
    <w:rsid w:val="00BE4887"/>
    <w:rsid w:val="00BE4C31"/>
    <w:rsid w:val="00BE5834"/>
    <w:rsid w:val="00BE730A"/>
    <w:rsid w:val="00BF48C4"/>
    <w:rsid w:val="00BF6467"/>
    <w:rsid w:val="00BF7166"/>
    <w:rsid w:val="00BF7878"/>
    <w:rsid w:val="00C01ABC"/>
    <w:rsid w:val="00C01F94"/>
    <w:rsid w:val="00C02646"/>
    <w:rsid w:val="00C03195"/>
    <w:rsid w:val="00C05A35"/>
    <w:rsid w:val="00C07B92"/>
    <w:rsid w:val="00C1140E"/>
    <w:rsid w:val="00C1209F"/>
    <w:rsid w:val="00C13490"/>
    <w:rsid w:val="00C20169"/>
    <w:rsid w:val="00C26B36"/>
    <w:rsid w:val="00C26BE2"/>
    <w:rsid w:val="00C30207"/>
    <w:rsid w:val="00C307CC"/>
    <w:rsid w:val="00C3138D"/>
    <w:rsid w:val="00C31A94"/>
    <w:rsid w:val="00C34EBF"/>
    <w:rsid w:val="00C4069F"/>
    <w:rsid w:val="00C42937"/>
    <w:rsid w:val="00C436FC"/>
    <w:rsid w:val="00C445EA"/>
    <w:rsid w:val="00C452AD"/>
    <w:rsid w:val="00C45316"/>
    <w:rsid w:val="00C456FB"/>
    <w:rsid w:val="00C460A4"/>
    <w:rsid w:val="00C501E9"/>
    <w:rsid w:val="00C51AA5"/>
    <w:rsid w:val="00C520B4"/>
    <w:rsid w:val="00C540D0"/>
    <w:rsid w:val="00C54901"/>
    <w:rsid w:val="00C5634F"/>
    <w:rsid w:val="00C576FB"/>
    <w:rsid w:val="00C62472"/>
    <w:rsid w:val="00C63691"/>
    <w:rsid w:val="00C649FD"/>
    <w:rsid w:val="00C66697"/>
    <w:rsid w:val="00C71134"/>
    <w:rsid w:val="00C7131F"/>
    <w:rsid w:val="00C718B4"/>
    <w:rsid w:val="00C71C30"/>
    <w:rsid w:val="00C72CC0"/>
    <w:rsid w:val="00C73A65"/>
    <w:rsid w:val="00C73E91"/>
    <w:rsid w:val="00C73FD7"/>
    <w:rsid w:val="00C803D9"/>
    <w:rsid w:val="00C8163F"/>
    <w:rsid w:val="00C81D69"/>
    <w:rsid w:val="00C83E6A"/>
    <w:rsid w:val="00C859A9"/>
    <w:rsid w:val="00C85C5B"/>
    <w:rsid w:val="00C918E4"/>
    <w:rsid w:val="00C92428"/>
    <w:rsid w:val="00CA6E54"/>
    <w:rsid w:val="00CB1856"/>
    <w:rsid w:val="00CB2E0A"/>
    <w:rsid w:val="00CB30B3"/>
    <w:rsid w:val="00CB4016"/>
    <w:rsid w:val="00CB5169"/>
    <w:rsid w:val="00CC0A9F"/>
    <w:rsid w:val="00CC143B"/>
    <w:rsid w:val="00CC2F95"/>
    <w:rsid w:val="00CC4481"/>
    <w:rsid w:val="00CC4E7F"/>
    <w:rsid w:val="00CC5EC7"/>
    <w:rsid w:val="00CD0F57"/>
    <w:rsid w:val="00CD12C9"/>
    <w:rsid w:val="00CD140A"/>
    <w:rsid w:val="00CD37F8"/>
    <w:rsid w:val="00CD3A5D"/>
    <w:rsid w:val="00CD3D90"/>
    <w:rsid w:val="00CD4767"/>
    <w:rsid w:val="00CD6253"/>
    <w:rsid w:val="00CD6CF5"/>
    <w:rsid w:val="00CD71AC"/>
    <w:rsid w:val="00CE1710"/>
    <w:rsid w:val="00CE187E"/>
    <w:rsid w:val="00CE2061"/>
    <w:rsid w:val="00CE216C"/>
    <w:rsid w:val="00CE6238"/>
    <w:rsid w:val="00CE6B72"/>
    <w:rsid w:val="00CE74CD"/>
    <w:rsid w:val="00CF2909"/>
    <w:rsid w:val="00CF446C"/>
    <w:rsid w:val="00CF45AB"/>
    <w:rsid w:val="00CF701F"/>
    <w:rsid w:val="00CF7549"/>
    <w:rsid w:val="00D03255"/>
    <w:rsid w:val="00D03612"/>
    <w:rsid w:val="00D04EC1"/>
    <w:rsid w:val="00D07F85"/>
    <w:rsid w:val="00D10E6C"/>
    <w:rsid w:val="00D10FC7"/>
    <w:rsid w:val="00D12891"/>
    <w:rsid w:val="00D129E7"/>
    <w:rsid w:val="00D13ADC"/>
    <w:rsid w:val="00D16682"/>
    <w:rsid w:val="00D17720"/>
    <w:rsid w:val="00D202C4"/>
    <w:rsid w:val="00D22D90"/>
    <w:rsid w:val="00D23899"/>
    <w:rsid w:val="00D23998"/>
    <w:rsid w:val="00D25332"/>
    <w:rsid w:val="00D26A53"/>
    <w:rsid w:val="00D26E01"/>
    <w:rsid w:val="00D273B9"/>
    <w:rsid w:val="00D31C7B"/>
    <w:rsid w:val="00D3284E"/>
    <w:rsid w:val="00D3346F"/>
    <w:rsid w:val="00D3420B"/>
    <w:rsid w:val="00D344E4"/>
    <w:rsid w:val="00D36C0A"/>
    <w:rsid w:val="00D41692"/>
    <w:rsid w:val="00D42039"/>
    <w:rsid w:val="00D43561"/>
    <w:rsid w:val="00D43901"/>
    <w:rsid w:val="00D44E40"/>
    <w:rsid w:val="00D529C8"/>
    <w:rsid w:val="00D5516E"/>
    <w:rsid w:val="00D55DEA"/>
    <w:rsid w:val="00D55E65"/>
    <w:rsid w:val="00D57F24"/>
    <w:rsid w:val="00D60F21"/>
    <w:rsid w:val="00D6137A"/>
    <w:rsid w:val="00D617B2"/>
    <w:rsid w:val="00D626A8"/>
    <w:rsid w:val="00D64D6A"/>
    <w:rsid w:val="00D66938"/>
    <w:rsid w:val="00D67C8C"/>
    <w:rsid w:val="00D704DB"/>
    <w:rsid w:val="00D736F9"/>
    <w:rsid w:val="00D8026B"/>
    <w:rsid w:val="00D81C9A"/>
    <w:rsid w:val="00D81DCE"/>
    <w:rsid w:val="00D82275"/>
    <w:rsid w:val="00D83237"/>
    <w:rsid w:val="00D862F2"/>
    <w:rsid w:val="00D90A63"/>
    <w:rsid w:val="00D91272"/>
    <w:rsid w:val="00D92474"/>
    <w:rsid w:val="00D96706"/>
    <w:rsid w:val="00D9715A"/>
    <w:rsid w:val="00D97FD1"/>
    <w:rsid w:val="00DA1EA5"/>
    <w:rsid w:val="00DA2217"/>
    <w:rsid w:val="00DA6922"/>
    <w:rsid w:val="00DA791B"/>
    <w:rsid w:val="00DB26F5"/>
    <w:rsid w:val="00DB455D"/>
    <w:rsid w:val="00DB486D"/>
    <w:rsid w:val="00DB522F"/>
    <w:rsid w:val="00DC07BD"/>
    <w:rsid w:val="00DC1628"/>
    <w:rsid w:val="00DC2C9F"/>
    <w:rsid w:val="00DC47C6"/>
    <w:rsid w:val="00DC4919"/>
    <w:rsid w:val="00DC6F2D"/>
    <w:rsid w:val="00DD2665"/>
    <w:rsid w:val="00DD27F3"/>
    <w:rsid w:val="00DD4BC5"/>
    <w:rsid w:val="00DD57D7"/>
    <w:rsid w:val="00DE0EB3"/>
    <w:rsid w:val="00DE1344"/>
    <w:rsid w:val="00DE1D17"/>
    <w:rsid w:val="00DE20FF"/>
    <w:rsid w:val="00DE70A2"/>
    <w:rsid w:val="00DF0BCD"/>
    <w:rsid w:val="00DF0CEC"/>
    <w:rsid w:val="00DF250E"/>
    <w:rsid w:val="00DF62E5"/>
    <w:rsid w:val="00DF6CD0"/>
    <w:rsid w:val="00E01F2E"/>
    <w:rsid w:val="00E03720"/>
    <w:rsid w:val="00E03B08"/>
    <w:rsid w:val="00E03E16"/>
    <w:rsid w:val="00E045FB"/>
    <w:rsid w:val="00E068E7"/>
    <w:rsid w:val="00E101D9"/>
    <w:rsid w:val="00E11C5B"/>
    <w:rsid w:val="00E12CAD"/>
    <w:rsid w:val="00E14D56"/>
    <w:rsid w:val="00E15DF9"/>
    <w:rsid w:val="00E16E23"/>
    <w:rsid w:val="00E16F0D"/>
    <w:rsid w:val="00E25597"/>
    <w:rsid w:val="00E25DC3"/>
    <w:rsid w:val="00E262EE"/>
    <w:rsid w:val="00E32A6B"/>
    <w:rsid w:val="00E3443B"/>
    <w:rsid w:val="00E35BE3"/>
    <w:rsid w:val="00E41194"/>
    <w:rsid w:val="00E419A0"/>
    <w:rsid w:val="00E44F51"/>
    <w:rsid w:val="00E47394"/>
    <w:rsid w:val="00E478C8"/>
    <w:rsid w:val="00E509CE"/>
    <w:rsid w:val="00E56FBB"/>
    <w:rsid w:val="00E60544"/>
    <w:rsid w:val="00E61100"/>
    <w:rsid w:val="00E61330"/>
    <w:rsid w:val="00E6531A"/>
    <w:rsid w:val="00E675DE"/>
    <w:rsid w:val="00E67E13"/>
    <w:rsid w:val="00E71AF1"/>
    <w:rsid w:val="00E7315D"/>
    <w:rsid w:val="00E73450"/>
    <w:rsid w:val="00E7796F"/>
    <w:rsid w:val="00E81634"/>
    <w:rsid w:val="00E81939"/>
    <w:rsid w:val="00E839C0"/>
    <w:rsid w:val="00E85214"/>
    <w:rsid w:val="00E868B2"/>
    <w:rsid w:val="00E94C64"/>
    <w:rsid w:val="00E97283"/>
    <w:rsid w:val="00EA0010"/>
    <w:rsid w:val="00EA27BB"/>
    <w:rsid w:val="00EA5725"/>
    <w:rsid w:val="00EA5C38"/>
    <w:rsid w:val="00EB6DC0"/>
    <w:rsid w:val="00EC37EC"/>
    <w:rsid w:val="00EC5B73"/>
    <w:rsid w:val="00EC7868"/>
    <w:rsid w:val="00ED0AA7"/>
    <w:rsid w:val="00ED2340"/>
    <w:rsid w:val="00ED3027"/>
    <w:rsid w:val="00ED3361"/>
    <w:rsid w:val="00ED4394"/>
    <w:rsid w:val="00ED54E9"/>
    <w:rsid w:val="00ED55BA"/>
    <w:rsid w:val="00ED6956"/>
    <w:rsid w:val="00ED6A13"/>
    <w:rsid w:val="00ED7E10"/>
    <w:rsid w:val="00EE0861"/>
    <w:rsid w:val="00EE41E7"/>
    <w:rsid w:val="00EE47CF"/>
    <w:rsid w:val="00EE718E"/>
    <w:rsid w:val="00EF510A"/>
    <w:rsid w:val="00EF7625"/>
    <w:rsid w:val="00F01A08"/>
    <w:rsid w:val="00F01B13"/>
    <w:rsid w:val="00F0306F"/>
    <w:rsid w:val="00F06C98"/>
    <w:rsid w:val="00F12951"/>
    <w:rsid w:val="00F1777E"/>
    <w:rsid w:val="00F178AE"/>
    <w:rsid w:val="00F20508"/>
    <w:rsid w:val="00F21A3F"/>
    <w:rsid w:val="00F27A99"/>
    <w:rsid w:val="00F27C2F"/>
    <w:rsid w:val="00F402B3"/>
    <w:rsid w:val="00F42202"/>
    <w:rsid w:val="00F44DC4"/>
    <w:rsid w:val="00F46B6F"/>
    <w:rsid w:val="00F47004"/>
    <w:rsid w:val="00F47914"/>
    <w:rsid w:val="00F479E9"/>
    <w:rsid w:val="00F47D61"/>
    <w:rsid w:val="00F50344"/>
    <w:rsid w:val="00F510E0"/>
    <w:rsid w:val="00F51412"/>
    <w:rsid w:val="00F540D6"/>
    <w:rsid w:val="00F5423D"/>
    <w:rsid w:val="00F553CB"/>
    <w:rsid w:val="00F55A0F"/>
    <w:rsid w:val="00F56A51"/>
    <w:rsid w:val="00F56E03"/>
    <w:rsid w:val="00F6200E"/>
    <w:rsid w:val="00F625F2"/>
    <w:rsid w:val="00F660B8"/>
    <w:rsid w:val="00F666AE"/>
    <w:rsid w:val="00F672AB"/>
    <w:rsid w:val="00F701BC"/>
    <w:rsid w:val="00F73413"/>
    <w:rsid w:val="00F76F34"/>
    <w:rsid w:val="00F81815"/>
    <w:rsid w:val="00F83771"/>
    <w:rsid w:val="00F84578"/>
    <w:rsid w:val="00F85719"/>
    <w:rsid w:val="00F86ED9"/>
    <w:rsid w:val="00F87D61"/>
    <w:rsid w:val="00F90AEF"/>
    <w:rsid w:val="00F91223"/>
    <w:rsid w:val="00F9155E"/>
    <w:rsid w:val="00F9311C"/>
    <w:rsid w:val="00F93879"/>
    <w:rsid w:val="00F94A99"/>
    <w:rsid w:val="00FA0778"/>
    <w:rsid w:val="00FA6F66"/>
    <w:rsid w:val="00FB3FE9"/>
    <w:rsid w:val="00FB49E0"/>
    <w:rsid w:val="00FB5F17"/>
    <w:rsid w:val="00FC2510"/>
    <w:rsid w:val="00FC279B"/>
    <w:rsid w:val="00FC643E"/>
    <w:rsid w:val="00FC7F32"/>
    <w:rsid w:val="00FD02A7"/>
    <w:rsid w:val="00FD0C58"/>
    <w:rsid w:val="00FD0F1C"/>
    <w:rsid w:val="00FD385E"/>
    <w:rsid w:val="00FD595F"/>
    <w:rsid w:val="00FD5B26"/>
    <w:rsid w:val="00FD5F56"/>
    <w:rsid w:val="00FD643B"/>
    <w:rsid w:val="00FD7567"/>
    <w:rsid w:val="00FE1B8C"/>
    <w:rsid w:val="00FF2346"/>
    <w:rsid w:val="00FF3375"/>
    <w:rsid w:val="00FF4D9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3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0B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3A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3A15"/>
  </w:style>
  <w:style w:type="paragraph" w:styleId="a6">
    <w:name w:val="header"/>
    <w:basedOn w:val="a"/>
    <w:link w:val="a7"/>
    <w:rsid w:val="003D2A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2A17"/>
    <w:rPr>
      <w:sz w:val="24"/>
      <w:szCs w:val="24"/>
    </w:rPr>
  </w:style>
  <w:style w:type="table" w:styleId="a8">
    <w:name w:val="Table Grid"/>
    <w:basedOn w:val="a1"/>
    <w:uiPriority w:val="59"/>
    <w:rsid w:val="00F5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75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DC16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DC162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DC1628"/>
    <w:rPr>
      <w:rFonts w:ascii="Tahoma" w:hAnsi="Tahoma" w:cs="Tahoma"/>
      <w:sz w:val="16"/>
      <w:szCs w:val="16"/>
    </w:rPr>
  </w:style>
  <w:style w:type="character" w:styleId="ac">
    <w:name w:val="Strong"/>
    <w:qFormat/>
    <w:rsid w:val="00327726"/>
    <w:rPr>
      <w:b/>
      <w:bCs/>
    </w:rPr>
  </w:style>
  <w:style w:type="character" w:customStyle="1" w:styleId="apple-converted-space">
    <w:name w:val="apple-converted-space"/>
    <w:basedOn w:val="a0"/>
    <w:rsid w:val="00327726"/>
  </w:style>
  <w:style w:type="paragraph" w:styleId="ad">
    <w:name w:val="Normal (Web)"/>
    <w:basedOn w:val="a"/>
    <w:link w:val="ae"/>
    <w:uiPriority w:val="99"/>
    <w:rsid w:val="007C7CFB"/>
    <w:pPr>
      <w:spacing w:before="100" w:beforeAutospacing="1" w:after="100" w:afterAutospacing="1"/>
    </w:pPr>
    <w:rPr>
      <w:lang w:val="x-none" w:eastAsia="x-none"/>
    </w:rPr>
  </w:style>
  <w:style w:type="character" w:customStyle="1" w:styleId="20">
    <w:name w:val="Заголовок 2 Знак"/>
    <w:link w:val="2"/>
    <w:rsid w:val="007F0B87"/>
    <w:rPr>
      <w:rFonts w:ascii="Arial" w:hAnsi="Arial" w:cs="Arial"/>
      <w:b/>
      <w:bCs/>
      <w:i/>
      <w:iCs/>
      <w:sz w:val="28"/>
      <w:szCs w:val="28"/>
    </w:rPr>
  </w:style>
  <w:style w:type="character" w:styleId="af">
    <w:name w:val="Emphasis"/>
    <w:qFormat/>
    <w:rsid w:val="007F0B87"/>
    <w:rPr>
      <w:i/>
      <w:iCs/>
    </w:rPr>
  </w:style>
  <w:style w:type="character" w:customStyle="1" w:styleId="spelle">
    <w:name w:val="spelle"/>
    <w:basedOn w:val="a0"/>
    <w:rsid w:val="00A545AB"/>
  </w:style>
  <w:style w:type="character" w:customStyle="1" w:styleId="grame">
    <w:name w:val="grame"/>
    <w:basedOn w:val="a0"/>
    <w:rsid w:val="00A545AB"/>
  </w:style>
  <w:style w:type="paragraph" w:styleId="af0">
    <w:name w:val="No Spacing"/>
    <w:link w:val="af1"/>
    <w:uiPriority w:val="1"/>
    <w:qFormat/>
    <w:rsid w:val="008F1540"/>
    <w:rPr>
      <w:sz w:val="24"/>
      <w:szCs w:val="24"/>
    </w:rPr>
  </w:style>
  <w:style w:type="paragraph" w:customStyle="1" w:styleId="21">
    <w:name w:val="Стиль2"/>
    <w:basedOn w:val="a"/>
    <w:uiPriority w:val="99"/>
    <w:rsid w:val="008C0002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sz w:val="20"/>
      <w:szCs w:val="20"/>
    </w:rPr>
  </w:style>
  <w:style w:type="paragraph" w:styleId="af2">
    <w:name w:val="Body Text"/>
    <w:basedOn w:val="a"/>
    <w:link w:val="af3"/>
    <w:rsid w:val="00690FB6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690FB6"/>
    <w:rPr>
      <w:sz w:val="24"/>
      <w:szCs w:val="24"/>
    </w:rPr>
  </w:style>
  <w:style w:type="paragraph" w:styleId="af4">
    <w:name w:val="Body Text Indent"/>
    <w:basedOn w:val="a"/>
    <w:rsid w:val="00C73A65"/>
    <w:pPr>
      <w:spacing w:after="120"/>
      <w:ind w:left="283"/>
    </w:pPr>
  </w:style>
  <w:style w:type="paragraph" w:styleId="HTML">
    <w:name w:val="HTML Preformatted"/>
    <w:basedOn w:val="a"/>
    <w:link w:val="HTML0"/>
    <w:rsid w:val="00C73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17"/>
      <w:szCs w:val="17"/>
    </w:rPr>
  </w:style>
  <w:style w:type="character" w:customStyle="1" w:styleId="ae">
    <w:name w:val="Обычный (веб) Знак"/>
    <w:link w:val="ad"/>
    <w:rsid w:val="00E67E13"/>
    <w:rPr>
      <w:sz w:val="24"/>
      <w:szCs w:val="24"/>
    </w:rPr>
  </w:style>
  <w:style w:type="paragraph" w:customStyle="1" w:styleId="af5">
    <w:name w:val="Знак Знак Знак Знак"/>
    <w:basedOn w:val="a"/>
    <w:rsid w:val="00ED43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-1">
    <w:name w:val="Medium List 2 Accent 1"/>
    <w:basedOn w:val="a1"/>
    <w:uiPriority w:val="66"/>
    <w:rsid w:val="00D17720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Nonformat">
    <w:name w:val="ConsPlusNonformat"/>
    <w:rsid w:val="001B0F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50273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502731"/>
    <w:rPr>
      <w:sz w:val="16"/>
      <w:szCs w:val="16"/>
      <w:lang w:val="x-none" w:eastAsia="x-none"/>
    </w:rPr>
  </w:style>
  <w:style w:type="character" w:styleId="af6">
    <w:name w:val="Hyperlink"/>
    <w:unhideWhenUsed/>
    <w:rsid w:val="00777B0E"/>
    <w:rPr>
      <w:color w:val="0000FF"/>
      <w:u w:val="single"/>
    </w:rPr>
  </w:style>
  <w:style w:type="paragraph" w:styleId="22">
    <w:name w:val="Body Text 2"/>
    <w:basedOn w:val="a"/>
    <w:link w:val="23"/>
    <w:rsid w:val="00484E69"/>
    <w:pPr>
      <w:spacing w:after="120" w:line="480" w:lineRule="auto"/>
    </w:pPr>
  </w:style>
  <w:style w:type="character" w:customStyle="1" w:styleId="23">
    <w:name w:val="Основной текст 2 Знак"/>
    <w:link w:val="22"/>
    <w:rsid w:val="00484E69"/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68162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681629"/>
  </w:style>
  <w:style w:type="character" w:styleId="af9">
    <w:name w:val="footnote reference"/>
    <w:uiPriority w:val="99"/>
    <w:unhideWhenUsed/>
    <w:rsid w:val="00681629"/>
    <w:rPr>
      <w:vertAlign w:val="superscript"/>
    </w:rPr>
  </w:style>
  <w:style w:type="character" w:customStyle="1" w:styleId="a4">
    <w:name w:val="Нижний колонтитул Знак"/>
    <w:link w:val="a3"/>
    <w:uiPriority w:val="99"/>
    <w:rsid w:val="00F76F34"/>
    <w:rPr>
      <w:sz w:val="24"/>
      <w:szCs w:val="24"/>
    </w:rPr>
  </w:style>
  <w:style w:type="table" w:styleId="-8">
    <w:name w:val="Table List 8"/>
    <w:basedOn w:val="a1"/>
    <w:rsid w:val="004413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-6">
    <w:name w:val="Medium Grid 1 Accent 6"/>
    <w:basedOn w:val="a1"/>
    <w:uiPriority w:val="67"/>
    <w:rsid w:val="004413A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Shading Accent 2"/>
    <w:basedOn w:val="a1"/>
    <w:uiPriority w:val="60"/>
    <w:rsid w:val="004413A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Table Web 2"/>
    <w:basedOn w:val="a1"/>
    <w:rsid w:val="008842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етка таблицы1"/>
    <w:basedOn w:val="a1"/>
    <w:next w:val="a8"/>
    <w:uiPriority w:val="59"/>
    <w:rsid w:val="00BB21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Classic 4"/>
    <w:basedOn w:val="a1"/>
    <w:rsid w:val="00E44F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E44F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8072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umns 2"/>
    <w:basedOn w:val="a1"/>
    <w:rsid w:val="008072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6176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BD7A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0">
    <w:name w:val="Стандартный HTML Знак"/>
    <w:basedOn w:val="a0"/>
    <w:link w:val="HTML"/>
    <w:rsid w:val="000A15E3"/>
    <w:rPr>
      <w:rFonts w:ascii="Tahoma" w:hAnsi="Tahoma" w:cs="Tahoma"/>
      <w:sz w:val="17"/>
      <w:szCs w:val="17"/>
    </w:rPr>
  </w:style>
  <w:style w:type="table" w:styleId="12">
    <w:name w:val="Table Classic 1"/>
    <w:basedOn w:val="a1"/>
    <w:rsid w:val="004033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caption"/>
    <w:basedOn w:val="a"/>
    <w:next w:val="a"/>
    <w:unhideWhenUsed/>
    <w:qFormat/>
    <w:rsid w:val="00840A75"/>
    <w:rPr>
      <w:b/>
      <w:bCs/>
      <w:sz w:val="20"/>
      <w:szCs w:val="20"/>
    </w:rPr>
  </w:style>
  <w:style w:type="character" w:customStyle="1" w:styleId="af1">
    <w:name w:val="Без интервала Знак"/>
    <w:basedOn w:val="a0"/>
    <w:link w:val="af0"/>
    <w:uiPriority w:val="1"/>
    <w:rsid w:val="00B96F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3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0B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3A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3A15"/>
  </w:style>
  <w:style w:type="paragraph" w:styleId="a6">
    <w:name w:val="header"/>
    <w:basedOn w:val="a"/>
    <w:link w:val="a7"/>
    <w:rsid w:val="003D2A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2A17"/>
    <w:rPr>
      <w:sz w:val="24"/>
      <w:szCs w:val="24"/>
    </w:rPr>
  </w:style>
  <w:style w:type="table" w:styleId="a8">
    <w:name w:val="Table Grid"/>
    <w:basedOn w:val="a1"/>
    <w:uiPriority w:val="59"/>
    <w:rsid w:val="00F5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75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DC16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DC162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DC1628"/>
    <w:rPr>
      <w:rFonts w:ascii="Tahoma" w:hAnsi="Tahoma" w:cs="Tahoma"/>
      <w:sz w:val="16"/>
      <w:szCs w:val="16"/>
    </w:rPr>
  </w:style>
  <w:style w:type="character" w:styleId="ac">
    <w:name w:val="Strong"/>
    <w:qFormat/>
    <w:rsid w:val="00327726"/>
    <w:rPr>
      <w:b/>
      <w:bCs/>
    </w:rPr>
  </w:style>
  <w:style w:type="character" w:customStyle="1" w:styleId="apple-converted-space">
    <w:name w:val="apple-converted-space"/>
    <w:basedOn w:val="a0"/>
    <w:rsid w:val="00327726"/>
  </w:style>
  <w:style w:type="paragraph" w:styleId="ad">
    <w:name w:val="Normal (Web)"/>
    <w:basedOn w:val="a"/>
    <w:link w:val="ae"/>
    <w:uiPriority w:val="99"/>
    <w:rsid w:val="007C7CFB"/>
    <w:pPr>
      <w:spacing w:before="100" w:beforeAutospacing="1" w:after="100" w:afterAutospacing="1"/>
    </w:pPr>
    <w:rPr>
      <w:lang w:val="x-none" w:eastAsia="x-none"/>
    </w:rPr>
  </w:style>
  <w:style w:type="character" w:customStyle="1" w:styleId="20">
    <w:name w:val="Заголовок 2 Знак"/>
    <w:link w:val="2"/>
    <w:rsid w:val="007F0B87"/>
    <w:rPr>
      <w:rFonts w:ascii="Arial" w:hAnsi="Arial" w:cs="Arial"/>
      <w:b/>
      <w:bCs/>
      <w:i/>
      <w:iCs/>
      <w:sz w:val="28"/>
      <w:szCs w:val="28"/>
    </w:rPr>
  </w:style>
  <w:style w:type="character" w:styleId="af">
    <w:name w:val="Emphasis"/>
    <w:qFormat/>
    <w:rsid w:val="007F0B87"/>
    <w:rPr>
      <w:i/>
      <w:iCs/>
    </w:rPr>
  </w:style>
  <w:style w:type="character" w:customStyle="1" w:styleId="spelle">
    <w:name w:val="spelle"/>
    <w:basedOn w:val="a0"/>
    <w:rsid w:val="00A545AB"/>
  </w:style>
  <w:style w:type="character" w:customStyle="1" w:styleId="grame">
    <w:name w:val="grame"/>
    <w:basedOn w:val="a0"/>
    <w:rsid w:val="00A545AB"/>
  </w:style>
  <w:style w:type="paragraph" w:styleId="af0">
    <w:name w:val="No Spacing"/>
    <w:link w:val="af1"/>
    <w:uiPriority w:val="1"/>
    <w:qFormat/>
    <w:rsid w:val="008F1540"/>
    <w:rPr>
      <w:sz w:val="24"/>
      <w:szCs w:val="24"/>
    </w:rPr>
  </w:style>
  <w:style w:type="paragraph" w:customStyle="1" w:styleId="21">
    <w:name w:val="Стиль2"/>
    <w:basedOn w:val="a"/>
    <w:uiPriority w:val="99"/>
    <w:rsid w:val="008C0002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sz w:val="20"/>
      <w:szCs w:val="20"/>
    </w:rPr>
  </w:style>
  <w:style w:type="paragraph" w:styleId="af2">
    <w:name w:val="Body Text"/>
    <w:basedOn w:val="a"/>
    <w:link w:val="af3"/>
    <w:rsid w:val="00690FB6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690FB6"/>
    <w:rPr>
      <w:sz w:val="24"/>
      <w:szCs w:val="24"/>
    </w:rPr>
  </w:style>
  <w:style w:type="paragraph" w:styleId="af4">
    <w:name w:val="Body Text Indent"/>
    <w:basedOn w:val="a"/>
    <w:rsid w:val="00C73A65"/>
    <w:pPr>
      <w:spacing w:after="120"/>
      <w:ind w:left="283"/>
    </w:pPr>
  </w:style>
  <w:style w:type="paragraph" w:styleId="HTML">
    <w:name w:val="HTML Preformatted"/>
    <w:basedOn w:val="a"/>
    <w:link w:val="HTML0"/>
    <w:rsid w:val="00C73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17"/>
      <w:szCs w:val="17"/>
    </w:rPr>
  </w:style>
  <w:style w:type="character" w:customStyle="1" w:styleId="ae">
    <w:name w:val="Обычный (веб) Знак"/>
    <w:link w:val="ad"/>
    <w:rsid w:val="00E67E13"/>
    <w:rPr>
      <w:sz w:val="24"/>
      <w:szCs w:val="24"/>
    </w:rPr>
  </w:style>
  <w:style w:type="paragraph" w:customStyle="1" w:styleId="af5">
    <w:name w:val="Знак Знак Знак Знак"/>
    <w:basedOn w:val="a"/>
    <w:rsid w:val="00ED43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-1">
    <w:name w:val="Medium List 2 Accent 1"/>
    <w:basedOn w:val="a1"/>
    <w:uiPriority w:val="66"/>
    <w:rsid w:val="00D17720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Nonformat">
    <w:name w:val="ConsPlusNonformat"/>
    <w:rsid w:val="001B0F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50273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502731"/>
    <w:rPr>
      <w:sz w:val="16"/>
      <w:szCs w:val="16"/>
      <w:lang w:val="x-none" w:eastAsia="x-none"/>
    </w:rPr>
  </w:style>
  <w:style w:type="character" w:styleId="af6">
    <w:name w:val="Hyperlink"/>
    <w:unhideWhenUsed/>
    <w:rsid w:val="00777B0E"/>
    <w:rPr>
      <w:color w:val="0000FF"/>
      <w:u w:val="single"/>
    </w:rPr>
  </w:style>
  <w:style w:type="paragraph" w:styleId="22">
    <w:name w:val="Body Text 2"/>
    <w:basedOn w:val="a"/>
    <w:link w:val="23"/>
    <w:rsid w:val="00484E69"/>
    <w:pPr>
      <w:spacing w:after="120" w:line="480" w:lineRule="auto"/>
    </w:pPr>
  </w:style>
  <w:style w:type="character" w:customStyle="1" w:styleId="23">
    <w:name w:val="Основной текст 2 Знак"/>
    <w:link w:val="22"/>
    <w:rsid w:val="00484E69"/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68162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681629"/>
  </w:style>
  <w:style w:type="character" w:styleId="af9">
    <w:name w:val="footnote reference"/>
    <w:uiPriority w:val="99"/>
    <w:unhideWhenUsed/>
    <w:rsid w:val="00681629"/>
    <w:rPr>
      <w:vertAlign w:val="superscript"/>
    </w:rPr>
  </w:style>
  <w:style w:type="character" w:customStyle="1" w:styleId="a4">
    <w:name w:val="Нижний колонтитул Знак"/>
    <w:link w:val="a3"/>
    <w:uiPriority w:val="99"/>
    <w:rsid w:val="00F76F34"/>
    <w:rPr>
      <w:sz w:val="24"/>
      <w:szCs w:val="24"/>
    </w:rPr>
  </w:style>
  <w:style w:type="table" w:styleId="-8">
    <w:name w:val="Table List 8"/>
    <w:basedOn w:val="a1"/>
    <w:rsid w:val="004413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-6">
    <w:name w:val="Medium Grid 1 Accent 6"/>
    <w:basedOn w:val="a1"/>
    <w:uiPriority w:val="67"/>
    <w:rsid w:val="004413A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Shading Accent 2"/>
    <w:basedOn w:val="a1"/>
    <w:uiPriority w:val="60"/>
    <w:rsid w:val="004413A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Table Web 2"/>
    <w:basedOn w:val="a1"/>
    <w:rsid w:val="008842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етка таблицы1"/>
    <w:basedOn w:val="a1"/>
    <w:next w:val="a8"/>
    <w:uiPriority w:val="59"/>
    <w:rsid w:val="00BB21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Classic 4"/>
    <w:basedOn w:val="a1"/>
    <w:rsid w:val="00E44F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E44F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8072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umns 2"/>
    <w:basedOn w:val="a1"/>
    <w:rsid w:val="008072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6176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BD7A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0">
    <w:name w:val="Стандартный HTML Знак"/>
    <w:basedOn w:val="a0"/>
    <w:link w:val="HTML"/>
    <w:rsid w:val="000A15E3"/>
    <w:rPr>
      <w:rFonts w:ascii="Tahoma" w:hAnsi="Tahoma" w:cs="Tahoma"/>
      <w:sz w:val="17"/>
      <w:szCs w:val="17"/>
    </w:rPr>
  </w:style>
  <w:style w:type="table" w:styleId="12">
    <w:name w:val="Table Classic 1"/>
    <w:basedOn w:val="a1"/>
    <w:rsid w:val="004033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caption"/>
    <w:basedOn w:val="a"/>
    <w:next w:val="a"/>
    <w:unhideWhenUsed/>
    <w:qFormat/>
    <w:rsid w:val="00840A75"/>
    <w:rPr>
      <w:b/>
      <w:bCs/>
      <w:sz w:val="20"/>
      <w:szCs w:val="20"/>
    </w:rPr>
  </w:style>
  <w:style w:type="character" w:customStyle="1" w:styleId="af1">
    <w:name w:val="Без интервала Знак"/>
    <w:basedOn w:val="a0"/>
    <w:link w:val="af0"/>
    <w:uiPriority w:val="1"/>
    <w:rsid w:val="00B96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5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92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4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140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331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229">
                  <w:marLeft w:val="4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openxmlformats.org/officeDocument/2006/relationships/chart" Target="charts/chart4.xml"/><Relationship Id="rId21" Type="http://schemas.openxmlformats.org/officeDocument/2006/relationships/diagramLayout" Target="diagrams/layout3.xml"/><Relationship Id="rId34" Type="http://schemas.openxmlformats.org/officeDocument/2006/relationships/diagramData" Target="diagrams/data5.xm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chart" Target="charts/chart2.xml"/><Relationship Id="rId37" Type="http://schemas.openxmlformats.org/officeDocument/2006/relationships/diagramColors" Target="diagrams/colors5.xml"/><Relationship Id="rId40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QuickStyle" Target="diagrams/quickStyle5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chart" Target="charts/chart1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3.png"/><Relationship Id="rId35" Type="http://schemas.openxmlformats.org/officeDocument/2006/relationships/diagramLayout" Target="diagrams/layout5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chart" Target="charts/chart3.xml"/><Relationship Id="rId38" Type="http://schemas.microsoft.com/office/2007/relationships/diagramDrawing" Target="diagrams/drawing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9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99613899613916"/>
          <c:y val="7.1428571428571438E-2"/>
          <c:w val="0.69746394935927125"/>
          <c:h val="0.864318124617984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3313024"/>
        <c:axId val="147886592"/>
        <c:axId val="0"/>
      </c:bar3DChart>
      <c:catAx>
        <c:axId val="17331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886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8865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31302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1814671814671815"/>
          <c:y val="0.32738095238095283"/>
          <c:w val="0.2664092664092666"/>
          <c:h val="0.3452380952380953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42857142857151"/>
          <c:y val="7.913669064748205E-2"/>
          <c:w val="0.68403968148049299"/>
          <c:h val="0.84420565076424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3532160"/>
        <c:axId val="147887744"/>
        <c:axId val="0"/>
      </c:bar3DChart>
      <c:catAx>
        <c:axId val="17353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887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887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53216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571428571428552"/>
          <c:y val="0.22302158273381287"/>
          <c:w val="0.15000000000000008"/>
          <c:h val="0.553956834532374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33333333333341"/>
          <c:y val="6.5789473684210523E-2"/>
          <c:w val="0.6857142857142855"/>
          <c:h val="0.802631578947368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3534208"/>
        <c:axId val="147889472"/>
        <c:axId val="0"/>
      </c:bar3DChart>
      <c:catAx>
        <c:axId val="17353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88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8894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534208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82232981894212376"/>
          <c:y val="0.18548387096774194"/>
          <c:w val="0.16497175141242937"/>
          <c:h val="0.5710947421894844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54716981132074E-2"/>
          <c:y val="7.476635514018691E-2"/>
          <c:w val="0.71226415094339623"/>
          <c:h val="0.75700934579439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Sheet1!$C$1:$D$1</c:f>
              <c:numCache>
                <c:formatCode>General</c:formatCode>
                <c:ptCount val="2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Sheet1!$C$1:$D$1</c:f>
              <c:numCache>
                <c:formatCode>General</c:formatCode>
                <c:ptCount val="2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Sheet1!$C$1:$D$1</c:f>
              <c:numCache>
                <c:formatCode>General</c:formatCode>
                <c:ptCount val="2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3994496"/>
        <c:axId val="149876672"/>
        <c:axId val="0"/>
      </c:bar3DChart>
      <c:catAx>
        <c:axId val="17399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9876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87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399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731037329532626"/>
          <c:y val="0.35046728971962615"/>
          <c:w val="0.2226893151709152"/>
          <c:h val="0.450397900262467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085106382978725E-2"/>
          <c:y val="7.1969696969696975E-2"/>
          <c:w val="0.71276595744680848"/>
          <c:h val="0.77272727272727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Sheet1!$C$1:$D$1</c:f>
              <c:numCache>
                <c:formatCode>General</c:formatCode>
                <c:ptCount val="2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Sheet1!$C$1:$D$1</c:f>
              <c:numCache>
                <c:formatCode>General</c:formatCode>
                <c:ptCount val="2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Sheet1!$C$1:$D$1</c:f>
              <c:numCache>
                <c:formatCode>General</c:formatCode>
                <c:ptCount val="2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3928960"/>
        <c:axId val="149877824"/>
        <c:axId val="0"/>
      </c:bar3DChart>
      <c:catAx>
        <c:axId val="17392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987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87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392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81605606850534"/>
          <c:y val="0.360255693844721"/>
          <c:w val="0.22419997724180263"/>
          <c:h val="0.272320153529196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801C41-17B4-439D-9BBE-0B8A309376D2}" type="doc">
      <dgm:prSet loTypeId="urn:microsoft.com/office/officeart/2005/8/layout/bProcess4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A469040-0FE4-4099-BB61-78DABB5A846C}">
      <dgm:prSet phldrT="[Текст]" custT="1"/>
      <dgm:spPr/>
      <dgm:t>
        <a:bodyPr/>
        <a:lstStyle/>
        <a:p>
          <a:r>
            <a:rPr lang="ru-RU" sz="1200" b="1"/>
            <a:t>Слушание музыки</a:t>
          </a:r>
        </a:p>
      </dgm:t>
    </dgm:pt>
    <dgm:pt modelId="{D759A358-BE8B-4853-AA19-E651E55B6960}" type="parTrans" cxnId="{98396FB9-CA93-4A33-AA81-DF93F9C5C42E}">
      <dgm:prSet/>
      <dgm:spPr/>
      <dgm:t>
        <a:bodyPr/>
        <a:lstStyle/>
        <a:p>
          <a:endParaRPr lang="ru-RU"/>
        </a:p>
      </dgm:t>
    </dgm:pt>
    <dgm:pt modelId="{2D9268C7-97E5-4F1C-AF48-3E04A6794A41}" type="sibTrans" cxnId="{98396FB9-CA93-4A33-AA81-DF93F9C5C42E}">
      <dgm:prSet/>
      <dgm:spPr/>
      <dgm:t>
        <a:bodyPr/>
        <a:lstStyle/>
        <a:p>
          <a:endParaRPr lang="ru-RU"/>
        </a:p>
      </dgm:t>
    </dgm:pt>
    <dgm:pt modelId="{C29ADB03-8BEB-4387-82D5-2D9805C69C4A}">
      <dgm:prSet phldrT="[Текст]" custT="1"/>
      <dgm:spPr/>
      <dgm:t>
        <a:bodyPr/>
        <a:lstStyle/>
        <a:p>
          <a:r>
            <a:rPr lang="ru-RU" sz="1200" b="1"/>
            <a:t>Танцевальное творчество</a:t>
          </a:r>
        </a:p>
      </dgm:t>
    </dgm:pt>
    <dgm:pt modelId="{6F03043C-8C3E-4A08-86A3-BD8B89EF5038}" type="parTrans" cxnId="{74339314-E150-43DE-8FE6-1F15828AE737}">
      <dgm:prSet/>
      <dgm:spPr/>
      <dgm:t>
        <a:bodyPr/>
        <a:lstStyle/>
        <a:p>
          <a:endParaRPr lang="ru-RU"/>
        </a:p>
      </dgm:t>
    </dgm:pt>
    <dgm:pt modelId="{FAADEDAD-2325-4D0E-BDD3-25A7B61A94C1}" type="sibTrans" cxnId="{74339314-E150-43DE-8FE6-1F15828AE737}">
      <dgm:prSet/>
      <dgm:spPr/>
      <dgm:t>
        <a:bodyPr/>
        <a:lstStyle/>
        <a:p>
          <a:endParaRPr lang="ru-RU"/>
        </a:p>
      </dgm:t>
    </dgm:pt>
    <dgm:pt modelId="{B6B8A42B-9890-48A3-92BB-349146222674}">
      <dgm:prSet phldrT="[Текст]" custT="1"/>
      <dgm:spPr/>
      <dgm:t>
        <a:bodyPr/>
        <a:lstStyle/>
        <a:p>
          <a:r>
            <a:rPr lang="ru-RU" sz="1200" b="1"/>
            <a:t>Музыкально-театральное творчество</a:t>
          </a:r>
        </a:p>
      </dgm:t>
    </dgm:pt>
    <dgm:pt modelId="{60CA4703-DD4D-4D27-9F14-2F0757DC2912}" type="parTrans" cxnId="{930AC2A4-480B-4564-B35C-014F2FB8B52C}">
      <dgm:prSet/>
      <dgm:spPr/>
      <dgm:t>
        <a:bodyPr/>
        <a:lstStyle/>
        <a:p>
          <a:endParaRPr lang="ru-RU"/>
        </a:p>
      </dgm:t>
    </dgm:pt>
    <dgm:pt modelId="{00BFD512-818E-4BA8-9EB8-2826AB4F2935}" type="sibTrans" cxnId="{930AC2A4-480B-4564-B35C-014F2FB8B52C}">
      <dgm:prSet/>
      <dgm:spPr/>
      <dgm:t>
        <a:bodyPr/>
        <a:lstStyle/>
        <a:p>
          <a:endParaRPr lang="ru-RU"/>
        </a:p>
      </dgm:t>
    </dgm:pt>
    <dgm:pt modelId="{68D1F24E-1BBD-4229-9E85-DFCEF577ACF1}">
      <dgm:prSet phldrT="[Текст]" custT="1"/>
      <dgm:spPr/>
      <dgm:t>
        <a:bodyPr/>
        <a:lstStyle/>
        <a:p>
          <a:r>
            <a:rPr lang="ru-RU" sz="1200" b="1"/>
            <a:t>Элементарное музицирование</a:t>
          </a:r>
        </a:p>
      </dgm:t>
    </dgm:pt>
    <dgm:pt modelId="{F476701F-7F23-4D47-9292-111F78BD0BEC}" type="parTrans" cxnId="{7BBDFA91-45FC-4779-A202-19990499BDDA}">
      <dgm:prSet/>
      <dgm:spPr/>
      <dgm:t>
        <a:bodyPr/>
        <a:lstStyle/>
        <a:p>
          <a:endParaRPr lang="ru-RU"/>
        </a:p>
      </dgm:t>
    </dgm:pt>
    <dgm:pt modelId="{77DD0AC2-7C49-4CFC-BAC3-13C5E2E18976}" type="sibTrans" cxnId="{7BBDFA91-45FC-4779-A202-19990499BDDA}">
      <dgm:prSet/>
      <dgm:spPr/>
      <dgm:t>
        <a:bodyPr/>
        <a:lstStyle/>
        <a:p>
          <a:endParaRPr lang="ru-RU"/>
        </a:p>
      </dgm:t>
    </dgm:pt>
    <dgm:pt modelId="{55D8A3BB-7C4C-4562-9945-E74E750E4DE6}">
      <dgm:prSet phldrT="[Текст]" custT="1"/>
      <dgm:spPr/>
      <dgm:t>
        <a:bodyPr/>
        <a:lstStyle/>
        <a:p>
          <a:r>
            <a:rPr lang="ru-RU" sz="1200" b="1"/>
            <a:t>Песенное творчество</a:t>
          </a:r>
        </a:p>
      </dgm:t>
    </dgm:pt>
    <dgm:pt modelId="{3C32D017-4A7D-4A5D-A62B-4F42358CFEE0}" type="parTrans" cxnId="{070CFF74-3666-4ECC-A542-81FEEFE41123}">
      <dgm:prSet/>
      <dgm:spPr/>
      <dgm:t>
        <a:bodyPr/>
        <a:lstStyle/>
        <a:p>
          <a:endParaRPr lang="ru-RU"/>
        </a:p>
      </dgm:t>
    </dgm:pt>
    <dgm:pt modelId="{0569A314-7E7C-4EE5-B7F9-3461FA175BC9}" type="sibTrans" cxnId="{070CFF74-3666-4ECC-A542-81FEEFE41123}">
      <dgm:prSet/>
      <dgm:spPr/>
      <dgm:t>
        <a:bodyPr/>
        <a:lstStyle/>
        <a:p>
          <a:endParaRPr lang="ru-RU"/>
        </a:p>
      </dgm:t>
    </dgm:pt>
    <dgm:pt modelId="{9644CBF0-409F-4AA8-891F-0D61EB31811D}">
      <dgm:prSet phldrT="[Текст]" custT="1"/>
      <dgm:spPr/>
      <dgm:t>
        <a:bodyPr/>
        <a:lstStyle/>
        <a:p>
          <a:r>
            <a:rPr lang="ru-RU" sz="1200" b="1"/>
            <a:t>Самостоятельная музыкальная деятельность</a:t>
          </a:r>
        </a:p>
      </dgm:t>
    </dgm:pt>
    <dgm:pt modelId="{28CFE40D-6BFB-452A-B7F0-6B13E4D1BC53}" type="parTrans" cxnId="{E21BD712-ED64-4EDF-B4CE-E1188519EB48}">
      <dgm:prSet/>
      <dgm:spPr/>
      <dgm:t>
        <a:bodyPr/>
        <a:lstStyle/>
        <a:p>
          <a:endParaRPr lang="ru-RU"/>
        </a:p>
      </dgm:t>
    </dgm:pt>
    <dgm:pt modelId="{B3D1F79D-0901-4C0A-AD8C-2205110D740C}" type="sibTrans" cxnId="{E21BD712-ED64-4EDF-B4CE-E1188519EB48}">
      <dgm:prSet/>
      <dgm:spPr/>
      <dgm:t>
        <a:bodyPr/>
        <a:lstStyle/>
        <a:p>
          <a:endParaRPr lang="ru-RU"/>
        </a:p>
      </dgm:t>
    </dgm:pt>
    <dgm:pt modelId="{2D9D5E9D-C3DF-4DA6-88C7-083657318C8E}" type="pres">
      <dgm:prSet presAssocID="{78801C41-17B4-439D-9BBE-0B8A309376D2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9A4F-E28B-4163-B561-75DA19F2FE05}" type="pres">
      <dgm:prSet presAssocID="{AA469040-0FE4-4099-BB61-78DABB5A846C}" presName="compNode" presStyleCnt="0"/>
      <dgm:spPr/>
    </dgm:pt>
    <dgm:pt modelId="{5A957E81-6C7F-4442-9ACF-2839EE1E6CB5}" type="pres">
      <dgm:prSet presAssocID="{AA469040-0FE4-4099-BB61-78DABB5A846C}" presName="dummyConnPt" presStyleCnt="0"/>
      <dgm:spPr/>
    </dgm:pt>
    <dgm:pt modelId="{1BF83589-E297-4660-8E3A-494BDA6A0B94}" type="pres">
      <dgm:prSet presAssocID="{AA469040-0FE4-4099-BB61-78DABB5A846C}" presName="node" presStyleLbl="node1" presStyleIdx="0" presStyleCnt="6" custScaleX="294790" custScaleY="52203" custLinFactNeighborX="-1062" custLinFactNeighborY="-2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0C02FA-CEF7-4D56-B428-9F83851B535B}" type="pres">
      <dgm:prSet presAssocID="{2D9268C7-97E5-4F1C-AF48-3E04A6794A41}" presName="sibTrans" presStyleLbl="bgSibTrans2D1" presStyleIdx="0" presStyleCnt="5"/>
      <dgm:spPr/>
      <dgm:t>
        <a:bodyPr/>
        <a:lstStyle/>
        <a:p>
          <a:endParaRPr lang="ru-RU"/>
        </a:p>
      </dgm:t>
    </dgm:pt>
    <dgm:pt modelId="{3A073F02-BABB-4CC8-AE6D-9B219DAEF679}" type="pres">
      <dgm:prSet presAssocID="{C29ADB03-8BEB-4387-82D5-2D9805C69C4A}" presName="compNode" presStyleCnt="0"/>
      <dgm:spPr/>
    </dgm:pt>
    <dgm:pt modelId="{4402F3EC-2E17-44D1-9C71-3EF507D03010}" type="pres">
      <dgm:prSet presAssocID="{C29ADB03-8BEB-4387-82D5-2D9805C69C4A}" presName="dummyConnPt" presStyleCnt="0"/>
      <dgm:spPr/>
    </dgm:pt>
    <dgm:pt modelId="{22D8498B-90A3-4BB6-945B-24F9A6377454}" type="pres">
      <dgm:prSet presAssocID="{C29ADB03-8BEB-4387-82D5-2D9805C69C4A}" presName="node" presStyleLbl="node1" presStyleIdx="1" presStyleCnt="6" custScaleX="296914" custScaleY="538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C9B147-CB40-4B34-9AC5-014032910A08}" type="pres">
      <dgm:prSet presAssocID="{FAADEDAD-2325-4D0E-BDD3-25A7B61A94C1}" presName="sibTrans" presStyleLbl="bgSibTrans2D1" presStyleIdx="1" presStyleCnt="5"/>
      <dgm:spPr/>
      <dgm:t>
        <a:bodyPr/>
        <a:lstStyle/>
        <a:p>
          <a:endParaRPr lang="ru-RU"/>
        </a:p>
      </dgm:t>
    </dgm:pt>
    <dgm:pt modelId="{6A828A0B-BD64-43E7-962A-CE4C7B648855}" type="pres">
      <dgm:prSet presAssocID="{B6B8A42B-9890-48A3-92BB-349146222674}" presName="compNode" presStyleCnt="0"/>
      <dgm:spPr/>
    </dgm:pt>
    <dgm:pt modelId="{F40B04AC-7F0D-45EB-89CC-717C5DE37880}" type="pres">
      <dgm:prSet presAssocID="{B6B8A42B-9890-48A3-92BB-349146222674}" presName="dummyConnPt" presStyleCnt="0"/>
      <dgm:spPr/>
    </dgm:pt>
    <dgm:pt modelId="{28A05773-CE0A-438B-95F3-BB08160851D3}" type="pres">
      <dgm:prSet presAssocID="{B6B8A42B-9890-48A3-92BB-349146222674}" presName="node" presStyleLbl="node1" presStyleIdx="2" presStyleCnt="6" custScaleX="295625" custScaleY="56555" custLinFactNeighborX="-864" custLinFactNeighborY="30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D3EFEE-7868-4C9D-B08F-4E5CF36F4F13}" type="pres">
      <dgm:prSet presAssocID="{00BFD512-818E-4BA8-9EB8-2826AB4F2935}" presName="sibTrans" presStyleLbl="bgSibTrans2D1" presStyleIdx="2" presStyleCnt="5"/>
      <dgm:spPr/>
      <dgm:t>
        <a:bodyPr/>
        <a:lstStyle/>
        <a:p>
          <a:endParaRPr lang="ru-RU"/>
        </a:p>
      </dgm:t>
    </dgm:pt>
    <dgm:pt modelId="{839F51D2-986C-4FA8-8A96-AAB6981A0B96}" type="pres">
      <dgm:prSet presAssocID="{68D1F24E-1BBD-4229-9E85-DFCEF577ACF1}" presName="compNode" presStyleCnt="0"/>
      <dgm:spPr/>
    </dgm:pt>
    <dgm:pt modelId="{3EFC26A0-2FAD-4248-94EB-6D50AC7AF508}" type="pres">
      <dgm:prSet presAssocID="{68D1F24E-1BBD-4229-9E85-DFCEF577ACF1}" presName="dummyConnPt" presStyleCnt="0"/>
      <dgm:spPr/>
    </dgm:pt>
    <dgm:pt modelId="{B698538B-3C78-431C-8F5F-DF485A1271B3}" type="pres">
      <dgm:prSet presAssocID="{68D1F24E-1BBD-4229-9E85-DFCEF577ACF1}" presName="node" presStyleLbl="node1" presStyleIdx="3" presStyleCnt="6" custScaleX="271115" custScaleY="50683" custLinFactNeighborX="3830" custLinFactNeighborY="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02C56D-2717-4C2E-A08D-24802E842516}" type="pres">
      <dgm:prSet presAssocID="{77DD0AC2-7C49-4CFC-BAC3-13C5E2E18976}" presName="sibTrans" presStyleLbl="bgSibTrans2D1" presStyleIdx="3" presStyleCnt="5"/>
      <dgm:spPr/>
      <dgm:t>
        <a:bodyPr/>
        <a:lstStyle/>
        <a:p>
          <a:endParaRPr lang="ru-RU"/>
        </a:p>
      </dgm:t>
    </dgm:pt>
    <dgm:pt modelId="{4D9131B9-2FA8-46D9-8A79-50882F9C154E}" type="pres">
      <dgm:prSet presAssocID="{55D8A3BB-7C4C-4562-9945-E74E750E4DE6}" presName="compNode" presStyleCnt="0"/>
      <dgm:spPr/>
    </dgm:pt>
    <dgm:pt modelId="{942B0C6A-C86A-46BF-9C94-20E9C58FAE2A}" type="pres">
      <dgm:prSet presAssocID="{55D8A3BB-7C4C-4562-9945-E74E750E4DE6}" presName="dummyConnPt" presStyleCnt="0"/>
      <dgm:spPr/>
    </dgm:pt>
    <dgm:pt modelId="{D3CB0CB2-FBF2-45C7-BEFD-0FB08921A917}" type="pres">
      <dgm:prSet presAssocID="{55D8A3BB-7C4C-4562-9945-E74E750E4DE6}" presName="node" presStyleLbl="node1" presStyleIdx="4" presStyleCnt="6" custScaleX="266033" custScaleY="526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661B48-7347-4CC3-BE77-8C540E500818}" type="pres">
      <dgm:prSet presAssocID="{0569A314-7E7C-4EE5-B7F9-3461FA175BC9}" presName="sibTrans" presStyleLbl="bgSibTrans2D1" presStyleIdx="4" presStyleCnt="5"/>
      <dgm:spPr/>
      <dgm:t>
        <a:bodyPr/>
        <a:lstStyle/>
        <a:p>
          <a:endParaRPr lang="ru-RU"/>
        </a:p>
      </dgm:t>
    </dgm:pt>
    <dgm:pt modelId="{B0C9B929-0F67-4F2E-8063-2C7585C63B22}" type="pres">
      <dgm:prSet presAssocID="{9644CBF0-409F-4AA8-891F-0D61EB31811D}" presName="compNode" presStyleCnt="0"/>
      <dgm:spPr/>
    </dgm:pt>
    <dgm:pt modelId="{5CE3AD55-9CAE-4220-8843-B64EFD8C9D83}" type="pres">
      <dgm:prSet presAssocID="{9644CBF0-409F-4AA8-891F-0D61EB31811D}" presName="dummyConnPt" presStyleCnt="0"/>
      <dgm:spPr/>
    </dgm:pt>
    <dgm:pt modelId="{7A485130-6E95-49FB-9310-2E46DD65A43C}" type="pres">
      <dgm:prSet presAssocID="{9644CBF0-409F-4AA8-891F-0D61EB31811D}" presName="node" presStyleLbl="node1" presStyleIdx="5" presStyleCnt="6" custScaleX="260501" custScaleY="594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AF95CB-7A23-4B23-90B7-44E527DBF07A}" type="presOf" srcId="{0569A314-7E7C-4EE5-B7F9-3461FA175BC9}" destId="{02661B48-7347-4CC3-BE77-8C540E500818}" srcOrd="0" destOrd="0" presId="urn:microsoft.com/office/officeart/2005/8/layout/bProcess4"/>
    <dgm:cxn modelId="{48C466AA-E72A-4291-80C5-76ABDB418D56}" type="presOf" srcId="{68D1F24E-1BBD-4229-9E85-DFCEF577ACF1}" destId="{B698538B-3C78-431C-8F5F-DF485A1271B3}" srcOrd="0" destOrd="0" presId="urn:microsoft.com/office/officeart/2005/8/layout/bProcess4"/>
    <dgm:cxn modelId="{1B11E560-441E-4544-8FCF-4549DB06A6A7}" type="presOf" srcId="{9644CBF0-409F-4AA8-891F-0D61EB31811D}" destId="{7A485130-6E95-49FB-9310-2E46DD65A43C}" srcOrd="0" destOrd="0" presId="urn:microsoft.com/office/officeart/2005/8/layout/bProcess4"/>
    <dgm:cxn modelId="{98396FB9-CA93-4A33-AA81-DF93F9C5C42E}" srcId="{78801C41-17B4-439D-9BBE-0B8A309376D2}" destId="{AA469040-0FE4-4099-BB61-78DABB5A846C}" srcOrd="0" destOrd="0" parTransId="{D759A358-BE8B-4853-AA19-E651E55B6960}" sibTransId="{2D9268C7-97E5-4F1C-AF48-3E04A6794A41}"/>
    <dgm:cxn modelId="{020B39B5-EB5B-406D-8F06-950E9527F75F}" type="presOf" srcId="{C29ADB03-8BEB-4387-82D5-2D9805C69C4A}" destId="{22D8498B-90A3-4BB6-945B-24F9A6377454}" srcOrd="0" destOrd="0" presId="urn:microsoft.com/office/officeart/2005/8/layout/bProcess4"/>
    <dgm:cxn modelId="{CC55726F-7285-40BB-BEF8-EC1C9522D808}" type="presOf" srcId="{AA469040-0FE4-4099-BB61-78DABB5A846C}" destId="{1BF83589-E297-4660-8E3A-494BDA6A0B94}" srcOrd="0" destOrd="0" presId="urn:microsoft.com/office/officeart/2005/8/layout/bProcess4"/>
    <dgm:cxn modelId="{930AC2A4-480B-4564-B35C-014F2FB8B52C}" srcId="{78801C41-17B4-439D-9BBE-0B8A309376D2}" destId="{B6B8A42B-9890-48A3-92BB-349146222674}" srcOrd="2" destOrd="0" parTransId="{60CA4703-DD4D-4D27-9F14-2F0757DC2912}" sibTransId="{00BFD512-818E-4BA8-9EB8-2826AB4F2935}"/>
    <dgm:cxn modelId="{7BBDFA91-45FC-4779-A202-19990499BDDA}" srcId="{78801C41-17B4-439D-9BBE-0B8A309376D2}" destId="{68D1F24E-1BBD-4229-9E85-DFCEF577ACF1}" srcOrd="3" destOrd="0" parTransId="{F476701F-7F23-4D47-9292-111F78BD0BEC}" sibTransId="{77DD0AC2-7C49-4CFC-BAC3-13C5E2E18976}"/>
    <dgm:cxn modelId="{CD87B3E8-6CED-4758-8CD0-47F13EA5B477}" type="presOf" srcId="{FAADEDAD-2325-4D0E-BDD3-25A7B61A94C1}" destId="{C7C9B147-CB40-4B34-9AC5-014032910A08}" srcOrd="0" destOrd="0" presId="urn:microsoft.com/office/officeart/2005/8/layout/bProcess4"/>
    <dgm:cxn modelId="{75D05D8E-6BBD-431A-A2F6-8CB9F02F7DDD}" type="presOf" srcId="{2D9268C7-97E5-4F1C-AF48-3E04A6794A41}" destId="{500C02FA-CEF7-4D56-B428-9F83851B535B}" srcOrd="0" destOrd="0" presId="urn:microsoft.com/office/officeart/2005/8/layout/bProcess4"/>
    <dgm:cxn modelId="{8B667411-3EF0-469B-A898-FFB7F9045FD3}" type="presOf" srcId="{77DD0AC2-7C49-4CFC-BAC3-13C5E2E18976}" destId="{5002C56D-2717-4C2E-A08D-24802E842516}" srcOrd="0" destOrd="0" presId="urn:microsoft.com/office/officeart/2005/8/layout/bProcess4"/>
    <dgm:cxn modelId="{070CFF74-3666-4ECC-A542-81FEEFE41123}" srcId="{78801C41-17B4-439D-9BBE-0B8A309376D2}" destId="{55D8A3BB-7C4C-4562-9945-E74E750E4DE6}" srcOrd="4" destOrd="0" parTransId="{3C32D017-4A7D-4A5D-A62B-4F42358CFEE0}" sibTransId="{0569A314-7E7C-4EE5-B7F9-3461FA175BC9}"/>
    <dgm:cxn modelId="{0BF68A90-E1C7-4706-9EAA-38D957917FAB}" type="presOf" srcId="{00BFD512-818E-4BA8-9EB8-2826AB4F2935}" destId="{00D3EFEE-7868-4C9D-B08F-4E5CF36F4F13}" srcOrd="0" destOrd="0" presId="urn:microsoft.com/office/officeart/2005/8/layout/bProcess4"/>
    <dgm:cxn modelId="{74339314-E150-43DE-8FE6-1F15828AE737}" srcId="{78801C41-17B4-439D-9BBE-0B8A309376D2}" destId="{C29ADB03-8BEB-4387-82D5-2D9805C69C4A}" srcOrd="1" destOrd="0" parTransId="{6F03043C-8C3E-4A08-86A3-BD8B89EF5038}" sibTransId="{FAADEDAD-2325-4D0E-BDD3-25A7B61A94C1}"/>
    <dgm:cxn modelId="{E21BD712-ED64-4EDF-B4CE-E1188519EB48}" srcId="{78801C41-17B4-439D-9BBE-0B8A309376D2}" destId="{9644CBF0-409F-4AA8-891F-0D61EB31811D}" srcOrd="5" destOrd="0" parTransId="{28CFE40D-6BFB-452A-B7F0-6B13E4D1BC53}" sibTransId="{B3D1F79D-0901-4C0A-AD8C-2205110D740C}"/>
    <dgm:cxn modelId="{AB250BCD-09A1-4750-9C6D-AF618E81CFBE}" type="presOf" srcId="{78801C41-17B4-439D-9BBE-0B8A309376D2}" destId="{2D9D5E9D-C3DF-4DA6-88C7-083657318C8E}" srcOrd="0" destOrd="0" presId="urn:microsoft.com/office/officeart/2005/8/layout/bProcess4"/>
    <dgm:cxn modelId="{FFF92B08-F5D7-4FBC-89AF-462E32698D0C}" type="presOf" srcId="{B6B8A42B-9890-48A3-92BB-349146222674}" destId="{28A05773-CE0A-438B-95F3-BB08160851D3}" srcOrd="0" destOrd="0" presId="urn:microsoft.com/office/officeart/2005/8/layout/bProcess4"/>
    <dgm:cxn modelId="{1054086A-EB5A-46E4-98E0-FEA9AA8B9A8D}" type="presOf" srcId="{55D8A3BB-7C4C-4562-9945-E74E750E4DE6}" destId="{D3CB0CB2-FBF2-45C7-BEFD-0FB08921A917}" srcOrd="0" destOrd="0" presId="urn:microsoft.com/office/officeart/2005/8/layout/bProcess4"/>
    <dgm:cxn modelId="{7AEAE8A2-6C17-46D7-9210-AEAD8F6E6A4A}" type="presParOf" srcId="{2D9D5E9D-C3DF-4DA6-88C7-083657318C8E}" destId="{52529A4F-E28B-4163-B561-75DA19F2FE05}" srcOrd="0" destOrd="0" presId="urn:microsoft.com/office/officeart/2005/8/layout/bProcess4"/>
    <dgm:cxn modelId="{1727FDB4-953A-4F8C-BC32-31FFAA4005A9}" type="presParOf" srcId="{52529A4F-E28B-4163-B561-75DA19F2FE05}" destId="{5A957E81-6C7F-4442-9ACF-2839EE1E6CB5}" srcOrd="0" destOrd="0" presId="urn:microsoft.com/office/officeart/2005/8/layout/bProcess4"/>
    <dgm:cxn modelId="{39126E83-87CC-4EFE-BDD1-32676AB960FE}" type="presParOf" srcId="{52529A4F-E28B-4163-B561-75DA19F2FE05}" destId="{1BF83589-E297-4660-8E3A-494BDA6A0B94}" srcOrd="1" destOrd="0" presId="urn:microsoft.com/office/officeart/2005/8/layout/bProcess4"/>
    <dgm:cxn modelId="{DF4D56D5-3625-4813-803F-34229812A5AF}" type="presParOf" srcId="{2D9D5E9D-C3DF-4DA6-88C7-083657318C8E}" destId="{500C02FA-CEF7-4D56-B428-9F83851B535B}" srcOrd="1" destOrd="0" presId="urn:microsoft.com/office/officeart/2005/8/layout/bProcess4"/>
    <dgm:cxn modelId="{5FA6D7FB-8A00-47D9-AD7B-68A11F6961E5}" type="presParOf" srcId="{2D9D5E9D-C3DF-4DA6-88C7-083657318C8E}" destId="{3A073F02-BABB-4CC8-AE6D-9B219DAEF679}" srcOrd="2" destOrd="0" presId="urn:microsoft.com/office/officeart/2005/8/layout/bProcess4"/>
    <dgm:cxn modelId="{5B26D59C-ACC2-4717-9086-6A9974F2C428}" type="presParOf" srcId="{3A073F02-BABB-4CC8-AE6D-9B219DAEF679}" destId="{4402F3EC-2E17-44D1-9C71-3EF507D03010}" srcOrd="0" destOrd="0" presId="urn:microsoft.com/office/officeart/2005/8/layout/bProcess4"/>
    <dgm:cxn modelId="{BC5BA57B-6F3F-4BC2-8DD4-777609865B02}" type="presParOf" srcId="{3A073F02-BABB-4CC8-AE6D-9B219DAEF679}" destId="{22D8498B-90A3-4BB6-945B-24F9A6377454}" srcOrd="1" destOrd="0" presId="urn:microsoft.com/office/officeart/2005/8/layout/bProcess4"/>
    <dgm:cxn modelId="{308C745B-4E0C-4ECB-BFBE-1F4F54857B8A}" type="presParOf" srcId="{2D9D5E9D-C3DF-4DA6-88C7-083657318C8E}" destId="{C7C9B147-CB40-4B34-9AC5-014032910A08}" srcOrd="3" destOrd="0" presId="urn:microsoft.com/office/officeart/2005/8/layout/bProcess4"/>
    <dgm:cxn modelId="{E2809F85-1045-4850-8DA9-CAA774C90720}" type="presParOf" srcId="{2D9D5E9D-C3DF-4DA6-88C7-083657318C8E}" destId="{6A828A0B-BD64-43E7-962A-CE4C7B648855}" srcOrd="4" destOrd="0" presId="urn:microsoft.com/office/officeart/2005/8/layout/bProcess4"/>
    <dgm:cxn modelId="{DCB3276E-6344-409D-9252-6D456ED316B5}" type="presParOf" srcId="{6A828A0B-BD64-43E7-962A-CE4C7B648855}" destId="{F40B04AC-7F0D-45EB-89CC-717C5DE37880}" srcOrd="0" destOrd="0" presId="urn:microsoft.com/office/officeart/2005/8/layout/bProcess4"/>
    <dgm:cxn modelId="{472A64BE-297A-4FC2-864A-CBEA01FF899F}" type="presParOf" srcId="{6A828A0B-BD64-43E7-962A-CE4C7B648855}" destId="{28A05773-CE0A-438B-95F3-BB08160851D3}" srcOrd="1" destOrd="0" presId="urn:microsoft.com/office/officeart/2005/8/layout/bProcess4"/>
    <dgm:cxn modelId="{3DEE706E-3669-4284-8A57-976EF80542DB}" type="presParOf" srcId="{2D9D5E9D-C3DF-4DA6-88C7-083657318C8E}" destId="{00D3EFEE-7868-4C9D-B08F-4E5CF36F4F13}" srcOrd="5" destOrd="0" presId="urn:microsoft.com/office/officeart/2005/8/layout/bProcess4"/>
    <dgm:cxn modelId="{951324B4-7BB8-4F95-A8A6-99CDD792199E}" type="presParOf" srcId="{2D9D5E9D-C3DF-4DA6-88C7-083657318C8E}" destId="{839F51D2-986C-4FA8-8A96-AAB6981A0B96}" srcOrd="6" destOrd="0" presId="urn:microsoft.com/office/officeart/2005/8/layout/bProcess4"/>
    <dgm:cxn modelId="{CD2AD841-2C8A-4154-B3A4-1DA0215196A2}" type="presParOf" srcId="{839F51D2-986C-4FA8-8A96-AAB6981A0B96}" destId="{3EFC26A0-2FAD-4248-94EB-6D50AC7AF508}" srcOrd="0" destOrd="0" presId="urn:microsoft.com/office/officeart/2005/8/layout/bProcess4"/>
    <dgm:cxn modelId="{2E019BC8-C2DA-4B29-AD03-66B89152AC05}" type="presParOf" srcId="{839F51D2-986C-4FA8-8A96-AAB6981A0B96}" destId="{B698538B-3C78-431C-8F5F-DF485A1271B3}" srcOrd="1" destOrd="0" presId="urn:microsoft.com/office/officeart/2005/8/layout/bProcess4"/>
    <dgm:cxn modelId="{B0C4DE60-B9DC-44CD-993C-F9D77F0EC325}" type="presParOf" srcId="{2D9D5E9D-C3DF-4DA6-88C7-083657318C8E}" destId="{5002C56D-2717-4C2E-A08D-24802E842516}" srcOrd="7" destOrd="0" presId="urn:microsoft.com/office/officeart/2005/8/layout/bProcess4"/>
    <dgm:cxn modelId="{58AA3EA1-2DAE-4CB9-BC83-21E33093EEA8}" type="presParOf" srcId="{2D9D5E9D-C3DF-4DA6-88C7-083657318C8E}" destId="{4D9131B9-2FA8-46D9-8A79-50882F9C154E}" srcOrd="8" destOrd="0" presId="urn:microsoft.com/office/officeart/2005/8/layout/bProcess4"/>
    <dgm:cxn modelId="{1F0285E2-473A-4D71-9038-5E4D7907F145}" type="presParOf" srcId="{4D9131B9-2FA8-46D9-8A79-50882F9C154E}" destId="{942B0C6A-C86A-46BF-9C94-20E9C58FAE2A}" srcOrd="0" destOrd="0" presId="urn:microsoft.com/office/officeart/2005/8/layout/bProcess4"/>
    <dgm:cxn modelId="{03F62B65-247C-4B2B-822A-A73857544303}" type="presParOf" srcId="{4D9131B9-2FA8-46D9-8A79-50882F9C154E}" destId="{D3CB0CB2-FBF2-45C7-BEFD-0FB08921A917}" srcOrd="1" destOrd="0" presId="urn:microsoft.com/office/officeart/2005/8/layout/bProcess4"/>
    <dgm:cxn modelId="{78739825-9649-4088-968E-388B094F3B5C}" type="presParOf" srcId="{2D9D5E9D-C3DF-4DA6-88C7-083657318C8E}" destId="{02661B48-7347-4CC3-BE77-8C540E500818}" srcOrd="9" destOrd="0" presId="urn:microsoft.com/office/officeart/2005/8/layout/bProcess4"/>
    <dgm:cxn modelId="{5A4CBD52-2702-4152-A9AB-23887482D427}" type="presParOf" srcId="{2D9D5E9D-C3DF-4DA6-88C7-083657318C8E}" destId="{B0C9B929-0F67-4F2E-8063-2C7585C63B22}" srcOrd="10" destOrd="0" presId="urn:microsoft.com/office/officeart/2005/8/layout/bProcess4"/>
    <dgm:cxn modelId="{446EAC84-5475-4B11-82FA-8BF23BA2F78C}" type="presParOf" srcId="{B0C9B929-0F67-4F2E-8063-2C7585C63B22}" destId="{5CE3AD55-9CAE-4220-8843-B64EFD8C9D83}" srcOrd="0" destOrd="0" presId="urn:microsoft.com/office/officeart/2005/8/layout/bProcess4"/>
    <dgm:cxn modelId="{937F127B-0653-4348-A5BE-1A2B3DC44603}" type="presParOf" srcId="{B0C9B929-0F67-4F2E-8063-2C7585C63B22}" destId="{7A485130-6E95-49FB-9310-2E46DD65A43C}" srcOrd="1" destOrd="0" presId="urn:microsoft.com/office/officeart/2005/8/layout/bProcess4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526FADA-F1B5-49FC-BD64-A76D33B09985}" type="doc">
      <dgm:prSet loTypeId="urn:microsoft.com/office/officeart/2005/8/layout/hProcess4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851A29F-FE8E-4B9C-BE3F-4E70B42185B0}">
      <dgm:prSet phldrT="[Текст]"/>
      <dgm:spPr/>
      <dgm:t>
        <a:bodyPr/>
        <a:lstStyle/>
        <a:p>
          <a:r>
            <a:rPr lang="ru-RU"/>
            <a:t>1 этап</a:t>
          </a:r>
        </a:p>
      </dgm:t>
    </dgm:pt>
    <dgm:pt modelId="{FC2D5AAE-9A90-4367-9AF1-43541F573933}" type="parTrans" cxnId="{B32A1333-2C61-491E-8BE8-5EB49221AD16}">
      <dgm:prSet/>
      <dgm:spPr/>
      <dgm:t>
        <a:bodyPr/>
        <a:lstStyle/>
        <a:p>
          <a:endParaRPr lang="ru-RU"/>
        </a:p>
      </dgm:t>
    </dgm:pt>
    <dgm:pt modelId="{41334352-0328-4BD6-B695-BD809105D4A5}" type="sibTrans" cxnId="{B32A1333-2C61-491E-8BE8-5EB49221AD16}">
      <dgm:prSet/>
      <dgm:spPr/>
      <dgm:t>
        <a:bodyPr/>
        <a:lstStyle/>
        <a:p>
          <a:endParaRPr lang="ru-RU"/>
        </a:p>
      </dgm:t>
    </dgm:pt>
    <dgm:pt modelId="{6C47F9AD-F620-4436-B5CC-8ACAC273B022}">
      <dgm:prSet phldrT="[Текст]"/>
      <dgm:spPr/>
      <dgm:t>
        <a:bodyPr/>
        <a:lstStyle/>
        <a:p>
          <a:r>
            <a:rPr lang="ru-RU" b="1"/>
            <a:t>Возраст детей 3-4 года</a:t>
          </a:r>
        </a:p>
      </dgm:t>
    </dgm:pt>
    <dgm:pt modelId="{EC86360F-FC15-4726-B5A2-E8A04C34E6D5}" type="parTrans" cxnId="{1E7A05B8-6405-448A-BB24-72EF1605BFC6}">
      <dgm:prSet/>
      <dgm:spPr/>
      <dgm:t>
        <a:bodyPr/>
        <a:lstStyle/>
        <a:p>
          <a:endParaRPr lang="ru-RU"/>
        </a:p>
      </dgm:t>
    </dgm:pt>
    <dgm:pt modelId="{9AAF31D1-2997-4E18-88D3-B0715995AA7F}" type="sibTrans" cxnId="{1E7A05B8-6405-448A-BB24-72EF1605BFC6}">
      <dgm:prSet/>
      <dgm:spPr/>
      <dgm:t>
        <a:bodyPr/>
        <a:lstStyle/>
        <a:p>
          <a:endParaRPr lang="ru-RU"/>
        </a:p>
      </dgm:t>
    </dgm:pt>
    <dgm:pt modelId="{474D71FA-DA58-49BF-A404-2D10EFC8F8C8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</a:rPr>
            <a:t>Первоначальное ориентирование в творческой деятельности</a:t>
          </a:r>
        </a:p>
      </dgm:t>
    </dgm:pt>
    <dgm:pt modelId="{259A7ADB-9620-4E10-994D-49C29E015992}" type="parTrans" cxnId="{64DF9406-55CA-4C99-9B1D-B1ED80B2BE6B}">
      <dgm:prSet/>
      <dgm:spPr/>
      <dgm:t>
        <a:bodyPr/>
        <a:lstStyle/>
        <a:p>
          <a:endParaRPr lang="ru-RU"/>
        </a:p>
      </dgm:t>
    </dgm:pt>
    <dgm:pt modelId="{686A640E-BA8D-4AC3-82B9-862DCACC9F81}" type="sibTrans" cxnId="{64DF9406-55CA-4C99-9B1D-B1ED80B2BE6B}">
      <dgm:prSet/>
      <dgm:spPr/>
      <dgm:t>
        <a:bodyPr/>
        <a:lstStyle/>
        <a:p>
          <a:endParaRPr lang="ru-RU"/>
        </a:p>
      </dgm:t>
    </dgm:pt>
    <dgm:pt modelId="{376F6007-C8A0-4EB2-ABE9-26BF048E960B}">
      <dgm:prSet phldrT="[Текст]"/>
      <dgm:spPr/>
      <dgm:t>
        <a:bodyPr/>
        <a:lstStyle/>
        <a:p>
          <a:r>
            <a:rPr lang="ru-RU"/>
            <a:t>2 этап</a:t>
          </a:r>
        </a:p>
      </dgm:t>
    </dgm:pt>
    <dgm:pt modelId="{7A280E12-5839-49A0-B2D9-92EDFAE5D573}" type="parTrans" cxnId="{06EC515E-1687-467E-9B05-EFCEBEFDFC2D}">
      <dgm:prSet/>
      <dgm:spPr/>
      <dgm:t>
        <a:bodyPr/>
        <a:lstStyle/>
        <a:p>
          <a:endParaRPr lang="ru-RU"/>
        </a:p>
      </dgm:t>
    </dgm:pt>
    <dgm:pt modelId="{8D6A169F-21DE-4672-B7A8-8561E4DC88C2}" type="sibTrans" cxnId="{06EC515E-1687-467E-9B05-EFCEBEFDFC2D}">
      <dgm:prSet/>
      <dgm:spPr/>
      <dgm:t>
        <a:bodyPr/>
        <a:lstStyle/>
        <a:p>
          <a:endParaRPr lang="ru-RU"/>
        </a:p>
      </dgm:t>
    </dgm:pt>
    <dgm:pt modelId="{5C8E8AB2-D02E-4240-8D58-C45F14757D3D}">
      <dgm:prSet phldrT="[Текст]"/>
      <dgm:spPr/>
      <dgm:t>
        <a:bodyPr/>
        <a:lstStyle/>
        <a:p>
          <a:r>
            <a:rPr lang="ru-RU" b="1"/>
            <a:t>возраст детей 4-5 лет</a:t>
          </a:r>
        </a:p>
      </dgm:t>
    </dgm:pt>
    <dgm:pt modelId="{37CE20FC-D39A-4F3A-870E-BE3994B42FDD}" type="parTrans" cxnId="{993AFB00-9F4D-44EB-B7DC-B2928409770A}">
      <dgm:prSet/>
      <dgm:spPr/>
      <dgm:t>
        <a:bodyPr/>
        <a:lstStyle/>
        <a:p>
          <a:endParaRPr lang="ru-RU"/>
        </a:p>
      </dgm:t>
    </dgm:pt>
    <dgm:pt modelId="{6FEAE9E6-8F2A-4A0A-9FCF-ABA54A834ADF}" type="sibTrans" cxnId="{993AFB00-9F4D-44EB-B7DC-B2928409770A}">
      <dgm:prSet/>
      <dgm:spPr/>
      <dgm:t>
        <a:bodyPr/>
        <a:lstStyle/>
        <a:p>
          <a:endParaRPr lang="ru-RU"/>
        </a:p>
      </dgm:t>
    </dgm:pt>
    <dgm:pt modelId="{41CF038A-380B-4659-B0E3-CA583ED33C07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</a:rPr>
            <a:t>Освоение способов творческих действий, поиск решений</a:t>
          </a:r>
        </a:p>
      </dgm:t>
    </dgm:pt>
    <dgm:pt modelId="{31991ECF-4B53-46E0-881C-CB861A3148D1}" type="parTrans" cxnId="{E2CE394B-2055-442F-814B-019671164577}">
      <dgm:prSet/>
      <dgm:spPr/>
      <dgm:t>
        <a:bodyPr/>
        <a:lstStyle/>
        <a:p>
          <a:endParaRPr lang="ru-RU"/>
        </a:p>
      </dgm:t>
    </dgm:pt>
    <dgm:pt modelId="{9A900E8A-2FD6-4368-A984-2D79907D6874}" type="sibTrans" cxnId="{E2CE394B-2055-442F-814B-019671164577}">
      <dgm:prSet/>
      <dgm:spPr/>
      <dgm:t>
        <a:bodyPr/>
        <a:lstStyle/>
        <a:p>
          <a:endParaRPr lang="ru-RU"/>
        </a:p>
      </dgm:t>
    </dgm:pt>
    <dgm:pt modelId="{D6B05408-30AB-43A2-AE3A-F96B7B1BB26B}">
      <dgm:prSet phldrT="[Текст]"/>
      <dgm:spPr/>
      <dgm:t>
        <a:bodyPr/>
        <a:lstStyle/>
        <a:p>
          <a:r>
            <a:rPr lang="ru-RU"/>
            <a:t>3 этап</a:t>
          </a:r>
        </a:p>
      </dgm:t>
    </dgm:pt>
    <dgm:pt modelId="{0DA6C70B-6E89-435C-8763-B2683559BB15}" type="parTrans" cxnId="{EFB7F237-2A52-4F93-8773-D76A840624B5}">
      <dgm:prSet/>
      <dgm:spPr/>
      <dgm:t>
        <a:bodyPr/>
        <a:lstStyle/>
        <a:p>
          <a:endParaRPr lang="ru-RU"/>
        </a:p>
      </dgm:t>
    </dgm:pt>
    <dgm:pt modelId="{BA5884B9-4479-419A-838A-624516472EE4}" type="sibTrans" cxnId="{EFB7F237-2A52-4F93-8773-D76A840624B5}">
      <dgm:prSet/>
      <dgm:spPr/>
      <dgm:t>
        <a:bodyPr/>
        <a:lstStyle/>
        <a:p>
          <a:endParaRPr lang="ru-RU"/>
        </a:p>
      </dgm:t>
    </dgm:pt>
    <dgm:pt modelId="{0A90DBEA-88D0-45C0-A6FA-7E7CD5014B0C}">
      <dgm:prSet phldrT="[Текст]"/>
      <dgm:spPr/>
      <dgm:t>
        <a:bodyPr/>
        <a:lstStyle/>
        <a:p>
          <a:r>
            <a:rPr lang="ru-RU" b="1"/>
            <a:t>Возраст детей 5-6 и 6-7 лет</a:t>
          </a:r>
        </a:p>
      </dgm:t>
    </dgm:pt>
    <dgm:pt modelId="{778B0EDD-5E1A-4174-8B91-50A23FC36733}" type="parTrans" cxnId="{13BBDAF2-76AD-4D15-B572-250EE1DD2694}">
      <dgm:prSet/>
      <dgm:spPr/>
      <dgm:t>
        <a:bodyPr/>
        <a:lstStyle/>
        <a:p>
          <a:endParaRPr lang="ru-RU"/>
        </a:p>
      </dgm:t>
    </dgm:pt>
    <dgm:pt modelId="{267DD399-940D-47FD-9708-7B11B7920AC2}" type="sibTrans" cxnId="{13BBDAF2-76AD-4D15-B572-250EE1DD2694}">
      <dgm:prSet/>
      <dgm:spPr/>
      <dgm:t>
        <a:bodyPr/>
        <a:lstStyle/>
        <a:p>
          <a:endParaRPr lang="ru-RU"/>
        </a:p>
      </dgm:t>
    </dgm:pt>
    <dgm:pt modelId="{37EC5AE9-3A58-4079-9EAC-4728FCE6AED9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</a:rPr>
            <a:t>Самостоятельные действия детей</a:t>
          </a:r>
        </a:p>
      </dgm:t>
    </dgm:pt>
    <dgm:pt modelId="{7050BA4E-6BB8-447A-BF99-F706F515C2A3}" type="parTrans" cxnId="{CBD4AAFA-B114-471E-ADB8-5276C1E8DD9C}">
      <dgm:prSet/>
      <dgm:spPr/>
      <dgm:t>
        <a:bodyPr/>
        <a:lstStyle/>
        <a:p>
          <a:endParaRPr lang="ru-RU"/>
        </a:p>
      </dgm:t>
    </dgm:pt>
    <dgm:pt modelId="{95A84EB2-7EBE-4D0C-B125-830829D7B888}" type="sibTrans" cxnId="{CBD4AAFA-B114-471E-ADB8-5276C1E8DD9C}">
      <dgm:prSet/>
      <dgm:spPr/>
      <dgm:t>
        <a:bodyPr/>
        <a:lstStyle/>
        <a:p>
          <a:endParaRPr lang="ru-RU"/>
        </a:p>
      </dgm:t>
    </dgm:pt>
    <dgm:pt modelId="{4355774E-409D-42BF-9B15-747909625164}" type="pres">
      <dgm:prSet presAssocID="{8526FADA-F1B5-49FC-BD64-A76D33B0998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A2EE9A-6705-4504-9E09-CDA23E3C1C4B}" type="pres">
      <dgm:prSet presAssocID="{8526FADA-F1B5-49FC-BD64-A76D33B09985}" presName="tSp" presStyleCnt="0"/>
      <dgm:spPr/>
    </dgm:pt>
    <dgm:pt modelId="{3A9057DC-A159-4221-9003-87D9441B74D2}" type="pres">
      <dgm:prSet presAssocID="{8526FADA-F1B5-49FC-BD64-A76D33B09985}" presName="bSp" presStyleCnt="0"/>
      <dgm:spPr/>
    </dgm:pt>
    <dgm:pt modelId="{834941DA-9339-4234-9987-1C8A60A44C2F}" type="pres">
      <dgm:prSet presAssocID="{8526FADA-F1B5-49FC-BD64-A76D33B09985}" presName="process" presStyleCnt="0"/>
      <dgm:spPr/>
    </dgm:pt>
    <dgm:pt modelId="{AB343035-358A-4814-92C6-98B0A2DCCA1B}" type="pres">
      <dgm:prSet presAssocID="{5851A29F-FE8E-4B9C-BE3F-4E70B42185B0}" presName="composite1" presStyleCnt="0"/>
      <dgm:spPr/>
    </dgm:pt>
    <dgm:pt modelId="{6D64E420-2A2B-4727-AF23-2408D74DCC6A}" type="pres">
      <dgm:prSet presAssocID="{5851A29F-FE8E-4B9C-BE3F-4E70B42185B0}" presName="dummyNode1" presStyleLbl="node1" presStyleIdx="0" presStyleCnt="3"/>
      <dgm:spPr/>
    </dgm:pt>
    <dgm:pt modelId="{EC50F00C-5A32-4B05-89C5-AC471C158F98}" type="pres">
      <dgm:prSet presAssocID="{5851A29F-FE8E-4B9C-BE3F-4E70B42185B0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2D152-2CA6-4D21-9763-C8DC82C3FD05}" type="pres">
      <dgm:prSet presAssocID="{5851A29F-FE8E-4B9C-BE3F-4E70B42185B0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26AE96-77E2-4688-AEA5-45EE6F9E8280}" type="pres">
      <dgm:prSet presAssocID="{5851A29F-FE8E-4B9C-BE3F-4E70B42185B0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67CA25-0E31-4AAE-91B4-6E9094CB6AC3}" type="pres">
      <dgm:prSet presAssocID="{5851A29F-FE8E-4B9C-BE3F-4E70B42185B0}" presName="connSite1" presStyleCnt="0"/>
      <dgm:spPr/>
    </dgm:pt>
    <dgm:pt modelId="{11496A98-E5E7-4EF1-B029-06FB1096F585}" type="pres">
      <dgm:prSet presAssocID="{41334352-0328-4BD6-B695-BD809105D4A5}" presName="Name9" presStyleLbl="sibTrans2D1" presStyleIdx="0" presStyleCnt="2"/>
      <dgm:spPr/>
      <dgm:t>
        <a:bodyPr/>
        <a:lstStyle/>
        <a:p>
          <a:endParaRPr lang="ru-RU"/>
        </a:p>
      </dgm:t>
    </dgm:pt>
    <dgm:pt modelId="{35F2346F-262E-4CCA-9970-7A170EAA1B18}" type="pres">
      <dgm:prSet presAssocID="{376F6007-C8A0-4EB2-ABE9-26BF048E960B}" presName="composite2" presStyleCnt="0"/>
      <dgm:spPr/>
    </dgm:pt>
    <dgm:pt modelId="{58BE8C79-999A-45F1-B2C5-F4BA45FECDB1}" type="pres">
      <dgm:prSet presAssocID="{376F6007-C8A0-4EB2-ABE9-26BF048E960B}" presName="dummyNode2" presStyleLbl="node1" presStyleIdx="0" presStyleCnt="3"/>
      <dgm:spPr/>
    </dgm:pt>
    <dgm:pt modelId="{EB65BC25-2714-41BB-B3EA-C12425F9AFF8}" type="pres">
      <dgm:prSet presAssocID="{376F6007-C8A0-4EB2-ABE9-26BF048E960B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F1574E-C19A-455B-9C15-5D16BE9E0026}" type="pres">
      <dgm:prSet presAssocID="{376F6007-C8A0-4EB2-ABE9-26BF048E960B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8BB704-7666-4AB8-BD47-A597E903DD22}" type="pres">
      <dgm:prSet presAssocID="{376F6007-C8A0-4EB2-ABE9-26BF048E960B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8521C0-DD86-470F-A903-9083AE7EF4B1}" type="pres">
      <dgm:prSet presAssocID="{376F6007-C8A0-4EB2-ABE9-26BF048E960B}" presName="connSite2" presStyleCnt="0"/>
      <dgm:spPr/>
    </dgm:pt>
    <dgm:pt modelId="{F28DFEAB-E6D2-42BA-A0B6-635F9C2F14C5}" type="pres">
      <dgm:prSet presAssocID="{8D6A169F-21DE-4672-B7A8-8561E4DC88C2}" presName="Name18" presStyleLbl="sibTrans2D1" presStyleIdx="1" presStyleCnt="2"/>
      <dgm:spPr/>
      <dgm:t>
        <a:bodyPr/>
        <a:lstStyle/>
        <a:p>
          <a:endParaRPr lang="ru-RU"/>
        </a:p>
      </dgm:t>
    </dgm:pt>
    <dgm:pt modelId="{C18D57CD-2EBC-4AF2-8BB8-8EB5630EB542}" type="pres">
      <dgm:prSet presAssocID="{D6B05408-30AB-43A2-AE3A-F96B7B1BB26B}" presName="composite1" presStyleCnt="0"/>
      <dgm:spPr/>
    </dgm:pt>
    <dgm:pt modelId="{2DF5D818-5588-401A-8103-8F9963B3B872}" type="pres">
      <dgm:prSet presAssocID="{D6B05408-30AB-43A2-AE3A-F96B7B1BB26B}" presName="dummyNode1" presStyleLbl="node1" presStyleIdx="1" presStyleCnt="3"/>
      <dgm:spPr/>
    </dgm:pt>
    <dgm:pt modelId="{C6088AB2-9334-44CD-8DA8-67B7EDEEF8E6}" type="pres">
      <dgm:prSet presAssocID="{D6B05408-30AB-43A2-AE3A-F96B7B1BB26B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9145B5-1D98-4D6E-BE16-27422A7AF9EA}" type="pres">
      <dgm:prSet presAssocID="{D6B05408-30AB-43A2-AE3A-F96B7B1BB26B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D9B1B8-0214-42C3-869D-D4C98C8C3253}" type="pres">
      <dgm:prSet presAssocID="{D6B05408-30AB-43A2-AE3A-F96B7B1BB26B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CBA9AE-4B78-4303-8804-5DAF5ECEBF48}" type="pres">
      <dgm:prSet presAssocID="{D6B05408-30AB-43A2-AE3A-F96B7B1BB26B}" presName="connSite1" presStyleCnt="0"/>
      <dgm:spPr/>
    </dgm:pt>
  </dgm:ptLst>
  <dgm:cxnLst>
    <dgm:cxn modelId="{D2A58BAA-609E-4467-9507-D0871B9E1A14}" type="presOf" srcId="{474D71FA-DA58-49BF-A404-2D10EFC8F8C8}" destId="{EC50F00C-5A32-4B05-89C5-AC471C158F98}" srcOrd="0" destOrd="1" presId="urn:microsoft.com/office/officeart/2005/8/layout/hProcess4"/>
    <dgm:cxn modelId="{A390D897-8362-4398-9B91-41FD9A3B52A5}" type="presOf" srcId="{376F6007-C8A0-4EB2-ABE9-26BF048E960B}" destId="{DA8BB704-7666-4AB8-BD47-A597E903DD22}" srcOrd="0" destOrd="0" presId="urn:microsoft.com/office/officeart/2005/8/layout/hProcess4"/>
    <dgm:cxn modelId="{B32A1333-2C61-491E-8BE8-5EB49221AD16}" srcId="{8526FADA-F1B5-49FC-BD64-A76D33B09985}" destId="{5851A29F-FE8E-4B9C-BE3F-4E70B42185B0}" srcOrd="0" destOrd="0" parTransId="{FC2D5AAE-9A90-4367-9AF1-43541F573933}" sibTransId="{41334352-0328-4BD6-B695-BD809105D4A5}"/>
    <dgm:cxn modelId="{6817992E-7510-4507-8D3F-E49968C1E868}" type="presOf" srcId="{41CF038A-380B-4659-B0E3-CA583ED33C07}" destId="{05F1574E-C19A-455B-9C15-5D16BE9E0026}" srcOrd="1" destOrd="1" presId="urn:microsoft.com/office/officeart/2005/8/layout/hProcess4"/>
    <dgm:cxn modelId="{06EC515E-1687-467E-9B05-EFCEBEFDFC2D}" srcId="{8526FADA-F1B5-49FC-BD64-A76D33B09985}" destId="{376F6007-C8A0-4EB2-ABE9-26BF048E960B}" srcOrd="1" destOrd="0" parTransId="{7A280E12-5839-49A0-B2D9-92EDFAE5D573}" sibTransId="{8D6A169F-21DE-4672-B7A8-8561E4DC88C2}"/>
    <dgm:cxn modelId="{CBD4AAFA-B114-471E-ADB8-5276C1E8DD9C}" srcId="{D6B05408-30AB-43A2-AE3A-F96B7B1BB26B}" destId="{37EC5AE9-3A58-4079-9EAC-4728FCE6AED9}" srcOrd="1" destOrd="0" parTransId="{7050BA4E-6BB8-447A-BF99-F706F515C2A3}" sibTransId="{95A84EB2-7EBE-4D0C-B125-830829D7B888}"/>
    <dgm:cxn modelId="{D2EA7354-6627-4DD8-B007-A8EEAB727F22}" type="presOf" srcId="{37EC5AE9-3A58-4079-9EAC-4728FCE6AED9}" destId="{CE9145B5-1D98-4D6E-BE16-27422A7AF9EA}" srcOrd="1" destOrd="1" presId="urn:microsoft.com/office/officeart/2005/8/layout/hProcess4"/>
    <dgm:cxn modelId="{1E7A05B8-6405-448A-BB24-72EF1605BFC6}" srcId="{5851A29F-FE8E-4B9C-BE3F-4E70B42185B0}" destId="{6C47F9AD-F620-4436-B5CC-8ACAC273B022}" srcOrd="0" destOrd="0" parTransId="{EC86360F-FC15-4726-B5A2-E8A04C34E6D5}" sibTransId="{9AAF31D1-2997-4E18-88D3-B0715995AA7F}"/>
    <dgm:cxn modelId="{EFB7F237-2A52-4F93-8773-D76A840624B5}" srcId="{8526FADA-F1B5-49FC-BD64-A76D33B09985}" destId="{D6B05408-30AB-43A2-AE3A-F96B7B1BB26B}" srcOrd="2" destOrd="0" parTransId="{0DA6C70B-6E89-435C-8763-B2683559BB15}" sibTransId="{BA5884B9-4479-419A-838A-624516472EE4}"/>
    <dgm:cxn modelId="{D1725ECC-430B-4C74-8761-8074EA283076}" type="presOf" srcId="{5C8E8AB2-D02E-4240-8D58-C45F14757D3D}" destId="{05F1574E-C19A-455B-9C15-5D16BE9E0026}" srcOrd="1" destOrd="0" presId="urn:microsoft.com/office/officeart/2005/8/layout/hProcess4"/>
    <dgm:cxn modelId="{378BD072-78A5-4B73-B89D-C3DE27ABB188}" type="presOf" srcId="{41CF038A-380B-4659-B0E3-CA583ED33C07}" destId="{EB65BC25-2714-41BB-B3EA-C12425F9AFF8}" srcOrd="0" destOrd="1" presId="urn:microsoft.com/office/officeart/2005/8/layout/hProcess4"/>
    <dgm:cxn modelId="{993AFB00-9F4D-44EB-B7DC-B2928409770A}" srcId="{376F6007-C8A0-4EB2-ABE9-26BF048E960B}" destId="{5C8E8AB2-D02E-4240-8D58-C45F14757D3D}" srcOrd="0" destOrd="0" parTransId="{37CE20FC-D39A-4F3A-870E-BE3994B42FDD}" sibTransId="{6FEAE9E6-8F2A-4A0A-9FCF-ABA54A834ADF}"/>
    <dgm:cxn modelId="{EB012092-4531-4027-B516-0723047E3BFE}" type="presOf" srcId="{41334352-0328-4BD6-B695-BD809105D4A5}" destId="{11496A98-E5E7-4EF1-B029-06FB1096F585}" srcOrd="0" destOrd="0" presId="urn:microsoft.com/office/officeart/2005/8/layout/hProcess4"/>
    <dgm:cxn modelId="{B8CE0C11-891F-4643-8BE8-666818AC8563}" type="presOf" srcId="{6C47F9AD-F620-4436-B5CC-8ACAC273B022}" destId="{EC50F00C-5A32-4B05-89C5-AC471C158F98}" srcOrd="0" destOrd="0" presId="urn:microsoft.com/office/officeart/2005/8/layout/hProcess4"/>
    <dgm:cxn modelId="{3568A806-05BD-45D9-B67A-3D8D1509BB40}" type="presOf" srcId="{0A90DBEA-88D0-45C0-A6FA-7E7CD5014B0C}" destId="{C6088AB2-9334-44CD-8DA8-67B7EDEEF8E6}" srcOrd="0" destOrd="0" presId="urn:microsoft.com/office/officeart/2005/8/layout/hProcess4"/>
    <dgm:cxn modelId="{40FC6DBC-2A04-4766-A141-307ACB3D5737}" type="presOf" srcId="{37EC5AE9-3A58-4079-9EAC-4728FCE6AED9}" destId="{C6088AB2-9334-44CD-8DA8-67B7EDEEF8E6}" srcOrd="0" destOrd="1" presId="urn:microsoft.com/office/officeart/2005/8/layout/hProcess4"/>
    <dgm:cxn modelId="{B13358FE-B105-4D76-BCE2-DE9054D44CBC}" type="presOf" srcId="{8526FADA-F1B5-49FC-BD64-A76D33B09985}" destId="{4355774E-409D-42BF-9B15-747909625164}" srcOrd="0" destOrd="0" presId="urn:microsoft.com/office/officeart/2005/8/layout/hProcess4"/>
    <dgm:cxn modelId="{43C5B7C5-1717-4DBA-B749-07856B9B8D82}" type="presOf" srcId="{D6B05408-30AB-43A2-AE3A-F96B7B1BB26B}" destId="{EAD9B1B8-0214-42C3-869D-D4C98C8C3253}" srcOrd="0" destOrd="0" presId="urn:microsoft.com/office/officeart/2005/8/layout/hProcess4"/>
    <dgm:cxn modelId="{49AA49C6-C2B9-43A3-A98D-337431239993}" type="presOf" srcId="{6C47F9AD-F620-4436-B5CC-8ACAC273B022}" destId="{9142D152-2CA6-4D21-9763-C8DC82C3FD05}" srcOrd="1" destOrd="0" presId="urn:microsoft.com/office/officeart/2005/8/layout/hProcess4"/>
    <dgm:cxn modelId="{E5528CB1-AFBC-4461-9696-A830EC6A02AA}" type="presOf" srcId="{474D71FA-DA58-49BF-A404-2D10EFC8F8C8}" destId="{9142D152-2CA6-4D21-9763-C8DC82C3FD05}" srcOrd="1" destOrd="1" presId="urn:microsoft.com/office/officeart/2005/8/layout/hProcess4"/>
    <dgm:cxn modelId="{64DF9406-55CA-4C99-9B1D-B1ED80B2BE6B}" srcId="{5851A29F-FE8E-4B9C-BE3F-4E70B42185B0}" destId="{474D71FA-DA58-49BF-A404-2D10EFC8F8C8}" srcOrd="1" destOrd="0" parTransId="{259A7ADB-9620-4E10-994D-49C29E015992}" sibTransId="{686A640E-BA8D-4AC3-82B9-862DCACC9F81}"/>
    <dgm:cxn modelId="{C7F436E7-58BF-449E-B549-63683A936387}" type="presOf" srcId="{5851A29F-FE8E-4B9C-BE3F-4E70B42185B0}" destId="{3B26AE96-77E2-4688-AEA5-45EE6F9E8280}" srcOrd="0" destOrd="0" presId="urn:microsoft.com/office/officeart/2005/8/layout/hProcess4"/>
    <dgm:cxn modelId="{C78B56EC-6FCC-4C12-AD44-B9EECE2F6229}" type="presOf" srcId="{8D6A169F-21DE-4672-B7A8-8561E4DC88C2}" destId="{F28DFEAB-E6D2-42BA-A0B6-635F9C2F14C5}" srcOrd="0" destOrd="0" presId="urn:microsoft.com/office/officeart/2005/8/layout/hProcess4"/>
    <dgm:cxn modelId="{13BBDAF2-76AD-4D15-B572-250EE1DD2694}" srcId="{D6B05408-30AB-43A2-AE3A-F96B7B1BB26B}" destId="{0A90DBEA-88D0-45C0-A6FA-7E7CD5014B0C}" srcOrd="0" destOrd="0" parTransId="{778B0EDD-5E1A-4174-8B91-50A23FC36733}" sibTransId="{267DD399-940D-47FD-9708-7B11B7920AC2}"/>
    <dgm:cxn modelId="{98BE3263-6C8A-4B94-B74B-723656C83862}" type="presOf" srcId="{5C8E8AB2-D02E-4240-8D58-C45F14757D3D}" destId="{EB65BC25-2714-41BB-B3EA-C12425F9AFF8}" srcOrd="0" destOrd="0" presId="urn:microsoft.com/office/officeart/2005/8/layout/hProcess4"/>
    <dgm:cxn modelId="{E2CE394B-2055-442F-814B-019671164577}" srcId="{376F6007-C8A0-4EB2-ABE9-26BF048E960B}" destId="{41CF038A-380B-4659-B0E3-CA583ED33C07}" srcOrd="1" destOrd="0" parTransId="{31991ECF-4B53-46E0-881C-CB861A3148D1}" sibTransId="{9A900E8A-2FD6-4368-A984-2D79907D6874}"/>
    <dgm:cxn modelId="{A88D9D77-5241-4458-93CB-00140EC0974B}" type="presOf" srcId="{0A90DBEA-88D0-45C0-A6FA-7E7CD5014B0C}" destId="{CE9145B5-1D98-4D6E-BE16-27422A7AF9EA}" srcOrd="1" destOrd="0" presId="urn:microsoft.com/office/officeart/2005/8/layout/hProcess4"/>
    <dgm:cxn modelId="{BD22FC7A-2823-430E-B572-0012A944EA67}" type="presParOf" srcId="{4355774E-409D-42BF-9B15-747909625164}" destId="{98A2EE9A-6705-4504-9E09-CDA23E3C1C4B}" srcOrd="0" destOrd="0" presId="urn:microsoft.com/office/officeart/2005/8/layout/hProcess4"/>
    <dgm:cxn modelId="{E870815E-C9E9-43A5-816B-C91DC49B67FF}" type="presParOf" srcId="{4355774E-409D-42BF-9B15-747909625164}" destId="{3A9057DC-A159-4221-9003-87D9441B74D2}" srcOrd="1" destOrd="0" presId="urn:microsoft.com/office/officeart/2005/8/layout/hProcess4"/>
    <dgm:cxn modelId="{9D9AD85E-111B-422B-8643-CA919C59BB78}" type="presParOf" srcId="{4355774E-409D-42BF-9B15-747909625164}" destId="{834941DA-9339-4234-9987-1C8A60A44C2F}" srcOrd="2" destOrd="0" presId="urn:microsoft.com/office/officeart/2005/8/layout/hProcess4"/>
    <dgm:cxn modelId="{256F9F6F-5320-4B22-8A00-F657D22590E0}" type="presParOf" srcId="{834941DA-9339-4234-9987-1C8A60A44C2F}" destId="{AB343035-358A-4814-92C6-98B0A2DCCA1B}" srcOrd="0" destOrd="0" presId="urn:microsoft.com/office/officeart/2005/8/layout/hProcess4"/>
    <dgm:cxn modelId="{0A1D2393-BF5D-4A51-9EE6-63EFD39FBDCA}" type="presParOf" srcId="{AB343035-358A-4814-92C6-98B0A2DCCA1B}" destId="{6D64E420-2A2B-4727-AF23-2408D74DCC6A}" srcOrd="0" destOrd="0" presId="urn:microsoft.com/office/officeart/2005/8/layout/hProcess4"/>
    <dgm:cxn modelId="{4B043C9A-E383-4B29-97DA-EE4112DE431B}" type="presParOf" srcId="{AB343035-358A-4814-92C6-98B0A2DCCA1B}" destId="{EC50F00C-5A32-4B05-89C5-AC471C158F98}" srcOrd="1" destOrd="0" presId="urn:microsoft.com/office/officeart/2005/8/layout/hProcess4"/>
    <dgm:cxn modelId="{D5E27F5F-AD21-4CC3-B71F-E9AACA277B65}" type="presParOf" srcId="{AB343035-358A-4814-92C6-98B0A2DCCA1B}" destId="{9142D152-2CA6-4D21-9763-C8DC82C3FD05}" srcOrd="2" destOrd="0" presId="urn:microsoft.com/office/officeart/2005/8/layout/hProcess4"/>
    <dgm:cxn modelId="{5271785F-3F03-48A7-811D-35B0CDAB8375}" type="presParOf" srcId="{AB343035-358A-4814-92C6-98B0A2DCCA1B}" destId="{3B26AE96-77E2-4688-AEA5-45EE6F9E8280}" srcOrd="3" destOrd="0" presId="urn:microsoft.com/office/officeart/2005/8/layout/hProcess4"/>
    <dgm:cxn modelId="{196BB87C-4BC3-414F-9443-5F0C784891BD}" type="presParOf" srcId="{AB343035-358A-4814-92C6-98B0A2DCCA1B}" destId="{4667CA25-0E31-4AAE-91B4-6E9094CB6AC3}" srcOrd="4" destOrd="0" presId="urn:microsoft.com/office/officeart/2005/8/layout/hProcess4"/>
    <dgm:cxn modelId="{EE49E559-380D-4523-AA24-7AB0A7AF3A5F}" type="presParOf" srcId="{834941DA-9339-4234-9987-1C8A60A44C2F}" destId="{11496A98-E5E7-4EF1-B029-06FB1096F585}" srcOrd="1" destOrd="0" presId="urn:microsoft.com/office/officeart/2005/8/layout/hProcess4"/>
    <dgm:cxn modelId="{DE1A149E-F0B6-4947-A75F-C7C3B3CC7003}" type="presParOf" srcId="{834941DA-9339-4234-9987-1C8A60A44C2F}" destId="{35F2346F-262E-4CCA-9970-7A170EAA1B18}" srcOrd="2" destOrd="0" presId="urn:microsoft.com/office/officeart/2005/8/layout/hProcess4"/>
    <dgm:cxn modelId="{D0CC4460-FF6C-42D0-938E-F5D54D6D83B8}" type="presParOf" srcId="{35F2346F-262E-4CCA-9970-7A170EAA1B18}" destId="{58BE8C79-999A-45F1-B2C5-F4BA45FECDB1}" srcOrd="0" destOrd="0" presId="urn:microsoft.com/office/officeart/2005/8/layout/hProcess4"/>
    <dgm:cxn modelId="{6E3DB490-EE80-4AF4-8C73-FAA0AD7B9A47}" type="presParOf" srcId="{35F2346F-262E-4CCA-9970-7A170EAA1B18}" destId="{EB65BC25-2714-41BB-B3EA-C12425F9AFF8}" srcOrd="1" destOrd="0" presId="urn:microsoft.com/office/officeart/2005/8/layout/hProcess4"/>
    <dgm:cxn modelId="{A6639D62-3EAB-4A2D-84BE-0405D732F6D9}" type="presParOf" srcId="{35F2346F-262E-4CCA-9970-7A170EAA1B18}" destId="{05F1574E-C19A-455B-9C15-5D16BE9E0026}" srcOrd="2" destOrd="0" presId="urn:microsoft.com/office/officeart/2005/8/layout/hProcess4"/>
    <dgm:cxn modelId="{C83CD1B0-BEBB-4C14-AF45-6BC94F08CF5A}" type="presParOf" srcId="{35F2346F-262E-4CCA-9970-7A170EAA1B18}" destId="{DA8BB704-7666-4AB8-BD47-A597E903DD22}" srcOrd="3" destOrd="0" presId="urn:microsoft.com/office/officeart/2005/8/layout/hProcess4"/>
    <dgm:cxn modelId="{93F3C603-D1A0-4751-AB38-AE7FC0D9EEEB}" type="presParOf" srcId="{35F2346F-262E-4CCA-9970-7A170EAA1B18}" destId="{608521C0-DD86-470F-A903-9083AE7EF4B1}" srcOrd="4" destOrd="0" presId="urn:microsoft.com/office/officeart/2005/8/layout/hProcess4"/>
    <dgm:cxn modelId="{2ABB3A60-1D8D-4917-84BF-AD81C029516A}" type="presParOf" srcId="{834941DA-9339-4234-9987-1C8A60A44C2F}" destId="{F28DFEAB-E6D2-42BA-A0B6-635F9C2F14C5}" srcOrd="3" destOrd="0" presId="urn:microsoft.com/office/officeart/2005/8/layout/hProcess4"/>
    <dgm:cxn modelId="{DE18A3E1-6EA6-4856-9031-1CF5CC5E32D5}" type="presParOf" srcId="{834941DA-9339-4234-9987-1C8A60A44C2F}" destId="{C18D57CD-2EBC-4AF2-8BB8-8EB5630EB542}" srcOrd="4" destOrd="0" presId="urn:microsoft.com/office/officeart/2005/8/layout/hProcess4"/>
    <dgm:cxn modelId="{E94A79E2-2FC1-4CAB-80F8-891BCC56FCD9}" type="presParOf" srcId="{C18D57CD-2EBC-4AF2-8BB8-8EB5630EB542}" destId="{2DF5D818-5588-401A-8103-8F9963B3B872}" srcOrd="0" destOrd="0" presId="urn:microsoft.com/office/officeart/2005/8/layout/hProcess4"/>
    <dgm:cxn modelId="{10695620-0D70-45EA-95B7-4C088E859ABE}" type="presParOf" srcId="{C18D57CD-2EBC-4AF2-8BB8-8EB5630EB542}" destId="{C6088AB2-9334-44CD-8DA8-67B7EDEEF8E6}" srcOrd="1" destOrd="0" presId="urn:microsoft.com/office/officeart/2005/8/layout/hProcess4"/>
    <dgm:cxn modelId="{83EB0D87-B863-4557-8124-7B9777776F24}" type="presParOf" srcId="{C18D57CD-2EBC-4AF2-8BB8-8EB5630EB542}" destId="{CE9145B5-1D98-4D6E-BE16-27422A7AF9EA}" srcOrd="2" destOrd="0" presId="urn:microsoft.com/office/officeart/2005/8/layout/hProcess4"/>
    <dgm:cxn modelId="{684DC851-8065-4552-946C-8E47F58B98FD}" type="presParOf" srcId="{C18D57CD-2EBC-4AF2-8BB8-8EB5630EB542}" destId="{EAD9B1B8-0214-42C3-869D-D4C98C8C3253}" srcOrd="3" destOrd="0" presId="urn:microsoft.com/office/officeart/2005/8/layout/hProcess4"/>
    <dgm:cxn modelId="{260E124A-EB1A-4FD4-A494-7C5834781DC6}" type="presParOf" srcId="{C18D57CD-2EBC-4AF2-8BB8-8EB5630EB542}" destId="{73CBA9AE-4B78-4303-8804-5DAF5ECEBF48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71943B-AF7B-49E6-BF44-8D7663C3CC4C}" type="doc">
      <dgm:prSet loTypeId="urn:microsoft.com/office/officeart/2005/8/layout/defaul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732DCC4-89C4-451B-9DEC-C0BFED0B2CDD}">
      <dgm:prSet phldrT="[Текст]"/>
      <dgm:spPr/>
      <dgm:t>
        <a:bodyPr/>
        <a:lstStyle/>
        <a:p>
          <a:r>
            <a:rPr lang="ru-RU"/>
            <a:t>мастерство педагога</a:t>
          </a:r>
        </a:p>
      </dgm:t>
    </dgm:pt>
    <dgm:pt modelId="{9980E8B0-099E-476B-87AB-6F3B756CCA21}" type="parTrans" cxnId="{10C02809-C48C-472A-B630-68B81FF2DA40}">
      <dgm:prSet/>
      <dgm:spPr/>
      <dgm:t>
        <a:bodyPr/>
        <a:lstStyle/>
        <a:p>
          <a:endParaRPr lang="ru-RU"/>
        </a:p>
      </dgm:t>
    </dgm:pt>
    <dgm:pt modelId="{3707AD63-1727-42EF-B3B4-090DBEF46053}" type="sibTrans" cxnId="{10C02809-C48C-472A-B630-68B81FF2DA40}">
      <dgm:prSet/>
      <dgm:spPr/>
      <dgm:t>
        <a:bodyPr/>
        <a:lstStyle/>
        <a:p>
          <a:endParaRPr lang="ru-RU"/>
        </a:p>
      </dgm:t>
    </dgm:pt>
    <dgm:pt modelId="{9C9D89D7-FFA5-426D-932C-AE48E2CE60D7}">
      <dgm:prSet phldrT="[Текст]"/>
      <dgm:spPr/>
      <dgm:t>
        <a:bodyPr/>
        <a:lstStyle/>
        <a:p>
          <a:r>
            <a:rPr lang="ru-RU"/>
            <a:t>шапочки-маски, сценические костюмы, атрибуты,игрушки...</a:t>
          </a:r>
        </a:p>
      </dgm:t>
    </dgm:pt>
    <dgm:pt modelId="{D40E7CA1-E6D6-42A0-A5F1-D5ACDA5C85D1}" type="parTrans" cxnId="{8EC411DE-5B55-4840-BE52-4A7D2CD0DF12}">
      <dgm:prSet/>
      <dgm:spPr/>
      <dgm:t>
        <a:bodyPr/>
        <a:lstStyle/>
        <a:p>
          <a:endParaRPr lang="ru-RU"/>
        </a:p>
      </dgm:t>
    </dgm:pt>
    <dgm:pt modelId="{F478DECC-24A0-49D2-A896-218CFAE85383}" type="sibTrans" cxnId="{8EC411DE-5B55-4840-BE52-4A7D2CD0DF12}">
      <dgm:prSet/>
      <dgm:spPr/>
      <dgm:t>
        <a:bodyPr/>
        <a:lstStyle/>
        <a:p>
          <a:endParaRPr lang="ru-RU"/>
        </a:p>
      </dgm:t>
    </dgm:pt>
    <dgm:pt modelId="{E70F7090-E20B-4BDA-97E3-ACA0EBDA2C22}">
      <dgm:prSet phldrT="[Текст]"/>
      <dgm:spPr/>
      <dgm:t>
        <a:bodyPr/>
        <a:lstStyle/>
        <a:p>
          <a:r>
            <a:rPr lang="ru-RU"/>
            <a:t>наглядные пособия, дидактические игры</a:t>
          </a:r>
        </a:p>
      </dgm:t>
    </dgm:pt>
    <dgm:pt modelId="{B50BBBC2-D808-4DB1-A666-DE752659FF55}" type="parTrans" cxnId="{8804650C-5102-4F39-91E1-BDB918EE7010}">
      <dgm:prSet/>
      <dgm:spPr/>
      <dgm:t>
        <a:bodyPr/>
        <a:lstStyle/>
        <a:p>
          <a:endParaRPr lang="ru-RU"/>
        </a:p>
      </dgm:t>
    </dgm:pt>
    <dgm:pt modelId="{19121176-9173-4E30-9007-C4A784AE7B41}" type="sibTrans" cxnId="{8804650C-5102-4F39-91E1-BDB918EE7010}">
      <dgm:prSet/>
      <dgm:spPr/>
      <dgm:t>
        <a:bodyPr/>
        <a:lstStyle/>
        <a:p>
          <a:endParaRPr lang="ru-RU"/>
        </a:p>
      </dgm:t>
    </dgm:pt>
    <dgm:pt modelId="{6003339D-9294-41DA-B626-081827907B22}">
      <dgm:prSet phldrT="[Текст]"/>
      <dgm:spPr/>
      <dgm:t>
        <a:bodyPr/>
        <a:lstStyle/>
        <a:p>
          <a:r>
            <a:rPr lang="ru-RU"/>
            <a:t>информационные технологии</a:t>
          </a:r>
        </a:p>
      </dgm:t>
    </dgm:pt>
    <dgm:pt modelId="{5CEFD7BD-BF0B-4EF2-9A2C-33553ACCDCD9}" type="parTrans" cxnId="{1AEE8CE8-9BED-4B9A-8E3B-44376A386EB5}">
      <dgm:prSet/>
      <dgm:spPr/>
      <dgm:t>
        <a:bodyPr/>
        <a:lstStyle/>
        <a:p>
          <a:endParaRPr lang="ru-RU"/>
        </a:p>
      </dgm:t>
    </dgm:pt>
    <dgm:pt modelId="{39047332-0EFC-4408-B18F-7984B74FF232}" type="sibTrans" cxnId="{1AEE8CE8-9BED-4B9A-8E3B-44376A386EB5}">
      <dgm:prSet/>
      <dgm:spPr/>
      <dgm:t>
        <a:bodyPr/>
        <a:lstStyle/>
        <a:p>
          <a:endParaRPr lang="ru-RU"/>
        </a:p>
      </dgm:t>
    </dgm:pt>
    <dgm:pt modelId="{22ECFA3C-617B-4329-95D6-7AD79AE28D89}">
      <dgm:prSet phldrT="[Текст]"/>
      <dgm:spPr/>
      <dgm:t>
        <a:bodyPr/>
        <a:lstStyle/>
        <a:p>
          <a:r>
            <a:rPr lang="ru-RU"/>
            <a:t>методическая литература, медиотека, фонотека</a:t>
          </a:r>
        </a:p>
      </dgm:t>
    </dgm:pt>
    <dgm:pt modelId="{7DF2979F-93F3-420E-BE1B-303ADC92B212}" type="parTrans" cxnId="{08EF6E8B-013E-46E6-902D-6B34889CEE43}">
      <dgm:prSet/>
      <dgm:spPr/>
      <dgm:t>
        <a:bodyPr/>
        <a:lstStyle/>
        <a:p>
          <a:endParaRPr lang="ru-RU"/>
        </a:p>
      </dgm:t>
    </dgm:pt>
    <dgm:pt modelId="{DB8482CB-F6BC-43E8-BFC9-C7EE055072FF}" type="sibTrans" cxnId="{08EF6E8B-013E-46E6-902D-6B34889CEE43}">
      <dgm:prSet/>
      <dgm:spPr/>
      <dgm:t>
        <a:bodyPr/>
        <a:lstStyle/>
        <a:p>
          <a:endParaRPr lang="ru-RU"/>
        </a:p>
      </dgm:t>
    </dgm:pt>
    <dgm:pt modelId="{A80780E3-FA50-47AB-8EC5-E48EDD27D991}">
      <dgm:prSet phldrT="[Текст]"/>
      <dgm:spPr/>
      <dgm:t>
        <a:bodyPr/>
        <a:lstStyle/>
        <a:p>
          <a:r>
            <a:rPr lang="ru-RU"/>
            <a:t>средстваТСО</a:t>
          </a:r>
        </a:p>
      </dgm:t>
    </dgm:pt>
    <dgm:pt modelId="{7448F1CC-02BB-4C54-9294-7AC1B220043A}" type="parTrans" cxnId="{323EF181-E545-4737-8370-7E9CB8E3A6E4}">
      <dgm:prSet/>
      <dgm:spPr/>
      <dgm:t>
        <a:bodyPr/>
        <a:lstStyle/>
        <a:p>
          <a:endParaRPr lang="ru-RU"/>
        </a:p>
      </dgm:t>
    </dgm:pt>
    <dgm:pt modelId="{85981038-BEE3-457D-B54B-A9CBA21C606E}" type="sibTrans" cxnId="{323EF181-E545-4737-8370-7E9CB8E3A6E4}">
      <dgm:prSet/>
      <dgm:spPr/>
      <dgm:t>
        <a:bodyPr/>
        <a:lstStyle/>
        <a:p>
          <a:endParaRPr lang="ru-RU"/>
        </a:p>
      </dgm:t>
    </dgm:pt>
    <dgm:pt modelId="{179EDF7A-A41E-4CEA-84E1-CD950EFB6E09}" type="pres">
      <dgm:prSet presAssocID="{A771943B-AF7B-49E6-BF44-8D7663C3CC4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5317B8-239B-4D37-8494-FF91ED57550C}" type="pres">
      <dgm:prSet presAssocID="{0732DCC4-89C4-451B-9DEC-C0BFED0B2CD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CC7BA6-A7D8-43D9-91CE-27DC5170F6ED}" type="pres">
      <dgm:prSet presAssocID="{3707AD63-1727-42EF-B3B4-090DBEF46053}" presName="sibTrans" presStyleCnt="0"/>
      <dgm:spPr/>
    </dgm:pt>
    <dgm:pt modelId="{A1C3AC6B-828E-4B90-9D7F-F3332871D913}" type="pres">
      <dgm:prSet presAssocID="{9C9D89D7-FFA5-426D-932C-AE48E2CE60D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64031E-9227-4DBE-97AD-3404130E7232}" type="pres">
      <dgm:prSet presAssocID="{F478DECC-24A0-49D2-A896-218CFAE85383}" presName="sibTrans" presStyleCnt="0"/>
      <dgm:spPr/>
    </dgm:pt>
    <dgm:pt modelId="{31B7E3FF-874C-46B8-BD76-22F6729D6C3E}" type="pres">
      <dgm:prSet presAssocID="{E70F7090-E20B-4BDA-97E3-ACA0EBDA2C2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9164B6-B15A-4A99-AC51-2C0561B3A208}" type="pres">
      <dgm:prSet presAssocID="{19121176-9173-4E30-9007-C4A784AE7B41}" presName="sibTrans" presStyleCnt="0"/>
      <dgm:spPr/>
    </dgm:pt>
    <dgm:pt modelId="{2F304D44-5A94-477E-A010-862F4FA82C85}" type="pres">
      <dgm:prSet presAssocID="{6003339D-9294-41DA-B626-081827907B2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B48DE2-276D-4593-A1CC-A5E28D50839F}" type="pres">
      <dgm:prSet presAssocID="{39047332-0EFC-4408-B18F-7984B74FF232}" presName="sibTrans" presStyleCnt="0"/>
      <dgm:spPr/>
    </dgm:pt>
    <dgm:pt modelId="{DFAC9F76-BDEC-419A-938E-C0DFE5E24F69}" type="pres">
      <dgm:prSet presAssocID="{22ECFA3C-617B-4329-95D6-7AD79AE28D8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99F4CC-01C3-4C5D-8F59-C14CBD0D8832}" type="pres">
      <dgm:prSet presAssocID="{DB8482CB-F6BC-43E8-BFC9-C7EE055072FF}" presName="sibTrans" presStyleCnt="0"/>
      <dgm:spPr/>
    </dgm:pt>
    <dgm:pt modelId="{3B330BF7-3E01-490D-BB71-EA4E7AD34254}" type="pres">
      <dgm:prSet presAssocID="{A80780E3-FA50-47AB-8EC5-E48EDD27D99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0492929-8572-4978-920F-39E7846E74F9}" type="presOf" srcId="{9C9D89D7-FFA5-426D-932C-AE48E2CE60D7}" destId="{A1C3AC6B-828E-4B90-9D7F-F3332871D913}" srcOrd="0" destOrd="0" presId="urn:microsoft.com/office/officeart/2005/8/layout/default"/>
    <dgm:cxn modelId="{4498D843-C234-4F27-8C53-1DB2808F234F}" type="presOf" srcId="{6003339D-9294-41DA-B626-081827907B22}" destId="{2F304D44-5A94-477E-A010-862F4FA82C85}" srcOrd="0" destOrd="0" presId="urn:microsoft.com/office/officeart/2005/8/layout/default"/>
    <dgm:cxn modelId="{8EC411DE-5B55-4840-BE52-4A7D2CD0DF12}" srcId="{A771943B-AF7B-49E6-BF44-8D7663C3CC4C}" destId="{9C9D89D7-FFA5-426D-932C-AE48E2CE60D7}" srcOrd="1" destOrd="0" parTransId="{D40E7CA1-E6D6-42A0-A5F1-D5ACDA5C85D1}" sibTransId="{F478DECC-24A0-49D2-A896-218CFAE85383}"/>
    <dgm:cxn modelId="{1AEE8CE8-9BED-4B9A-8E3B-44376A386EB5}" srcId="{A771943B-AF7B-49E6-BF44-8D7663C3CC4C}" destId="{6003339D-9294-41DA-B626-081827907B22}" srcOrd="3" destOrd="0" parTransId="{5CEFD7BD-BF0B-4EF2-9A2C-33553ACCDCD9}" sibTransId="{39047332-0EFC-4408-B18F-7984B74FF232}"/>
    <dgm:cxn modelId="{821B511C-DB7A-4E8A-9BA3-F0067B8C5C2F}" type="presOf" srcId="{A80780E3-FA50-47AB-8EC5-E48EDD27D991}" destId="{3B330BF7-3E01-490D-BB71-EA4E7AD34254}" srcOrd="0" destOrd="0" presId="urn:microsoft.com/office/officeart/2005/8/layout/default"/>
    <dgm:cxn modelId="{10C02809-C48C-472A-B630-68B81FF2DA40}" srcId="{A771943B-AF7B-49E6-BF44-8D7663C3CC4C}" destId="{0732DCC4-89C4-451B-9DEC-C0BFED0B2CDD}" srcOrd="0" destOrd="0" parTransId="{9980E8B0-099E-476B-87AB-6F3B756CCA21}" sibTransId="{3707AD63-1727-42EF-B3B4-090DBEF46053}"/>
    <dgm:cxn modelId="{323EF181-E545-4737-8370-7E9CB8E3A6E4}" srcId="{A771943B-AF7B-49E6-BF44-8D7663C3CC4C}" destId="{A80780E3-FA50-47AB-8EC5-E48EDD27D991}" srcOrd="5" destOrd="0" parTransId="{7448F1CC-02BB-4C54-9294-7AC1B220043A}" sibTransId="{85981038-BEE3-457D-B54B-A9CBA21C606E}"/>
    <dgm:cxn modelId="{2B27E5BB-C389-4C7A-9B69-1F1BCF2F7F3F}" type="presOf" srcId="{E70F7090-E20B-4BDA-97E3-ACA0EBDA2C22}" destId="{31B7E3FF-874C-46B8-BD76-22F6729D6C3E}" srcOrd="0" destOrd="0" presId="urn:microsoft.com/office/officeart/2005/8/layout/default"/>
    <dgm:cxn modelId="{F32F5560-69B3-473A-9A00-ECC9212E1041}" type="presOf" srcId="{22ECFA3C-617B-4329-95D6-7AD79AE28D89}" destId="{DFAC9F76-BDEC-419A-938E-C0DFE5E24F69}" srcOrd="0" destOrd="0" presId="urn:microsoft.com/office/officeart/2005/8/layout/default"/>
    <dgm:cxn modelId="{8804650C-5102-4F39-91E1-BDB918EE7010}" srcId="{A771943B-AF7B-49E6-BF44-8D7663C3CC4C}" destId="{E70F7090-E20B-4BDA-97E3-ACA0EBDA2C22}" srcOrd="2" destOrd="0" parTransId="{B50BBBC2-D808-4DB1-A666-DE752659FF55}" sibTransId="{19121176-9173-4E30-9007-C4A784AE7B41}"/>
    <dgm:cxn modelId="{741530C7-5037-46B3-8A02-E828AE8B79B2}" type="presOf" srcId="{0732DCC4-89C4-451B-9DEC-C0BFED0B2CDD}" destId="{BA5317B8-239B-4D37-8494-FF91ED57550C}" srcOrd="0" destOrd="0" presId="urn:microsoft.com/office/officeart/2005/8/layout/default"/>
    <dgm:cxn modelId="{39292C72-25F3-4DF6-BD10-DB41B88ACC73}" type="presOf" srcId="{A771943B-AF7B-49E6-BF44-8D7663C3CC4C}" destId="{179EDF7A-A41E-4CEA-84E1-CD950EFB6E09}" srcOrd="0" destOrd="0" presId="urn:microsoft.com/office/officeart/2005/8/layout/default"/>
    <dgm:cxn modelId="{08EF6E8B-013E-46E6-902D-6B34889CEE43}" srcId="{A771943B-AF7B-49E6-BF44-8D7663C3CC4C}" destId="{22ECFA3C-617B-4329-95D6-7AD79AE28D89}" srcOrd="4" destOrd="0" parTransId="{7DF2979F-93F3-420E-BE1B-303ADC92B212}" sibTransId="{DB8482CB-F6BC-43E8-BFC9-C7EE055072FF}"/>
    <dgm:cxn modelId="{9BF1AF11-F4A8-4FED-9C7A-D413F6F379A5}" type="presParOf" srcId="{179EDF7A-A41E-4CEA-84E1-CD950EFB6E09}" destId="{BA5317B8-239B-4D37-8494-FF91ED57550C}" srcOrd="0" destOrd="0" presId="urn:microsoft.com/office/officeart/2005/8/layout/default"/>
    <dgm:cxn modelId="{0FEDECBC-E326-4235-AE88-686BA81F18F5}" type="presParOf" srcId="{179EDF7A-A41E-4CEA-84E1-CD950EFB6E09}" destId="{5DCC7BA6-A7D8-43D9-91CE-27DC5170F6ED}" srcOrd="1" destOrd="0" presId="urn:microsoft.com/office/officeart/2005/8/layout/default"/>
    <dgm:cxn modelId="{547384DB-FB10-44B9-84AF-9AD75B8DD647}" type="presParOf" srcId="{179EDF7A-A41E-4CEA-84E1-CD950EFB6E09}" destId="{A1C3AC6B-828E-4B90-9D7F-F3332871D913}" srcOrd="2" destOrd="0" presId="urn:microsoft.com/office/officeart/2005/8/layout/default"/>
    <dgm:cxn modelId="{2790D3D1-CC58-4E24-B4D7-372506540849}" type="presParOf" srcId="{179EDF7A-A41E-4CEA-84E1-CD950EFB6E09}" destId="{8264031E-9227-4DBE-97AD-3404130E7232}" srcOrd="3" destOrd="0" presId="urn:microsoft.com/office/officeart/2005/8/layout/default"/>
    <dgm:cxn modelId="{78FDDA1A-8688-420B-A9D7-37B2A370437C}" type="presParOf" srcId="{179EDF7A-A41E-4CEA-84E1-CD950EFB6E09}" destId="{31B7E3FF-874C-46B8-BD76-22F6729D6C3E}" srcOrd="4" destOrd="0" presId="urn:microsoft.com/office/officeart/2005/8/layout/default"/>
    <dgm:cxn modelId="{69E2CBF9-DA1C-4051-B9BD-00177F8F3508}" type="presParOf" srcId="{179EDF7A-A41E-4CEA-84E1-CD950EFB6E09}" destId="{689164B6-B15A-4A99-AC51-2C0561B3A208}" srcOrd="5" destOrd="0" presId="urn:microsoft.com/office/officeart/2005/8/layout/default"/>
    <dgm:cxn modelId="{B80ECBFA-AADC-4798-AF64-2169515622FB}" type="presParOf" srcId="{179EDF7A-A41E-4CEA-84E1-CD950EFB6E09}" destId="{2F304D44-5A94-477E-A010-862F4FA82C85}" srcOrd="6" destOrd="0" presId="urn:microsoft.com/office/officeart/2005/8/layout/default"/>
    <dgm:cxn modelId="{EE9FA866-B250-467D-A859-913A08FCF878}" type="presParOf" srcId="{179EDF7A-A41E-4CEA-84E1-CD950EFB6E09}" destId="{D6B48DE2-276D-4593-A1CC-A5E28D50839F}" srcOrd="7" destOrd="0" presId="urn:microsoft.com/office/officeart/2005/8/layout/default"/>
    <dgm:cxn modelId="{F4C6B42F-32E6-4D53-BF40-0E97F76C72F7}" type="presParOf" srcId="{179EDF7A-A41E-4CEA-84E1-CD950EFB6E09}" destId="{DFAC9F76-BDEC-419A-938E-C0DFE5E24F69}" srcOrd="8" destOrd="0" presId="urn:microsoft.com/office/officeart/2005/8/layout/default"/>
    <dgm:cxn modelId="{E1247EBE-1777-4748-87F9-2963002B7E66}" type="presParOf" srcId="{179EDF7A-A41E-4CEA-84E1-CD950EFB6E09}" destId="{1799F4CC-01C3-4C5D-8F59-C14CBD0D8832}" srcOrd="9" destOrd="0" presId="urn:microsoft.com/office/officeart/2005/8/layout/default"/>
    <dgm:cxn modelId="{B623EDD6-6C43-4ED6-8593-0CE140C49885}" type="presParOf" srcId="{179EDF7A-A41E-4CEA-84E1-CD950EFB6E09}" destId="{3B330BF7-3E01-490D-BB71-EA4E7AD34254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C2041D9-5A6E-4B06-BA16-C09C7F567BCD}" type="doc">
      <dgm:prSet loTypeId="urn:microsoft.com/office/officeart/2005/8/layout/vList2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184BDC1-4DA7-490E-B856-D596FEA793B2}">
      <dgm:prSet phldrT="[Текст]" custT="1"/>
      <dgm:spPr>
        <a:xfrm>
          <a:off x="0" y="1080"/>
          <a:ext cx="5343525" cy="370735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сделать материал доступным для восприятия не только через слуховые анализаторы, но и через зрительные</a:t>
          </a:r>
        </a:p>
      </dgm:t>
    </dgm:pt>
    <dgm:pt modelId="{A35EECFB-FEAB-4492-81C0-D2A66C1E44A7}" type="parTrans" cxnId="{71C1CF7A-7170-4A7E-89E3-8B4AA4272481}">
      <dgm:prSet/>
      <dgm:spPr/>
      <dgm:t>
        <a:bodyPr/>
        <a:lstStyle/>
        <a:p>
          <a:endParaRPr lang="ru-RU"/>
        </a:p>
      </dgm:t>
    </dgm:pt>
    <dgm:pt modelId="{F9C20736-0A29-42AB-B30B-BECA48C66044}" type="sibTrans" cxnId="{71C1CF7A-7170-4A7E-89E3-8B4AA4272481}">
      <dgm:prSet/>
      <dgm:spPr/>
      <dgm:t>
        <a:bodyPr/>
        <a:lstStyle/>
        <a:p>
          <a:endParaRPr lang="ru-RU"/>
        </a:p>
      </dgm:t>
    </dgm:pt>
    <dgm:pt modelId="{9A0C9BB8-4BF5-4B9C-B229-384C445854AF}">
      <dgm:prSet phldrT="[Текст]" custT="1"/>
      <dgm:spPr>
        <a:xfrm>
          <a:off x="0" y="384106"/>
          <a:ext cx="5343525" cy="370735"/>
        </a:xfr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tint val="50000"/>
                <a:satMod val="300000"/>
              </a:srgbClr>
            </a:gs>
            <a:gs pos="35000">
              <a:srgbClr val="4BACC6">
                <a:hueOff val="-2483469"/>
                <a:satOff val="9953"/>
                <a:lumOff val="2157"/>
                <a:alphaOff val="0"/>
                <a:tint val="37000"/>
                <a:satMod val="30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расширить понятийный ряд музыкальных тем, делая их понятными и доступными детям</a:t>
          </a:r>
        </a:p>
      </dgm:t>
    </dgm:pt>
    <dgm:pt modelId="{4917562B-F00F-4977-9908-EE6E0ACB1734}" type="parTrans" cxnId="{31541213-BAEF-4E11-A2D0-C4D75843732C}">
      <dgm:prSet/>
      <dgm:spPr/>
      <dgm:t>
        <a:bodyPr/>
        <a:lstStyle/>
        <a:p>
          <a:endParaRPr lang="ru-RU"/>
        </a:p>
      </dgm:t>
    </dgm:pt>
    <dgm:pt modelId="{BE8A1296-4DA0-4D9C-BAE6-17171341F806}" type="sibTrans" cxnId="{31541213-BAEF-4E11-A2D0-C4D75843732C}">
      <dgm:prSet/>
      <dgm:spPr/>
      <dgm:t>
        <a:bodyPr/>
        <a:lstStyle/>
        <a:p>
          <a:endParaRPr lang="ru-RU"/>
        </a:p>
      </dgm:t>
    </dgm:pt>
    <dgm:pt modelId="{EA7248F4-5119-43A9-8886-E1BA747944E1}">
      <dgm:prSet phldrT="[Текст]" custT="1"/>
      <dgm:spPr>
        <a:xfrm>
          <a:off x="0" y="767132"/>
          <a:ext cx="5343525" cy="370735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обогатить методические возможности организации совместной деятельности педагога, детей и родителей, придать ей современный уровень с учётом ФГОС</a:t>
          </a:r>
        </a:p>
      </dgm:t>
    </dgm:pt>
    <dgm:pt modelId="{C1820AE9-1AE3-4F1D-BD1E-CEC9A7D9E2B2}" type="parTrans" cxnId="{CF40B2C2-EFF3-4BC0-A2C4-2834C0EEF7C6}">
      <dgm:prSet/>
      <dgm:spPr/>
      <dgm:t>
        <a:bodyPr/>
        <a:lstStyle/>
        <a:p>
          <a:endParaRPr lang="ru-RU"/>
        </a:p>
      </dgm:t>
    </dgm:pt>
    <dgm:pt modelId="{3615F7C8-B308-4A6E-819E-E4D0D01CA59C}" type="sibTrans" cxnId="{CF40B2C2-EFF3-4BC0-A2C4-2834C0EEF7C6}">
      <dgm:prSet/>
      <dgm:spPr/>
      <dgm:t>
        <a:bodyPr/>
        <a:lstStyle/>
        <a:p>
          <a:endParaRPr lang="ru-RU"/>
        </a:p>
      </dgm:t>
    </dgm:pt>
    <dgm:pt modelId="{F9DFCEC3-73BD-4B5C-8181-08916110D300}">
      <dgm:prSet phldrT="[Текст]" custT="1"/>
      <dgm:spPr>
        <a:xfrm>
          <a:off x="0" y="1150158"/>
          <a:ext cx="5343525" cy="370735"/>
        </a:xfr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tint val="50000"/>
                <a:satMod val="300000"/>
              </a:srgbClr>
            </a:gs>
            <a:gs pos="35000">
              <a:srgbClr val="4BACC6">
                <a:hueOff val="-7450407"/>
                <a:satOff val="29858"/>
                <a:lumOff val="6471"/>
                <a:alphaOff val="0"/>
                <a:tint val="37000"/>
                <a:satMod val="30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активизировать творческий потенциал ребёнка, способствовать воспитанию интереса к музыкальной культуре</a:t>
          </a:r>
        </a:p>
      </dgm:t>
    </dgm:pt>
    <dgm:pt modelId="{3BBA41A4-6EAB-4BF7-A3FE-652C47D00DD6}" type="parTrans" cxnId="{DD3F8446-2C8E-4318-8AF1-E57EC24BBA5D}">
      <dgm:prSet/>
      <dgm:spPr/>
      <dgm:t>
        <a:bodyPr/>
        <a:lstStyle/>
        <a:p>
          <a:endParaRPr lang="ru-RU"/>
        </a:p>
      </dgm:t>
    </dgm:pt>
    <dgm:pt modelId="{05AF1810-6A96-451D-ABA7-712E8448B658}" type="sibTrans" cxnId="{DD3F8446-2C8E-4318-8AF1-E57EC24BBA5D}">
      <dgm:prSet/>
      <dgm:spPr/>
      <dgm:t>
        <a:bodyPr/>
        <a:lstStyle/>
        <a:p>
          <a:endParaRPr lang="ru-RU"/>
        </a:p>
      </dgm:t>
    </dgm:pt>
    <dgm:pt modelId="{B41E26A8-830E-426F-A516-A6F27898CFBE}">
      <dgm:prSet phldrT="[Текст]" custT="1"/>
      <dgm:spPr>
        <a:xfrm>
          <a:off x="0" y="1533184"/>
          <a:ext cx="5343525" cy="3707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развить интегративные качества дошкольника</a:t>
          </a:r>
        </a:p>
      </dgm:t>
    </dgm:pt>
    <dgm:pt modelId="{4ACC3958-02FF-4D89-AC36-DA8AACEED93F}" type="parTrans" cxnId="{51A6597B-D027-433E-BE61-62E772FDD565}">
      <dgm:prSet/>
      <dgm:spPr/>
      <dgm:t>
        <a:bodyPr/>
        <a:lstStyle/>
        <a:p>
          <a:endParaRPr lang="ru-RU"/>
        </a:p>
      </dgm:t>
    </dgm:pt>
    <dgm:pt modelId="{CF3C0D64-7B0F-437F-B98B-49CBB3D0B2A2}" type="sibTrans" cxnId="{51A6597B-D027-433E-BE61-62E772FDD565}">
      <dgm:prSet/>
      <dgm:spPr/>
      <dgm:t>
        <a:bodyPr/>
        <a:lstStyle/>
        <a:p>
          <a:endParaRPr lang="ru-RU"/>
        </a:p>
      </dgm:t>
    </dgm:pt>
    <dgm:pt modelId="{90E6EC8C-4451-4B7E-B6E8-4AA8650D81D7}" type="pres">
      <dgm:prSet presAssocID="{EC2041D9-5A6E-4B06-BA16-C09C7F567BC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F29390A-19DC-4FAA-BB41-2CE23DD93501}" type="pres">
      <dgm:prSet presAssocID="{0184BDC1-4DA7-490E-B856-D596FEA793B2}" presName="parentText" presStyleLbl="node1" presStyleIdx="0" presStyleCnt="5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87A2655-0D9B-45ED-9E97-2AA757C3D2C2}" type="pres">
      <dgm:prSet presAssocID="{F9C20736-0A29-42AB-B30B-BECA48C66044}" presName="spacer" presStyleCnt="0"/>
      <dgm:spPr/>
    </dgm:pt>
    <dgm:pt modelId="{66680292-B8E3-4620-98AD-696FCF915B8F}" type="pres">
      <dgm:prSet presAssocID="{9A0C9BB8-4BF5-4B9C-B229-384C445854AF}" presName="parentText" presStyleLbl="node1" presStyleIdx="1" presStyleCnt="5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6454D46-DA25-4C75-ADD9-9746352E2179}" type="pres">
      <dgm:prSet presAssocID="{BE8A1296-4DA0-4D9C-BAE6-17171341F806}" presName="spacer" presStyleCnt="0"/>
      <dgm:spPr/>
    </dgm:pt>
    <dgm:pt modelId="{F6E79F85-E007-48A6-BC53-5A3D494C893D}" type="pres">
      <dgm:prSet presAssocID="{EA7248F4-5119-43A9-8886-E1BA747944E1}" presName="parentText" presStyleLbl="node1" presStyleIdx="2" presStyleCnt="5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5CC83C3-499E-44FC-B409-4D6888F02904}" type="pres">
      <dgm:prSet presAssocID="{3615F7C8-B308-4A6E-819E-E4D0D01CA59C}" presName="spacer" presStyleCnt="0"/>
      <dgm:spPr/>
    </dgm:pt>
    <dgm:pt modelId="{C34F4F44-1F0B-495C-A4B7-D103379E0304}" type="pres">
      <dgm:prSet presAssocID="{F9DFCEC3-73BD-4B5C-8181-08916110D300}" presName="parentText" presStyleLbl="node1" presStyleIdx="3" presStyleCnt="5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C4E2F07-9762-490F-85A0-51519CD570A7}" type="pres">
      <dgm:prSet presAssocID="{05AF1810-6A96-451D-ABA7-712E8448B658}" presName="spacer" presStyleCnt="0"/>
      <dgm:spPr/>
    </dgm:pt>
    <dgm:pt modelId="{5BBD1184-B339-404F-8111-BF25548F4269}" type="pres">
      <dgm:prSet presAssocID="{B41E26A8-830E-426F-A516-A6F27898CFBE}" presName="parentText" presStyleLbl="node1" presStyleIdx="4" presStyleCnt="5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51A6597B-D027-433E-BE61-62E772FDD565}" srcId="{EC2041D9-5A6E-4B06-BA16-C09C7F567BCD}" destId="{B41E26A8-830E-426F-A516-A6F27898CFBE}" srcOrd="4" destOrd="0" parTransId="{4ACC3958-02FF-4D89-AC36-DA8AACEED93F}" sibTransId="{CF3C0D64-7B0F-437F-B98B-49CBB3D0B2A2}"/>
    <dgm:cxn modelId="{71C1CF7A-7170-4A7E-89E3-8B4AA4272481}" srcId="{EC2041D9-5A6E-4B06-BA16-C09C7F567BCD}" destId="{0184BDC1-4DA7-490E-B856-D596FEA793B2}" srcOrd="0" destOrd="0" parTransId="{A35EECFB-FEAB-4492-81C0-D2A66C1E44A7}" sibTransId="{F9C20736-0A29-42AB-B30B-BECA48C66044}"/>
    <dgm:cxn modelId="{DD3F8446-2C8E-4318-8AF1-E57EC24BBA5D}" srcId="{EC2041D9-5A6E-4B06-BA16-C09C7F567BCD}" destId="{F9DFCEC3-73BD-4B5C-8181-08916110D300}" srcOrd="3" destOrd="0" parTransId="{3BBA41A4-6EAB-4BF7-A3FE-652C47D00DD6}" sibTransId="{05AF1810-6A96-451D-ABA7-712E8448B658}"/>
    <dgm:cxn modelId="{31541213-BAEF-4E11-A2D0-C4D75843732C}" srcId="{EC2041D9-5A6E-4B06-BA16-C09C7F567BCD}" destId="{9A0C9BB8-4BF5-4B9C-B229-384C445854AF}" srcOrd="1" destOrd="0" parTransId="{4917562B-F00F-4977-9908-EE6E0ACB1734}" sibTransId="{BE8A1296-4DA0-4D9C-BAE6-17171341F806}"/>
    <dgm:cxn modelId="{F1414130-41C5-4545-8CB4-70E211F5772D}" type="presOf" srcId="{B41E26A8-830E-426F-A516-A6F27898CFBE}" destId="{5BBD1184-B339-404F-8111-BF25548F4269}" srcOrd="0" destOrd="0" presId="urn:microsoft.com/office/officeart/2005/8/layout/vList2"/>
    <dgm:cxn modelId="{A23C796C-DF8E-44BB-8BEC-D95C735D4B21}" type="presOf" srcId="{0184BDC1-4DA7-490E-B856-D596FEA793B2}" destId="{5F29390A-19DC-4FAA-BB41-2CE23DD93501}" srcOrd="0" destOrd="0" presId="urn:microsoft.com/office/officeart/2005/8/layout/vList2"/>
    <dgm:cxn modelId="{A37293D3-6303-435F-BF36-24205F78BB50}" type="presOf" srcId="{F9DFCEC3-73BD-4B5C-8181-08916110D300}" destId="{C34F4F44-1F0B-495C-A4B7-D103379E0304}" srcOrd="0" destOrd="0" presId="urn:microsoft.com/office/officeart/2005/8/layout/vList2"/>
    <dgm:cxn modelId="{14DF94E7-FDA5-4D58-9241-960A2831C989}" type="presOf" srcId="{EA7248F4-5119-43A9-8886-E1BA747944E1}" destId="{F6E79F85-E007-48A6-BC53-5A3D494C893D}" srcOrd="0" destOrd="0" presId="urn:microsoft.com/office/officeart/2005/8/layout/vList2"/>
    <dgm:cxn modelId="{92FC6685-58F2-45FF-8991-7283BB58B3BF}" type="presOf" srcId="{9A0C9BB8-4BF5-4B9C-B229-384C445854AF}" destId="{66680292-B8E3-4620-98AD-696FCF915B8F}" srcOrd="0" destOrd="0" presId="urn:microsoft.com/office/officeart/2005/8/layout/vList2"/>
    <dgm:cxn modelId="{CF40B2C2-EFF3-4BC0-A2C4-2834C0EEF7C6}" srcId="{EC2041D9-5A6E-4B06-BA16-C09C7F567BCD}" destId="{EA7248F4-5119-43A9-8886-E1BA747944E1}" srcOrd="2" destOrd="0" parTransId="{C1820AE9-1AE3-4F1D-BD1E-CEC9A7D9E2B2}" sibTransId="{3615F7C8-B308-4A6E-819E-E4D0D01CA59C}"/>
    <dgm:cxn modelId="{109964E3-CB1C-4797-A847-4E00A6C1ACC3}" type="presOf" srcId="{EC2041D9-5A6E-4B06-BA16-C09C7F567BCD}" destId="{90E6EC8C-4451-4B7E-B6E8-4AA8650D81D7}" srcOrd="0" destOrd="0" presId="urn:microsoft.com/office/officeart/2005/8/layout/vList2"/>
    <dgm:cxn modelId="{B49739CF-35B7-4BAA-813D-A8AF127D645D}" type="presParOf" srcId="{90E6EC8C-4451-4B7E-B6E8-4AA8650D81D7}" destId="{5F29390A-19DC-4FAA-BB41-2CE23DD93501}" srcOrd="0" destOrd="0" presId="urn:microsoft.com/office/officeart/2005/8/layout/vList2"/>
    <dgm:cxn modelId="{DFD6D982-1D82-4465-9E8E-0A242F4B5850}" type="presParOf" srcId="{90E6EC8C-4451-4B7E-B6E8-4AA8650D81D7}" destId="{F87A2655-0D9B-45ED-9E97-2AA757C3D2C2}" srcOrd="1" destOrd="0" presId="urn:microsoft.com/office/officeart/2005/8/layout/vList2"/>
    <dgm:cxn modelId="{013A4A83-776A-4501-8658-689BB2807E9C}" type="presParOf" srcId="{90E6EC8C-4451-4B7E-B6E8-4AA8650D81D7}" destId="{66680292-B8E3-4620-98AD-696FCF915B8F}" srcOrd="2" destOrd="0" presId="urn:microsoft.com/office/officeart/2005/8/layout/vList2"/>
    <dgm:cxn modelId="{DDE8B51C-02D7-436A-88E7-EE8CEF47923D}" type="presParOf" srcId="{90E6EC8C-4451-4B7E-B6E8-4AA8650D81D7}" destId="{86454D46-DA25-4C75-ADD9-9746352E2179}" srcOrd="3" destOrd="0" presId="urn:microsoft.com/office/officeart/2005/8/layout/vList2"/>
    <dgm:cxn modelId="{F0AFCDCD-F010-45E2-8318-D9AADE5ADD82}" type="presParOf" srcId="{90E6EC8C-4451-4B7E-B6E8-4AA8650D81D7}" destId="{F6E79F85-E007-48A6-BC53-5A3D494C893D}" srcOrd="4" destOrd="0" presId="urn:microsoft.com/office/officeart/2005/8/layout/vList2"/>
    <dgm:cxn modelId="{126ACE70-5937-4EF0-9DDC-85CEB4075B5A}" type="presParOf" srcId="{90E6EC8C-4451-4B7E-B6E8-4AA8650D81D7}" destId="{F5CC83C3-499E-44FC-B409-4D6888F02904}" srcOrd="5" destOrd="0" presId="urn:microsoft.com/office/officeart/2005/8/layout/vList2"/>
    <dgm:cxn modelId="{45C1BFD8-F9F5-4FEE-B74D-F8909F3D3490}" type="presParOf" srcId="{90E6EC8C-4451-4B7E-B6E8-4AA8650D81D7}" destId="{C34F4F44-1F0B-495C-A4B7-D103379E0304}" srcOrd="6" destOrd="0" presId="urn:microsoft.com/office/officeart/2005/8/layout/vList2"/>
    <dgm:cxn modelId="{97D01953-9777-46E8-A454-4FBE6098C9E7}" type="presParOf" srcId="{90E6EC8C-4451-4B7E-B6E8-4AA8650D81D7}" destId="{0C4E2F07-9762-490F-85A0-51519CD570A7}" srcOrd="7" destOrd="0" presId="urn:microsoft.com/office/officeart/2005/8/layout/vList2"/>
    <dgm:cxn modelId="{E6A9463C-F9D9-4DE3-8AA9-F7E550C4A646}" type="presParOf" srcId="{90E6EC8C-4451-4B7E-B6E8-4AA8650D81D7}" destId="{5BBD1184-B339-404F-8111-BF25548F4269}" srcOrd="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6088C68-3BFD-42C1-86AD-C5AD29E4759E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E1F1A16-938D-48EE-953D-38B4E3392218}">
      <dgm:prSet phldrT="[Текст]"/>
      <dgm:spPr/>
      <dgm:t>
        <a:bodyPr/>
        <a:lstStyle/>
        <a:p>
          <a:r>
            <a:rPr lang="ru-RU"/>
            <a:t>1 этап</a:t>
          </a:r>
        </a:p>
      </dgm:t>
    </dgm:pt>
    <dgm:pt modelId="{A7EED932-F856-44A9-A973-104923CA9E41}" type="parTrans" cxnId="{47AC745C-EDE2-4CAF-9604-AAB4D1CD3B18}">
      <dgm:prSet/>
      <dgm:spPr/>
      <dgm:t>
        <a:bodyPr/>
        <a:lstStyle/>
        <a:p>
          <a:endParaRPr lang="ru-RU"/>
        </a:p>
      </dgm:t>
    </dgm:pt>
    <dgm:pt modelId="{2D03A838-29AC-4BB0-893C-5341E04F8895}" type="sibTrans" cxnId="{47AC745C-EDE2-4CAF-9604-AAB4D1CD3B18}">
      <dgm:prSet/>
      <dgm:spPr/>
      <dgm:t>
        <a:bodyPr/>
        <a:lstStyle/>
        <a:p>
          <a:endParaRPr lang="ru-RU"/>
        </a:p>
      </dgm:t>
    </dgm:pt>
    <dgm:pt modelId="{3C53FB86-16CD-4FA0-9AA1-637DED66AC33}">
      <dgm:prSet phldrT="[Текст]" custT="1"/>
      <dgm:spPr/>
      <dgm:t>
        <a:bodyPr/>
        <a:lstStyle/>
        <a:p>
          <a:r>
            <a:rPr lang="ru-RU" sz="1100" b="1"/>
            <a:t>Констатирующий эксперимент  август-сентябрь 2015</a:t>
          </a:r>
        </a:p>
      </dgm:t>
    </dgm:pt>
    <dgm:pt modelId="{F44DC4A3-E695-4738-9AEE-48375B80BA6C}" type="parTrans" cxnId="{DFA20E4A-083D-46A6-BDBA-4524158652F4}">
      <dgm:prSet/>
      <dgm:spPr/>
      <dgm:t>
        <a:bodyPr/>
        <a:lstStyle/>
        <a:p>
          <a:endParaRPr lang="ru-RU"/>
        </a:p>
      </dgm:t>
    </dgm:pt>
    <dgm:pt modelId="{882E2945-BF71-4D05-BF13-39BE5C89615F}" type="sibTrans" cxnId="{DFA20E4A-083D-46A6-BDBA-4524158652F4}">
      <dgm:prSet/>
      <dgm:spPr/>
      <dgm:t>
        <a:bodyPr/>
        <a:lstStyle/>
        <a:p>
          <a:endParaRPr lang="ru-RU"/>
        </a:p>
      </dgm:t>
    </dgm:pt>
    <dgm:pt modelId="{D8637C3A-E357-42F9-A8A5-EC0BD2318361}">
      <dgm:prSet phldrT="[Текст]" custT="1"/>
      <dgm:spPr/>
      <dgm:t>
        <a:bodyPr/>
        <a:lstStyle/>
        <a:p>
          <a:r>
            <a:rPr lang="ru-RU" sz="1100"/>
            <a:t>цель: определить начальный уровень творческого развития детей. </a:t>
          </a:r>
        </a:p>
      </dgm:t>
    </dgm:pt>
    <dgm:pt modelId="{AE3233DC-19F5-488F-88E8-CA7E495415FB}" type="parTrans" cxnId="{9D7D1A8C-EE20-4232-AE39-17F7F961314B}">
      <dgm:prSet/>
      <dgm:spPr/>
      <dgm:t>
        <a:bodyPr/>
        <a:lstStyle/>
        <a:p>
          <a:endParaRPr lang="ru-RU"/>
        </a:p>
      </dgm:t>
    </dgm:pt>
    <dgm:pt modelId="{0F1DA7AF-2836-41F2-94E7-AEFE1614E875}" type="sibTrans" cxnId="{9D7D1A8C-EE20-4232-AE39-17F7F961314B}">
      <dgm:prSet/>
      <dgm:spPr/>
      <dgm:t>
        <a:bodyPr/>
        <a:lstStyle/>
        <a:p>
          <a:endParaRPr lang="ru-RU"/>
        </a:p>
      </dgm:t>
    </dgm:pt>
    <dgm:pt modelId="{068C5641-4E72-48B5-87E3-55C5522ECD25}">
      <dgm:prSet phldrT="[Текст]"/>
      <dgm:spPr/>
      <dgm:t>
        <a:bodyPr/>
        <a:lstStyle/>
        <a:p>
          <a:r>
            <a:rPr lang="ru-RU"/>
            <a:t>2 этап</a:t>
          </a:r>
        </a:p>
      </dgm:t>
    </dgm:pt>
    <dgm:pt modelId="{4F717EF0-1C72-4860-AD97-A827AB14F9A9}" type="parTrans" cxnId="{CEEF928D-5C1B-4404-ACC2-138D38D3C13C}">
      <dgm:prSet/>
      <dgm:spPr/>
      <dgm:t>
        <a:bodyPr/>
        <a:lstStyle/>
        <a:p>
          <a:endParaRPr lang="ru-RU"/>
        </a:p>
      </dgm:t>
    </dgm:pt>
    <dgm:pt modelId="{F3BE3E08-8D0D-4044-8CB9-8A23642CDAF8}" type="sibTrans" cxnId="{CEEF928D-5C1B-4404-ACC2-138D38D3C13C}">
      <dgm:prSet/>
      <dgm:spPr/>
      <dgm:t>
        <a:bodyPr/>
        <a:lstStyle/>
        <a:p>
          <a:endParaRPr lang="ru-RU"/>
        </a:p>
      </dgm:t>
    </dgm:pt>
    <dgm:pt modelId="{EB350DCB-8192-44EF-A409-FBA08CD7DF4E}">
      <dgm:prSet phldrT="[Текст]" custT="1"/>
      <dgm:spPr/>
      <dgm:t>
        <a:bodyPr/>
        <a:lstStyle/>
        <a:p>
          <a:r>
            <a:rPr lang="ru-RU" sz="1050" b="1"/>
            <a:t>Формирующий эксперимент</a:t>
          </a:r>
        </a:p>
      </dgm:t>
    </dgm:pt>
    <dgm:pt modelId="{B7CA71D1-DD92-4FA3-A09D-DEEA8BF8519E}" type="parTrans" cxnId="{3504CA60-DE43-4105-9737-D4F1156C88DC}">
      <dgm:prSet/>
      <dgm:spPr/>
      <dgm:t>
        <a:bodyPr/>
        <a:lstStyle/>
        <a:p>
          <a:endParaRPr lang="ru-RU"/>
        </a:p>
      </dgm:t>
    </dgm:pt>
    <dgm:pt modelId="{EA915352-BF91-45BD-BDF6-0502A71FEB12}" type="sibTrans" cxnId="{3504CA60-DE43-4105-9737-D4F1156C88DC}">
      <dgm:prSet/>
      <dgm:spPr/>
      <dgm:t>
        <a:bodyPr/>
        <a:lstStyle/>
        <a:p>
          <a:endParaRPr lang="ru-RU"/>
        </a:p>
      </dgm:t>
    </dgm:pt>
    <dgm:pt modelId="{168C9884-B3D5-49B7-B61F-77512A5106F1}">
      <dgm:prSet phldrT="[Текст]" custT="1"/>
      <dgm:spPr/>
      <dgm:t>
        <a:bodyPr/>
        <a:lstStyle/>
        <a:p>
          <a:r>
            <a:rPr lang="ru-RU" sz="1050"/>
            <a:t>Предполагает обучение на основе разработанной методики и её опробацию с целью выявления эффективности2016-2019</a:t>
          </a:r>
        </a:p>
      </dgm:t>
    </dgm:pt>
    <dgm:pt modelId="{4A86F1DE-664F-4742-8993-003E56C62873}" type="parTrans" cxnId="{EA5685A9-BE03-4F3A-A1A6-108EC91ED264}">
      <dgm:prSet/>
      <dgm:spPr/>
      <dgm:t>
        <a:bodyPr/>
        <a:lstStyle/>
        <a:p>
          <a:endParaRPr lang="ru-RU"/>
        </a:p>
      </dgm:t>
    </dgm:pt>
    <dgm:pt modelId="{995154E3-A409-44EC-BB60-041BBCE1A679}" type="sibTrans" cxnId="{EA5685A9-BE03-4F3A-A1A6-108EC91ED264}">
      <dgm:prSet/>
      <dgm:spPr/>
      <dgm:t>
        <a:bodyPr/>
        <a:lstStyle/>
        <a:p>
          <a:endParaRPr lang="ru-RU"/>
        </a:p>
      </dgm:t>
    </dgm:pt>
    <dgm:pt modelId="{0A7DC871-5612-4C71-8C9D-1F42F2C6810A}">
      <dgm:prSet phldrT="[Текст]"/>
      <dgm:spPr/>
      <dgm:t>
        <a:bodyPr/>
        <a:lstStyle/>
        <a:p>
          <a:r>
            <a:rPr lang="ru-RU"/>
            <a:t>3 этап</a:t>
          </a:r>
        </a:p>
      </dgm:t>
    </dgm:pt>
    <dgm:pt modelId="{54208674-5DEE-4CBF-A685-C9DBA22AAA38}" type="parTrans" cxnId="{4DFF3C40-54A7-4DA0-87B5-FBC5400B8261}">
      <dgm:prSet/>
      <dgm:spPr/>
      <dgm:t>
        <a:bodyPr/>
        <a:lstStyle/>
        <a:p>
          <a:endParaRPr lang="ru-RU"/>
        </a:p>
      </dgm:t>
    </dgm:pt>
    <dgm:pt modelId="{4B5CA756-4BA9-4523-8BE8-8F9DCD23FC2B}" type="sibTrans" cxnId="{4DFF3C40-54A7-4DA0-87B5-FBC5400B8261}">
      <dgm:prSet/>
      <dgm:spPr/>
      <dgm:t>
        <a:bodyPr/>
        <a:lstStyle/>
        <a:p>
          <a:endParaRPr lang="ru-RU"/>
        </a:p>
      </dgm:t>
    </dgm:pt>
    <dgm:pt modelId="{30E50F97-1C9D-4C40-8153-FEAAF77F98D7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Контрольный эксперимент май 2019</a:t>
          </a:r>
        </a:p>
      </dgm:t>
    </dgm:pt>
    <dgm:pt modelId="{6DA9BFB0-E1A3-4E4F-B908-2A8995CC6A02}" type="parTrans" cxnId="{623C8C1C-7CE6-4948-8B69-52D3BA224711}">
      <dgm:prSet/>
      <dgm:spPr/>
      <dgm:t>
        <a:bodyPr/>
        <a:lstStyle/>
        <a:p>
          <a:endParaRPr lang="ru-RU"/>
        </a:p>
      </dgm:t>
    </dgm:pt>
    <dgm:pt modelId="{BCF5A0B8-4B95-4F4D-A512-1D6E1ADE5796}" type="sibTrans" cxnId="{623C8C1C-7CE6-4948-8B69-52D3BA224711}">
      <dgm:prSet/>
      <dgm:spPr/>
      <dgm:t>
        <a:bodyPr/>
        <a:lstStyle/>
        <a:p>
          <a:endParaRPr lang="ru-RU"/>
        </a:p>
      </dgm:t>
    </dgm:pt>
    <dgm:pt modelId="{9AC35197-946C-4060-A2A8-C1C762FBCD97}">
      <dgm:prSet phldrT="[Текст]" custT="1"/>
      <dgm:spPr/>
      <dgm:t>
        <a:bodyPr/>
        <a:lstStyle/>
        <a:p>
          <a:r>
            <a:rPr lang="ru-RU" sz="1100"/>
            <a:t>Используются те же диагностические методики , что и на первом этапе</a:t>
          </a:r>
        </a:p>
      </dgm:t>
    </dgm:pt>
    <dgm:pt modelId="{90F70D14-41BF-4792-B360-07C837EB0A25}" type="parTrans" cxnId="{522090E6-D9B6-42AE-B645-C693C966E232}">
      <dgm:prSet/>
      <dgm:spPr/>
      <dgm:t>
        <a:bodyPr/>
        <a:lstStyle/>
        <a:p>
          <a:endParaRPr lang="ru-RU"/>
        </a:p>
      </dgm:t>
    </dgm:pt>
    <dgm:pt modelId="{2B5F1735-A571-46C5-B2A8-3FFE97017B53}" type="sibTrans" cxnId="{522090E6-D9B6-42AE-B645-C693C966E232}">
      <dgm:prSet/>
      <dgm:spPr/>
      <dgm:t>
        <a:bodyPr/>
        <a:lstStyle/>
        <a:p>
          <a:endParaRPr lang="ru-RU"/>
        </a:p>
      </dgm:t>
    </dgm:pt>
    <dgm:pt modelId="{4C19D430-97F6-42EE-A87A-BF5F9E2F8759}">
      <dgm:prSet phldrT="[Текст]" custT="1"/>
      <dgm:spPr/>
      <dgm:t>
        <a:bodyPr/>
        <a:lstStyle/>
        <a:p>
          <a:r>
            <a:rPr lang="ru-RU" sz="1100"/>
            <a:t>Проводился с помощью методик: анкетирование, диагностическая методика К. Тарасовой и А. Бурениной </a:t>
          </a:r>
        </a:p>
      </dgm:t>
    </dgm:pt>
    <dgm:pt modelId="{30606B29-04E5-4F69-889B-6896978F77EF}" type="parTrans" cxnId="{40710CB9-9336-4F77-8E75-98927FD2544D}">
      <dgm:prSet/>
      <dgm:spPr/>
      <dgm:t>
        <a:bodyPr/>
        <a:lstStyle/>
        <a:p>
          <a:endParaRPr lang="ru-RU"/>
        </a:p>
      </dgm:t>
    </dgm:pt>
    <dgm:pt modelId="{269095D1-26BE-49D5-A711-B90436C67E7D}" type="sibTrans" cxnId="{40710CB9-9336-4F77-8E75-98927FD2544D}">
      <dgm:prSet/>
      <dgm:spPr/>
      <dgm:t>
        <a:bodyPr/>
        <a:lstStyle/>
        <a:p>
          <a:endParaRPr lang="ru-RU"/>
        </a:p>
      </dgm:t>
    </dgm:pt>
    <dgm:pt modelId="{DF313FB8-3919-43EF-908E-D74955EBBF71}">
      <dgm:prSet phldrT="[Текст]" custT="1"/>
      <dgm:spPr/>
      <dgm:t>
        <a:bodyPr/>
        <a:lstStyle/>
        <a:p>
          <a:endParaRPr lang="ru-RU" sz="1100" b="1"/>
        </a:p>
      </dgm:t>
    </dgm:pt>
    <dgm:pt modelId="{B24D6109-FF12-4E6D-986D-453FB8C07FA7}" type="parTrans" cxnId="{717EB6C5-A5A4-47E1-B67C-48EBD811D872}">
      <dgm:prSet/>
      <dgm:spPr/>
      <dgm:t>
        <a:bodyPr/>
        <a:lstStyle/>
        <a:p>
          <a:endParaRPr lang="ru-RU"/>
        </a:p>
      </dgm:t>
    </dgm:pt>
    <dgm:pt modelId="{DC56BD17-0496-406C-AAD4-1F9D33482356}" type="sibTrans" cxnId="{717EB6C5-A5A4-47E1-B67C-48EBD811D872}">
      <dgm:prSet/>
      <dgm:spPr/>
      <dgm:t>
        <a:bodyPr/>
        <a:lstStyle/>
        <a:p>
          <a:endParaRPr lang="ru-RU"/>
        </a:p>
      </dgm:t>
    </dgm:pt>
    <dgm:pt modelId="{80FCEF48-FE29-4ECB-ACE2-03196C6DDFF5}">
      <dgm:prSet phldrT="[Текст]" custT="1"/>
      <dgm:spPr/>
      <dgm:t>
        <a:bodyPr/>
        <a:lstStyle/>
        <a:p>
          <a:endParaRPr lang="ru-RU" sz="1100"/>
        </a:p>
      </dgm:t>
    </dgm:pt>
    <dgm:pt modelId="{B8A79B36-3026-4FC5-8B58-60E6A874D293}" type="parTrans" cxnId="{62822C70-5E28-433A-9AC3-D492B48D2C2A}">
      <dgm:prSet/>
      <dgm:spPr/>
      <dgm:t>
        <a:bodyPr/>
        <a:lstStyle/>
        <a:p>
          <a:endParaRPr lang="ru-RU"/>
        </a:p>
      </dgm:t>
    </dgm:pt>
    <dgm:pt modelId="{2F0D5DB5-1035-4CE0-B0D7-843AFCC218C8}" type="sibTrans" cxnId="{62822C70-5E28-433A-9AC3-D492B48D2C2A}">
      <dgm:prSet/>
      <dgm:spPr/>
      <dgm:t>
        <a:bodyPr/>
        <a:lstStyle/>
        <a:p>
          <a:endParaRPr lang="ru-RU"/>
        </a:p>
      </dgm:t>
    </dgm:pt>
    <dgm:pt modelId="{1B72C1F8-7990-4822-AD9B-21FD67A2E0A6}" type="pres">
      <dgm:prSet presAssocID="{66088C68-3BFD-42C1-86AD-C5AD29E4759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4AA3CB1-2C96-4E60-A262-F0D96E6280AD}" type="pres">
      <dgm:prSet presAssocID="{6E1F1A16-938D-48EE-953D-38B4E3392218}" presName="composite" presStyleCnt="0"/>
      <dgm:spPr/>
    </dgm:pt>
    <dgm:pt modelId="{4603FE0F-8C3C-4E96-BEE7-BC85AAD8BC26}" type="pres">
      <dgm:prSet presAssocID="{6E1F1A16-938D-48EE-953D-38B4E3392218}" presName="parentText" presStyleLbl="alignNode1" presStyleIdx="0" presStyleCnt="3" custScaleX="102269" custScaleY="120793" custLinFactNeighborX="567" custLinFactNeighborY="-82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1B128D-5E91-4C81-8B64-728F9B7163D5}" type="pres">
      <dgm:prSet presAssocID="{6E1F1A16-938D-48EE-953D-38B4E3392218}" presName="descendantText" presStyleLbl="alignAcc1" presStyleIdx="0" presStyleCnt="3" custScaleY="1360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7262B-B16B-4F1D-889E-F1A6098F2130}" type="pres">
      <dgm:prSet presAssocID="{2D03A838-29AC-4BB0-893C-5341E04F8895}" presName="sp" presStyleCnt="0"/>
      <dgm:spPr/>
    </dgm:pt>
    <dgm:pt modelId="{5E977413-9C90-41BC-AE97-FEBA471624BA}" type="pres">
      <dgm:prSet presAssocID="{068C5641-4E72-48B5-87E3-55C5522ECD25}" presName="composite" presStyleCnt="0"/>
      <dgm:spPr/>
    </dgm:pt>
    <dgm:pt modelId="{BDC4EBC6-C80B-4361-9061-A7C5EAAE1BC0}" type="pres">
      <dgm:prSet presAssocID="{068C5641-4E72-48B5-87E3-55C5522ECD2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ACE696-52AF-4D38-8E14-35DA0605775F}" type="pres">
      <dgm:prSet presAssocID="{068C5641-4E72-48B5-87E3-55C5522ECD25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DAD0DB-F6F6-47C2-A5B8-526FBDB1B776}" type="pres">
      <dgm:prSet presAssocID="{F3BE3E08-8D0D-4044-8CB9-8A23642CDAF8}" presName="sp" presStyleCnt="0"/>
      <dgm:spPr/>
    </dgm:pt>
    <dgm:pt modelId="{E1F65F6A-A247-4573-8A87-677CB75BE457}" type="pres">
      <dgm:prSet presAssocID="{0A7DC871-5612-4C71-8C9D-1F42F2C6810A}" presName="composite" presStyleCnt="0"/>
      <dgm:spPr/>
    </dgm:pt>
    <dgm:pt modelId="{E01A74F8-4CA0-4DF4-9157-444FB1A53506}" type="pres">
      <dgm:prSet presAssocID="{0A7DC871-5612-4C71-8C9D-1F42F2C6810A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66369-354F-44BE-8257-C8E4DC43E633}" type="pres">
      <dgm:prSet presAssocID="{0A7DC871-5612-4C71-8C9D-1F42F2C6810A}" presName="descendantText" presStyleLbl="alignAcc1" presStyleIdx="2" presStyleCnt="3" custLinFactNeighborX="-258" custLinFactNeighborY="56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B2A8AF-ED93-4370-BCF4-B120D94E5414}" type="presOf" srcId="{80FCEF48-FE29-4ECB-ACE2-03196C6DDFF5}" destId="{321B128D-5E91-4C81-8B64-728F9B7163D5}" srcOrd="0" destOrd="4" presId="urn:microsoft.com/office/officeart/2005/8/layout/chevron2"/>
    <dgm:cxn modelId="{5A551FBC-15CF-4506-B4EA-98C19D727774}" type="presOf" srcId="{DF313FB8-3919-43EF-908E-D74955EBBF71}" destId="{321B128D-5E91-4C81-8B64-728F9B7163D5}" srcOrd="0" destOrd="0" presId="urn:microsoft.com/office/officeart/2005/8/layout/chevron2"/>
    <dgm:cxn modelId="{4DFF3C40-54A7-4DA0-87B5-FBC5400B8261}" srcId="{66088C68-3BFD-42C1-86AD-C5AD29E4759E}" destId="{0A7DC871-5612-4C71-8C9D-1F42F2C6810A}" srcOrd="2" destOrd="0" parTransId="{54208674-5DEE-4CBF-A685-C9DBA22AAA38}" sibTransId="{4B5CA756-4BA9-4523-8BE8-8F9DCD23FC2B}"/>
    <dgm:cxn modelId="{ADC93631-A293-4A79-97E5-E90E2F7092DF}" type="presOf" srcId="{3C53FB86-16CD-4FA0-9AA1-637DED66AC33}" destId="{321B128D-5E91-4C81-8B64-728F9B7163D5}" srcOrd="0" destOrd="1" presId="urn:microsoft.com/office/officeart/2005/8/layout/chevron2"/>
    <dgm:cxn modelId="{EA5685A9-BE03-4F3A-A1A6-108EC91ED264}" srcId="{068C5641-4E72-48B5-87E3-55C5522ECD25}" destId="{168C9884-B3D5-49B7-B61F-77512A5106F1}" srcOrd="1" destOrd="0" parTransId="{4A86F1DE-664F-4742-8993-003E56C62873}" sibTransId="{995154E3-A409-44EC-BB60-041BBCE1A679}"/>
    <dgm:cxn modelId="{67BBC7B7-7AF8-4779-A2CC-8031B92AC1AA}" type="presOf" srcId="{4C19D430-97F6-42EE-A87A-BF5F9E2F8759}" destId="{321B128D-5E91-4C81-8B64-728F9B7163D5}" srcOrd="0" destOrd="3" presId="urn:microsoft.com/office/officeart/2005/8/layout/chevron2"/>
    <dgm:cxn modelId="{65E0818B-9245-48BD-A39A-0F056442CB28}" type="presOf" srcId="{068C5641-4E72-48B5-87E3-55C5522ECD25}" destId="{BDC4EBC6-C80B-4361-9061-A7C5EAAE1BC0}" srcOrd="0" destOrd="0" presId="urn:microsoft.com/office/officeart/2005/8/layout/chevron2"/>
    <dgm:cxn modelId="{3504CA60-DE43-4105-9737-D4F1156C88DC}" srcId="{068C5641-4E72-48B5-87E3-55C5522ECD25}" destId="{EB350DCB-8192-44EF-A409-FBA08CD7DF4E}" srcOrd="0" destOrd="0" parTransId="{B7CA71D1-DD92-4FA3-A09D-DEEA8BF8519E}" sibTransId="{EA915352-BF91-45BD-BDF6-0502A71FEB12}"/>
    <dgm:cxn modelId="{B764B91E-2C2C-4162-9B07-F618E3EEDD48}" type="presOf" srcId="{EB350DCB-8192-44EF-A409-FBA08CD7DF4E}" destId="{80ACE696-52AF-4D38-8E14-35DA0605775F}" srcOrd="0" destOrd="0" presId="urn:microsoft.com/office/officeart/2005/8/layout/chevron2"/>
    <dgm:cxn modelId="{40710CB9-9336-4F77-8E75-98927FD2544D}" srcId="{6E1F1A16-938D-48EE-953D-38B4E3392218}" destId="{4C19D430-97F6-42EE-A87A-BF5F9E2F8759}" srcOrd="3" destOrd="0" parTransId="{30606B29-04E5-4F69-889B-6896978F77EF}" sibTransId="{269095D1-26BE-49D5-A711-B90436C67E7D}"/>
    <dgm:cxn modelId="{522090E6-D9B6-42AE-B645-C693C966E232}" srcId="{0A7DC871-5612-4C71-8C9D-1F42F2C6810A}" destId="{9AC35197-946C-4060-A2A8-C1C762FBCD97}" srcOrd="1" destOrd="0" parTransId="{90F70D14-41BF-4792-B360-07C837EB0A25}" sibTransId="{2B5F1735-A571-46C5-B2A8-3FFE97017B53}"/>
    <dgm:cxn modelId="{CEEF928D-5C1B-4404-ACC2-138D38D3C13C}" srcId="{66088C68-3BFD-42C1-86AD-C5AD29E4759E}" destId="{068C5641-4E72-48B5-87E3-55C5522ECD25}" srcOrd="1" destOrd="0" parTransId="{4F717EF0-1C72-4860-AD97-A827AB14F9A9}" sibTransId="{F3BE3E08-8D0D-4044-8CB9-8A23642CDAF8}"/>
    <dgm:cxn modelId="{A23532D4-B8A3-4EC7-B142-FABCC1D9644A}" type="presOf" srcId="{9AC35197-946C-4060-A2A8-C1C762FBCD97}" destId="{9BC66369-354F-44BE-8257-C8E4DC43E633}" srcOrd="0" destOrd="1" presId="urn:microsoft.com/office/officeart/2005/8/layout/chevron2"/>
    <dgm:cxn modelId="{62822C70-5E28-433A-9AC3-D492B48D2C2A}" srcId="{6E1F1A16-938D-48EE-953D-38B4E3392218}" destId="{80FCEF48-FE29-4ECB-ACE2-03196C6DDFF5}" srcOrd="4" destOrd="0" parTransId="{B8A79B36-3026-4FC5-8B58-60E6A874D293}" sibTransId="{2F0D5DB5-1035-4CE0-B0D7-843AFCC218C8}"/>
    <dgm:cxn modelId="{80E81C55-EF91-4E48-B6F9-DF0184FC1025}" type="presOf" srcId="{66088C68-3BFD-42C1-86AD-C5AD29E4759E}" destId="{1B72C1F8-7990-4822-AD9B-21FD67A2E0A6}" srcOrd="0" destOrd="0" presId="urn:microsoft.com/office/officeart/2005/8/layout/chevron2"/>
    <dgm:cxn modelId="{9D7D1A8C-EE20-4232-AE39-17F7F961314B}" srcId="{6E1F1A16-938D-48EE-953D-38B4E3392218}" destId="{D8637C3A-E357-42F9-A8A5-EC0BD2318361}" srcOrd="2" destOrd="0" parTransId="{AE3233DC-19F5-488F-88E8-CA7E495415FB}" sibTransId="{0F1DA7AF-2836-41F2-94E7-AEFE1614E875}"/>
    <dgm:cxn modelId="{623C8C1C-7CE6-4948-8B69-52D3BA224711}" srcId="{0A7DC871-5612-4C71-8C9D-1F42F2C6810A}" destId="{30E50F97-1C9D-4C40-8153-FEAAF77F98D7}" srcOrd="0" destOrd="0" parTransId="{6DA9BFB0-E1A3-4E4F-B908-2A8995CC6A02}" sibTransId="{BCF5A0B8-4B95-4F4D-A512-1D6E1ADE5796}"/>
    <dgm:cxn modelId="{A1DEA3E8-2184-48FD-A94F-2BA1496513A2}" type="presOf" srcId="{6E1F1A16-938D-48EE-953D-38B4E3392218}" destId="{4603FE0F-8C3C-4E96-BEE7-BC85AAD8BC26}" srcOrd="0" destOrd="0" presId="urn:microsoft.com/office/officeart/2005/8/layout/chevron2"/>
    <dgm:cxn modelId="{47AC745C-EDE2-4CAF-9604-AAB4D1CD3B18}" srcId="{66088C68-3BFD-42C1-86AD-C5AD29E4759E}" destId="{6E1F1A16-938D-48EE-953D-38B4E3392218}" srcOrd="0" destOrd="0" parTransId="{A7EED932-F856-44A9-A973-104923CA9E41}" sibTransId="{2D03A838-29AC-4BB0-893C-5341E04F8895}"/>
    <dgm:cxn modelId="{2BE9A69D-7538-4913-9898-7F6F948CD3DC}" type="presOf" srcId="{168C9884-B3D5-49B7-B61F-77512A5106F1}" destId="{80ACE696-52AF-4D38-8E14-35DA0605775F}" srcOrd="0" destOrd="1" presId="urn:microsoft.com/office/officeart/2005/8/layout/chevron2"/>
    <dgm:cxn modelId="{DFA20E4A-083D-46A6-BDBA-4524158652F4}" srcId="{6E1F1A16-938D-48EE-953D-38B4E3392218}" destId="{3C53FB86-16CD-4FA0-9AA1-637DED66AC33}" srcOrd="1" destOrd="0" parTransId="{F44DC4A3-E695-4738-9AEE-48375B80BA6C}" sibTransId="{882E2945-BF71-4D05-BF13-39BE5C89615F}"/>
    <dgm:cxn modelId="{F2FE6958-C33E-4EFB-8443-51690B678B3D}" type="presOf" srcId="{D8637C3A-E357-42F9-A8A5-EC0BD2318361}" destId="{321B128D-5E91-4C81-8B64-728F9B7163D5}" srcOrd="0" destOrd="2" presId="urn:microsoft.com/office/officeart/2005/8/layout/chevron2"/>
    <dgm:cxn modelId="{717EB6C5-A5A4-47E1-B67C-48EBD811D872}" srcId="{6E1F1A16-938D-48EE-953D-38B4E3392218}" destId="{DF313FB8-3919-43EF-908E-D74955EBBF71}" srcOrd="0" destOrd="0" parTransId="{B24D6109-FF12-4E6D-986D-453FB8C07FA7}" sibTransId="{DC56BD17-0496-406C-AAD4-1F9D33482356}"/>
    <dgm:cxn modelId="{1273F2CF-DBC9-4577-ADAB-E9794EAA75BA}" type="presOf" srcId="{30E50F97-1C9D-4C40-8153-FEAAF77F98D7}" destId="{9BC66369-354F-44BE-8257-C8E4DC43E633}" srcOrd="0" destOrd="0" presId="urn:microsoft.com/office/officeart/2005/8/layout/chevron2"/>
    <dgm:cxn modelId="{3B70D363-0CA2-41C1-A961-E19510361969}" type="presOf" srcId="{0A7DC871-5612-4C71-8C9D-1F42F2C6810A}" destId="{E01A74F8-4CA0-4DF4-9157-444FB1A53506}" srcOrd="0" destOrd="0" presId="urn:microsoft.com/office/officeart/2005/8/layout/chevron2"/>
    <dgm:cxn modelId="{A6722511-C366-4E2E-8B2A-51FBD80F6733}" type="presParOf" srcId="{1B72C1F8-7990-4822-AD9B-21FD67A2E0A6}" destId="{04AA3CB1-2C96-4E60-A262-F0D96E6280AD}" srcOrd="0" destOrd="0" presId="urn:microsoft.com/office/officeart/2005/8/layout/chevron2"/>
    <dgm:cxn modelId="{1C810DFE-C48B-4517-9713-40C15B342842}" type="presParOf" srcId="{04AA3CB1-2C96-4E60-A262-F0D96E6280AD}" destId="{4603FE0F-8C3C-4E96-BEE7-BC85AAD8BC26}" srcOrd="0" destOrd="0" presId="urn:microsoft.com/office/officeart/2005/8/layout/chevron2"/>
    <dgm:cxn modelId="{16DA6699-22BC-4CCE-BFE0-666B5144E8D0}" type="presParOf" srcId="{04AA3CB1-2C96-4E60-A262-F0D96E6280AD}" destId="{321B128D-5E91-4C81-8B64-728F9B7163D5}" srcOrd="1" destOrd="0" presId="urn:microsoft.com/office/officeart/2005/8/layout/chevron2"/>
    <dgm:cxn modelId="{E37FACDF-9833-493D-B416-29C23BD571E1}" type="presParOf" srcId="{1B72C1F8-7990-4822-AD9B-21FD67A2E0A6}" destId="{39D7262B-B16B-4F1D-889E-F1A6098F2130}" srcOrd="1" destOrd="0" presId="urn:microsoft.com/office/officeart/2005/8/layout/chevron2"/>
    <dgm:cxn modelId="{015A36D6-1FF9-476A-B009-B102880642AD}" type="presParOf" srcId="{1B72C1F8-7990-4822-AD9B-21FD67A2E0A6}" destId="{5E977413-9C90-41BC-AE97-FEBA471624BA}" srcOrd="2" destOrd="0" presId="urn:microsoft.com/office/officeart/2005/8/layout/chevron2"/>
    <dgm:cxn modelId="{312A0511-991B-434F-8C90-80596EBCFEAE}" type="presParOf" srcId="{5E977413-9C90-41BC-AE97-FEBA471624BA}" destId="{BDC4EBC6-C80B-4361-9061-A7C5EAAE1BC0}" srcOrd="0" destOrd="0" presId="urn:microsoft.com/office/officeart/2005/8/layout/chevron2"/>
    <dgm:cxn modelId="{37C5F37C-FEAB-4559-8D59-38E80FD73F60}" type="presParOf" srcId="{5E977413-9C90-41BC-AE97-FEBA471624BA}" destId="{80ACE696-52AF-4D38-8E14-35DA0605775F}" srcOrd="1" destOrd="0" presId="urn:microsoft.com/office/officeart/2005/8/layout/chevron2"/>
    <dgm:cxn modelId="{9CE3BAB6-AAE0-459F-A376-67F1DACFC84A}" type="presParOf" srcId="{1B72C1F8-7990-4822-AD9B-21FD67A2E0A6}" destId="{E9DAD0DB-F6F6-47C2-A5B8-526FBDB1B776}" srcOrd="3" destOrd="0" presId="urn:microsoft.com/office/officeart/2005/8/layout/chevron2"/>
    <dgm:cxn modelId="{9E697CF5-18AF-4BC8-BC31-1280FD706CDD}" type="presParOf" srcId="{1B72C1F8-7990-4822-AD9B-21FD67A2E0A6}" destId="{E1F65F6A-A247-4573-8A87-677CB75BE457}" srcOrd="4" destOrd="0" presId="urn:microsoft.com/office/officeart/2005/8/layout/chevron2"/>
    <dgm:cxn modelId="{963C20F6-60B0-4D1A-AED3-73C38D876916}" type="presParOf" srcId="{E1F65F6A-A247-4573-8A87-677CB75BE457}" destId="{E01A74F8-4CA0-4DF4-9157-444FB1A53506}" srcOrd="0" destOrd="0" presId="urn:microsoft.com/office/officeart/2005/8/layout/chevron2"/>
    <dgm:cxn modelId="{1F2B4956-A342-4B1F-856E-CAFBC5D0DD43}" type="presParOf" srcId="{E1F65F6A-A247-4573-8A87-677CB75BE457}" destId="{9BC66369-354F-44BE-8257-C8E4DC43E63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C02FA-CEF7-4D56-B428-9F83851B535B}">
      <dsp:nvSpPr>
        <dsp:cNvPr id="0" name=""/>
        <dsp:cNvSpPr/>
      </dsp:nvSpPr>
      <dsp:spPr>
        <a:xfrm rot="5384814">
          <a:off x="982897" y="482913"/>
          <a:ext cx="486036" cy="934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F83589-E297-4660-8E3A-494BDA6A0B94}">
      <dsp:nvSpPr>
        <dsp:cNvPr id="0" name=""/>
        <dsp:cNvSpPr/>
      </dsp:nvSpPr>
      <dsp:spPr>
        <a:xfrm>
          <a:off x="2282" y="280419"/>
          <a:ext cx="3062448" cy="325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Слушание музыки</a:t>
          </a:r>
        </a:p>
      </dsp:txBody>
      <dsp:txXfrm>
        <a:off x="11812" y="289949"/>
        <a:ext cx="3043388" cy="306328"/>
      </dsp:txXfrm>
    </dsp:sp>
    <dsp:sp modelId="{C7C9B147-CB40-4B34-9AC5-014032910A08}">
      <dsp:nvSpPr>
        <dsp:cNvPr id="0" name=""/>
        <dsp:cNvSpPr/>
      </dsp:nvSpPr>
      <dsp:spPr>
        <a:xfrm rot="5459841">
          <a:off x="973554" y="985333"/>
          <a:ext cx="515665" cy="93497"/>
        </a:xfrm>
        <a:prstGeom prst="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tint val="50000"/>
                <a:satMod val="300000"/>
              </a:schemeClr>
            </a:gs>
            <a:gs pos="35000">
              <a:schemeClr val="accent5">
                <a:hueOff val="-2483469"/>
                <a:satOff val="9953"/>
                <a:lumOff val="2157"/>
                <a:alphaOff val="0"/>
                <a:tint val="37000"/>
                <a:satMod val="30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D8498B-90A3-4BB6-945B-24F9A6377454}">
      <dsp:nvSpPr>
        <dsp:cNvPr id="0" name=""/>
        <dsp:cNvSpPr/>
      </dsp:nvSpPr>
      <dsp:spPr>
        <a:xfrm>
          <a:off x="2282" y="762952"/>
          <a:ext cx="3084513" cy="3355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Танцевальное творчество</a:t>
          </a:r>
        </a:p>
      </dsp:txBody>
      <dsp:txXfrm>
        <a:off x="12109" y="772779"/>
        <a:ext cx="3064859" cy="315857"/>
      </dsp:txXfrm>
    </dsp:sp>
    <dsp:sp modelId="{00D3EFEE-7868-4C9D-B08F-4E5CF36F4F13}">
      <dsp:nvSpPr>
        <dsp:cNvPr id="0" name=""/>
        <dsp:cNvSpPr/>
      </dsp:nvSpPr>
      <dsp:spPr>
        <a:xfrm rot="21599824">
          <a:off x="1235746" y="1244735"/>
          <a:ext cx="3287626" cy="93497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A05773-CE0A-438B-95F3-BB08160851D3}">
      <dsp:nvSpPr>
        <dsp:cNvPr id="0" name=""/>
        <dsp:cNvSpPr/>
      </dsp:nvSpPr>
      <dsp:spPr>
        <a:xfrm>
          <a:off x="2" y="1273341"/>
          <a:ext cx="3071122" cy="3525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Музыкально-театральное творчество</a:t>
          </a:r>
        </a:p>
      </dsp:txBody>
      <dsp:txXfrm>
        <a:off x="10327" y="1283666"/>
        <a:ext cx="3050472" cy="331865"/>
      </dsp:txXfrm>
    </dsp:sp>
    <dsp:sp modelId="{5002C56D-2717-4C2E-A08D-24802E842516}">
      <dsp:nvSpPr>
        <dsp:cNvPr id="0" name=""/>
        <dsp:cNvSpPr/>
      </dsp:nvSpPr>
      <dsp:spPr>
        <a:xfrm rot="16183545">
          <a:off x="4291908" y="1004701"/>
          <a:ext cx="476872" cy="93497"/>
        </a:xfrm>
        <a:prstGeom prst="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tint val="50000"/>
                <a:satMod val="300000"/>
              </a:schemeClr>
            </a:gs>
            <a:gs pos="35000">
              <a:schemeClr val="accent5">
                <a:hueOff val="-7450407"/>
                <a:satOff val="29858"/>
                <a:lumOff val="6471"/>
                <a:alphaOff val="0"/>
                <a:tint val="37000"/>
                <a:satMod val="30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98538B-3C78-431C-8F5F-DF485A1271B3}">
      <dsp:nvSpPr>
        <dsp:cNvPr id="0" name=""/>
        <dsp:cNvSpPr/>
      </dsp:nvSpPr>
      <dsp:spPr>
        <a:xfrm>
          <a:off x="3431901" y="1291473"/>
          <a:ext cx="2816498" cy="3159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Элементарное музицирование</a:t>
          </a:r>
        </a:p>
      </dsp:txBody>
      <dsp:txXfrm>
        <a:off x="3441154" y="1300726"/>
        <a:ext cx="2797992" cy="297408"/>
      </dsp:txXfrm>
    </dsp:sp>
    <dsp:sp modelId="{02661B48-7347-4CC3-BE77-8C540E500818}">
      <dsp:nvSpPr>
        <dsp:cNvPr id="0" name=""/>
        <dsp:cNvSpPr/>
      </dsp:nvSpPr>
      <dsp:spPr>
        <a:xfrm rot="16200000">
          <a:off x="4278339" y="512254"/>
          <a:ext cx="501727" cy="93497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B0CB2-FBF2-45C7-BEFD-0FB08921A917}">
      <dsp:nvSpPr>
        <dsp:cNvPr id="0" name=""/>
        <dsp:cNvSpPr/>
      </dsp:nvSpPr>
      <dsp:spPr>
        <a:xfrm>
          <a:off x="3456016" y="805468"/>
          <a:ext cx="2763703" cy="328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Песенное творчество</a:t>
          </a:r>
        </a:p>
      </dsp:txBody>
      <dsp:txXfrm>
        <a:off x="3465623" y="815075"/>
        <a:ext cx="2744489" cy="308792"/>
      </dsp:txXfrm>
    </dsp:sp>
    <dsp:sp modelId="{7A485130-6E95-49FB-9310-2E46DD65A43C}">
      <dsp:nvSpPr>
        <dsp:cNvPr id="0" name=""/>
        <dsp:cNvSpPr/>
      </dsp:nvSpPr>
      <dsp:spPr>
        <a:xfrm>
          <a:off x="3484751" y="279141"/>
          <a:ext cx="2706234" cy="3704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Самостоятельная музыкальная деятельность</a:t>
          </a:r>
        </a:p>
      </dsp:txBody>
      <dsp:txXfrm>
        <a:off x="3495603" y="289993"/>
        <a:ext cx="2684530" cy="3487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50F00C-5A32-4B05-89C5-AC471C158F98}">
      <dsp:nvSpPr>
        <dsp:cNvPr id="0" name=""/>
        <dsp:cNvSpPr/>
      </dsp:nvSpPr>
      <dsp:spPr>
        <a:xfrm>
          <a:off x="523445" y="568356"/>
          <a:ext cx="1324137" cy="1092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Возраст детей 3-4 года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rgbClr val="FF0000"/>
              </a:solidFill>
            </a:rPr>
            <a:t>Первоначальное ориентирование в творческой деятельности</a:t>
          </a:r>
        </a:p>
      </dsp:txBody>
      <dsp:txXfrm>
        <a:off x="548578" y="593489"/>
        <a:ext cx="1273871" cy="807841"/>
      </dsp:txXfrm>
    </dsp:sp>
    <dsp:sp modelId="{11496A98-E5E7-4EF1-B029-06FB1096F585}">
      <dsp:nvSpPr>
        <dsp:cNvPr id="0" name=""/>
        <dsp:cNvSpPr/>
      </dsp:nvSpPr>
      <dsp:spPr>
        <a:xfrm>
          <a:off x="1242158" y="737179"/>
          <a:ext cx="1595140" cy="1595140"/>
        </a:xfrm>
        <a:prstGeom prst="leftCircularArrow">
          <a:avLst>
            <a:gd name="adj1" fmla="val 3994"/>
            <a:gd name="adj2" fmla="val 501464"/>
            <a:gd name="adj3" fmla="val 2276975"/>
            <a:gd name="adj4" fmla="val 9024489"/>
            <a:gd name="adj5" fmla="val 466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26AE96-77E2-4688-AEA5-45EE6F9E8280}">
      <dsp:nvSpPr>
        <dsp:cNvPr id="0" name=""/>
        <dsp:cNvSpPr/>
      </dsp:nvSpPr>
      <dsp:spPr>
        <a:xfrm>
          <a:off x="817698" y="1426464"/>
          <a:ext cx="1177011" cy="468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1 этап</a:t>
          </a:r>
        </a:p>
      </dsp:txBody>
      <dsp:txXfrm>
        <a:off x="831407" y="1440173"/>
        <a:ext cx="1149593" cy="440640"/>
      </dsp:txXfrm>
    </dsp:sp>
    <dsp:sp modelId="{EB65BC25-2714-41BB-B3EA-C12425F9AFF8}">
      <dsp:nvSpPr>
        <dsp:cNvPr id="0" name=""/>
        <dsp:cNvSpPr/>
      </dsp:nvSpPr>
      <dsp:spPr>
        <a:xfrm>
          <a:off x="2298080" y="568356"/>
          <a:ext cx="1324137" cy="1092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возраст детей 4-5 лет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rgbClr val="FF0000"/>
              </a:solidFill>
            </a:rPr>
            <a:t>Освоение способов творческих действий, поиск решений</a:t>
          </a:r>
        </a:p>
      </dsp:txBody>
      <dsp:txXfrm>
        <a:off x="2323213" y="827519"/>
        <a:ext cx="1273871" cy="807841"/>
      </dsp:txXfrm>
    </dsp:sp>
    <dsp:sp modelId="{F28DFEAB-E6D2-42BA-A0B6-635F9C2F14C5}">
      <dsp:nvSpPr>
        <dsp:cNvPr id="0" name=""/>
        <dsp:cNvSpPr/>
      </dsp:nvSpPr>
      <dsp:spPr>
        <a:xfrm>
          <a:off x="3005758" y="-146291"/>
          <a:ext cx="1764335" cy="1764335"/>
        </a:xfrm>
        <a:prstGeom prst="circularArrow">
          <a:avLst>
            <a:gd name="adj1" fmla="val 3611"/>
            <a:gd name="adj2" fmla="val 449215"/>
            <a:gd name="adj3" fmla="val 19375274"/>
            <a:gd name="adj4" fmla="val 12575511"/>
            <a:gd name="adj5" fmla="val 4213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8BB704-7666-4AB8-BD47-A597E903DD22}">
      <dsp:nvSpPr>
        <dsp:cNvPr id="0" name=""/>
        <dsp:cNvSpPr/>
      </dsp:nvSpPr>
      <dsp:spPr>
        <a:xfrm>
          <a:off x="2592333" y="334327"/>
          <a:ext cx="1177011" cy="468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2 этап</a:t>
          </a:r>
        </a:p>
      </dsp:txBody>
      <dsp:txXfrm>
        <a:off x="2606042" y="348036"/>
        <a:ext cx="1149593" cy="440640"/>
      </dsp:txXfrm>
    </dsp:sp>
    <dsp:sp modelId="{C6088AB2-9334-44CD-8DA8-67B7EDEEF8E6}">
      <dsp:nvSpPr>
        <dsp:cNvPr id="0" name=""/>
        <dsp:cNvSpPr/>
      </dsp:nvSpPr>
      <dsp:spPr>
        <a:xfrm>
          <a:off x="4072715" y="568356"/>
          <a:ext cx="1324137" cy="1092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Возраст детей 5-6 и 6-7 лет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rgbClr val="FF0000"/>
              </a:solidFill>
            </a:rPr>
            <a:t>Самостоятельные действия детей</a:t>
          </a:r>
        </a:p>
      </dsp:txBody>
      <dsp:txXfrm>
        <a:off x="4097848" y="593489"/>
        <a:ext cx="1273871" cy="807841"/>
      </dsp:txXfrm>
    </dsp:sp>
    <dsp:sp modelId="{EAD9B1B8-0214-42C3-869D-D4C98C8C3253}">
      <dsp:nvSpPr>
        <dsp:cNvPr id="0" name=""/>
        <dsp:cNvSpPr/>
      </dsp:nvSpPr>
      <dsp:spPr>
        <a:xfrm>
          <a:off x="4366968" y="1426464"/>
          <a:ext cx="1177011" cy="468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3 этап</a:t>
          </a:r>
        </a:p>
      </dsp:txBody>
      <dsp:txXfrm>
        <a:off x="4380677" y="1440173"/>
        <a:ext cx="1149593" cy="4406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5317B8-239B-4D37-8494-FF91ED57550C}">
      <dsp:nvSpPr>
        <dsp:cNvPr id="0" name=""/>
        <dsp:cNvSpPr/>
      </dsp:nvSpPr>
      <dsp:spPr>
        <a:xfrm>
          <a:off x="250447" y="987"/>
          <a:ext cx="1632384" cy="97943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мастерство педагога</a:t>
          </a:r>
        </a:p>
      </dsp:txBody>
      <dsp:txXfrm>
        <a:off x="250447" y="987"/>
        <a:ext cx="1632384" cy="979430"/>
      </dsp:txXfrm>
    </dsp:sp>
    <dsp:sp modelId="{A1C3AC6B-828E-4B90-9D7F-F3332871D913}">
      <dsp:nvSpPr>
        <dsp:cNvPr id="0" name=""/>
        <dsp:cNvSpPr/>
      </dsp:nvSpPr>
      <dsp:spPr>
        <a:xfrm>
          <a:off x="2046070" y="987"/>
          <a:ext cx="1632384" cy="979430"/>
        </a:xfrm>
        <a:prstGeom prst="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шапочки-маски, сценические костюмы, атрибуты,игрушки...</a:t>
          </a:r>
        </a:p>
      </dsp:txBody>
      <dsp:txXfrm>
        <a:off x="2046070" y="987"/>
        <a:ext cx="1632384" cy="979430"/>
      </dsp:txXfrm>
    </dsp:sp>
    <dsp:sp modelId="{31B7E3FF-874C-46B8-BD76-22F6729D6C3E}">
      <dsp:nvSpPr>
        <dsp:cNvPr id="0" name=""/>
        <dsp:cNvSpPr/>
      </dsp:nvSpPr>
      <dsp:spPr>
        <a:xfrm>
          <a:off x="3841692" y="987"/>
          <a:ext cx="1632384" cy="979430"/>
        </a:xfrm>
        <a:prstGeom prst="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наглядные пособия, дидактические игры</a:t>
          </a:r>
        </a:p>
      </dsp:txBody>
      <dsp:txXfrm>
        <a:off x="3841692" y="987"/>
        <a:ext cx="1632384" cy="979430"/>
      </dsp:txXfrm>
    </dsp:sp>
    <dsp:sp modelId="{2F304D44-5A94-477E-A010-862F4FA82C85}">
      <dsp:nvSpPr>
        <dsp:cNvPr id="0" name=""/>
        <dsp:cNvSpPr/>
      </dsp:nvSpPr>
      <dsp:spPr>
        <a:xfrm>
          <a:off x="250447" y="1143656"/>
          <a:ext cx="1632384" cy="979430"/>
        </a:xfrm>
        <a:prstGeom prst="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информационные технологии</a:t>
          </a:r>
        </a:p>
      </dsp:txBody>
      <dsp:txXfrm>
        <a:off x="250447" y="1143656"/>
        <a:ext cx="1632384" cy="979430"/>
      </dsp:txXfrm>
    </dsp:sp>
    <dsp:sp modelId="{DFAC9F76-BDEC-419A-938E-C0DFE5E24F69}">
      <dsp:nvSpPr>
        <dsp:cNvPr id="0" name=""/>
        <dsp:cNvSpPr/>
      </dsp:nvSpPr>
      <dsp:spPr>
        <a:xfrm>
          <a:off x="2046070" y="1143656"/>
          <a:ext cx="1632384" cy="979430"/>
        </a:xfrm>
        <a:prstGeom prst="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методическая литература, медиотека, фонотека</a:t>
          </a:r>
        </a:p>
      </dsp:txBody>
      <dsp:txXfrm>
        <a:off x="2046070" y="1143656"/>
        <a:ext cx="1632384" cy="979430"/>
      </dsp:txXfrm>
    </dsp:sp>
    <dsp:sp modelId="{3B330BF7-3E01-490D-BB71-EA4E7AD34254}">
      <dsp:nvSpPr>
        <dsp:cNvPr id="0" name=""/>
        <dsp:cNvSpPr/>
      </dsp:nvSpPr>
      <dsp:spPr>
        <a:xfrm>
          <a:off x="3841692" y="1143656"/>
          <a:ext cx="1632384" cy="97943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средстваТСО</a:t>
          </a:r>
        </a:p>
      </dsp:txBody>
      <dsp:txXfrm>
        <a:off x="3841692" y="1143656"/>
        <a:ext cx="1632384" cy="97943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29390A-19DC-4FAA-BB41-2CE23DD93501}">
      <dsp:nvSpPr>
        <dsp:cNvPr id="0" name=""/>
        <dsp:cNvSpPr/>
      </dsp:nvSpPr>
      <dsp:spPr>
        <a:xfrm>
          <a:off x="0" y="1080"/>
          <a:ext cx="5981700" cy="370735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сделать материал доступным для восприятия не только через слуховые анализаторы, но и через зрительные</a:t>
          </a:r>
        </a:p>
      </dsp:txBody>
      <dsp:txXfrm>
        <a:off x="18098" y="19178"/>
        <a:ext cx="5945504" cy="334539"/>
      </dsp:txXfrm>
    </dsp:sp>
    <dsp:sp modelId="{66680292-B8E3-4620-98AD-696FCF915B8F}">
      <dsp:nvSpPr>
        <dsp:cNvPr id="0" name=""/>
        <dsp:cNvSpPr/>
      </dsp:nvSpPr>
      <dsp:spPr>
        <a:xfrm>
          <a:off x="0" y="384106"/>
          <a:ext cx="5981700" cy="370735"/>
        </a:xfrm>
        <a:prstGeom prst="roundRect">
          <a:avLst/>
        </a:prstGeo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tint val="50000"/>
                <a:satMod val="300000"/>
              </a:srgbClr>
            </a:gs>
            <a:gs pos="35000">
              <a:srgbClr val="4BACC6">
                <a:hueOff val="-2483469"/>
                <a:satOff val="9953"/>
                <a:lumOff val="2157"/>
                <a:alphaOff val="0"/>
                <a:tint val="37000"/>
                <a:satMod val="30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расширить понятийный ряд музыкальных тем, делая их понятными и доступными детям</a:t>
          </a:r>
        </a:p>
      </dsp:txBody>
      <dsp:txXfrm>
        <a:off x="18098" y="402204"/>
        <a:ext cx="5945504" cy="334539"/>
      </dsp:txXfrm>
    </dsp:sp>
    <dsp:sp modelId="{F6E79F85-E007-48A6-BC53-5A3D494C893D}">
      <dsp:nvSpPr>
        <dsp:cNvPr id="0" name=""/>
        <dsp:cNvSpPr/>
      </dsp:nvSpPr>
      <dsp:spPr>
        <a:xfrm>
          <a:off x="0" y="767132"/>
          <a:ext cx="5981700" cy="370735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обогатить методические возможности организации совместной деятельности педагога, детей и родителей, придать ей современный уровень с учётом ФГОС</a:t>
          </a:r>
        </a:p>
      </dsp:txBody>
      <dsp:txXfrm>
        <a:off x="18098" y="785230"/>
        <a:ext cx="5945504" cy="334539"/>
      </dsp:txXfrm>
    </dsp:sp>
    <dsp:sp modelId="{C34F4F44-1F0B-495C-A4B7-D103379E0304}">
      <dsp:nvSpPr>
        <dsp:cNvPr id="0" name=""/>
        <dsp:cNvSpPr/>
      </dsp:nvSpPr>
      <dsp:spPr>
        <a:xfrm>
          <a:off x="0" y="1150158"/>
          <a:ext cx="5981700" cy="370735"/>
        </a:xfrm>
        <a:prstGeom prst="roundRect">
          <a:avLst/>
        </a:prstGeo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tint val="50000"/>
                <a:satMod val="300000"/>
              </a:srgbClr>
            </a:gs>
            <a:gs pos="35000">
              <a:srgbClr val="4BACC6">
                <a:hueOff val="-7450407"/>
                <a:satOff val="29858"/>
                <a:lumOff val="6471"/>
                <a:alphaOff val="0"/>
                <a:tint val="37000"/>
                <a:satMod val="30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активизировать творческий потенциал ребёнка, способствовать воспитанию интереса к музыкальной культуре</a:t>
          </a:r>
        </a:p>
      </dsp:txBody>
      <dsp:txXfrm>
        <a:off x="18098" y="1168256"/>
        <a:ext cx="5945504" cy="334539"/>
      </dsp:txXfrm>
    </dsp:sp>
    <dsp:sp modelId="{5BBD1184-B339-404F-8111-BF25548F4269}">
      <dsp:nvSpPr>
        <dsp:cNvPr id="0" name=""/>
        <dsp:cNvSpPr/>
      </dsp:nvSpPr>
      <dsp:spPr>
        <a:xfrm>
          <a:off x="0" y="1533184"/>
          <a:ext cx="5981700" cy="370735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развить интегративные качества дошкольника</a:t>
          </a:r>
        </a:p>
      </dsp:txBody>
      <dsp:txXfrm>
        <a:off x="18098" y="1551282"/>
        <a:ext cx="5945504" cy="33453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03FE0F-8C3C-4E96-BEE7-BC85AAD8BC26}">
      <dsp:nvSpPr>
        <dsp:cNvPr id="0" name=""/>
        <dsp:cNvSpPr/>
      </dsp:nvSpPr>
      <dsp:spPr>
        <a:xfrm rot="5400000">
          <a:off x="-215589" y="215587"/>
          <a:ext cx="1058496" cy="62732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1 этап</a:t>
          </a:r>
        </a:p>
      </dsp:txBody>
      <dsp:txXfrm rot="-5400000">
        <a:off x="-1" y="313661"/>
        <a:ext cx="627321" cy="431175"/>
      </dsp:txXfrm>
    </dsp:sp>
    <dsp:sp modelId="{321B128D-5E91-4C81-8B64-728F9B7163D5}">
      <dsp:nvSpPr>
        <dsp:cNvPr id="0" name=""/>
        <dsp:cNvSpPr/>
      </dsp:nvSpPr>
      <dsp:spPr>
        <a:xfrm rot="5400000">
          <a:off x="2870583" y="-2252337"/>
          <a:ext cx="775169" cy="52825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Констатирующий эксперимент  август-сентябрь 2015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цель: определить начальный уровень творческого развития детей.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Проводился с помощью методик: анкетирование, диагностическая методика К. Тарасовой и А. Бурениной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/>
        </a:p>
      </dsp:txBody>
      <dsp:txXfrm rot="-5400000">
        <a:off x="616882" y="39205"/>
        <a:ext cx="5244731" cy="699487"/>
      </dsp:txXfrm>
    </dsp:sp>
    <dsp:sp modelId="{BDC4EBC6-C80B-4361-9061-A7C5EAAE1BC0}">
      <dsp:nvSpPr>
        <dsp:cNvPr id="0" name=""/>
        <dsp:cNvSpPr/>
      </dsp:nvSpPr>
      <dsp:spPr>
        <a:xfrm rot="5400000">
          <a:off x="-134923" y="1018970"/>
          <a:ext cx="876289" cy="613402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2 этап</a:t>
          </a:r>
        </a:p>
      </dsp:txBody>
      <dsp:txXfrm rot="-5400000">
        <a:off x="-3479" y="1194227"/>
        <a:ext cx="613402" cy="262887"/>
      </dsp:txXfrm>
    </dsp:sp>
    <dsp:sp modelId="{80ACE696-52AF-4D38-8E14-35DA0605775F}">
      <dsp:nvSpPr>
        <dsp:cNvPr id="0" name=""/>
        <dsp:cNvSpPr/>
      </dsp:nvSpPr>
      <dsp:spPr>
        <a:xfrm rot="5400000">
          <a:off x="2966415" y="-1468964"/>
          <a:ext cx="569588" cy="52825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/>
            <a:t>Формирующий эксперимент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Предполагает обучение на основе разработанной методики и её опробацию с целью выявления эффективности2016-2019</a:t>
          </a:r>
        </a:p>
      </dsp:txBody>
      <dsp:txXfrm rot="-5400000">
        <a:off x="609924" y="915332"/>
        <a:ext cx="5254767" cy="513978"/>
      </dsp:txXfrm>
    </dsp:sp>
    <dsp:sp modelId="{E01A74F8-4CA0-4DF4-9157-444FB1A53506}">
      <dsp:nvSpPr>
        <dsp:cNvPr id="0" name=""/>
        <dsp:cNvSpPr/>
      </dsp:nvSpPr>
      <dsp:spPr>
        <a:xfrm rot="5400000">
          <a:off x="-134923" y="1711239"/>
          <a:ext cx="876289" cy="613402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3 этап</a:t>
          </a:r>
        </a:p>
      </dsp:txBody>
      <dsp:txXfrm rot="-5400000">
        <a:off x="-3479" y="1886496"/>
        <a:ext cx="613402" cy="262887"/>
      </dsp:txXfrm>
    </dsp:sp>
    <dsp:sp modelId="{9BC66369-354F-44BE-8257-C8E4DC43E633}">
      <dsp:nvSpPr>
        <dsp:cNvPr id="0" name=""/>
        <dsp:cNvSpPr/>
      </dsp:nvSpPr>
      <dsp:spPr>
        <a:xfrm rot="5400000">
          <a:off x="2952786" y="-744582"/>
          <a:ext cx="569588" cy="52825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Контрольный эксперимент май 2019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Используются те же диагностические методики , что и на первом этапе</a:t>
          </a:r>
        </a:p>
      </dsp:txBody>
      <dsp:txXfrm rot="-5400000">
        <a:off x="596295" y="1639714"/>
        <a:ext cx="5254767" cy="513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EB22-282E-4A66-A549-3E53EF1D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Pages>1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 проект</vt:lpstr>
    </vt:vector>
  </TitlesOfParts>
  <Company>MoBIL GROUP</Company>
  <LinksUpToDate>false</LinksUpToDate>
  <CharactersWithSpaces>40954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проект</dc:title>
  <dc:creator>Admin</dc:creator>
  <cp:lastModifiedBy>Tatyana</cp:lastModifiedBy>
  <cp:revision>13</cp:revision>
  <cp:lastPrinted>2012-04-12T13:56:00Z</cp:lastPrinted>
  <dcterms:created xsi:type="dcterms:W3CDTF">2014-07-17T14:08:00Z</dcterms:created>
  <dcterms:modified xsi:type="dcterms:W3CDTF">2019-09-29T08:03:00Z</dcterms:modified>
</cp:coreProperties>
</file>