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8A" w:rsidRPr="00B1375C" w:rsidRDefault="0086648A" w:rsidP="00B137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5C">
        <w:rPr>
          <w:rFonts w:ascii="Times New Roman" w:hAnsi="Times New Roman" w:cs="Times New Roman"/>
          <w:b/>
          <w:sz w:val="24"/>
          <w:szCs w:val="24"/>
        </w:rPr>
        <w:t>Семейные конференции – эффективный метод работы с семьей</w:t>
      </w:r>
    </w:p>
    <w:p w:rsidR="00A844B5" w:rsidRDefault="0086648A" w:rsidP="00B137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5C">
        <w:rPr>
          <w:rFonts w:ascii="Times New Roman" w:hAnsi="Times New Roman" w:cs="Times New Roman"/>
          <w:sz w:val="24"/>
          <w:szCs w:val="24"/>
        </w:rPr>
        <w:t>Хованская Татьяна Валерьевна,</w:t>
      </w:r>
      <w:r w:rsidR="00A84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4B5" w:rsidRDefault="0086648A" w:rsidP="00B137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5C">
        <w:rPr>
          <w:rFonts w:ascii="Times New Roman" w:hAnsi="Times New Roman" w:cs="Times New Roman"/>
          <w:sz w:val="24"/>
          <w:szCs w:val="24"/>
        </w:rPr>
        <w:t>педагог-психолог</w:t>
      </w:r>
      <w:r w:rsidR="00A844B5">
        <w:rPr>
          <w:rFonts w:ascii="Times New Roman" w:hAnsi="Times New Roman" w:cs="Times New Roman"/>
          <w:sz w:val="24"/>
          <w:szCs w:val="24"/>
        </w:rPr>
        <w:t xml:space="preserve"> отделения медиации</w:t>
      </w:r>
    </w:p>
    <w:p w:rsidR="0086648A" w:rsidRPr="00B1375C" w:rsidRDefault="0086648A" w:rsidP="00B137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75C">
        <w:rPr>
          <w:rFonts w:ascii="Times New Roman" w:hAnsi="Times New Roman" w:cs="Times New Roman"/>
          <w:sz w:val="24"/>
          <w:szCs w:val="24"/>
        </w:rPr>
        <w:t xml:space="preserve">   </w:t>
      </w:r>
      <w:r w:rsidR="00A844B5">
        <w:rPr>
          <w:rFonts w:ascii="Times New Roman" w:hAnsi="Times New Roman" w:cs="Times New Roman"/>
          <w:sz w:val="24"/>
          <w:szCs w:val="24"/>
        </w:rPr>
        <w:t>ГБУ АО «Центр «Надежда»</w:t>
      </w:r>
    </w:p>
    <w:p w:rsidR="007D24C3" w:rsidRPr="00071613" w:rsidRDefault="00071613" w:rsidP="000A320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 </w:t>
      </w:r>
      <w:r w:rsidR="00A844B5">
        <w:rPr>
          <w:rFonts w:ascii="Times New Roman" w:hAnsi="Times New Roman" w:cs="Times New Roman"/>
          <w:sz w:val="24"/>
          <w:szCs w:val="24"/>
        </w:rPr>
        <w:t>ГБУ АО «Центр «Надежда»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208">
        <w:rPr>
          <w:rFonts w:ascii="Times New Roman" w:hAnsi="Times New Roman" w:cs="Times New Roman"/>
          <w:sz w:val="24"/>
          <w:szCs w:val="24"/>
        </w:rPr>
        <w:t xml:space="preserve">активно </w:t>
      </w:r>
      <w:r>
        <w:rPr>
          <w:rFonts w:ascii="Times New Roman" w:hAnsi="Times New Roman" w:cs="Times New Roman"/>
          <w:sz w:val="24"/>
          <w:szCs w:val="24"/>
        </w:rPr>
        <w:t>внедряют</w:t>
      </w:r>
      <w:r w:rsidR="000A3208">
        <w:rPr>
          <w:rFonts w:ascii="Times New Roman" w:hAnsi="Times New Roman" w:cs="Times New Roman"/>
          <w:sz w:val="24"/>
          <w:szCs w:val="24"/>
        </w:rPr>
        <w:t xml:space="preserve"> в</w:t>
      </w:r>
      <w:r w:rsidR="00B473D3">
        <w:rPr>
          <w:rFonts w:ascii="Times New Roman" w:hAnsi="Times New Roman" w:cs="Times New Roman"/>
          <w:sz w:val="24"/>
          <w:szCs w:val="24"/>
        </w:rPr>
        <w:t xml:space="preserve"> с</w:t>
      </w:r>
      <w:r w:rsidR="000A3208">
        <w:rPr>
          <w:rFonts w:ascii="Times New Roman" w:hAnsi="Times New Roman" w:cs="Times New Roman"/>
          <w:sz w:val="24"/>
          <w:szCs w:val="24"/>
        </w:rPr>
        <w:t>вою работу</w:t>
      </w:r>
      <w:r>
        <w:rPr>
          <w:rFonts w:ascii="Times New Roman" w:hAnsi="Times New Roman" w:cs="Times New Roman"/>
          <w:sz w:val="24"/>
          <w:szCs w:val="24"/>
        </w:rPr>
        <w:t xml:space="preserve"> новые, инновационные методы работы с семьей. Одним из самых эффективных методов являются «</w:t>
      </w:r>
      <w:r w:rsidR="0086648A" w:rsidRPr="00B1375C">
        <w:rPr>
          <w:rFonts w:ascii="Times New Roman" w:hAnsi="Times New Roman" w:cs="Times New Roman"/>
          <w:sz w:val="24"/>
          <w:szCs w:val="24"/>
        </w:rPr>
        <w:t>Семейные конференции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648A" w:rsidRPr="00B1375C">
        <w:rPr>
          <w:rFonts w:ascii="Times New Roman" w:hAnsi="Times New Roman" w:cs="Times New Roman"/>
          <w:sz w:val="24"/>
          <w:szCs w:val="24"/>
        </w:rPr>
        <w:t xml:space="preserve"> –</w:t>
      </w:r>
      <w:r w:rsidR="00A844B5">
        <w:rPr>
          <w:rFonts w:ascii="Times New Roman" w:hAnsi="Times New Roman" w:cs="Times New Roman"/>
          <w:sz w:val="24"/>
          <w:szCs w:val="24"/>
        </w:rPr>
        <w:t xml:space="preserve"> </w:t>
      </w:r>
      <w:r w:rsidR="0086648A" w:rsidRPr="00B1375C">
        <w:rPr>
          <w:rFonts w:ascii="Times New Roman" w:hAnsi="Times New Roman" w:cs="Times New Roman"/>
          <w:sz w:val="24"/>
          <w:szCs w:val="24"/>
        </w:rPr>
        <w:t xml:space="preserve">направление в работе с семьями </w:t>
      </w:r>
      <w:r w:rsidR="000A3208">
        <w:rPr>
          <w:rFonts w:ascii="Times New Roman" w:hAnsi="Times New Roman" w:cs="Times New Roman"/>
          <w:sz w:val="24"/>
          <w:szCs w:val="24"/>
        </w:rPr>
        <w:t>детей</w:t>
      </w:r>
      <w:r w:rsidR="0086648A" w:rsidRPr="00B1375C">
        <w:rPr>
          <w:rFonts w:ascii="Times New Roman" w:hAnsi="Times New Roman" w:cs="Times New Roman"/>
          <w:sz w:val="24"/>
          <w:szCs w:val="24"/>
        </w:rPr>
        <w:t>, находящихся в сложной жизненной ситуации</w:t>
      </w:r>
      <w:r w:rsidR="000A32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320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A3208">
        <w:rPr>
          <w:rFonts w:ascii="Times New Roman" w:hAnsi="Times New Roman" w:cs="Times New Roman"/>
          <w:sz w:val="24"/>
          <w:szCs w:val="24"/>
        </w:rPr>
        <w:t xml:space="preserve"> котором решение проблемы происходит силами семьи и близкого ребенку окружения</w:t>
      </w:r>
      <w:r w:rsidR="0086648A" w:rsidRPr="00B1375C">
        <w:rPr>
          <w:rFonts w:ascii="Times New Roman" w:hAnsi="Times New Roman" w:cs="Times New Roman"/>
          <w:sz w:val="24"/>
          <w:szCs w:val="24"/>
        </w:rPr>
        <w:t>. Новизна Семейных конференций состоит в восстановлении отношений конфликтующих сторон,  их исцелении,  преодолении различных форм отчуждения,  восстановлении социальных</w:t>
      </w:r>
      <w:r w:rsidR="000A3208">
        <w:rPr>
          <w:rFonts w:ascii="Times New Roman" w:hAnsi="Times New Roman" w:cs="Times New Roman"/>
          <w:sz w:val="24"/>
          <w:szCs w:val="24"/>
        </w:rPr>
        <w:t xml:space="preserve"> и семейных</w:t>
      </w:r>
      <w:r w:rsidR="0086648A" w:rsidRPr="00B1375C">
        <w:rPr>
          <w:rFonts w:ascii="Times New Roman" w:hAnsi="Times New Roman" w:cs="Times New Roman"/>
          <w:sz w:val="24"/>
          <w:szCs w:val="24"/>
        </w:rPr>
        <w:t xml:space="preserve"> связей. </w:t>
      </w:r>
      <w:r w:rsidR="000A3208">
        <w:rPr>
          <w:rFonts w:ascii="Times New Roman" w:hAnsi="Times New Roman" w:cs="Times New Roman"/>
          <w:sz w:val="24"/>
          <w:szCs w:val="24"/>
        </w:rPr>
        <w:t>Этот</w:t>
      </w:r>
      <w:r w:rsidR="0086648A" w:rsidRPr="00B1375C">
        <w:rPr>
          <w:rFonts w:ascii="Times New Roman" w:hAnsi="Times New Roman" w:cs="Times New Roman"/>
          <w:sz w:val="24"/>
          <w:szCs w:val="24"/>
        </w:rPr>
        <w:t xml:space="preserve"> способ реагирования на семейные конфл</w:t>
      </w:r>
      <w:r w:rsidR="000A3208">
        <w:rPr>
          <w:rFonts w:ascii="Times New Roman" w:hAnsi="Times New Roman" w:cs="Times New Roman"/>
          <w:sz w:val="24"/>
          <w:szCs w:val="24"/>
        </w:rPr>
        <w:t>ик</w:t>
      </w:r>
      <w:r w:rsidR="00B473D3">
        <w:rPr>
          <w:rFonts w:ascii="Times New Roman" w:hAnsi="Times New Roman" w:cs="Times New Roman"/>
          <w:sz w:val="24"/>
          <w:szCs w:val="24"/>
        </w:rPr>
        <w:t xml:space="preserve">ты </w:t>
      </w:r>
      <w:r w:rsidR="0086648A" w:rsidRPr="00B1375C">
        <w:rPr>
          <w:rFonts w:ascii="Times New Roman" w:hAnsi="Times New Roman" w:cs="Times New Roman"/>
          <w:sz w:val="24"/>
          <w:szCs w:val="24"/>
        </w:rPr>
        <w:t>предполагает,  прежде всего,</w:t>
      </w:r>
      <w:r w:rsidR="000A3208">
        <w:rPr>
          <w:rFonts w:ascii="Times New Roman" w:hAnsi="Times New Roman" w:cs="Times New Roman"/>
          <w:sz w:val="24"/>
          <w:szCs w:val="24"/>
        </w:rPr>
        <w:t xml:space="preserve"> соблюдение  интересов ребенка. </w:t>
      </w:r>
      <w:r>
        <w:rPr>
          <w:rFonts w:ascii="Times New Roman" w:hAnsi="Times New Roman"/>
          <w:sz w:val="24"/>
          <w:szCs w:val="24"/>
        </w:rPr>
        <w:t>Семейные конференции применяются при решении проблем ребенка,</w:t>
      </w:r>
      <w:r w:rsidR="000A3208">
        <w:rPr>
          <w:rFonts w:ascii="Times New Roman" w:hAnsi="Times New Roman"/>
          <w:sz w:val="24"/>
          <w:szCs w:val="24"/>
        </w:rPr>
        <w:t xml:space="preserve"> которые возникают в семье, ДОУ</w:t>
      </w:r>
      <w:r w:rsidR="00B473D3">
        <w:rPr>
          <w:rFonts w:ascii="Times New Roman" w:hAnsi="Times New Roman"/>
          <w:sz w:val="24"/>
          <w:szCs w:val="24"/>
        </w:rPr>
        <w:t>, школе</w:t>
      </w:r>
      <w:r w:rsidR="000A3208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 Метод Семейные    конференции отвечает этическому принципу, согласно которому человек </w:t>
      </w:r>
      <w:r w:rsidR="000A3208">
        <w:rPr>
          <w:rFonts w:ascii="Times New Roman" w:hAnsi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 xml:space="preserve"> отвечает за свои действия, </w:t>
      </w:r>
      <w:r w:rsidR="000A3208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при этом  уважает личные взгляды членов семьи относительно путей решения имеющихся проблем</w:t>
      </w:r>
      <w:r w:rsidR="00B473D3">
        <w:rPr>
          <w:rFonts w:ascii="Times New Roman" w:hAnsi="Times New Roman"/>
          <w:sz w:val="24"/>
          <w:szCs w:val="24"/>
        </w:rPr>
        <w:t xml:space="preserve"> путем согласования совместных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0A3208" w:rsidRDefault="007D24C3" w:rsidP="000A32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Семейная конференция - э</w:t>
      </w:r>
      <w:r w:rsidR="0086648A" w:rsidRPr="008664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то групповая встреча членов семьи с друзьями, родственниками, специалистами, иными значимыми</w:t>
      </w:r>
      <w:r w:rsidR="002C776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для ребенка</w:t>
      </w:r>
      <w:r w:rsidR="0086648A" w:rsidRPr="008664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людьми с целью решения </w:t>
      </w:r>
      <w:r w:rsidR="002C776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выявленной</w:t>
      </w:r>
      <w:r w:rsidR="0086648A" w:rsidRPr="0086648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проблемы. </w:t>
      </w:r>
      <w:r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Итогом встречи должен стать «План семьи». В нем семья  отражает все шаги по преодолению кризисной ситуации. </w:t>
      </w:r>
    </w:p>
    <w:p w:rsidR="007D24C3" w:rsidRPr="00B1375C" w:rsidRDefault="007D24C3" w:rsidP="000A3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При подгот</w:t>
      </w:r>
      <w:r w:rsidR="00B1375C"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овке Семейной конференции необхо</w:t>
      </w:r>
      <w:r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димо помнить, что:</w:t>
      </w:r>
    </w:p>
    <w:p w:rsidR="007D24C3" w:rsidRPr="00B1375C" w:rsidRDefault="007D24C3" w:rsidP="000A32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</w:t>
      </w:r>
      <w:r w:rsidRPr="00B1375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. </w:t>
      </w:r>
      <w:r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Семья – единственный и полноправный хозяин при решении проблемы. </w:t>
      </w:r>
    </w:p>
    <w:p w:rsidR="007D24C3" w:rsidRPr="007D24C3" w:rsidRDefault="007D24C3" w:rsidP="000A32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7D2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2. Дети и родители – часть семейной системы со специфическими особенностями.</w:t>
      </w:r>
    </w:p>
    <w:p w:rsidR="007D24C3" w:rsidRPr="007D24C3" w:rsidRDefault="007D24C3" w:rsidP="000A32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7D2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 Семья – источник поддержки и помощи.</w:t>
      </w:r>
    </w:p>
    <w:p w:rsidR="007D24C3" w:rsidRPr="007D24C3" w:rsidRDefault="00B1375C" w:rsidP="000A32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4</w:t>
      </w:r>
      <w:r w:rsidR="007D24C3" w:rsidRPr="007D2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 Никто не знает семью лучше, чем сама семья. Никто не может решить ситуацию лучше, чем сама семья.</w:t>
      </w:r>
    </w:p>
    <w:p w:rsidR="007D24C3" w:rsidRPr="007D24C3" w:rsidRDefault="00B1375C" w:rsidP="000A32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5</w:t>
      </w:r>
      <w:r w:rsidR="007D24C3" w:rsidRPr="007D2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 Специалисты способств</w:t>
      </w:r>
      <w:r w:rsidRPr="00B137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уют реализации потенциала семьи, но не пытаются решить проблему за семью.</w:t>
      </w:r>
    </w:p>
    <w:p w:rsidR="00F97C8A" w:rsidRPr="00A844B5" w:rsidRDefault="00071613" w:rsidP="000A32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Инновационность</w:t>
      </w:r>
      <w:r w:rsidR="000A3208">
        <w:rPr>
          <w:rFonts w:ascii="Times New Roman" w:hAnsi="Times New Roman"/>
          <w:sz w:val="24"/>
          <w:szCs w:val="24"/>
        </w:rPr>
        <w:t>данного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метода </w:t>
      </w:r>
      <w:r w:rsidR="000A3208">
        <w:rPr>
          <w:rFonts w:ascii="Times New Roman" w:hAnsi="Times New Roman"/>
          <w:sz w:val="24"/>
          <w:szCs w:val="24"/>
        </w:rPr>
        <w:t>состоит в том, что</w:t>
      </w:r>
      <w:r w:rsidR="002C7766">
        <w:rPr>
          <w:rFonts w:ascii="Times New Roman" w:hAnsi="Times New Roman"/>
          <w:sz w:val="24"/>
          <w:szCs w:val="24"/>
        </w:rPr>
        <w:t>,</w:t>
      </w:r>
      <w:r w:rsidR="000A3208">
        <w:rPr>
          <w:rFonts w:ascii="Times New Roman" w:hAnsi="Times New Roman"/>
          <w:sz w:val="24"/>
          <w:szCs w:val="24"/>
        </w:rPr>
        <w:t xml:space="preserve"> если о</w:t>
      </w:r>
      <w:r w:rsidR="00F97C8A" w:rsidRPr="00071613">
        <w:rPr>
          <w:rFonts w:ascii="Times New Roman" w:hAnsi="Times New Roman"/>
          <w:sz w:val="24"/>
          <w:szCs w:val="24"/>
        </w:rPr>
        <w:t xml:space="preserve">пределение </w:t>
      </w:r>
      <w:r w:rsidR="000A3208">
        <w:rPr>
          <w:rFonts w:ascii="Times New Roman" w:hAnsi="Times New Roman"/>
          <w:sz w:val="24"/>
          <w:szCs w:val="24"/>
        </w:rPr>
        <w:t xml:space="preserve">путей решения проблемы ребенка </w:t>
      </w:r>
      <w:r w:rsidR="00B473D3">
        <w:rPr>
          <w:rFonts w:ascii="Times New Roman" w:hAnsi="Times New Roman"/>
          <w:sz w:val="24"/>
          <w:szCs w:val="24"/>
        </w:rPr>
        <w:t xml:space="preserve">  и необходимых действий для его </w:t>
      </w:r>
      <w:r w:rsidR="00F97C8A" w:rsidRPr="00071613">
        <w:rPr>
          <w:rFonts w:ascii="Times New Roman" w:hAnsi="Times New Roman"/>
          <w:sz w:val="24"/>
          <w:szCs w:val="24"/>
        </w:rPr>
        <w:t xml:space="preserve"> поддержки зависит от самих членов семьи</w:t>
      </w:r>
      <w:r w:rsidR="000A3208">
        <w:rPr>
          <w:rFonts w:ascii="Times New Roman" w:hAnsi="Times New Roman"/>
          <w:sz w:val="24"/>
          <w:szCs w:val="24"/>
        </w:rPr>
        <w:t xml:space="preserve">, </w:t>
      </w:r>
      <w:r w:rsidR="00F97C8A" w:rsidRPr="00071613">
        <w:rPr>
          <w:rFonts w:ascii="Times New Roman" w:hAnsi="Times New Roman"/>
          <w:sz w:val="24"/>
          <w:szCs w:val="24"/>
        </w:rPr>
        <w:t xml:space="preserve"> вероятность успешного решения  проблемы</w:t>
      </w:r>
      <w:bookmarkStart w:id="0" w:name="_GoBack"/>
      <w:bookmarkEnd w:id="0"/>
      <w:r w:rsidR="000A3208">
        <w:rPr>
          <w:rFonts w:ascii="Times New Roman" w:hAnsi="Times New Roman"/>
          <w:sz w:val="24"/>
          <w:szCs w:val="24"/>
        </w:rPr>
        <w:t>с этим</w:t>
      </w:r>
      <w:r w:rsidR="00F97C8A" w:rsidRPr="00071613">
        <w:rPr>
          <w:rFonts w:ascii="Times New Roman" w:hAnsi="Times New Roman"/>
          <w:sz w:val="24"/>
          <w:szCs w:val="24"/>
        </w:rPr>
        <w:t xml:space="preserve"> возрастает. Для того</w:t>
      </w:r>
      <w:proofErr w:type="gramStart"/>
      <w:r w:rsidR="00F97C8A" w:rsidRPr="00071613">
        <w:rPr>
          <w:rFonts w:ascii="Times New Roman" w:hAnsi="Times New Roman"/>
          <w:sz w:val="24"/>
          <w:szCs w:val="24"/>
        </w:rPr>
        <w:t>,</w:t>
      </w:r>
      <w:proofErr w:type="gramEnd"/>
      <w:r w:rsidR="00F97C8A" w:rsidRPr="00071613">
        <w:rPr>
          <w:rFonts w:ascii="Times New Roman" w:hAnsi="Times New Roman"/>
          <w:sz w:val="24"/>
          <w:szCs w:val="24"/>
        </w:rPr>
        <w:t xml:space="preserve"> чтобы люди сами справлялись со своими проблемами, необходимо дать им возможность  самостоятельно предлагать пути решения. В этом заключается смысл </w:t>
      </w:r>
      <w:r w:rsidR="00B473D3" w:rsidRPr="00A844B5">
        <w:rPr>
          <w:rFonts w:ascii="Times New Roman" w:hAnsi="Times New Roman"/>
          <w:sz w:val="24"/>
          <w:szCs w:val="24"/>
        </w:rPr>
        <w:t>этого</w:t>
      </w:r>
      <w:r w:rsidR="00F97C8A" w:rsidRPr="00A844B5">
        <w:rPr>
          <w:rFonts w:ascii="Times New Roman" w:hAnsi="Times New Roman"/>
          <w:sz w:val="24"/>
          <w:szCs w:val="24"/>
        </w:rPr>
        <w:t xml:space="preserve"> метода </w:t>
      </w:r>
      <w:r w:rsidR="000A3208" w:rsidRPr="00A844B5">
        <w:rPr>
          <w:rFonts w:ascii="Times New Roman" w:hAnsi="Times New Roman"/>
          <w:sz w:val="24"/>
          <w:szCs w:val="24"/>
        </w:rPr>
        <w:t>решения семейных конфликтов</w:t>
      </w:r>
      <w:r w:rsidR="00F97C8A" w:rsidRPr="00A844B5">
        <w:rPr>
          <w:rFonts w:ascii="Times New Roman" w:hAnsi="Times New Roman"/>
          <w:sz w:val="24"/>
          <w:szCs w:val="24"/>
        </w:rPr>
        <w:t>.</w:t>
      </w:r>
    </w:p>
    <w:p w:rsidR="00F97C8A" w:rsidRPr="00A844B5" w:rsidRDefault="00F97C8A" w:rsidP="00F97C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3322A" w:rsidRPr="00071613" w:rsidRDefault="0086648A" w:rsidP="000716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263526</wp:posOffset>
            </wp:positionV>
            <wp:extent cx="5838825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20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43322A" w:rsidRPr="00071613" w:rsidSect="000B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48A"/>
    <w:rsid w:val="00071613"/>
    <w:rsid w:val="000A3208"/>
    <w:rsid w:val="000B5E12"/>
    <w:rsid w:val="001E4899"/>
    <w:rsid w:val="002C7766"/>
    <w:rsid w:val="002D03E5"/>
    <w:rsid w:val="00385B41"/>
    <w:rsid w:val="0043322A"/>
    <w:rsid w:val="007D24C3"/>
    <w:rsid w:val="0086648A"/>
    <w:rsid w:val="00A844B5"/>
    <w:rsid w:val="00B1375C"/>
    <w:rsid w:val="00B473D3"/>
    <w:rsid w:val="00F9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7C8A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7C8A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я</cp:lastModifiedBy>
  <cp:revision>8</cp:revision>
  <dcterms:created xsi:type="dcterms:W3CDTF">2016-03-15T07:29:00Z</dcterms:created>
  <dcterms:modified xsi:type="dcterms:W3CDTF">2019-10-04T10:39:00Z</dcterms:modified>
</cp:coreProperties>
</file>